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F08539D"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bookmarkStart w:id="0" w:name="_Hlk187090537"/>
      <w:r>
        <w:rPr>
          <w:rFonts w:ascii="Times New Roman" w:eastAsia="Times New Roman" w:hAnsi="Times New Roman" w:cs="Times New Roman"/>
          <w:b/>
          <w:sz w:val="32"/>
          <w:szCs w:val="32"/>
        </w:rPr>
        <w:t>THE 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4554359F"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67B0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1026A751" w:rsidR="004700F6" w:rsidRDefault="00967B08">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r>
      <w:r w:rsidR="008C781B">
        <w:rPr>
          <w:rFonts w:ascii="Times New Roman" w:eastAsia="Times New Roman" w:hAnsi="Times New Roman" w:cs="Times New Roman"/>
          <w:sz w:val="24"/>
          <w:szCs w:val="24"/>
        </w:rPr>
        <w:tab/>
        <w:t xml:space="preserve">               </w:t>
      </w:r>
      <w:proofErr w:type="spellStart"/>
      <w:r w:rsidR="008C781B">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584C74F" w:rsidR="004700F6" w:rsidRPr="00DE3DCC" w:rsidRDefault="00967B08">
      <w:pPr>
        <w:spacing w:after="0" w:line="240" w:lineRule="auto"/>
        <w:ind w:left="-810" w:right="-144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008C781B"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008C781B" w:rsidRPr="00DE3DCC">
        <w:rPr>
          <w:rFonts w:ascii="Times New Roman" w:eastAsia="Times New Roman" w:hAnsi="Times New Roman" w:cs="Times New Roman"/>
          <w:b/>
          <w:sz w:val="18"/>
          <w:szCs w:val="18"/>
        </w:rPr>
        <w:t xml:space="preserve"> OLIVER M. THOMAS, JR.</w:t>
      </w:r>
    </w:p>
    <w:p w14:paraId="07B6BECA" w14:textId="34105FD9"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w:t>
      </w:r>
      <w:r w:rsidR="00967B08">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21634B51" w:rsidR="004700F6" w:rsidRDefault="008C781B" w:rsidP="000F12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7DDC761A" w:rsidR="004700F6" w:rsidRDefault="00B50B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41D695C1" w14:textId="4D9ED99F" w:rsidR="00360906" w:rsidRPr="00360906" w:rsidRDefault="008C781B" w:rsidP="00C70B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B50BE6">
        <w:rPr>
          <w:rFonts w:ascii="Times New Roman" w:eastAsia="Times New Roman" w:hAnsi="Times New Roman" w:cs="Times New Roman"/>
          <w:sz w:val="24"/>
          <w:szCs w:val="24"/>
        </w:rPr>
        <w:t>Febr</w:t>
      </w:r>
      <w:r w:rsidR="0089526C">
        <w:rPr>
          <w:rFonts w:ascii="Times New Roman" w:eastAsia="Times New Roman" w:hAnsi="Times New Roman" w:cs="Times New Roman"/>
          <w:sz w:val="24"/>
          <w:szCs w:val="24"/>
        </w:rPr>
        <w:t xml:space="preserve">uary </w:t>
      </w:r>
      <w:r w:rsidR="00B50BE6">
        <w:rPr>
          <w:rFonts w:ascii="Times New Roman" w:eastAsia="Times New Roman" w:hAnsi="Times New Roman" w:cs="Times New Roman"/>
          <w:sz w:val="24"/>
          <w:szCs w:val="24"/>
        </w:rPr>
        <w:t>13</w:t>
      </w:r>
      <w:r w:rsidR="00880731">
        <w:rPr>
          <w:rFonts w:ascii="Times New Roman" w:eastAsia="Times New Roman" w:hAnsi="Times New Roman" w:cs="Times New Roman"/>
          <w:sz w:val="24"/>
          <w:szCs w:val="24"/>
        </w:rPr>
        <w:t>, 202</w:t>
      </w:r>
      <w:r w:rsidR="0089526C">
        <w:rPr>
          <w:rFonts w:ascii="Times New Roman" w:eastAsia="Times New Roman" w:hAnsi="Times New Roman" w:cs="Times New Roman"/>
          <w:sz w:val="24"/>
          <w:szCs w:val="24"/>
        </w:rPr>
        <w:t>5</w:t>
      </w:r>
      <w:r w:rsidR="00A946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w:t>
      </w:r>
      <w:r w:rsidRPr="002D4BC1">
        <w:rPr>
          <w:rFonts w:ascii="Times New Roman" w:eastAsia="Times New Roman" w:hAnsi="Times New Roman" w:cs="Times New Roman"/>
          <w:sz w:val="24"/>
          <w:szCs w:val="24"/>
        </w:rPr>
        <w:t>10:0</w:t>
      </w:r>
      <w:r w:rsidR="00B50BE6">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A.M.</w:t>
      </w:r>
    </w:p>
    <w:p w14:paraId="603BD963"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3"/>
        <w:tblW w:w="10548" w:type="dxa"/>
        <w:jc w:val="center"/>
        <w:tblLayout w:type="fixed"/>
        <w:tblLook w:val="0400" w:firstRow="0" w:lastRow="0" w:firstColumn="0" w:lastColumn="0" w:noHBand="0" w:noVBand="1"/>
      </w:tblPr>
      <w:tblGrid>
        <w:gridCol w:w="3327"/>
        <w:gridCol w:w="3726"/>
        <w:gridCol w:w="3495"/>
      </w:tblGrid>
      <w:tr w:rsidR="00360906" w:rsidRPr="00360906" w14:paraId="22530AE1" w14:textId="77777777" w:rsidTr="004F5CCF">
        <w:trPr>
          <w:jc w:val="center"/>
        </w:trPr>
        <w:tc>
          <w:tcPr>
            <w:tcW w:w="3327" w:type="dxa"/>
            <w:vAlign w:val="center"/>
          </w:tcPr>
          <w:p w14:paraId="730FA7B8"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PRESIDENT</w:t>
            </w:r>
          </w:p>
          <w:p w14:paraId="3A1ED99E" w14:textId="77777777" w:rsidR="00EB122A" w:rsidRPr="00360906" w:rsidRDefault="00EB122A" w:rsidP="00EB122A">
            <w:pPr>
              <w:widowControl w:val="0"/>
              <w:autoSpaceDE w:val="0"/>
              <w:autoSpaceDN w:val="0"/>
              <w:adjustRightInd w:val="0"/>
              <w:spacing w:after="0" w:line="240" w:lineRule="auto"/>
              <w:ind w:right="-105"/>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JP MORRELL</w:t>
            </w:r>
          </w:p>
          <w:p w14:paraId="79EEA9A9" w14:textId="77777777" w:rsidR="00360906" w:rsidRPr="00360906" w:rsidRDefault="00360906" w:rsidP="00360906">
            <w:pPr>
              <w:widowControl w:val="0"/>
              <w:tabs>
                <w:tab w:val="center" w:pos="1800"/>
                <w:tab w:val="right" w:pos="3600"/>
                <w:tab w:val="left" w:pos="7200"/>
                <w:tab w:val="center" w:pos="9000"/>
                <w:tab w:val="right" w:pos="10800"/>
              </w:tabs>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c>
          <w:tcPr>
            <w:tcW w:w="3726" w:type="dxa"/>
          </w:tcPr>
          <w:p w14:paraId="53EFC21D"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noProof/>
                <w:sz w:val="24"/>
                <w:szCs w:val="24"/>
              </w:rPr>
              <w:drawing>
                <wp:inline distT="0" distB="0" distL="0" distR="0" wp14:anchorId="3701D280" wp14:editId="6F76504E">
                  <wp:extent cx="2171700" cy="2114550"/>
                  <wp:effectExtent l="0" t="0" r="0" b="0"/>
                  <wp:docPr id="2"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Logo&#10;&#10;Description automatically generated"/>
                          <pic:cNvPicPr preferRelativeResize="0"/>
                        </pic:nvPicPr>
                        <pic:blipFill>
                          <a:blip r:embed="rId8"/>
                          <a:srcRect/>
                          <a:stretch>
                            <a:fillRect/>
                          </a:stretch>
                        </pic:blipFill>
                        <pic:spPr>
                          <a:xfrm>
                            <a:off x="0" y="0"/>
                            <a:ext cx="2171700" cy="2114550"/>
                          </a:xfrm>
                          <a:prstGeom prst="rect">
                            <a:avLst/>
                          </a:prstGeom>
                          <a:ln/>
                        </pic:spPr>
                      </pic:pic>
                    </a:graphicData>
                  </a:graphic>
                </wp:inline>
              </w:drawing>
            </w:r>
          </w:p>
        </w:tc>
        <w:tc>
          <w:tcPr>
            <w:tcW w:w="3495" w:type="dxa"/>
            <w:vAlign w:val="center"/>
          </w:tcPr>
          <w:p w14:paraId="2FF6A6FB" w14:textId="77777777" w:rsid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VICE PRESIDENT</w:t>
            </w:r>
          </w:p>
          <w:p w14:paraId="6EDECA1A" w14:textId="73FC36C9" w:rsidR="00EB122A" w:rsidRPr="00360906" w:rsidRDefault="00EB122A" w:rsidP="0036090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0906">
              <w:rPr>
                <w:rFonts w:ascii="Times New Roman" w:eastAsia="Times New Roman" w:hAnsi="Times New Roman" w:cs="Times New Roman"/>
                <w:b/>
                <w:sz w:val="28"/>
                <w:szCs w:val="28"/>
              </w:rPr>
              <w:t>HELENA MORENO</w:t>
            </w:r>
          </w:p>
          <w:p w14:paraId="1396FC20" w14:textId="77777777" w:rsidR="00360906" w:rsidRP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60906">
              <w:rPr>
                <w:rFonts w:ascii="Times New Roman" w:eastAsia="Times New Roman" w:hAnsi="Times New Roman" w:cs="Times New Roman"/>
                <w:sz w:val="24"/>
                <w:szCs w:val="24"/>
              </w:rPr>
              <w:t>Councilmember-At-Large</w:t>
            </w:r>
          </w:p>
        </w:tc>
      </w:tr>
    </w:tbl>
    <w:p w14:paraId="66D51681" w14:textId="77777777" w:rsidR="00360906" w:rsidRDefault="00360906"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831C9A1" w14:textId="77777777" w:rsidR="00EB122A" w:rsidRPr="00360906" w:rsidRDefault="00EB122A" w:rsidP="0036090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4341854" w14:textId="28F3B9F2"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38BB30CD" w:rsidR="004700F6" w:rsidRPr="00FD7643" w:rsidRDefault="00D346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AISHA R. COLLIER</w:t>
      </w:r>
    </w:p>
    <w:p w14:paraId="454374F9" w14:textId="39A3F54F" w:rsidR="004700F6" w:rsidRPr="00FD7643" w:rsidRDefault="00896C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ASSISTANT </w:t>
      </w:r>
      <w:r w:rsidR="008C781B" w:rsidRPr="00FD7643">
        <w:rPr>
          <w:rFonts w:ascii="Times New Roman" w:eastAsia="Times New Roman" w:hAnsi="Times New Roman" w:cs="Times New Roman"/>
          <w:sz w:val="24"/>
          <w:szCs w:val="24"/>
        </w:rPr>
        <w:t>CLERK OF COUNCIL</w:t>
      </w:r>
    </w:p>
    <w:p w14:paraId="7BD0FA0F" w14:textId="4DC1C137" w:rsidR="007B0824" w:rsidRDefault="007B0824">
      <w:pPr>
        <w:spacing w:after="0" w:line="240" w:lineRule="auto"/>
        <w:rPr>
          <w:rFonts w:ascii="Times New Roman" w:eastAsia="Times New Roman" w:hAnsi="Times New Roman" w:cs="Times New Roman"/>
          <w:sz w:val="24"/>
          <w:szCs w:val="24"/>
        </w:rPr>
      </w:pPr>
    </w:p>
    <w:p w14:paraId="7DA6F999" w14:textId="77777777" w:rsidR="00EB122A" w:rsidRDefault="00EB122A">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2CE20A54" w14:textId="77777777" w:rsidR="00896C2E" w:rsidRPr="00895FE5" w:rsidRDefault="00896C2E" w:rsidP="00896C2E">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BISHOP BRANDON BOUTIN</w:t>
      </w:r>
    </w:p>
    <w:p w14:paraId="11DDCA42" w14:textId="76B2FDD2" w:rsidR="004A22F0" w:rsidRPr="00895FE5" w:rsidRDefault="00896C2E" w:rsidP="00896C2E">
      <w:pPr>
        <w:spacing w:after="0" w:line="240" w:lineRule="auto"/>
        <w:jc w:val="center"/>
        <w:rPr>
          <w:rFonts w:ascii="Times New Roman" w:hAnsi="Times New Roman" w:cs="Times New Roman"/>
          <w:sz w:val="24"/>
          <w:szCs w:val="24"/>
        </w:rPr>
      </w:pPr>
      <w:r w:rsidRPr="00895FE5">
        <w:rPr>
          <w:rFonts w:ascii="Times New Roman" w:hAnsi="Times New Roman" w:cs="Times New Roman"/>
          <w:sz w:val="24"/>
          <w:szCs w:val="24"/>
        </w:rPr>
        <w:t>UNITED FELLOWSHIP FULL GOSPEL BAPTIST CHURCH</w:t>
      </w: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54B5E84C" w14:textId="77777777" w:rsidR="00EB122A" w:rsidRDefault="00EB122A"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324F8235" w14:textId="1F4488C8" w:rsidR="004A22F0" w:rsidRPr="00F82272" w:rsidRDefault="00F82272" w:rsidP="004A22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EUGENE J. GREEN</w:t>
      </w:r>
      <w:r w:rsidR="00C3137F" w:rsidRPr="00F82272">
        <w:rPr>
          <w:rFonts w:ascii="Times New Roman" w:eastAsia="Times New Roman" w:hAnsi="Times New Roman" w:cs="Times New Roman"/>
          <w:sz w:val="24"/>
          <w:szCs w:val="24"/>
        </w:rPr>
        <w:t>, JR.</w:t>
      </w:r>
    </w:p>
    <w:p w14:paraId="0E9DE27A" w14:textId="05925643" w:rsidR="00896C2E" w:rsidRDefault="00896C2E" w:rsidP="004A22F0">
      <w:pPr>
        <w:spacing w:after="0" w:line="240" w:lineRule="auto"/>
        <w:jc w:val="center"/>
        <w:rPr>
          <w:rFonts w:ascii="Times New Roman" w:eastAsia="Times New Roman" w:hAnsi="Times New Roman" w:cs="Times New Roman"/>
          <w:sz w:val="24"/>
          <w:szCs w:val="24"/>
        </w:rPr>
      </w:pPr>
      <w:r w:rsidRPr="00F82272">
        <w:rPr>
          <w:rFonts w:ascii="Times New Roman" w:eastAsia="Times New Roman" w:hAnsi="Times New Roman" w:cs="Times New Roman"/>
          <w:sz w:val="24"/>
          <w:szCs w:val="24"/>
        </w:rPr>
        <w:t xml:space="preserve">COUNCILMEMBER </w:t>
      </w:r>
      <w:r w:rsidR="003165CD" w:rsidRPr="00F82272">
        <w:rPr>
          <w:rFonts w:ascii="Times New Roman" w:eastAsia="Times New Roman" w:hAnsi="Times New Roman" w:cs="Times New Roman"/>
          <w:sz w:val="24"/>
          <w:szCs w:val="24"/>
        </w:rPr>
        <w:t>DISTRICT “</w:t>
      </w:r>
      <w:r w:rsidR="00F82272">
        <w:rPr>
          <w:rFonts w:ascii="Times New Roman" w:eastAsia="Times New Roman" w:hAnsi="Times New Roman" w:cs="Times New Roman"/>
          <w:sz w:val="24"/>
          <w:szCs w:val="24"/>
        </w:rPr>
        <w:t>D</w:t>
      </w:r>
      <w:r w:rsidRPr="00F82272">
        <w:rPr>
          <w:rFonts w:ascii="Times New Roman" w:eastAsia="Times New Roman" w:hAnsi="Times New Roman" w:cs="Times New Roman"/>
          <w:sz w:val="24"/>
          <w:szCs w:val="24"/>
        </w:rPr>
        <w:t>”</w:t>
      </w:r>
    </w:p>
    <w:p w14:paraId="0815F9FD" w14:textId="77777777" w:rsidR="00896C2E" w:rsidRDefault="00896C2E"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8C781B" w:rsidP="0029222C">
      <w:pPr>
        <w:spacing w:after="0" w:line="240" w:lineRule="auto"/>
        <w:jc w:val="center"/>
        <w:rPr>
          <w:rFonts w:ascii="inherit" w:eastAsia="inherit" w:hAnsi="inherit" w:cs="inherit"/>
          <w:b/>
          <w:color w:val="0000FF"/>
          <w:sz w:val="24"/>
          <w:szCs w:val="24"/>
          <w:u w:val="single"/>
        </w:rPr>
      </w:pPr>
      <w:hyperlink r:id="rId9">
        <w:r w:rsidRPr="0080300E">
          <w:rPr>
            <w:rFonts w:ascii="Times New Roman" w:eastAsia="inherit" w:hAnsi="Times New Roman" w:cs="Times New Roman"/>
            <w:b/>
            <w:color w:val="0000FF"/>
            <w:u w:val="single"/>
          </w:rPr>
          <w:t>https://council.nola.gov/home/</w:t>
        </w:r>
      </w:hyperlink>
      <w:r>
        <w:br w:type="page"/>
      </w:r>
    </w:p>
    <w:tbl>
      <w:tblPr>
        <w:tblStyle w:val="2"/>
        <w:tblW w:w="9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BD011A" w14:paraId="093D32BD" w14:textId="77777777" w:rsidTr="000F1290">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BD011A" w:rsidRDefault="004700F6">
            <w:pPr>
              <w:spacing w:after="0" w:line="240" w:lineRule="auto"/>
              <w:rPr>
                <w:rFonts w:ascii="Times New Roman" w:eastAsia="Courier New" w:hAnsi="Times New Roman" w:cs="Times New Roman"/>
                <w:sz w:val="24"/>
                <w:szCs w:val="24"/>
              </w:rPr>
            </w:pPr>
            <w:bookmarkStart w:id="1" w:name="_30j0zll" w:colFirst="0" w:colLast="0"/>
            <w:bookmarkEnd w:id="1"/>
          </w:p>
          <w:p w14:paraId="75EEBBAA" w14:textId="52D14D33" w:rsidR="004700F6" w:rsidRPr="00BD011A" w:rsidRDefault="00DC0479">
            <w:pPr>
              <w:spacing w:after="0" w:line="240" w:lineRule="auto"/>
              <w:jc w:val="center"/>
              <w:rPr>
                <w:rFonts w:ascii="Times New Roman" w:eastAsia="Courier New" w:hAnsi="Times New Roman" w:cs="Times New Roman"/>
                <w:i/>
                <w:sz w:val="24"/>
                <w:szCs w:val="24"/>
              </w:rPr>
            </w:pPr>
            <w:r w:rsidRPr="00DC0479">
              <w:rPr>
                <w:rFonts w:ascii="Times New Roman" w:eastAsia="Courier New" w:hAnsi="Times New Roman" w:cs="Times New Roman"/>
                <w:i/>
                <w:sz w:val="24"/>
                <w:szCs w:val="24"/>
              </w:rPr>
              <w:t>PLEASE SILENCE DEVICES DURING COUNCIL PROCEEDINGS.</w:t>
            </w:r>
          </w:p>
          <w:p w14:paraId="62A25900" w14:textId="77777777" w:rsidR="004700F6" w:rsidRPr="00BD011A" w:rsidRDefault="004700F6">
            <w:pPr>
              <w:spacing w:after="0" w:line="240" w:lineRule="auto"/>
              <w:rPr>
                <w:rFonts w:ascii="Times New Roman" w:eastAsia="Courier New" w:hAnsi="Times New Roman" w:cs="Times New Roman"/>
                <w:i/>
                <w:sz w:val="24"/>
                <w:szCs w:val="24"/>
              </w:rPr>
            </w:pPr>
          </w:p>
        </w:tc>
      </w:tr>
    </w:tbl>
    <w:p w14:paraId="2B638D87" w14:textId="77777777" w:rsidR="00895E4E" w:rsidRDefault="00895E4E" w:rsidP="00DE444B">
      <w:pPr>
        <w:spacing w:after="0" w:line="240" w:lineRule="auto"/>
        <w:ind w:left="720"/>
        <w:rPr>
          <w:rFonts w:ascii="Times New Roman" w:hAnsi="Times New Roman" w:cs="Times New Roman"/>
          <w:b/>
          <w:sz w:val="24"/>
          <w:szCs w:val="24"/>
        </w:rPr>
      </w:pPr>
    </w:p>
    <w:p w14:paraId="29EBAE2E" w14:textId="77777777" w:rsidR="0047423B" w:rsidRDefault="0047423B" w:rsidP="00895E4E">
      <w:pPr>
        <w:spacing w:after="0" w:line="240" w:lineRule="auto"/>
        <w:ind w:left="720"/>
        <w:jc w:val="center"/>
        <w:rPr>
          <w:rFonts w:ascii="Times New Roman" w:eastAsia="Courier New" w:hAnsi="Times New Roman" w:cs="Times New Roman"/>
          <w:b/>
          <w:color w:val="000000"/>
          <w:sz w:val="36"/>
          <w:szCs w:val="36"/>
        </w:rPr>
      </w:pPr>
    </w:p>
    <w:p w14:paraId="213A169D" w14:textId="2DAB9123" w:rsidR="00895E4E" w:rsidRPr="00895E4E" w:rsidRDefault="00895E4E" w:rsidP="00895E4E">
      <w:pPr>
        <w:spacing w:after="0" w:line="240" w:lineRule="auto"/>
        <w:ind w:left="720"/>
        <w:jc w:val="center"/>
        <w:rPr>
          <w:rFonts w:ascii="Times New Roman" w:hAnsi="Times New Roman" w:cs="Times New Roman"/>
          <w:b/>
          <w:sz w:val="36"/>
          <w:szCs w:val="36"/>
        </w:rPr>
      </w:pPr>
      <w:r w:rsidRPr="00895E4E">
        <w:rPr>
          <w:rFonts w:ascii="Times New Roman" w:eastAsia="Courier New" w:hAnsi="Times New Roman" w:cs="Times New Roman"/>
          <w:b/>
          <w:color w:val="000000"/>
          <w:sz w:val="36"/>
          <w:szCs w:val="36"/>
        </w:rPr>
        <w:t>APPROVAL OF THE MINUTES</w:t>
      </w:r>
    </w:p>
    <w:p w14:paraId="15D49163" w14:textId="77777777" w:rsidR="00895E4E" w:rsidRDefault="00895E4E" w:rsidP="00895E4E">
      <w:pPr>
        <w:pStyle w:val="ListParagraph"/>
        <w:spacing w:line="256" w:lineRule="auto"/>
        <w:ind w:left="0"/>
        <w:rPr>
          <w:rFonts w:ascii="Times New Roman" w:eastAsia="Courier New" w:hAnsi="Times New Roman" w:cs="Times New Roman"/>
          <w:b/>
          <w:color w:val="000000"/>
        </w:rPr>
      </w:pPr>
    </w:p>
    <w:p w14:paraId="425D853E" w14:textId="5BB8FBA2" w:rsidR="00FE7E28" w:rsidRPr="00B74F54" w:rsidRDefault="00895E4E" w:rsidP="005B510A">
      <w:pPr>
        <w:pStyle w:val="ListParagraph"/>
        <w:numPr>
          <w:ilvl w:val="0"/>
          <w:numId w:val="1"/>
        </w:numPr>
        <w:spacing w:line="256" w:lineRule="auto"/>
        <w:ind w:left="0" w:firstLine="0"/>
        <w:rPr>
          <w:rFonts w:ascii="Times New Roman" w:eastAsia="Courier New" w:hAnsi="Times New Roman" w:cs="Times New Roman"/>
          <w:b/>
          <w:color w:val="000000"/>
          <w:sz w:val="24"/>
          <w:szCs w:val="24"/>
        </w:rPr>
      </w:pPr>
      <w:r w:rsidRPr="00B74F54">
        <w:rPr>
          <w:rFonts w:ascii="Times New Roman" w:eastAsia="Courier New" w:hAnsi="Times New Roman" w:cs="Times New Roman"/>
          <w:b/>
          <w:color w:val="000000"/>
          <w:sz w:val="24"/>
          <w:szCs w:val="24"/>
        </w:rPr>
        <w:t xml:space="preserve">Meetings of </w:t>
      </w:r>
      <w:r w:rsidR="00B002D3">
        <w:rPr>
          <w:rFonts w:ascii="Times New Roman" w:eastAsia="Courier New" w:hAnsi="Times New Roman" w:cs="Times New Roman"/>
          <w:b/>
          <w:color w:val="000000"/>
          <w:sz w:val="24"/>
          <w:szCs w:val="24"/>
        </w:rPr>
        <w:t>–</w:t>
      </w:r>
      <w:r w:rsidRPr="00B74F54">
        <w:rPr>
          <w:rFonts w:ascii="Times New Roman" w:eastAsia="Courier New" w:hAnsi="Times New Roman" w:cs="Times New Roman"/>
          <w:b/>
          <w:color w:val="000000"/>
          <w:sz w:val="24"/>
          <w:szCs w:val="24"/>
        </w:rPr>
        <w:t xml:space="preserve"> </w:t>
      </w:r>
      <w:r w:rsidR="00B002D3">
        <w:rPr>
          <w:rFonts w:ascii="Times New Roman" w:eastAsia="Courier New" w:hAnsi="Times New Roman" w:cs="Times New Roman"/>
          <w:b/>
          <w:color w:val="000000"/>
          <w:sz w:val="24"/>
          <w:szCs w:val="24"/>
        </w:rPr>
        <w:t>January 9</w:t>
      </w:r>
      <w:r w:rsidR="00FE7E28" w:rsidRPr="00B74F54">
        <w:rPr>
          <w:rFonts w:ascii="Times New Roman" w:eastAsia="Courier New" w:hAnsi="Times New Roman" w:cs="Times New Roman"/>
          <w:b/>
          <w:color w:val="000000"/>
          <w:sz w:val="24"/>
          <w:szCs w:val="24"/>
        </w:rPr>
        <w:t>,</w:t>
      </w:r>
      <w:r w:rsidR="001A2E62">
        <w:rPr>
          <w:rFonts w:ascii="Times New Roman" w:eastAsia="Courier New" w:hAnsi="Times New Roman" w:cs="Times New Roman"/>
          <w:b/>
          <w:color w:val="000000"/>
          <w:sz w:val="24"/>
          <w:szCs w:val="24"/>
        </w:rPr>
        <w:t xml:space="preserve"> </w:t>
      </w:r>
      <w:r w:rsidR="00360906" w:rsidRPr="00B74F54">
        <w:rPr>
          <w:rFonts w:ascii="Times New Roman" w:eastAsia="Courier New" w:hAnsi="Times New Roman" w:cs="Times New Roman"/>
          <w:b/>
          <w:color w:val="000000"/>
          <w:sz w:val="24"/>
          <w:szCs w:val="24"/>
        </w:rPr>
        <w:t>202</w:t>
      </w:r>
      <w:r w:rsidR="00B002D3">
        <w:rPr>
          <w:rFonts w:ascii="Times New Roman" w:eastAsia="Courier New" w:hAnsi="Times New Roman" w:cs="Times New Roman"/>
          <w:b/>
          <w:color w:val="000000"/>
          <w:sz w:val="24"/>
          <w:szCs w:val="24"/>
        </w:rPr>
        <w:t>5</w:t>
      </w:r>
      <w:r w:rsidR="00FD739D">
        <w:rPr>
          <w:rFonts w:ascii="Times New Roman" w:eastAsia="Courier New" w:hAnsi="Times New Roman" w:cs="Times New Roman"/>
          <w:b/>
          <w:color w:val="000000"/>
          <w:sz w:val="24"/>
          <w:szCs w:val="24"/>
        </w:rPr>
        <w:t xml:space="preserve">, </w:t>
      </w:r>
      <w:r w:rsidRPr="00B74F54">
        <w:rPr>
          <w:rFonts w:ascii="Times New Roman" w:eastAsia="Courier New" w:hAnsi="Times New Roman" w:cs="Times New Roman"/>
          <w:b/>
          <w:color w:val="000000"/>
          <w:sz w:val="24"/>
          <w:szCs w:val="24"/>
        </w:rPr>
        <w:t xml:space="preserve">and </w:t>
      </w:r>
      <w:r w:rsidR="00B002D3">
        <w:rPr>
          <w:rFonts w:ascii="Times New Roman" w:eastAsia="Courier New" w:hAnsi="Times New Roman" w:cs="Times New Roman"/>
          <w:b/>
          <w:color w:val="000000"/>
          <w:sz w:val="24"/>
          <w:szCs w:val="24"/>
        </w:rPr>
        <w:t>January</w:t>
      </w:r>
      <w:r w:rsidRPr="00B74F54">
        <w:rPr>
          <w:rFonts w:ascii="Times New Roman" w:eastAsia="Courier New" w:hAnsi="Times New Roman" w:cs="Times New Roman"/>
          <w:b/>
          <w:color w:val="000000"/>
          <w:sz w:val="24"/>
          <w:szCs w:val="24"/>
        </w:rPr>
        <w:t xml:space="preserve"> 30, 202</w:t>
      </w:r>
      <w:r w:rsidR="00B002D3">
        <w:rPr>
          <w:rFonts w:ascii="Times New Roman" w:eastAsia="Courier New" w:hAnsi="Times New Roman" w:cs="Times New Roman"/>
          <w:b/>
          <w:color w:val="000000"/>
          <w:sz w:val="24"/>
          <w:szCs w:val="24"/>
        </w:rPr>
        <w:t>5</w:t>
      </w:r>
      <w:r w:rsidR="0089526C" w:rsidRPr="00B74F54">
        <w:rPr>
          <w:rFonts w:ascii="Times New Roman" w:eastAsia="Courier New" w:hAnsi="Times New Roman" w:cs="Times New Roman"/>
          <w:b/>
          <w:color w:val="000000"/>
          <w:sz w:val="24"/>
          <w:szCs w:val="24"/>
        </w:rPr>
        <w:t>.</w:t>
      </w:r>
    </w:p>
    <w:p w14:paraId="18CD6FD2" w14:textId="77777777" w:rsidR="00FE7E28" w:rsidRPr="00F15673" w:rsidRDefault="00FE7E28" w:rsidP="00FE7E28">
      <w:pPr>
        <w:pStyle w:val="ListParagraph"/>
        <w:ind w:left="0" w:firstLine="720"/>
        <w:rPr>
          <w:rFonts w:ascii="Times New Roman" w:eastAsia="Courier New" w:hAnsi="Times New Roman" w:cs="Times New Roman"/>
          <w:b/>
          <w:color w:val="000000"/>
        </w:rPr>
      </w:pPr>
    </w:p>
    <w:p w14:paraId="1C478C08" w14:textId="77777777" w:rsidR="00FE7E28" w:rsidRPr="00F15673" w:rsidRDefault="00FE7E28" w:rsidP="00FE7E28">
      <w:pPr>
        <w:pStyle w:val="ListParagraph"/>
        <w:ind w:left="0" w:firstLine="720"/>
        <w:rPr>
          <w:rFonts w:ascii="Times New Roman" w:eastAsia="Courier New" w:hAnsi="Times New Roman" w:cs="Times New Roman"/>
          <w:b/>
          <w:color w:val="000000"/>
        </w:rPr>
      </w:pPr>
      <w:r w:rsidRPr="00F15673">
        <w:rPr>
          <w:rFonts w:ascii="Times New Roman" w:eastAsia="Courier New" w:hAnsi="Times New Roman" w:cs="Times New Roman"/>
          <w:b/>
          <w:color w:val="000000"/>
        </w:rPr>
        <w:t>Annotation:</w:t>
      </w:r>
    </w:p>
    <w:p w14:paraId="7FD3BFFB" w14:textId="5449A4E9" w:rsidR="00FE7E28" w:rsidRDefault="00B002D3" w:rsidP="00FE7E28">
      <w:pPr>
        <w:pStyle w:val="ListParagraph"/>
        <w:ind w:left="0" w:firstLine="720"/>
        <w:rPr>
          <w:rFonts w:ascii="Times New Roman" w:eastAsia="Courier New" w:hAnsi="Times New Roman" w:cs="Times New Roman"/>
          <w:b/>
          <w:color w:val="000000"/>
        </w:rPr>
      </w:pPr>
      <w:r>
        <w:rPr>
          <w:rFonts w:ascii="Times New Roman" w:eastAsia="Courier New" w:hAnsi="Times New Roman" w:cs="Times New Roman"/>
          <w:b/>
          <w:color w:val="000000"/>
        </w:rPr>
        <w:t xml:space="preserve">TO BE </w:t>
      </w:r>
      <w:r w:rsidR="00FE7E28" w:rsidRPr="00F15673">
        <w:rPr>
          <w:rFonts w:ascii="Times New Roman" w:eastAsia="Courier New" w:hAnsi="Times New Roman" w:cs="Times New Roman"/>
          <w:b/>
          <w:color w:val="000000"/>
        </w:rPr>
        <w:t>APPROVED.</w:t>
      </w:r>
    </w:p>
    <w:p w14:paraId="6B58185D" w14:textId="77777777" w:rsidR="0047423B" w:rsidRDefault="0047423B" w:rsidP="00FE7E28">
      <w:pPr>
        <w:pStyle w:val="ListParagraph"/>
        <w:ind w:left="0" w:firstLine="720"/>
        <w:rPr>
          <w:rFonts w:ascii="Times New Roman" w:eastAsia="Courier New" w:hAnsi="Times New Roman" w:cs="Times New Roman"/>
          <w:b/>
          <w:color w:val="000000"/>
        </w:rPr>
      </w:pPr>
    </w:p>
    <w:p w14:paraId="2BAC6858" w14:textId="77777777" w:rsidR="004700F6" w:rsidRPr="00010032"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010032">
        <w:rPr>
          <w:rFonts w:ascii="Times New Roman" w:eastAsia="Courier New" w:hAnsi="Times New Roman" w:cs="Times New Roman"/>
          <w:b/>
          <w:color w:val="000000"/>
          <w:sz w:val="36"/>
          <w:szCs w:val="36"/>
        </w:rPr>
        <w:t>SPECIAL ORDERS OF BUSINESS</w:t>
      </w:r>
    </w:p>
    <w:p w14:paraId="4454D967" w14:textId="77777777" w:rsidR="001610BF" w:rsidRDefault="001610BF">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684727A9" w14:textId="77777777" w:rsidR="00895E4E" w:rsidRPr="00F15673" w:rsidRDefault="00895E4E">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rPr>
      </w:pPr>
    </w:p>
    <w:p w14:paraId="47AC8F3C" w14:textId="7C2CDA48" w:rsidR="00696DA1" w:rsidRPr="00696DA1" w:rsidRDefault="008A5F50" w:rsidP="005640C6">
      <w:pPr>
        <w:pStyle w:val="ListParagraph"/>
        <w:numPr>
          <w:ilvl w:val="0"/>
          <w:numId w:val="5"/>
        </w:numPr>
        <w:spacing w:after="0" w:line="240" w:lineRule="auto"/>
        <w:ind w:left="-90" w:firstLine="0"/>
        <w:rPr>
          <w:rFonts w:ascii="Times New Roman" w:eastAsia="Courier New" w:hAnsi="Times New Roman" w:cs="Times New Roman"/>
          <w:b/>
          <w:color w:val="000000"/>
        </w:rPr>
      </w:pPr>
      <w:r w:rsidRPr="00C47E20">
        <w:rPr>
          <w:rFonts w:ascii="Times New Roman" w:hAnsi="Times New Roman" w:cs="Times New Roman"/>
          <w:b/>
          <w:bCs/>
          <w:sz w:val="24"/>
          <w:szCs w:val="24"/>
        </w:rPr>
        <w:t xml:space="preserve">FIRST ORDER OF BUSINESS </w:t>
      </w:r>
      <w:r w:rsidR="00C47E20">
        <w:rPr>
          <w:rFonts w:ascii="Times New Roman" w:hAnsi="Times New Roman" w:cs="Times New Roman"/>
          <w:b/>
          <w:bCs/>
          <w:sz w:val="24"/>
          <w:szCs w:val="24"/>
        </w:rPr>
        <w:t>-</w:t>
      </w:r>
      <w:r w:rsidRPr="00C47E20">
        <w:rPr>
          <w:rFonts w:ascii="Times New Roman" w:hAnsi="Times New Roman" w:cs="Times New Roman"/>
          <w:b/>
          <w:bCs/>
          <w:sz w:val="24"/>
          <w:szCs w:val="24"/>
        </w:rPr>
        <w:t xml:space="preserve"> PRESENTATION </w:t>
      </w:r>
      <w:r w:rsidR="00AF5622">
        <w:rPr>
          <w:rFonts w:ascii="Times New Roman" w:hAnsi="Times New Roman" w:cs="Times New Roman"/>
          <w:b/>
          <w:bCs/>
          <w:sz w:val="24"/>
          <w:szCs w:val="24"/>
        </w:rPr>
        <w:t>–</w:t>
      </w:r>
      <w:r w:rsidR="00696DA1">
        <w:rPr>
          <w:rFonts w:ascii="Times New Roman" w:hAnsi="Times New Roman" w:cs="Times New Roman"/>
          <w:b/>
          <w:bCs/>
          <w:sz w:val="24"/>
          <w:szCs w:val="24"/>
        </w:rPr>
        <w:t xml:space="preserve"> K</w:t>
      </w:r>
      <w:r w:rsidR="00DC0479">
        <w:rPr>
          <w:rFonts w:ascii="Times New Roman" w:hAnsi="Times New Roman" w:cs="Times New Roman"/>
          <w:b/>
          <w:bCs/>
          <w:sz w:val="24"/>
          <w:szCs w:val="24"/>
        </w:rPr>
        <w:t>I</w:t>
      </w:r>
      <w:r w:rsidR="00696DA1">
        <w:rPr>
          <w:rFonts w:ascii="Times New Roman" w:hAnsi="Times New Roman" w:cs="Times New Roman"/>
          <w:b/>
          <w:bCs/>
          <w:sz w:val="24"/>
          <w:szCs w:val="24"/>
        </w:rPr>
        <w:t xml:space="preserve">RSHA KAECHELE, FOUNDER AND </w:t>
      </w:r>
    </w:p>
    <w:p w14:paraId="5C9042CE" w14:textId="538F9DFB" w:rsidR="00895E4E" w:rsidRPr="001A2E62" w:rsidRDefault="00696DA1" w:rsidP="00696DA1">
      <w:pPr>
        <w:pStyle w:val="ListParagraph"/>
        <w:spacing w:after="0" w:line="240" w:lineRule="auto"/>
        <w:ind w:left="-90" w:firstLine="810"/>
        <w:rPr>
          <w:rFonts w:ascii="Times New Roman" w:eastAsia="Courier New" w:hAnsi="Times New Roman" w:cs="Times New Roman"/>
          <w:b/>
          <w:color w:val="000000"/>
        </w:rPr>
      </w:pPr>
      <w:r>
        <w:rPr>
          <w:rFonts w:ascii="Times New Roman" w:hAnsi="Times New Roman" w:cs="Times New Roman"/>
          <w:b/>
          <w:bCs/>
          <w:sz w:val="24"/>
          <w:szCs w:val="24"/>
        </w:rPr>
        <w:t>CREATIVE DIRECTOR OF MATERIAL INSTITUTE</w:t>
      </w:r>
    </w:p>
    <w:p w14:paraId="4DA44D3F" w14:textId="77777777" w:rsidR="001A2E62" w:rsidRDefault="001A2E62" w:rsidP="001A2E62">
      <w:pPr>
        <w:spacing w:after="0" w:line="240" w:lineRule="auto"/>
        <w:rPr>
          <w:rFonts w:ascii="Times New Roman" w:eastAsia="Courier New" w:hAnsi="Times New Roman" w:cs="Times New Roman"/>
          <w:b/>
          <w:color w:val="000000"/>
        </w:rPr>
      </w:pPr>
    </w:p>
    <w:p w14:paraId="7251C9B8" w14:textId="384887EE" w:rsidR="001A2E62" w:rsidRDefault="00696DA1" w:rsidP="00696DA1">
      <w:pPr>
        <w:spacing w:after="0" w:line="240" w:lineRule="auto"/>
        <w:ind w:firstLine="720"/>
        <w:rPr>
          <w:rFonts w:ascii="Times New Roman" w:eastAsia="Courier New" w:hAnsi="Times New Roman" w:cs="Times New Roman"/>
          <w:b/>
          <w:color w:val="000000"/>
          <w:sz w:val="24"/>
          <w:szCs w:val="24"/>
        </w:rPr>
      </w:pPr>
      <w:r w:rsidRPr="00696DA1">
        <w:rPr>
          <w:rFonts w:ascii="Times New Roman" w:eastAsia="Courier New" w:hAnsi="Times New Roman" w:cs="Times New Roman"/>
          <w:b/>
          <w:color w:val="000000"/>
          <w:sz w:val="24"/>
          <w:szCs w:val="24"/>
        </w:rPr>
        <w:t>Brief:</w:t>
      </w:r>
    </w:p>
    <w:p w14:paraId="6F8B53AD" w14:textId="4F160CEE" w:rsidR="00696DA1" w:rsidRDefault="00696DA1" w:rsidP="00696DA1">
      <w:pPr>
        <w:spacing w:after="0" w:line="240" w:lineRule="auto"/>
        <w:rPr>
          <w:rFonts w:ascii="Times New Roman" w:eastAsia="Courier New" w:hAnsi="Times New Roman" w:cs="Times New Roman"/>
          <w:bCs/>
          <w:color w:val="000000"/>
          <w:sz w:val="24"/>
          <w:szCs w:val="24"/>
        </w:rPr>
      </w:pPr>
      <w:r>
        <w:rPr>
          <w:rFonts w:ascii="Times New Roman" w:eastAsia="Courier New" w:hAnsi="Times New Roman" w:cs="Times New Roman"/>
          <w:b/>
          <w:color w:val="000000"/>
          <w:sz w:val="24"/>
          <w:szCs w:val="24"/>
        </w:rPr>
        <w:tab/>
      </w:r>
      <w:r>
        <w:rPr>
          <w:rFonts w:ascii="Times New Roman" w:eastAsia="Courier New" w:hAnsi="Times New Roman" w:cs="Times New Roman"/>
          <w:bCs/>
          <w:color w:val="000000"/>
          <w:sz w:val="24"/>
          <w:szCs w:val="24"/>
        </w:rPr>
        <w:t xml:space="preserve">Recognizing the Material Institute for fostering community and cultivating freedom of expression in the </w:t>
      </w:r>
    </w:p>
    <w:p w14:paraId="21DA6CDF" w14:textId="0C4A5A10" w:rsidR="00696DA1" w:rsidRDefault="00696DA1" w:rsidP="00696DA1">
      <w:pPr>
        <w:spacing w:after="0" w:line="240" w:lineRule="auto"/>
        <w:ind w:firstLine="720"/>
        <w:rPr>
          <w:rFonts w:ascii="Times New Roman" w:eastAsia="Courier New" w:hAnsi="Times New Roman" w:cs="Times New Roman"/>
          <w:bCs/>
          <w:color w:val="000000"/>
          <w:sz w:val="24"/>
          <w:szCs w:val="24"/>
        </w:rPr>
      </w:pPr>
      <w:r>
        <w:rPr>
          <w:rFonts w:ascii="Times New Roman" w:eastAsia="Courier New" w:hAnsi="Times New Roman" w:cs="Times New Roman"/>
          <w:bCs/>
          <w:color w:val="000000"/>
          <w:sz w:val="24"/>
          <w:szCs w:val="24"/>
        </w:rPr>
        <w:t>fields of music</w:t>
      </w:r>
      <w:r w:rsidR="00EF2E1E">
        <w:rPr>
          <w:rFonts w:ascii="Times New Roman" w:eastAsia="Courier New" w:hAnsi="Times New Roman" w:cs="Times New Roman"/>
          <w:bCs/>
          <w:color w:val="000000"/>
          <w:sz w:val="24"/>
          <w:szCs w:val="24"/>
        </w:rPr>
        <w:t>,</w:t>
      </w:r>
      <w:r>
        <w:rPr>
          <w:rFonts w:ascii="Times New Roman" w:eastAsia="Courier New" w:hAnsi="Times New Roman" w:cs="Times New Roman"/>
          <w:bCs/>
          <w:color w:val="000000"/>
          <w:sz w:val="24"/>
          <w:szCs w:val="24"/>
        </w:rPr>
        <w:t xml:space="preserve"> fashion and gardening. </w:t>
      </w:r>
    </w:p>
    <w:p w14:paraId="05899879" w14:textId="77777777" w:rsidR="00696DA1" w:rsidRDefault="00696DA1" w:rsidP="00696DA1">
      <w:pPr>
        <w:spacing w:after="0" w:line="240" w:lineRule="auto"/>
        <w:ind w:firstLine="720"/>
        <w:rPr>
          <w:rFonts w:ascii="Times New Roman" w:eastAsia="Courier New" w:hAnsi="Times New Roman" w:cs="Times New Roman"/>
          <w:bCs/>
          <w:color w:val="000000"/>
          <w:sz w:val="24"/>
          <w:szCs w:val="24"/>
        </w:rPr>
      </w:pPr>
    </w:p>
    <w:p w14:paraId="5DDBFC41" w14:textId="4D36CA54" w:rsidR="00696DA1" w:rsidRDefault="00696DA1" w:rsidP="00696DA1">
      <w:pPr>
        <w:spacing w:after="0" w:line="240" w:lineRule="auto"/>
        <w:ind w:firstLine="720"/>
        <w:rPr>
          <w:rFonts w:ascii="Times New Roman" w:eastAsia="Courier New" w:hAnsi="Times New Roman" w:cs="Times New Roman"/>
          <w:b/>
          <w:color w:val="000000"/>
        </w:rPr>
      </w:pPr>
      <w:r>
        <w:rPr>
          <w:rFonts w:ascii="Times New Roman" w:eastAsia="Courier New" w:hAnsi="Times New Roman" w:cs="Times New Roman"/>
          <w:b/>
          <w:color w:val="000000"/>
        </w:rPr>
        <w:t>Annotation:</w:t>
      </w:r>
    </w:p>
    <w:p w14:paraId="03105F62" w14:textId="4C30D6B4" w:rsidR="00696DA1" w:rsidRDefault="00696DA1" w:rsidP="00696DA1">
      <w:pPr>
        <w:spacing w:after="0" w:line="240" w:lineRule="auto"/>
        <w:ind w:firstLine="720"/>
        <w:rPr>
          <w:rFonts w:ascii="Times New Roman" w:eastAsia="Courier New" w:hAnsi="Times New Roman" w:cs="Times New Roman"/>
          <w:b/>
          <w:color w:val="000000"/>
        </w:rPr>
      </w:pPr>
      <w:r>
        <w:rPr>
          <w:rFonts w:ascii="Times New Roman" w:eastAsia="Courier New" w:hAnsi="Times New Roman" w:cs="Times New Roman"/>
          <w:b/>
          <w:color w:val="000000"/>
        </w:rPr>
        <w:t>(Cm. Green)</w:t>
      </w:r>
    </w:p>
    <w:p w14:paraId="34B6BDCC" w14:textId="226C011F" w:rsidR="00696DA1" w:rsidRPr="00696DA1" w:rsidRDefault="00696DA1" w:rsidP="00696DA1">
      <w:pPr>
        <w:spacing w:after="0" w:line="240" w:lineRule="auto"/>
        <w:ind w:firstLine="720"/>
        <w:rPr>
          <w:rFonts w:ascii="Times New Roman" w:eastAsia="Courier New" w:hAnsi="Times New Roman" w:cs="Times New Roman"/>
          <w:b/>
          <w:color w:val="000000"/>
        </w:rPr>
      </w:pPr>
      <w:r>
        <w:rPr>
          <w:rFonts w:ascii="Times New Roman" w:eastAsia="Courier New" w:hAnsi="Times New Roman" w:cs="Times New Roman"/>
          <w:b/>
          <w:color w:val="000000"/>
        </w:rPr>
        <w:t>TO APPEAR.</w:t>
      </w:r>
    </w:p>
    <w:p w14:paraId="151AE57F" w14:textId="77777777" w:rsidR="001A2E62" w:rsidRDefault="001A2E62" w:rsidP="001A2E62">
      <w:pPr>
        <w:spacing w:after="0" w:line="240" w:lineRule="auto"/>
        <w:rPr>
          <w:rFonts w:ascii="Times New Roman" w:eastAsia="Courier New" w:hAnsi="Times New Roman" w:cs="Times New Roman"/>
          <w:b/>
          <w:color w:val="000000"/>
        </w:rPr>
      </w:pPr>
    </w:p>
    <w:p w14:paraId="6040CE6D" w14:textId="77777777" w:rsidR="00745F13" w:rsidRDefault="00745F13" w:rsidP="004B7575">
      <w:pPr>
        <w:spacing w:after="0" w:line="240" w:lineRule="auto"/>
        <w:ind w:left="720"/>
        <w:rPr>
          <w:rFonts w:ascii="Times New Roman" w:eastAsia="Courier New" w:hAnsi="Times New Roman" w:cs="Times New Roman"/>
          <w:b/>
          <w:color w:val="000000"/>
        </w:rPr>
      </w:pPr>
    </w:p>
    <w:p w14:paraId="44B16F92" w14:textId="33856385" w:rsidR="00070ED4" w:rsidRPr="00070ED4" w:rsidRDefault="00895E4E" w:rsidP="005640C6">
      <w:pPr>
        <w:pStyle w:val="ListParagraph"/>
        <w:numPr>
          <w:ilvl w:val="0"/>
          <w:numId w:val="5"/>
        </w:numPr>
        <w:spacing w:after="0" w:line="240" w:lineRule="auto"/>
        <w:ind w:left="0" w:firstLine="0"/>
        <w:rPr>
          <w:rFonts w:ascii="Times New Roman" w:hAnsi="Times New Roman" w:cs="Times New Roman"/>
          <w:b/>
          <w:bCs/>
        </w:rPr>
      </w:pPr>
      <w:r w:rsidRPr="00B74F54">
        <w:rPr>
          <w:rFonts w:ascii="Times New Roman" w:hAnsi="Times New Roman" w:cs="Times New Roman"/>
          <w:b/>
          <w:bCs/>
          <w:sz w:val="24"/>
          <w:szCs w:val="24"/>
        </w:rPr>
        <w:t xml:space="preserve">SECOND ORDER OF BUSINESS </w:t>
      </w:r>
      <w:r w:rsidR="003C3EA8">
        <w:rPr>
          <w:rFonts w:ascii="Times New Roman" w:hAnsi="Times New Roman" w:cs="Times New Roman"/>
          <w:b/>
          <w:bCs/>
          <w:sz w:val="24"/>
          <w:szCs w:val="24"/>
        </w:rPr>
        <w:t>– PRESENTATION –</w:t>
      </w:r>
      <w:r w:rsidR="00070ED4">
        <w:rPr>
          <w:rFonts w:ascii="Times New Roman" w:hAnsi="Times New Roman" w:cs="Times New Roman"/>
          <w:b/>
          <w:bCs/>
          <w:sz w:val="24"/>
          <w:szCs w:val="24"/>
        </w:rPr>
        <w:t xml:space="preserve"> ELISA MUNO</w:t>
      </w:r>
      <w:r w:rsidR="007B4B4F">
        <w:rPr>
          <w:rFonts w:ascii="Times New Roman" w:hAnsi="Times New Roman" w:cs="Times New Roman"/>
          <w:b/>
          <w:bCs/>
          <w:sz w:val="24"/>
          <w:szCs w:val="24"/>
        </w:rPr>
        <w:t>Z</w:t>
      </w:r>
      <w:r w:rsidR="00070ED4">
        <w:rPr>
          <w:rFonts w:ascii="Times New Roman" w:hAnsi="Times New Roman" w:cs="Times New Roman"/>
          <w:b/>
          <w:bCs/>
          <w:sz w:val="24"/>
          <w:szCs w:val="24"/>
        </w:rPr>
        <w:t xml:space="preserve">, DIRECTOR, XULA </w:t>
      </w:r>
    </w:p>
    <w:p w14:paraId="79CA53ED" w14:textId="259AF4E3" w:rsidR="00AF5622" w:rsidRPr="00070ED4" w:rsidRDefault="00070ED4" w:rsidP="00070ED4">
      <w:pPr>
        <w:spacing w:after="0" w:line="240" w:lineRule="auto"/>
        <w:ind w:left="360" w:firstLine="360"/>
        <w:rPr>
          <w:rFonts w:ascii="Times New Roman" w:hAnsi="Times New Roman" w:cs="Times New Roman"/>
          <w:b/>
          <w:bCs/>
        </w:rPr>
      </w:pPr>
      <w:r w:rsidRPr="00070ED4">
        <w:rPr>
          <w:rFonts w:ascii="Times New Roman" w:hAnsi="Times New Roman" w:cs="Times New Roman"/>
          <w:b/>
          <w:bCs/>
          <w:sz w:val="24"/>
          <w:szCs w:val="24"/>
        </w:rPr>
        <w:t>FATE (FOOD ADVOCACY TRAINING AND EDUCATION)</w:t>
      </w:r>
    </w:p>
    <w:p w14:paraId="0F702BC0" w14:textId="77777777" w:rsidR="00070ED4" w:rsidRDefault="00070ED4" w:rsidP="00070ED4">
      <w:pPr>
        <w:spacing w:after="0" w:line="240" w:lineRule="auto"/>
        <w:ind w:firstLine="720"/>
        <w:rPr>
          <w:rFonts w:ascii="Times New Roman" w:eastAsia="Courier New" w:hAnsi="Times New Roman" w:cs="Times New Roman"/>
          <w:b/>
          <w:color w:val="000000"/>
          <w:sz w:val="24"/>
          <w:szCs w:val="24"/>
        </w:rPr>
      </w:pPr>
    </w:p>
    <w:p w14:paraId="5502AF31" w14:textId="3B96593F" w:rsidR="00070ED4" w:rsidRDefault="00070ED4" w:rsidP="00070ED4">
      <w:pP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SPEAKERS:</w:t>
      </w:r>
    </w:p>
    <w:p w14:paraId="70CAB691" w14:textId="7CAA28BE" w:rsidR="00070ED4" w:rsidRDefault="007B4B4F" w:rsidP="00070ED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ELISA MU</w:t>
      </w:r>
      <w:r w:rsidR="00DC0479">
        <w:rPr>
          <w:rFonts w:ascii="Times New Roman" w:hAnsi="Times New Roman" w:cs="Times New Roman"/>
          <w:b/>
          <w:bCs/>
          <w:sz w:val="24"/>
          <w:szCs w:val="24"/>
        </w:rPr>
        <w:t>N</w:t>
      </w:r>
      <w:r>
        <w:rPr>
          <w:rFonts w:ascii="Times New Roman" w:hAnsi="Times New Roman" w:cs="Times New Roman"/>
          <w:b/>
          <w:bCs/>
          <w:sz w:val="24"/>
          <w:szCs w:val="24"/>
        </w:rPr>
        <w:t>O</w:t>
      </w:r>
      <w:r w:rsidR="00DC0479">
        <w:rPr>
          <w:rFonts w:ascii="Times New Roman" w:hAnsi="Times New Roman" w:cs="Times New Roman"/>
          <w:b/>
          <w:bCs/>
          <w:sz w:val="24"/>
          <w:szCs w:val="24"/>
        </w:rPr>
        <w:t>Z</w:t>
      </w:r>
      <w:r>
        <w:rPr>
          <w:rFonts w:ascii="Times New Roman" w:hAnsi="Times New Roman" w:cs="Times New Roman"/>
          <w:b/>
          <w:bCs/>
          <w:sz w:val="24"/>
          <w:szCs w:val="24"/>
        </w:rPr>
        <w:t>, DIRECTOR</w:t>
      </w:r>
    </w:p>
    <w:p w14:paraId="2FA87CFE" w14:textId="49F4305E" w:rsidR="007B4B4F" w:rsidRDefault="007B4B4F" w:rsidP="00070ED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MEAH PORE</w:t>
      </w:r>
    </w:p>
    <w:p w14:paraId="1CFB25F0" w14:textId="41064CBF" w:rsidR="007B4B4F" w:rsidRDefault="007B4B4F" w:rsidP="00070ED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SEAN BENTON</w:t>
      </w:r>
    </w:p>
    <w:p w14:paraId="0B496B4E" w14:textId="5B7E04C7" w:rsidR="007B4B4F" w:rsidRDefault="007B4B4F" w:rsidP="00070ED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KHALIL MILLER</w:t>
      </w:r>
    </w:p>
    <w:p w14:paraId="2E5AD7D9" w14:textId="180202E7" w:rsidR="007B4B4F" w:rsidRDefault="007B4B4F" w:rsidP="00070ED4">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MA’AT FIRVEN</w:t>
      </w:r>
    </w:p>
    <w:p w14:paraId="6CD25E71" w14:textId="77777777" w:rsidR="007B4B4F" w:rsidRDefault="007B4B4F" w:rsidP="00070ED4">
      <w:pPr>
        <w:spacing w:after="0" w:line="240" w:lineRule="auto"/>
        <w:ind w:firstLine="720"/>
        <w:rPr>
          <w:rFonts w:ascii="Times New Roman" w:eastAsia="Courier New" w:hAnsi="Times New Roman" w:cs="Times New Roman"/>
          <w:b/>
          <w:color w:val="000000"/>
          <w:sz w:val="24"/>
          <w:szCs w:val="24"/>
        </w:rPr>
      </w:pPr>
    </w:p>
    <w:p w14:paraId="1564D354" w14:textId="137F230B" w:rsidR="00070ED4" w:rsidRDefault="00070ED4" w:rsidP="00070ED4">
      <w:pPr>
        <w:spacing w:after="0" w:line="240" w:lineRule="auto"/>
        <w:ind w:firstLine="720"/>
        <w:rPr>
          <w:rFonts w:ascii="Times New Roman" w:eastAsia="Courier New" w:hAnsi="Times New Roman" w:cs="Times New Roman"/>
          <w:b/>
          <w:color w:val="000000"/>
          <w:sz w:val="24"/>
          <w:szCs w:val="24"/>
        </w:rPr>
      </w:pPr>
      <w:r w:rsidRPr="00696DA1">
        <w:rPr>
          <w:rFonts w:ascii="Times New Roman" w:eastAsia="Courier New" w:hAnsi="Times New Roman" w:cs="Times New Roman"/>
          <w:b/>
          <w:color w:val="000000"/>
          <w:sz w:val="24"/>
          <w:szCs w:val="24"/>
        </w:rPr>
        <w:t>Brief:</w:t>
      </w:r>
    </w:p>
    <w:p w14:paraId="5BEFD70B" w14:textId="7DB8AB52" w:rsidR="00070ED4" w:rsidRPr="00070ED4" w:rsidRDefault="00070ED4" w:rsidP="00070ED4">
      <w:pPr>
        <w:spacing w:after="0" w:line="240" w:lineRule="auto"/>
        <w:rPr>
          <w:rFonts w:ascii="Times New Roman" w:eastAsia="Courier New" w:hAnsi="Times New Roman" w:cs="Times New Roman"/>
          <w:bCs/>
          <w:color w:val="000000"/>
          <w:sz w:val="24"/>
          <w:szCs w:val="24"/>
        </w:rPr>
      </w:pPr>
      <w:r>
        <w:rPr>
          <w:rFonts w:ascii="Times New Roman" w:eastAsia="Courier New" w:hAnsi="Times New Roman" w:cs="Times New Roman"/>
          <w:b/>
          <w:color w:val="000000"/>
          <w:sz w:val="24"/>
          <w:szCs w:val="24"/>
        </w:rPr>
        <w:tab/>
      </w:r>
      <w:r w:rsidRPr="00070ED4">
        <w:rPr>
          <w:rFonts w:ascii="Times New Roman" w:eastAsia="Courier New" w:hAnsi="Times New Roman" w:cs="Times New Roman"/>
          <w:bCs/>
          <w:color w:val="000000"/>
          <w:sz w:val="24"/>
          <w:szCs w:val="24"/>
        </w:rPr>
        <w:t>Engaging students in food policy advocacy to help them a</w:t>
      </w:r>
      <w:r>
        <w:rPr>
          <w:rFonts w:ascii="Times New Roman" w:eastAsia="Courier New" w:hAnsi="Times New Roman" w:cs="Times New Roman"/>
          <w:bCs/>
          <w:color w:val="000000"/>
          <w:sz w:val="24"/>
          <w:szCs w:val="24"/>
        </w:rPr>
        <w:t>d</w:t>
      </w:r>
      <w:r w:rsidRPr="00070ED4">
        <w:rPr>
          <w:rFonts w:ascii="Times New Roman" w:eastAsia="Courier New" w:hAnsi="Times New Roman" w:cs="Times New Roman"/>
          <w:bCs/>
          <w:color w:val="000000"/>
          <w:sz w:val="24"/>
          <w:szCs w:val="24"/>
        </w:rPr>
        <w:t xml:space="preserve">vocate for their future. </w:t>
      </w:r>
    </w:p>
    <w:p w14:paraId="1B19AC85" w14:textId="77777777" w:rsidR="00070ED4" w:rsidRDefault="00070ED4" w:rsidP="00070ED4">
      <w:pPr>
        <w:spacing w:after="0" w:line="240" w:lineRule="auto"/>
        <w:ind w:firstLine="720"/>
        <w:rPr>
          <w:rFonts w:ascii="Times New Roman" w:eastAsia="Courier New" w:hAnsi="Times New Roman" w:cs="Times New Roman"/>
          <w:bCs/>
          <w:color w:val="000000"/>
          <w:sz w:val="24"/>
          <w:szCs w:val="24"/>
        </w:rPr>
      </w:pPr>
    </w:p>
    <w:p w14:paraId="42FC36E5" w14:textId="77777777" w:rsidR="00070ED4" w:rsidRDefault="00070ED4" w:rsidP="00070ED4">
      <w:pPr>
        <w:spacing w:after="0" w:line="240" w:lineRule="auto"/>
        <w:ind w:firstLine="720"/>
        <w:rPr>
          <w:rFonts w:ascii="Times New Roman" w:eastAsia="Courier New" w:hAnsi="Times New Roman" w:cs="Times New Roman"/>
          <w:b/>
          <w:color w:val="000000"/>
        </w:rPr>
      </w:pPr>
      <w:r>
        <w:rPr>
          <w:rFonts w:ascii="Times New Roman" w:eastAsia="Courier New" w:hAnsi="Times New Roman" w:cs="Times New Roman"/>
          <w:b/>
          <w:color w:val="000000"/>
        </w:rPr>
        <w:t>Annotation:</w:t>
      </w:r>
    </w:p>
    <w:p w14:paraId="60D2BB18" w14:textId="460326E5" w:rsidR="00070ED4" w:rsidRDefault="00070ED4" w:rsidP="00070ED4">
      <w:pPr>
        <w:spacing w:after="0" w:line="240" w:lineRule="auto"/>
        <w:ind w:firstLine="720"/>
        <w:rPr>
          <w:rFonts w:ascii="Times New Roman" w:eastAsia="Courier New" w:hAnsi="Times New Roman" w:cs="Times New Roman"/>
          <w:b/>
          <w:color w:val="000000"/>
        </w:rPr>
      </w:pPr>
      <w:r>
        <w:rPr>
          <w:rFonts w:ascii="Times New Roman" w:eastAsia="Courier New" w:hAnsi="Times New Roman" w:cs="Times New Roman"/>
          <w:b/>
          <w:color w:val="000000"/>
        </w:rPr>
        <w:t>(Cm</w:t>
      </w:r>
      <w:r w:rsidR="008728AF">
        <w:rPr>
          <w:rFonts w:ascii="Times New Roman" w:eastAsia="Courier New" w:hAnsi="Times New Roman" w:cs="Times New Roman"/>
          <w:b/>
          <w:color w:val="000000"/>
        </w:rPr>
        <w:t>s</w:t>
      </w:r>
      <w:r>
        <w:rPr>
          <w:rFonts w:ascii="Times New Roman" w:eastAsia="Courier New" w:hAnsi="Times New Roman" w:cs="Times New Roman"/>
          <w:b/>
          <w:color w:val="000000"/>
        </w:rPr>
        <w:t>. Thomas</w:t>
      </w:r>
      <w:r w:rsidR="008728AF">
        <w:rPr>
          <w:rFonts w:ascii="Times New Roman" w:eastAsia="Courier New" w:hAnsi="Times New Roman" w:cs="Times New Roman"/>
          <w:b/>
          <w:color w:val="000000"/>
        </w:rPr>
        <w:t xml:space="preserve"> and Harris</w:t>
      </w:r>
      <w:r>
        <w:rPr>
          <w:rFonts w:ascii="Times New Roman" w:eastAsia="Courier New" w:hAnsi="Times New Roman" w:cs="Times New Roman"/>
          <w:b/>
          <w:color w:val="000000"/>
        </w:rPr>
        <w:t>)</w:t>
      </w:r>
    </w:p>
    <w:p w14:paraId="0F6061A3" w14:textId="77777777" w:rsidR="00070ED4" w:rsidRPr="00696DA1" w:rsidRDefault="00070ED4" w:rsidP="00070ED4">
      <w:pPr>
        <w:spacing w:after="0" w:line="240" w:lineRule="auto"/>
        <w:ind w:firstLine="720"/>
        <w:rPr>
          <w:rFonts w:ascii="Times New Roman" w:eastAsia="Courier New" w:hAnsi="Times New Roman" w:cs="Times New Roman"/>
          <w:b/>
          <w:color w:val="000000"/>
        </w:rPr>
      </w:pPr>
      <w:r>
        <w:rPr>
          <w:rFonts w:ascii="Times New Roman" w:eastAsia="Courier New" w:hAnsi="Times New Roman" w:cs="Times New Roman"/>
          <w:b/>
          <w:color w:val="000000"/>
        </w:rPr>
        <w:t>TO APPEAR.</w:t>
      </w:r>
    </w:p>
    <w:p w14:paraId="724CCE68" w14:textId="48F47BD3" w:rsidR="00582979" w:rsidRPr="00760E90" w:rsidRDefault="00895E4E" w:rsidP="009F5498">
      <w:pPr>
        <w:pStyle w:val="ListParagraph"/>
        <w:numPr>
          <w:ilvl w:val="0"/>
          <w:numId w:val="5"/>
        </w:numPr>
        <w:spacing w:after="0" w:line="240" w:lineRule="auto"/>
        <w:ind w:hanging="810"/>
        <w:rPr>
          <w:rFonts w:ascii="Times New Roman" w:hAnsi="Times New Roman" w:cs="Times New Roman"/>
          <w:b/>
          <w:bCs/>
          <w:sz w:val="24"/>
          <w:szCs w:val="24"/>
        </w:rPr>
      </w:pPr>
      <w:r w:rsidRPr="00760E90">
        <w:rPr>
          <w:rFonts w:ascii="Times New Roman" w:hAnsi="Times New Roman" w:cs="Times New Roman"/>
          <w:b/>
          <w:bCs/>
          <w:sz w:val="24"/>
          <w:szCs w:val="24"/>
        </w:rPr>
        <w:lastRenderedPageBreak/>
        <w:t>THIRD ORDER OF BUSINESS</w:t>
      </w:r>
      <w:r w:rsidR="001A2E62" w:rsidRPr="00760E90">
        <w:rPr>
          <w:rFonts w:ascii="Times New Roman" w:hAnsi="Times New Roman" w:cs="Times New Roman"/>
          <w:b/>
          <w:bCs/>
          <w:sz w:val="24"/>
          <w:szCs w:val="24"/>
        </w:rPr>
        <w:t xml:space="preserve"> – PRESENTATION –</w:t>
      </w:r>
      <w:r w:rsidR="0068590C" w:rsidRPr="00760E90">
        <w:rPr>
          <w:rFonts w:ascii="Times New Roman" w:hAnsi="Times New Roman" w:cs="Times New Roman"/>
          <w:b/>
          <w:sz w:val="24"/>
          <w:szCs w:val="24"/>
        </w:rPr>
        <w:t>–</w:t>
      </w:r>
      <w:r w:rsidR="0068590C" w:rsidRPr="00760E90">
        <w:rPr>
          <w:rFonts w:ascii="Times New Roman" w:hAnsi="Times New Roman" w:cs="Times New Roman"/>
          <w:b/>
          <w:bCs/>
          <w:sz w:val="24"/>
          <w:szCs w:val="24"/>
        </w:rPr>
        <w:t>ZULU SOCIAL AID AND PLEASURE CLUB</w:t>
      </w:r>
      <w:r w:rsidR="00582979" w:rsidRPr="00760E90">
        <w:rPr>
          <w:rFonts w:ascii="Times New Roman" w:hAnsi="Times New Roman" w:cs="Times New Roman"/>
          <w:b/>
          <w:bCs/>
          <w:sz w:val="24"/>
          <w:szCs w:val="24"/>
        </w:rPr>
        <w:t xml:space="preserve"> HONORABLE ELROY JAMES, </w:t>
      </w:r>
      <w:r w:rsidR="0068590C" w:rsidRPr="00760E90">
        <w:rPr>
          <w:rFonts w:ascii="Times New Roman" w:hAnsi="Times New Roman" w:cs="Times New Roman"/>
          <w:b/>
          <w:bCs/>
          <w:sz w:val="24"/>
          <w:szCs w:val="24"/>
        </w:rPr>
        <w:t xml:space="preserve">PRESIDENT; </w:t>
      </w:r>
      <w:r w:rsidR="00582979" w:rsidRPr="00760E90">
        <w:rPr>
          <w:rFonts w:ascii="Times New Roman" w:hAnsi="Times New Roman" w:cs="Times New Roman"/>
          <w:b/>
          <w:bCs/>
          <w:sz w:val="24"/>
          <w:szCs w:val="24"/>
        </w:rPr>
        <w:t>CLARENCE BECKNELL, ZULU HISTORIAN AND KING-ELECT RODNEY</w:t>
      </w:r>
      <w:r w:rsidR="005B53B0">
        <w:rPr>
          <w:rFonts w:ascii="Times New Roman" w:hAnsi="Times New Roman" w:cs="Times New Roman"/>
          <w:b/>
          <w:bCs/>
          <w:sz w:val="24"/>
          <w:szCs w:val="24"/>
        </w:rPr>
        <w:t xml:space="preserve"> P. </w:t>
      </w:r>
      <w:r w:rsidR="00582979" w:rsidRPr="00760E90">
        <w:rPr>
          <w:rFonts w:ascii="Times New Roman" w:hAnsi="Times New Roman" w:cs="Times New Roman"/>
          <w:b/>
          <w:bCs/>
          <w:sz w:val="24"/>
          <w:szCs w:val="24"/>
        </w:rPr>
        <w:t xml:space="preserve"> MASON</w:t>
      </w:r>
      <w:r w:rsidR="000E2E47">
        <w:rPr>
          <w:rFonts w:ascii="Times New Roman" w:hAnsi="Times New Roman" w:cs="Times New Roman"/>
          <w:b/>
          <w:bCs/>
          <w:sz w:val="24"/>
          <w:szCs w:val="24"/>
        </w:rPr>
        <w:t>, JR.</w:t>
      </w:r>
      <w:r w:rsidR="0068590C" w:rsidRPr="00760E90">
        <w:rPr>
          <w:rFonts w:ascii="Times New Roman" w:hAnsi="Times New Roman" w:cs="Times New Roman"/>
          <w:b/>
          <w:bCs/>
          <w:sz w:val="24"/>
          <w:szCs w:val="24"/>
        </w:rPr>
        <w:t>; MYSTIC KREWE OF FEMME FATALE</w:t>
      </w:r>
      <w:r w:rsidR="00582979" w:rsidRPr="00760E90">
        <w:rPr>
          <w:rFonts w:ascii="Times New Roman" w:hAnsi="Times New Roman" w:cs="Times New Roman"/>
          <w:b/>
          <w:bCs/>
          <w:sz w:val="24"/>
          <w:szCs w:val="24"/>
        </w:rPr>
        <w:t xml:space="preserve">’S KIMBERLY EARLY, PRESIDENT AND DR. TAKEISHA C. DAVIS, CAPTAIN; AND 2025 MARDI GRAS QUEENS: KREWE OF ALLA QUEEN ALLA XCIII GIAN L. DURAND; KREWE OF BABYLON </w:t>
      </w:r>
      <w:r w:rsidR="005E5B9E"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BACCHUS </w:t>
      </w:r>
      <w:r w:rsidR="005E5B9E"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CARROLLTON QUEEN MIA ROSE ADAMS; KREWE OF CHAOS </w:t>
      </w:r>
      <w:r w:rsidR="005E5B9E"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CHOCTAW PRINCESS CHOCTAW MADELYN G. ROPER; KREWE OF CLEOPATRA QUEEN LII CLEOPATRA GRETA GLOVEN; KREWE OF D’ETAT </w:t>
      </w:r>
      <w:r w:rsidR="00760E90"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DRUIDS </w:t>
      </w:r>
      <w:r w:rsidR="00760E90"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ENDYMION QUEEN LIX EMILY LOUSTEAU; MYSTIC KREWE OF FEMME FATALE QUEEN YOLANDA M. SINGLETON; KREWE OF FRERET QUEEN XIII CARLYLE HEBERT RYAN; KREWE OF HERMES </w:t>
      </w:r>
      <w:r w:rsidR="00760E90"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IRIS QUEEN DR. KIM LAGRAIZE BENT; KREWE OF KING ARTHUR QUEEN XLVII TAMMY HARPER SULLIVAN; LEGION OF MARS QUEEN XII MADIGAN MCDONOUGH SPIERS; KREWE OF MID-CITY QUEEN XCI MARYANN CIASTON; KREWE OF MORPHEUS QUEEN XXII CHRISTINA WALLS; KREWE OF MUSES </w:t>
      </w:r>
      <w:r w:rsidR="00760E90"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NEFERTITI QUEEN NEFERTITI V SERENA WILLIAMS-NOBLES; KREWE OF NOMTOC QUEEN LIV TERRI WILLIAMS; KREWE OF OKEANOS </w:t>
      </w:r>
      <w:r w:rsidR="00760E90"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ORPHEUS </w:t>
      </w:r>
      <w:r w:rsidR="00760E90"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xml:space="preserve">; KREWE OF OSHUN QUEEN XXVI CAYLA BEAN; KREWE OF PROTEUS </w:t>
      </w:r>
      <w:r w:rsidR="00BD3817" w:rsidRPr="00760E90">
        <w:rPr>
          <w:rFonts w:ascii="Times New Roman" w:hAnsi="Times New Roman" w:cs="Times New Roman"/>
          <w:b/>
          <w:bCs/>
          <w:sz w:val="24"/>
          <w:szCs w:val="24"/>
        </w:rPr>
        <w:t>QUEEN</w:t>
      </w:r>
      <w:r w:rsidR="00582979" w:rsidRPr="00760E90">
        <w:rPr>
          <w:rFonts w:ascii="Times New Roman" w:hAnsi="Times New Roman" w:cs="Times New Roman"/>
          <w:b/>
          <w:bCs/>
          <w:sz w:val="24"/>
          <w:szCs w:val="24"/>
        </w:rPr>
        <w:t>; KREWE OF PONTCHARTRAIN QUEEN XLX KRISTEN POUEY BARTON; KREWE OF PYGMALION QUEEN XXV KAELYN KELLOGG; KREWE OF REX QUEEN; KNIGHTS OF SPARTAN SOCIETY QUEEN JESSICA TARANTO; KREWE OF THOTH QUEEN LXXVII MIA ANGELE GONZALES; KREWE OF TUCKS QUEEN LVII ELLIE PLATT; ZULU SOCIAL AID AND PLEASURE CLUB QUEEN ZULU KRISTEN B. MASON</w:t>
      </w:r>
    </w:p>
    <w:p w14:paraId="52519F83" w14:textId="0797676B" w:rsidR="001A2E62" w:rsidRDefault="001A2E62" w:rsidP="00582979">
      <w:pPr>
        <w:pStyle w:val="ListParagraph"/>
        <w:spacing w:after="0" w:line="240" w:lineRule="auto"/>
        <w:rPr>
          <w:rFonts w:ascii="Times New Roman" w:hAnsi="Times New Roman" w:cs="Times New Roman"/>
          <w:b/>
          <w:bCs/>
          <w:sz w:val="24"/>
          <w:szCs w:val="24"/>
        </w:rPr>
      </w:pPr>
    </w:p>
    <w:p w14:paraId="5593E519" w14:textId="77777777" w:rsidR="00502932" w:rsidRDefault="00502932" w:rsidP="00502932">
      <w:pPr>
        <w:pStyle w:val="ListParagraph"/>
        <w:spacing w:after="0" w:line="240" w:lineRule="auto"/>
        <w:rPr>
          <w:rFonts w:ascii="Times New Roman" w:eastAsia="Courier New" w:hAnsi="Times New Roman" w:cs="Times New Roman"/>
          <w:b/>
          <w:color w:val="000000"/>
        </w:rPr>
      </w:pPr>
    </w:p>
    <w:p w14:paraId="325036C6" w14:textId="258FAA86" w:rsidR="0068590C" w:rsidRPr="00B218B4" w:rsidRDefault="0068590C" w:rsidP="0068590C">
      <w:pPr>
        <w:pStyle w:val="ListParagraph"/>
        <w:spacing w:after="0" w:line="240" w:lineRule="auto"/>
        <w:rPr>
          <w:rFonts w:ascii="Times New Roman" w:eastAsia="Courier New" w:hAnsi="Times New Roman" w:cs="Times New Roman"/>
          <w:b/>
          <w:color w:val="000000"/>
        </w:rPr>
      </w:pPr>
      <w:r>
        <w:rPr>
          <w:rFonts w:ascii="Times New Roman" w:eastAsia="Courier New" w:hAnsi="Times New Roman" w:cs="Times New Roman"/>
          <w:b/>
          <w:color w:val="000000"/>
        </w:rPr>
        <w:t>Brief:</w:t>
      </w:r>
    </w:p>
    <w:p w14:paraId="4A5228F0" w14:textId="77777777" w:rsidR="0068590C" w:rsidRPr="00B218B4" w:rsidRDefault="0068590C" w:rsidP="0068590C">
      <w:pPr>
        <w:ind w:left="720"/>
        <w:rPr>
          <w:rFonts w:ascii="Times New Roman" w:hAnsi="Times New Roman" w:cs="Times New Roman"/>
          <w:sz w:val="24"/>
          <w:szCs w:val="24"/>
        </w:rPr>
      </w:pPr>
      <w:r w:rsidRPr="00B218B4">
        <w:rPr>
          <w:rFonts w:ascii="Times New Roman" w:hAnsi="Times New Roman" w:cs="Times New Roman"/>
          <w:sz w:val="24"/>
          <w:szCs w:val="24"/>
        </w:rPr>
        <w:t>Recognition of the Zulu Social Aid and Pleasure Club and its 202</w:t>
      </w:r>
      <w:r>
        <w:rPr>
          <w:rFonts w:ascii="Times New Roman" w:hAnsi="Times New Roman" w:cs="Times New Roman"/>
          <w:sz w:val="24"/>
          <w:szCs w:val="24"/>
        </w:rPr>
        <w:t>5</w:t>
      </w:r>
      <w:r w:rsidRPr="00B218B4">
        <w:rPr>
          <w:rFonts w:ascii="Times New Roman" w:hAnsi="Times New Roman" w:cs="Times New Roman"/>
          <w:sz w:val="24"/>
          <w:szCs w:val="24"/>
        </w:rPr>
        <w:t xml:space="preserve"> Mardi Gras Court, Mystic Krewe of Femme Fatale, and the 202</w:t>
      </w:r>
      <w:r>
        <w:rPr>
          <w:rFonts w:ascii="Times New Roman" w:hAnsi="Times New Roman" w:cs="Times New Roman"/>
          <w:sz w:val="24"/>
          <w:szCs w:val="24"/>
        </w:rPr>
        <w:t>5</w:t>
      </w:r>
      <w:r w:rsidRPr="00B218B4">
        <w:rPr>
          <w:rFonts w:ascii="Times New Roman" w:hAnsi="Times New Roman" w:cs="Times New Roman"/>
          <w:sz w:val="24"/>
          <w:szCs w:val="24"/>
        </w:rPr>
        <w:t xml:space="preserve"> Mardi Gras Queens for their community involvement and their reign as Crown Jewels.</w:t>
      </w:r>
    </w:p>
    <w:p w14:paraId="679F7730" w14:textId="0FCD6477" w:rsidR="00502932" w:rsidRPr="00502932" w:rsidRDefault="00502932" w:rsidP="00502932">
      <w:pPr>
        <w:pStyle w:val="ListParagraph"/>
        <w:spacing w:after="0" w:line="240" w:lineRule="auto"/>
        <w:rPr>
          <w:rFonts w:ascii="Times New Roman" w:eastAsia="Courier New" w:hAnsi="Times New Roman" w:cs="Times New Roman"/>
          <w:b/>
          <w:color w:val="000000"/>
        </w:rPr>
      </w:pPr>
      <w:r w:rsidRPr="00502932">
        <w:rPr>
          <w:rFonts w:ascii="Times New Roman" w:eastAsia="Courier New" w:hAnsi="Times New Roman" w:cs="Times New Roman"/>
          <w:b/>
          <w:color w:val="000000"/>
        </w:rPr>
        <w:t>Annotation:</w:t>
      </w:r>
    </w:p>
    <w:p w14:paraId="6BAC4BD2" w14:textId="7CF131D2" w:rsidR="00502932" w:rsidRPr="00502932" w:rsidRDefault="00502932" w:rsidP="00502932">
      <w:pPr>
        <w:pStyle w:val="ListParagraph"/>
        <w:spacing w:after="0" w:line="240" w:lineRule="auto"/>
        <w:rPr>
          <w:rFonts w:ascii="Times New Roman" w:eastAsia="Courier New" w:hAnsi="Times New Roman" w:cs="Times New Roman"/>
          <w:b/>
          <w:color w:val="000000"/>
        </w:rPr>
      </w:pPr>
      <w:r w:rsidRPr="00502932">
        <w:rPr>
          <w:rFonts w:ascii="Times New Roman" w:eastAsia="Courier New" w:hAnsi="Times New Roman" w:cs="Times New Roman"/>
          <w:b/>
          <w:color w:val="000000"/>
        </w:rPr>
        <w:t xml:space="preserve">(Cm. </w:t>
      </w:r>
      <w:r>
        <w:rPr>
          <w:rFonts w:ascii="Times New Roman" w:eastAsia="Courier New" w:hAnsi="Times New Roman" w:cs="Times New Roman"/>
          <w:b/>
          <w:color w:val="000000"/>
        </w:rPr>
        <w:t>Morrell</w:t>
      </w:r>
      <w:r w:rsidRPr="00502932">
        <w:rPr>
          <w:rFonts w:ascii="Times New Roman" w:eastAsia="Courier New" w:hAnsi="Times New Roman" w:cs="Times New Roman"/>
          <w:b/>
          <w:color w:val="000000"/>
        </w:rPr>
        <w:t>)</w:t>
      </w:r>
    </w:p>
    <w:p w14:paraId="4BE599E5" w14:textId="77777777" w:rsidR="00502932" w:rsidRPr="00502932" w:rsidRDefault="00502932" w:rsidP="00502932">
      <w:pPr>
        <w:pStyle w:val="ListParagraph"/>
        <w:spacing w:after="0" w:line="240" w:lineRule="auto"/>
        <w:rPr>
          <w:rFonts w:ascii="Times New Roman" w:eastAsia="Courier New" w:hAnsi="Times New Roman" w:cs="Times New Roman"/>
          <w:b/>
          <w:color w:val="000000"/>
        </w:rPr>
      </w:pPr>
      <w:r w:rsidRPr="00502932">
        <w:rPr>
          <w:rFonts w:ascii="Times New Roman" w:eastAsia="Courier New" w:hAnsi="Times New Roman" w:cs="Times New Roman"/>
          <w:b/>
          <w:color w:val="000000"/>
        </w:rPr>
        <w:t>TO APPEAR.</w:t>
      </w:r>
    </w:p>
    <w:p w14:paraId="1E19FEAB" w14:textId="77777777" w:rsidR="001A2E62" w:rsidRDefault="001A2E62">
      <w:pPr>
        <w:rPr>
          <w:rFonts w:ascii="Times New Roman" w:eastAsiaTheme="minorHAnsi" w:hAnsi="Times New Roman" w:cs="Times New Roman"/>
          <w:b/>
          <w:bCs/>
          <w:sz w:val="24"/>
          <w:szCs w:val="24"/>
        </w:rPr>
      </w:pPr>
      <w:r>
        <w:rPr>
          <w:rFonts w:ascii="Times New Roman" w:hAnsi="Times New Roman" w:cs="Times New Roman"/>
          <w:b/>
          <w:bCs/>
          <w:sz w:val="24"/>
          <w:szCs w:val="24"/>
        </w:rPr>
        <w:br w:type="page"/>
      </w:r>
    </w:p>
    <w:p w14:paraId="58B3C617" w14:textId="2958825C" w:rsidR="004700F6" w:rsidRDefault="008C781B" w:rsidP="00CF1C7E">
      <w:pPr>
        <w:jc w:val="center"/>
        <w:rPr>
          <w:rFonts w:ascii="Times New Roman" w:eastAsia="Courier New" w:hAnsi="Times New Roman" w:cs="Times New Roman"/>
          <w:b/>
          <w:color w:val="000000"/>
          <w:sz w:val="36"/>
          <w:szCs w:val="36"/>
        </w:rPr>
      </w:pPr>
      <w:r w:rsidRPr="00F15673">
        <w:rPr>
          <w:rFonts w:ascii="Times New Roman" w:eastAsia="Courier New" w:hAnsi="Times New Roman" w:cs="Times New Roman"/>
          <w:b/>
          <w:color w:val="000000"/>
          <w:sz w:val="36"/>
          <w:szCs w:val="36"/>
        </w:rPr>
        <w:lastRenderedPageBreak/>
        <w:t>CONSENT AGENDA</w:t>
      </w:r>
    </w:p>
    <w:p w14:paraId="40C997CC" w14:textId="77777777" w:rsidR="00814D39" w:rsidRPr="00814D39" w:rsidRDefault="00814D39" w:rsidP="00CF1C7E">
      <w:pPr>
        <w:jc w:val="center"/>
        <w:rPr>
          <w:rFonts w:ascii="Times New Roman" w:eastAsia="Courier New" w:hAnsi="Times New Roman" w:cs="Times New Roman"/>
          <w:b/>
          <w:color w:val="000000"/>
          <w:sz w:val="24"/>
          <w:szCs w:val="24"/>
        </w:rPr>
      </w:pPr>
      <w:bookmarkStart w:id="2" w:name="_Hlk187089619"/>
      <w:bookmarkEnd w:id="0"/>
    </w:p>
    <w:p w14:paraId="3744A54B" w14:textId="051F8A13" w:rsidR="00814D39" w:rsidRPr="00375EB4" w:rsidRDefault="008C781B" w:rsidP="005640C6">
      <w:pPr>
        <w:pStyle w:val="ListParagraph"/>
        <w:numPr>
          <w:ilvl w:val="0"/>
          <w:numId w:val="6"/>
        </w:numPr>
        <w:pBdr>
          <w:top w:val="nil"/>
          <w:left w:val="nil"/>
          <w:bottom w:val="nil"/>
          <w:right w:val="nil"/>
          <w:between w:val="nil"/>
        </w:pBdr>
        <w:spacing w:after="0" w:line="240" w:lineRule="auto"/>
        <w:rPr>
          <w:rFonts w:ascii="Times New Roman" w:hAnsi="Times New Roman" w:cs="Times New Roman"/>
          <w:b/>
          <w:bCs/>
          <w:sz w:val="24"/>
          <w:szCs w:val="24"/>
        </w:rPr>
      </w:pPr>
      <w:r w:rsidRPr="00375EB4">
        <w:rPr>
          <w:rFonts w:ascii="Times New Roman" w:hAnsi="Times New Roman" w:cs="Times New Roman"/>
          <w:b/>
          <w:bCs/>
          <w:sz w:val="24"/>
          <w:szCs w:val="24"/>
        </w:rPr>
        <w:t>COMMUNICATION – FROM ERIN SPEARS – CHIEF OF STAFF &amp; COUNSEL, COUNCIL</w:t>
      </w:r>
    </w:p>
    <w:p w14:paraId="6853F601" w14:textId="5F8601B7" w:rsidR="004700F6" w:rsidRPr="00375EB4" w:rsidRDefault="008C781B" w:rsidP="00814D39">
      <w:pPr>
        <w:pStyle w:val="ListParagraph"/>
        <w:pBdr>
          <w:top w:val="nil"/>
          <w:left w:val="nil"/>
          <w:bottom w:val="nil"/>
          <w:right w:val="nil"/>
          <w:between w:val="nil"/>
        </w:pBdr>
        <w:spacing w:after="0" w:line="240" w:lineRule="auto"/>
        <w:ind w:left="0" w:firstLine="720"/>
        <w:rPr>
          <w:rFonts w:ascii="Times New Roman" w:hAnsi="Times New Roman" w:cs="Times New Roman"/>
          <w:b/>
          <w:bCs/>
          <w:sz w:val="24"/>
          <w:szCs w:val="24"/>
        </w:rPr>
      </w:pPr>
      <w:r w:rsidRPr="00375EB4">
        <w:rPr>
          <w:rFonts w:ascii="Times New Roman" w:hAnsi="Times New Roman" w:cs="Times New Roman"/>
          <w:b/>
          <w:bCs/>
          <w:sz w:val="24"/>
          <w:szCs w:val="24"/>
        </w:rPr>
        <w:t>UTILITIES REGULATORY OFFICE</w:t>
      </w:r>
    </w:p>
    <w:p w14:paraId="781168FD" w14:textId="77777777" w:rsidR="004700F6" w:rsidRPr="00375EB4" w:rsidRDefault="004700F6">
      <w:pPr>
        <w:spacing w:after="0" w:line="240" w:lineRule="auto"/>
        <w:rPr>
          <w:rFonts w:ascii="Times New Roman" w:hAnsi="Times New Roman" w:cs="Times New Roman"/>
          <w:b/>
          <w:bCs/>
          <w:sz w:val="24"/>
          <w:szCs w:val="24"/>
        </w:rPr>
      </w:pPr>
    </w:p>
    <w:p w14:paraId="4EF5AFF0" w14:textId="77777777" w:rsidR="004700F6" w:rsidRPr="00375EB4" w:rsidRDefault="008C781B">
      <w:pPr>
        <w:spacing w:after="0" w:line="240" w:lineRule="auto"/>
        <w:ind w:firstLine="720"/>
        <w:rPr>
          <w:rFonts w:ascii="Times New Roman" w:hAnsi="Times New Roman" w:cs="Times New Roman"/>
          <w:b/>
          <w:bCs/>
          <w:sz w:val="24"/>
          <w:szCs w:val="24"/>
        </w:rPr>
      </w:pPr>
      <w:r w:rsidRPr="00375EB4">
        <w:rPr>
          <w:rFonts w:ascii="Times New Roman" w:hAnsi="Times New Roman" w:cs="Times New Roman"/>
          <w:b/>
          <w:bCs/>
          <w:sz w:val="24"/>
          <w:szCs w:val="24"/>
        </w:rPr>
        <w:t>Brief:</w:t>
      </w:r>
    </w:p>
    <w:p w14:paraId="426B781C" w14:textId="191024EB" w:rsidR="004700F6" w:rsidRPr="00375EB4" w:rsidRDefault="008C781B">
      <w:pPr>
        <w:spacing w:after="0" w:line="240" w:lineRule="auto"/>
        <w:ind w:left="720"/>
        <w:rPr>
          <w:rFonts w:ascii="Times New Roman" w:hAnsi="Times New Roman" w:cs="Times New Roman"/>
          <w:sz w:val="24"/>
          <w:szCs w:val="24"/>
        </w:rPr>
      </w:pPr>
      <w:bookmarkStart w:id="3" w:name="_1fob9te" w:colFirst="0" w:colLast="0"/>
      <w:bookmarkEnd w:id="3"/>
      <w:r w:rsidRPr="00375EB4">
        <w:rPr>
          <w:rFonts w:ascii="Times New Roman" w:hAnsi="Times New Roman" w:cs="Times New Roman"/>
          <w:sz w:val="24"/>
          <w:szCs w:val="24"/>
        </w:rPr>
        <w:t xml:space="preserve">Submitting the transmittal document for communications related to electric and gas utility matters to be received by the Council of the City of New Orleans at its meeting on </w:t>
      </w:r>
      <w:r w:rsidR="00B002D3" w:rsidRPr="00B002D3">
        <w:rPr>
          <w:rFonts w:ascii="Times New Roman" w:hAnsi="Times New Roman" w:cs="Times New Roman"/>
          <w:b/>
          <w:bCs/>
          <w:sz w:val="24"/>
          <w:szCs w:val="24"/>
        </w:rPr>
        <w:t>Februa</w:t>
      </w:r>
      <w:r w:rsidR="00895E4E" w:rsidRPr="00B002D3">
        <w:rPr>
          <w:rFonts w:ascii="Times New Roman" w:hAnsi="Times New Roman" w:cs="Times New Roman"/>
          <w:b/>
          <w:bCs/>
          <w:sz w:val="24"/>
          <w:szCs w:val="24"/>
        </w:rPr>
        <w:t xml:space="preserve">ry </w:t>
      </w:r>
      <w:r w:rsidR="00B002D3" w:rsidRPr="00B002D3">
        <w:rPr>
          <w:rFonts w:ascii="Times New Roman" w:hAnsi="Times New Roman" w:cs="Times New Roman"/>
          <w:b/>
          <w:bCs/>
          <w:sz w:val="24"/>
          <w:szCs w:val="24"/>
        </w:rPr>
        <w:t>13</w:t>
      </w:r>
      <w:r w:rsidRPr="00B002D3">
        <w:rPr>
          <w:rFonts w:ascii="Times New Roman" w:hAnsi="Times New Roman" w:cs="Times New Roman"/>
          <w:b/>
          <w:bCs/>
          <w:sz w:val="24"/>
          <w:szCs w:val="24"/>
        </w:rPr>
        <w:t>, 202</w:t>
      </w:r>
      <w:r w:rsidR="008D28DC" w:rsidRPr="00B002D3">
        <w:rPr>
          <w:rFonts w:ascii="Times New Roman" w:hAnsi="Times New Roman" w:cs="Times New Roman"/>
          <w:b/>
          <w:bCs/>
          <w:sz w:val="24"/>
          <w:szCs w:val="24"/>
        </w:rPr>
        <w:t>5</w:t>
      </w:r>
      <w:r w:rsidRPr="00375EB4">
        <w:rPr>
          <w:rFonts w:ascii="Times New Roman" w:hAnsi="Times New Roman" w:cs="Times New Roman"/>
          <w:sz w:val="24"/>
          <w:szCs w:val="24"/>
        </w:rPr>
        <w:t>:</w:t>
      </w:r>
    </w:p>
    <w:p w14:paraId="064BB090" w14:textId="77777777" w:rsidR="001D6AA9" w:rsidRPr="00375EB4" w:rsidRDefault="001D6AA9">
      <w:pPr>
        <w:spacing w:after="0" w:line="240" w:lineRule="auto"/>
        <w:ind w:left="720"/>
        <w:rPr>
          <w:rFonts w:ascii="Times New Roman" w:hAnsi="Times New Roman" w:cs="Times New Roman"/>
          <w:sz w:val="24"/>
          <w:szCs w:val="24"/>
        </w:rPr>
      </w:pPr>
    </w:p>
    <w:p w14:paraId="44E73C53" w14:textId="77777777" w:rsidR="00814D39" w:rsidRPr="00ED4CFB" w:rsidRDefault="00814D39" w:rsidP="00814D39">
      <w:pPr>
        <w:widowControl w:val="0"/>
        <w:autoSpaceDE w:val="0"/>
        <w:autoSpaceDN w:val="0"/>
        <w:adjustRightInd w:val="0"/>
        <w:ind w:left="720"/>
        <w:rPr>
          <w:rFonts w:ascii="Times New Roman" w:hAnsi="Times New Roman" w:cs="Times New Roman"/>
          <w:b/>
          <w:bCs/>
          <w:sz w:val="24"/>
          <w:szCs w:val="24"/>
          <w:u w:val="single"/>
        </w:rPr>
      </w:pPr>
      <w:r w:rsidRPr="00ED4CFB">
        <w:rPr>
          <w:rFonts w:ascii="Times New Roman" w:hAnsi="Times New Roman" w:cs="Times New Roman"/>
          <w:b/>
          <w:bCs/>
          <w:sz w:val="24"/>
          <w:szCs w:val="24"/>
          <w:u w:val="single"/>
        </w:rPr>
        <w:t>Communications from Entergy New Orleans, LLC (“ENO”) </w:t>
      </w:r>
    </w:p>
    <w:p w14:paraId="58D69171" w14:textId="64937CCC" w:rsidR="00CC7D7D" w:rsidRPr="00BD2544"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BD2544">
        <w:rPr>
          <w:rFonts w:ascii="Times New Roman" w:hAnsi="Times New Roman" w:cs="Times New Roman"/>
          <w:sz w:val="24"/>
          <w:szCs w:val="24"/>
        </w:rPr>
        <w:t>Environmental Adjustments for the February 2025 Billing Cycle, UD-18-07 </w:t>
      </w:r>
    </w:p>
    <w:p w14:paraId="3A968613" w14:textId="67E65206" w:rsidR="00CC7D7D" w:rsidRPr="008A2AD8"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8A2AD8">
        <w:rPr>
          <w:rFonts w:ascii="Times New Roman" w:hAnsi="Times New Roman" w:cs="Times New Roman"/>
          <w:sz w:val="24"/>
          <w:szCs w:val="24"/>
        </w:rPr>
        <w:t>Purchased Gas Adjustments for the February 2025 Billing Cycle, UD-18-07 </w:t>
      </w:r>
    </w:p>
    <w:p w14:paraId="3BA26191" w14:textId="6B3C9C6A" w:rsidR="00CC7D7D" w:rsidRPr="008A2AD8"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8A2AD8">
        <w:rPr>
          <w:rFonts w:ascii="Times New Roman" w:hAnsi="Times New Roman" w:cs="Times New Roman"/>
          <w:sz w:val="24"/>
          <w:szCs w:val="24"/>
        </w:rPr>
        <w:t>Purchased Power Cost Recovery Adjustments for the February 2025 Billing Cycle, UD-18-07 </w:t>
      </w:r>
    </w:p>
    <w:p w14:paraId="5F85C945" w14:textId="1683AE1F" w:rsidR="00CC7D7D" w:rsidRPr="008A2AD8"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8A2AD8">
        <w:rPr>
          <w:rFonts w:ascii="Times New Roman" w:hAnsi="Times New Roman" w:cs="Times New Roman"/>
          <w:sz w:val="24"/>
          <w:szCs w:val="24"/>
        </w:rPr>
        <w:t>Fuel Adjustments for the February 2025 Billing Cycle, UD-18-07 </w:t>
      </w:r>
    </w:p>
    <w:p w14:paraId="2A8754DA" w14:textId="573D8456" w:rsidR="00CC7D7D" w:rsidRPr="008A2AD8"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8A2AD8">
        <w:rPr>
          <w:rFonts w:ascii="Times New Roman" w:hAnsi="Times New Roman" w:cs="Times New Roman"/>
          <w:sz w:val="24"/>
          <w:szCs w:val="24"/>
        </w:rPr>
        <w:t>New Orleans Power Station (“NOPS”) 4</w:t>
      </w:r>
      <w:r w:rsidRPr="008A2AD8">
        <w:rPr>
          <w:rFonts w:ascii="Times New Roman" w:hAnsi="Times New Roman" w:cs="Times New Roman"/>
          <w:sz w:val="24"/>
          <w:szCs w:val="24"/>
          <w:vertAlign w:val="superscript"/>
        </w:rPr>
        <w:t>th</w:t>
      </w:r>
      <w:r w:rsidRPr="008A2AD8">
        <w:rPr>
          <w:rFonts w:ascii="Times New Roman" w:hAnsi="Times New Roman" w:cs="Times New Roman"/>
          <w:sz w:val="24"/>
          <w:szCs w:val="24"/>
        </w:rPr>
        <w:t xml:space="preserve"> Quarter 2024 Usage Report, submitted pursuant to Resolution R-21-153 </w:t>
      </w:r>
    </w:p>
    <w:p w14:paraId="24CF018B" w14:textId="20F732B0" w:rsidR="00CC7D7D" w:rsidRPr="008A2AD8"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8A2AD8">
        <w:rPr>
          <w:rFonts w:ascii="Times New Roman" w:hAnsi="Times New Roman" w:cs="Times New Roman"/>
          <w:sz w:val="24"/>
          <w:szCs w:val="24"/>
        </w:rPr>
        <w:t>Annual Compliance Filing on Distributed Energy Resources, submitted pursuant to Resolution R-21-153  </w:t>
      </w:r>
    </w:p>
    <w:p w14:paraId="17F65826" w14:textId="4EECC18D" w:rsidR="00BD2544" w:rsidRPr="008A2AD8"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8A2AD8">
        <w:rPr>
          <w:rFonts w:ascii="Times New Roman" w:hAnsi="Times New Roman" w:cs="Times New Roman"/>
          <w:sz w:val="24"/>
          <w:szCs w:val="24"/>
        </w:rPr>
        <w:t>Request for Approval of a Demand Response Battery Storage Pilot Program, UD-22-03</w:t>
      </w:r>
    </w:p>
    <w:p w14:paraId="61E31C7F" w14:textId="4E25A1ED" w:rsidR="00CC7D7D" w:rsidRPr="008A2AD8" w:rsidRDefault="00CC7D7D" w:rsidP="008A2AD8">
      <w:pPr>
        <w:pStyle w:val="ListParagraph"/>
        <w:widowControl w:val="0"/>
        <w:numPr>
          <w:ilvl w:val="0"/>
          <w:numId w:val="41"/>
        </w:numPr>
        <w:autoSpaceDE w:val="0"/>
        <w:autoSpaceDN w:val="0"/>
        <w:adjustRightInd w:val="0"/>
        <w:spacing w:after="0" w:line="240" w:lineRule="auto"/>
        <w:rPr>
          <w:rFonts w:ascii="Times New Roman" w:hAnsi="Times New Roman" w:cs="Times New Roman"/>
          <w:sz w:val="24"/>
          <w:szCs w:val="24"/>
        </w:rPr>
      </w:pPr>
      <w:r w:rsidRPr="008A2AD8">
        <w:rPr>
          <w:rFonts w:ascii="Times New Roman" w:hAnsi="Times New Roman" w:cs="Times New Roman"/>
          <w:sz w:val="24"/>
          <w:szCs w:val="24"/>
        </w:rPr>
        <w:t>NOPS 2025 Estimated Operation and Maintenance Expenditures, submitted pursuant to Resolutions R-19-78 </w:t>
      </w:r>
    </w:p>
    <w:p w14:paraId="60C92D25" w14:textId="77777777" w:rsidR="00CC7D7D" w:rsidRPr="00CC7D7D" w:rsidRDefault="00CC7D7D" w:rsidP="00CC7D7D">
      <w:pPr>
        <w:widowControl w:val="0"/>
        <w:autoSpaceDE w:val="0"/>
        <w:autoSpaceDN w:val="0"/>
        <w:adjustRightInd w:val="0"/>
        <w:spacing w:after="0" w:line="240" w:lineRule="auto"/>
        <w:ind w:left="720"/>
        <w:rPr>
          <w:rFonts w:ascii="Times New Roman" w:hAnsi="Times New Roman" w:cs="Times New Roman"/>
          <w:sz w:val="24"/>
          <w:szCs w:val="24"/>
        </w:rPr>
      </w:pPr>
      <w:r w:rsidRPr="00CC7D7D">
        <w:rPr>
          <w:rFonts w:ascii="Times New Roman" w:hAnsi="Times New Roman" w:cs="Times New Roman"/>
          <w:sz w:val="24"/>
          <w:szCs w:val="24"/>
        </w:rPr>
        <w:t> </w:t>
      </w:r>
    </w:p>
    <w:p w14:paraId="42149E14" w14:textId="7E4472ED" w:rsidR="004700F6" w:rsidRPr="00F91AD9" w:rsidRDefault="008C781B" w:rsidP="005C4ECE">
      <w:pPr>
        <w:pStyle w:val="paragraph"/>
        <w:spacing w:before="0" w:beforeAutospacing="0" w:after="0" w:afterAutospacing="0"/>
        <w:ind w:left="360" w:firstLine="360"/>
        <w:textAlignment w:val="baseline"/>
        <w:rPr>
          <w:rFonts w:eastAsia="Courier New"/>
          <w:b/>
          <w:bCs/>
        </w:rPr>
      </w:pPr>
      <w:r w:rsidRPr="00F91AD9">
        <w:rPr>
          <w:rFonts w:eastAsia="Courier New"/>
          <w:b/>
          <w:bCs/>
        </w:rPr>
        <w:t>Annotation:</w:t>
      </w:r>
    </w:p>
    <w:p w14:paraId="27DCF332" w14:textId="0AFE0A22" w:rsidR="009844FD" w:rsidRPr="00375EB4" w:rsidRDefault="00B002D3" w:rsidP="007229FF">
      <w:pPr>
        <w:spacing w:after="0" w:line="240" w:lineRule="auto"/>
        <w:ind w:left="720"/>
        <w:rPr>
          <w:rFonts w:ascii="Times New Roman" w:hAnsi="Times New Roman" w:cs="Times New Roman"/>
          <w:b/>
          <w:bCs/>
        </w:rPr>
      </w:pPr>
      <w:r>
        <w:rPr>
          <w:rFonts w:ascii="Times New Roman" w:hAnsi="Times New Roman" w:cs="Times New Roman"/>
          <w:b/>
          <w:bCs/>
        </w:rPr>
        <w:t xml:space="preserve">MAY BE </w:t>
      </w:r>
      <w:r w:rsidR="008C781B" w:rsidRPr="00375EB4">
        <w:rPr>
          <w:rFonts w:ascii="Times New Roman" w:hAnsi="Times New Roman" w:cs="Times New Roman"/>
          <w:b/>
          <w:bCs/>
        </w:rPr>
        <w:t>RECEIVED.</w:t>
      </w:r>
    </w:p>
    <w:p w14:paraId="133EA282" w14:textId="77777777" w:rsidR="00F822E2" w:rsidRDefault="00F822E2" w:rsidP="00F822E2">
      <w:pPr>
        <w:spacing w:after="0" w:line="240" w:lineRule="auto"/>
        <w:ind w:left="720"/>
        <w:rPr>
          <w:rFonts w:ascii="Times New Roman" w:hAnsi="Times New Roman" w:cs="Times New Roman"/>
          <w:sz w:val="24"/>
          <w:szCs w:val="24"/>
        </w:rPr>
      </w:pPr>
    </w:p>
    <w:p w14:paraId="4F12AF92" w14:textId="77777777" w:rsidR="001C77C8" w:rsidRDefault="001C77C8" w:rsidP="00F822E2">
      <w:pPr>
        <w:spacing w:after="0" w:line="240" w:lineRule="auto"/>
        <w:ind w:left="720"/>
        <w:rPr>
          <w:rFonts w:ascii="Times New Roman" w:hAnsi="Times New Roman" w:cs="Times New Roman"/>
          <w:sz w:val="24"/>
          <w:szCs w:val="24"/>
        </w:rPr>
      </w:pPr>
    </w:p>
    <w:p w14:paraId="7941B4A8" w14:textId="77777777" w:rsidR="001C77C8" w:rsidRDefault="001C77C8" w:rsidP="00F822E2">
      <w:pPr>
        <w:spacing w:after="0" w:line="240" w:lineRule="auto"/>
        <w:ind w:left="720"/>
        <w:rPr>
          <w:rFonts w:ascii="Times New Roman" w:hAnsi="Times New Roman" w:cs="Times New Roman"/>
          <w:sz w:val="24"/>
          <w:szCs w:val="24"/>
        </w:rPr>
      </w:pPr>
    </w:p>
    <w:p w14:paraId="24D49FDB" w14:textId="77777777" w:rsidR="001C77C8" w:rsidRPr="00F62C7B" w:rsidRDefault="001C77C8" w:rsidP="00F62C7B">
      <w:pPr>
        <w:spacing w:after="0"/>
        <w:rPr>
          <w:rFonts w:ascii="Times New Roman" w:hAnsi="Times New Roman" w:cs="Times New Roman"/>
          <w:b/>
          <w:bCs/>
          <w:sz w:val="24"/>
          <w:szCs w:val="24"/>
        </w:rPr>
      </w:pPr>
    </w:p>
    <w:p w14:paraId="7E04366F" w14:textId="2957CB20" w:rsidR="001C77C8" w:rsidRDefault="001C77C8" w:rsidP="00E650C4">
      <w:pPr>
        <w:pStyle w:val="ListParagraph"/>
        <w:numPr>
          <w:ilvl w:val="0"/>
          <w:numId w:val="6"/>
        </w:numPr>
        <w:spacing w:after="0"/>
        <w:rPr>
          <w:rFonts w:ascii="Times New Roman" w:hAnsi="Times New Roman" w:cs="Times New Roman"/>
          <w:b/>
          <w:bCs/>
          <w:sz w:val="24"/>
          <w:szCs w:val="24"/>
        </w:rPr>
      </w:pPr>
      <w:r w:rsidRPr="00F62C7B">
        <w:rPr>
          <w:rFonts w:ascii="Times New Roman" w:hAnsi="Times New Roman" w:cs="Times New Roman"/>
          <w:b/>
          <w:bCs/>
          <w:sz w:val="24"/>
          <w:szCs w:val="24"/>
        </w:rPr>
        <w:t xml:space="preserve">COMMUNICATION – FROM LATOYA CANTRELL, MAYOR, CITY OF NEW </w:t>
      </w:r>
    </w:p>
    <w:p w14:paraId="02A930B9" w14:textId="272787A3" w:rsidR="001C77C8" w:rsidRPr="00F62C7B" w:rsidRDefault="00F62C7B" w:rsidP="00F62C7B">
      <w:pPr>
        <w:spacing w:after="0"/>
        <w:ind w:firstLine="720"/>
        <w:rPr>
          <w:rFonts w:ascii="Times New Roman" w:hAnsi="Times New Roman" w:cs="Times New Roman"/>
          <w:b/>
          <w:bCs/>
          <w:sz w:val="24"/>
          <w:szCs w:val="24"/>
        </w:rPr>
      </w:pPr>
      <w:r>
        <w:rPr>
          <w:rFonts w:ascii="Times New Roman" w:hAnsi="Times New Roman" w:cs="Times New Roman"/>
          <w:b/>
          <w:bCs/>
          <w:sz w:val="24"/>
          <w:szCs w:val="24"/>
        </w:rPr>
        <w:t>O</w:t>
      </w:r>
      <w:r w:rsidR="001C77C8" w:rsidRPr="00F62C7B">
        <w:rPr>
          <w:rFonts w:ascii="Times New Roman" w:hAnsi="Times New Roman" w:cs="Times New Roman"/>
          <w:b/>
          <w:bCs/>
          <w:sz w:val="24"/>
          <w:szCs w:val="24"/>
        </w:rPr>
        <w:t>RLEANS</w:t>
      </w:r>
    </w:p>
    <w:p w14:paraId="2FBEC801" w14:textId="77777777" w:rsidR="001C77C8" w:rsidRPr="00F62C7B" w:rsidRDefault="001C77C8" w:rsidP="00F62C7B">
      <w:pPr>
        <w:spacing w:after="0"/>
        <w:rPr>
          <w:rFonts w:ascii="Times New Roman" w:hAnsi="Times New Roman" w:cs="Times New Roman"/>
          <w:b/>
          <w:bCs/>
          <w:sz w:val="24"/>
          <w:szCs w:val="24"/>
        </w:rPr>
      </w:pPr>
    </w:p>
    <w:p w14:paraId="450B9AF1" w14:textId="77777777" w:rsidR="001C77C8" w:rsidRPr="00F62C7B" w:rsidRDefault="001C77C8" w:rsidP="00F62C7B">
      <w:pPr>
        <w:spacing w:after="0"/>
        <w:ind w:left="720"/>
        <w:rPr>
          <w:rFonts w:ascii="Times New Roman" w:hAnsi="Times New Roman" w:cs="Times New Roman"/>
          <w:b/>
          <w:bCs/>
          <w:sz w:val="24"/>
          <w:szCs w:val="24"/>
        </w:rPr>
      </w:pPr>
      <w:r w:rsidRPr="00F62C7B">
        <w:rPr>
          <w:rFonts w:ascii="Times New Roman" w:hAnsi="Times New Roman" w:cs="Times New Roman"/>
          <w:b/>
          <w:bCs/>
          <w:sz w:val="24"/>
          <w:szCs w:val="24"/>
        </w:rPr>
        <w:t>Brief:</w:t>
      </w:r>
    </w:p>
    <w:p w14:paraId="6943F274" w14:textId="1869246A" w:rsidR="001C77C8" w:rsidRPr="00F62C7B" w:rsidRDefault="001C77C8" w:rsidP="00F62C7B">
      <w:pPr>
        <w:spacing w:after="0"/>
        <w:ind w:left="720"/>
        <w:rPr>
          <w:rFonts w:ascii="Times New Roman" w:hAnsi="Times New Roman" w:cs="Times New Roman"/>
          <w:sz w:val="24"/>
          <w:szCs w:val="24"/>
        </w:rPr>
      </w:pPr>
      <w:r w:rsidRPr="00F62C7B">
        <w:rPr>
          <w:rFonts w:ascii="Times New Roman" w:hAnsi="Times New Roman" w:cs="Times New Roman"/>
          <w:sz w:val="24"/>
          <w:szCs w:val="24"/>
        </w:rPr>
        <w:t xml:space="preserve">Submitting Tyra Johnson Brown, Director of Housing Policy and Community Development, to serve as </w:t>
      </w:r>
      <w:r w:rsidR="00341DB0">
        <w:rPr>
          <w:rFonts w:ascii="Times New Roman" w:hAnsi="Times New Roman" w:cs="Times New Roman"/>
          <w:sz w:val="24"/>
          <w:szCs w:val="24"/>
        </w:rPr>
        <w:t>her</w:t>
      </w:r>
      <w:r w:rsidRPr="00F62C7B">
        <w:rPr>
          <w:rFonts w:ascii="Times New Roman" w:hAnsi="Times New Roman" w:cs="Times New Roman"/>
          <w:sz w:val="24"/>
          <w:szCs w:val="24"/>
        </w:rPr>
        <w:t xml:space="preserve"> appointee to the Housing Trust Fund Advisory Committee, pursuant to Ordinance No. 30,072.</w:t>
      </w:r>
    </w:p>
    <w:p w14:paraId="6EB94359" w14:textId="77777777" w:rsidR="001C77C8" w:rsidRPr="00F62C7B" w:rsidRDefault="001C77C8" w:rsidP="00F62C7B">
      <w:pPr>
        <w:spacing w:after="0"/>
        <w:rPr>
          <w:rFonts w:ascii="Times New Roman" w:hAnsi="Times New Roman" w:cs="Times New Roman"/>
          <w:sz w:val="24"/>
          <w:szCs w:val="24"/>
        </w:rPr>
      </w:pPr>
    </w:p>
    <w:p w14:paraId="5459AD29" w14:textId="77777777" w:rsidR="001C77C8" w:rsidRPr="00D53076" w:rsidRDefault="001C77C8" w:rsidP="00D53076">
      <w:pPr>
        <w:spacing w:after="0"/>
        <w:ind w:left="720"/>
        <w:rPr>
          <w:rFonts w:ascii="Times New Roman" w:hAnsi="Times New Roman" w:cs="Times New Roman"/>
          <w:b/>
          <w:bCs/>
          <w:sz w:val="24"/>
          <w:szCs w:val="24"/>
        </w:rPr>
      </w:pPr>
      <w:r w:rsidRPr="00D53076">
        <w:rPr>
          <w:rFonts w:ascii="Times New Roman" w:hAnsi="Times New Roman" w:cs="Times New Roman"/>
          <w:b/>
          <w:bCs/>
          <w:sz w:val="24"/>
          <w:szCs w:val="24"/>
        </w:rPr>
        <w:t>Annotation:</w:t>
      </w:r>
    </w:p>
    <w:p w14:paraId="0F54D33E" w14:textId="77777777" w:rsidR="001C77C8" w:rsidRPr="00D53076" w:rsidRDefault="001C77C8" w:rsidP="00D53076">
      <w:pPr>
        <w:spacing w:after="0"/>
        <w:ind w:left="720"/>
        <w:rPr>
          <w:rFonts w:ascii="Times New Roman" w:hAnsi="Times New Roman" w:cs="Times New Roman"/>
          <w:b/>
          <w:bCs/>
          <w:sz w:val="24"/>
          <w:szCs w:val="24"/>
        </w:rPr>
      </w:pPr>
      <w:r w:rsidRPr="00D53076">
        <w:rPr>
          <w:rFonts w:ascii="Times New Roman" w:hAnsi="Times New Roman" w:cs="Times New Roman"/>
          <w:b/>
          <w:bCs/>
          <w:sz w:val="24"/>
          <w:szCs w:val="24"/>
        </w:rPr>
        <w:t xml:space="preserve">MAY BE RECEIVED. </w:t>
      </w:r>
    </w:p>
    <w:p w14:paraId="4438A0BA" w14:textId="77777777" w:rsidR="001C77C8" w:rsidRDefault="001C77C8" w:rsidP="00AA6F87">
      <w:pPr>
        <w:pStyle w:val="AgendaItem"/>
        <w:numPr>
          <w:ilvl w:val="0"/>
          <w:numId w:val="0"/>
        </w:numPr>
        <w:ind w:left="720"/>
      </w:pPr>
    </w:p>
    <w:p w14:paraId="7B38486A" w14:textId="77C243EC" w:rsidR="00EE325F" w:rsidRDefault="00EE325F">
      <w:pPr>
        <w:rPr>
          <w:rFonts w:ascii="Times New Roman" w:eastAsia="Courier New" w:hAnsi="Times New Roman" w:cs="Times New Roman"/>
          <w:b/>
          <w:sz w:val="24"/>
          <w:szCs w:val="24"/>
        </w:rPr>
      </w:pPr>
      <w:r>
        <w:br w:type="page"/>
      </w:r>
    </w:p>
    <w:p w14:paraId="43260FAA" w14:textId="55F9F293" w:rsidR="001C77C8" w:rsidRPr="00D53076" w:rsidRDefault="001C77C8" w:rsidP="00AA6F87">
      <w:pPr>
        <w:pStyle w:val="AgendaItem"/>
        <w:numPr>
          <w:ilvl w:val="0"/>
          <w:numId w:val="6"/>
        </w:numPr>
      </w:pPr>
      <w:r w:rsidRPr="00D53076">
        <w:lastRenderedPageBreak/>
        <w:t>COMMUNICATION – FROM C. RICK HAT</w:t>
      </w:r>
      <w:r w:rsidR="00DC0479" w:rsidRPr="00D53076">
        <w:t>H</w:t>
      </w:r>
      <w:r w:rsidR="00A86779">
        <w:t>A</w:t>
      </w:r>
      <w:r w:rsidRPr="00D53076">
        <w:t xml:space="preserve">WAY, DIRECTOR, DEPARTMENT OF </w:t>
      </w:r>
    </w:p>
    <w:p w14:paraId="2633D057" w14:textId="77777777" w:rsidR="001C77C8" w:rsidRPr="00D53076" w:rsidRDefault="001C77C8" w:rsidP="00AA6F87">
      <w:pPr>
        <w:pStyle w:val="AgendaItem"/>
        <w:numPr>
          <w:ilvl w:val="0"/>
          <w:numId w:val="0"/>
        </w:numPr>
        <w:ind w:left="720"/>
      </w:pPr>
      <w:r w:rsidRPr="00D53076">
        <w:t>PUBLIC WORKS, CITY OF NEW ORLEANS</w:t>
      </w:r>
    </w:p>
    <w:p w14:paraId="2CCC5C71" w14:textId="77777777" w:rsidR="001C77C8" w:rsidRPr="00133EF8" w:rsidRDefault="001C77C8" w:rsidP="001C77C8">
      <w:pPr>
        <w:pStyle w:val="ListParagraph"/>
        <w:spacing w:after="0" w:line="240" w:lineRule="auto"/>
        <w:ind w:left="0" w:firstLine="720"/>
        <w:rPr>
          <w:rFonts w:ascii="Courier New" w:hAnsi="Courier New" w:cs="Courier New"/>
        </w:rPr>
      </w:pPr>
    </w:p>
    <w:p w14:paraId="370335CA" w14:textId="77777777" w:rsidR="001C77C8" w:rsidRPr="00EE325F" w:rsidRDefault="001C77C8" w:rsidP="001C77C8">
      <w:pPr>
        <w:pStyle w:val="ListParagraph"/>
        <w:spacing w:after="0" w:line="240" w:lineRule="auto"/>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5F5A79E8" w14:textId="46006569" w:rsidR="00341DB0" w:rsidRDefault="001C77C8" w:rsidP="001C77C8">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 xml:space="preserve">Submitting a </w:t>
      </w:r>
      <w:r w:rsidR="00A86779">
        <w:rPr>
          <w:rFonts w:ascii="Times New Roman" w:hAnsi="Times New Roman" w:cs="Times New Roman"/>
          <w:sz w:val="24"/>
          <w:szCs w:val="24"/>
        </w:rPr>
        <w:t>p</w:t>
      </w:r>
      <w:r w:rsidRPr="00EE325F">
        <w:rPr>
          <w:rFonts w:ascii="Times New Roman" w:hAnsi="Times New Roman" w:cs="Times New Roman"/>
          <w:sz w:val="24"/>
          <w:szCs w:val="24"/>
        </w:rPr>
        <w:t>roposed amendment to the agreement between the City of New Orleans and Digital Engineering &amp; Imaging, Inc. (DEI)</w:t>
      </w:r>
      <w:r w:rsidR="00341DB0">
        <w:rPr>
          <w:rFonts w:ascii="Times New Roman" w:hAnsi="Times New Roman" w:cs="Times New Roman"/>
          <w:sz w:val="24"/>
          <w:szCs w:val="24"/>
        </w:rPr>
        <w:t>,</w:t>
      </w:r>
      <w:r w:rsidR="00E820B5">
        <w:rPr>
          <w:rFonts w:ascii="Times New Roman" w:hAnsi="Times New Roman" w:cs="Times New Roman"/>
          <w:sz w:val="24"/>
          <w:szCs w:val="24"/>
        </w:rPr>
        <w:t xml:space="preserve"> </w:t>
      </w:r>
      <w:r w:rsidRPr="00EE325F">
        <w:rPr>
          <w:rFonts w:ascii="Times New Roman" w:hAnsi="Times New Roman" w:cs="Times New Roman"/>
          <w:sz w:val="24"/>
          <w:szCs w:val="24"/>
        </w:rPr>
        <w:t>a completed contract summary form</w:t>
      </w:r>
      <w:r w:rsidR="00341DB0">
        <w:rPr>
          <w:rFonts w:ascii="Times New Roman" w:hAnsi="Times New Roman" w:cs="Times New Roman"/>
          <w:sz w:val="24"/>
          <w:szCs w:val="24"/>
        </w:rPr>
        <w:t xml:space="preserve"> and contract</w:t>
      </w:r>
      <w:r w:rsidRPr="00EE325F">
        <w:rPr>
          <w:rFonts w:ascii="Times New Roman" w:hAnsi="Times New Roman" w:cs="Times New Roman"/>
          <w:sz w:val="24"/>
          <w:szCs w:val="24"/>
        </w:rPr>
        <w:t xml:space="preserve">, pursuant to </w:t>
      </w:r>
    </w:p>
    <w:p w14:paraId="11335EF4" w14:textId="783333E3" w:rsidR="001C77C8" w:rsidRPr="00EE325F" w:rsidRDefault="001C77C8" w:rsidP="001C77C8">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Rule 57.</w:t>
      </w:r>
    </w:p>
    <w:p w14:paraId="7ACE5E93" w14:textId="77777777" w:rsidR="001C77C8" w:rsidRPr="00EE325F" w:rsidRDefault="001C77C8" w:rsidP="001C77C8">
      <w:pPr>
        <w:spacing w:after="0" w:line="240" w:lineRule="auto"/>
        <w:rPr>
          <w:rFonts w:ascii="Times New Roman" w:hAnsi="Times New Roman" w:cs="Times New Roman"/>
          <w:sz w:val="24"/>
          <w:szCs w:val="24"/>
        </w:rPr>
      </w:pPr>
    </w:p>
    <w:p w14:paraId="5A0F267C" w14:textId="77777777" w:rsidR="001C77C8" w:rsidRPr="00EE325F" w:rsidRDefault="001C77C8" w:rsidP="001C77C8">
      <w:pPr>
        <w:spacing w:after="0" w:line="240" w:lineRule="auto"/>
        <w:ind w:firstLine="720"/>
        <w:rPr>
          <w:rFonts w:ascii="Times New Roman" w:eastAsia="Courier New" w:hAnsi="Times New Roman" w:cs="Times New Roman"/>
          <w:b/>
          <w:sz w:val="24"/>
          <w:szCs w:val="24"/>
        </w:rPr>
      </w:pPr>
      <w:r w:rsidRPr="00EE325F">
        <w:rPr>
          <w:rFonts w:ascii="Times New Roman" w:eastAsia="Courier New" w:hAnsi="Times New Roman" w:cs="Times New Roman"/>
          <w:b/>
          <w:sz w:val="24"/>
          <w:szCs w:val="24"/>
        </w:rPr>
        <w:t>Annotation:</w:t>
      </w:r>
    </w:p>
    <w:p w14:paraId="12445145" w14:textId="77777777" w:rsidR="001C77C8" w:rsidRPr="00EE325F" w:rsidRDefault="001C77C8" w:rsidP="001C77C8">
      <w:pPr>
        <w:spacing w:after="0" w:line="240" w:lineRule="auto"/>
        <w:ind w:left="720"/>
        <w:rPr>
          <w:rFonts w:ascii="Times New Roman" w:hAnsi="Times New Roman" w:cs="Times New Roman"/>
          <w:b/>
          <w:bCs/>
          <w:i/>
          <w:iCs/>
          <w:sz w:val="24"/>
          <w:szCs w:val="24"/>
        </w:rPr>
      </w:pPr>
      <w:r w:rsidRPr="00EE325F">
        <w:rPr>
          <w:rFonts w:ascii="Times New Roman" w:eastAsia="Courier New" w:hAnsi="Times New Roman" w:cs="Times New Roman"/>
          <w:b/>
          <w:sz w:val="24"/>
          <w:szCs w:val="24"/>
        </w:rPr>
        <w:t>MAY BE RECEIVED AND REFERRED TO THE ECONOMIC DEVELOPMENT AND SPECIAL DEVELOPMENT PROJECTS COMMITTEE.</w:t>
      </w:r>
    </w:p>
    <w:p w14:paraId="4A4CBB1D" w14:textId="77777777" w:rsidR="004D4C65" w:rsidRDefault="004D4C65" w:rsidP="001C77C8">
      <w:pPr>
        <w:spacing w:after="0" w:line="240" w:lineRule="auto"/>
        <w:ind w:left="720"/>
        <w:rPr>
          <w:rFonts w:ascii="Times New Roman" w:hAnsi="Times New Roman" w:cs="Times New Roman"/>
          <w:b/>
          <w:bCs/>
          <w:sz w:val="24"/>
          <w:szCs w:val="24"/>
        </w:rPr>
      </w:pPr>
    </w:p>
    <w:p w14:paraId="00CBFDC4" w14:textId="77777777" w:rsidR="004D4C65" w:rsidRDefault="004D4C65" w:rsidP="001C77C8">
      <w:pPr>
        <w:spacing w:after="0" w:line="240" w:lineRule="auto"/>
        <w:ind w:left="720"/>
        <w:rPr>
          <w:rFonts w:ascii="Times New Roman" w:hAnsi="Times New Roman" w:cs="Times New Roman"/>
          <w:b/>
          <w:bCs/>
          <w:sz w:val="24"/>
          <w:szCs w:val="24"/>
        </w:rPr>
      </w:pPr>
    </w:p>
    <w:p w14:paraId="01CE3BD1" w14:textId="0F47F25C" w:rsidR="00D10905" w:rsidRPr="00D10905" w:rsidRDefault="00945BCE" w:rsidP="00EE1E99">
      <w:pPr>
        <w:pStyle w:val="ListParagraph"/>
        <w:numPr>
          <w:ilvl w:val="0"/>
          <w:numId w:val="6"/>
        </w:numPr>
        <w:rPr>
          <w:rFonts w:ascii="Times New Roman" w:hAnsi="Times New Roman" w:cs="Times New Roman"/>
          <w:b/>
          <w:sz w:val="24"/>
          <w:szCs w:val="24"/>
        </w:rPr>
      </w:pPr>
      <w:r w:rsidRPr="00EE325F">
        <w:rPr>
          <w:rFonts w:ascii="Times New Roman" w:hAnsi="Times New Roman" w:cs="Times New Roman"/>
          <w:b/>
          <w:bCs/>
          <w:sz w:val="24"/>
          <w:szCs w:val="24"/>
        </w:rPr>
        <w:t xml:space="preserve">COMMUNICATION – FROM MICHELE D. ALLEN-HART, GENERAL COUNSEL AND </w:t>
      </w:r>
    </w:p>
    <w:p w14:paraId="66B4CE72" w14:textId="77777777" w:rsidR="00D1362E" w:rsidRDefault="00945BCE" w:rsidP="00D10905">
      <w:pPr>
        <w:pStyle w:val="ListParagraph"/>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 xml:space="preserve">DEPUTY DIRECTOR </w:t>
      </w:r>
      <w:r w:rsidR="00D1362E">
        <w:rPr>
          <w:rFonts w:ascii="Times New Roman" w:hAnsi="Times New Roman" w:cs="Times New Roman"/>
          <w:b/>
          <w:bCs/>
          <w:sz w:val="24"/>
          <w:szCs w:val="24"/>
        </w:rPr>
        <w:t xml:space="preserve">OF </w:t>
      </w:r>
      <w:r w:rsidRPr="00EE325F">
        <w:rPr>
          <w:rFonts w:ascii="Times New Roman" w:hAnsi="Times New Roman" w:cs="Times New Roman"/>
          <w:b/>
          <w:bCs/>
          <w:sz w:val="24"/>
          <w:szCs w:val="24"/>
        </w:rPr>
        <w:t>AVIATION</w:t>
      </w:r>
      <w:r w:rsidR="00CF1824">
        <w:rPr>
          <w:rFonts w:ascii="Times New Roman" w:hAnsi="Times New Roman" w:cs="Times New Roman"/>
          <w:b/>
          <w:bCs/>
          <w:sz w:val="24"/>
          <w:szCs w:val="24"/>
        </w:rPr>
        <w:t>-</w:t>
      </w:r>
      <w:r w:rsidRPr="00EE325F">
        <w:rPr>
          <w:rFonts w:ascii="Times New Roman" w:hAnsi="Times New Roman" w:cs="Times New Roman"/>
          <w:b/>
          <w:bCs/>
          <w:sz w:val="24"/>
          <w:szCs w:val="24"/>
        </w:rPr>
        <w:t xml:space="preserve">LEGAL AFFAIRS, NEW ORLEANS AVIATION </w:t>
      </w:r>
    </w:p>
    <w:p w14:paraId="473C4623" w14:textId="1FC86AC5" w:rsidR="00945BCE" w:rsidRPr="00EE325F" w:rsidRDefault="00945BCE" w:rsidP="00D10905">
      <w:pPr>
        <w:pStyle w:val="ListParagraph"/>
        <w:ind w:left="0" w:firstLine="720"/>
        <w:rPr>
          <w:rFonts w:ascii="Times New Roman" w:hAnsi="Times New Roman" w:cs="Times New Roman"/>
          <w:b/>
          <w:sz w:val="24"/>
          <w:szCs w:val="24"/>
        </w:rPr>
      </w:pPr>
      <w:r w:rsidRPr="00EE325F">
        <w:rPr>
          <w:rFonts w:ascii="Times New Roman" w:hAnsi="Times New Roman" w:cs="Times New Roman"/>
          <w:b/>
          <w:bCs/>
          <w:sz w:val="24"/>
          <w:szCs w:val="24"/>
        </w:rPr>
        <w:t>BOARD</w:t>
      </w:r>
    </w:p>
    <w:p w14:paraId="6E5B746B" w14:textId="77777777" w:rsidR="00945BCE" w:rsidRPr="00EE325F" w:rsidRDefault="00945BCE" w:rsidP="00945BCE">
      <w:pPr>
        <w:spacing w:after="0"/>
        <w:ind w:left="720"/>
        <w:rPr>
          <w:rFonts w:ascii="Times New Roman" w:hAnsi="Times New Roman" w:cs="Times New Roman"/>
          <w:b/>
          <w:sz w:val="24"/>
          <w:szCs w:val="24"/>
        </w:rPr>
      </w:pPr>
      <w:r w:rsidRPr="00EE325F">
        <w:rPr>
          <w:rFonts w:ascii="Times New Roman" w:hAnsi="Times New Roman" w:cs="Times New Roman"/>
          <w:b/>
          <w:sz w:val="24"/>
          <w:szCs w:val="24"/>
        </w:rPr>
        <w:t>Brief:</w:t>
      </w:r>
    </w:p>
    <w:p w14:paraId="458E268E" w14:textId="77777777" w:rsidR="00945BCE" w:rsidRPr="00EE325F" w:rsidRDefault="00945BCE" w:rsidP="00945BCE">
      <w:pPr>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Submitting the New Orleans Aviation Board (NOAB) Member Attendance Record for the year 2024 and membership list.</w:t>
      </w:r>
    </w:p>
    <w:p w14:paraId="7969EED3" w14:textId="77777777" w:rsidR="00945BCE" w:rsidRPr="00EE325F" w:rsidRDefault="00945BCE" w:rsidP="00945BCE">
      <w:pPr>
        <w:spacing w:after="0" w:line="240" w:lineRule="auto"/>
        <w:ind w:left="720"/>
        <w:rPr>
          <w:rFonts w:ascii="Times New Roman" w:hAnsi="Times New Roman" w:cs="Times New Roman"/>
          <w:sz w:val="24"/>
          <w:szCs w:val="24"/>
        </w:rPr>
      </w:pPr>
    </w:p>
    <w:p w14:paraId="6FFBFB4D" w14:textId="77777777" w:rsidR="00945BCE" w:rsidRPr="00EE325F" w:rsidRDefault="00945BCE" w:rsidP="00945BCE">
      <w:pPr>
        <w:spacing w:after="0"/>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30E4B37B" w14:textId="77777777" w:rsidR="00945BCE" w:rsidRPr="00EE325F" w:rsidRDefault="00945BCE" w:rsidP="00945BCE">
      <w:pPr>
        <w:spacing w:after="0"/>
        <w:ind w:left="720"/>
        <w:rPr>
          <w:rFonts w:ascii="Times New Roman" w:hAnsi="Times New Roman" w:cs="Times New Roman"/>
          <w:b/>
          <w:sz w:val="24"/>
          <w:szCs w:val="24"/>
        </w:rPr>
      </w:pPr>
      <w:r w:rsidRPr="00EE325F">
        <w:rPr>
          <w:rFonts w:ascii="Times New Roman" w:hAnsi="Times New Roman" w:cs="Times New Roman"/>
          <w:b/>
          <w:sz w:val="24"/>
          <w:szCs w:val="24"/>
        </w:rPr>
        <w:t>MAY BE RECEIVED.</w:t>
      </w:r>
    </w:p>
    <w:p w14:paraId="50C64EEC" w14:textId="77777777" w:rsidR="00945BCE" w:rsidRPr="00EE325F" w:rsidRDefault="00945BCE" w:rsidP="00945BCE">
      <w:pPr>
        <w:rPr>
          <w:sz w:val="24"/>
          <w:szCs w:val="24"/>
        </w:rPr>
      </w:pPr>
    </w:p>
    <w:p w14:paraId="15F0652A" w14:textId="280ECF05" w:rsidR="00D10905" w:rsidRPr="00EE1E99" w:rsidRDefault="00945BCE" w:rsidP="00EE1E99">
      <w:pPr>
        <w:pStyle w:val="ListParagraph"/>
        <w:numPr>
          <w:ilvl w:val="0"/>
          <w:numId w:val="6"/>
        </w:numPr>
        <w:spacing w:after="0" w:line="240" w:lineRule="auto"/>
        <w:rPr>
          <w:rFonts w:ascii="Times New Roman" w:hAnsi="Times New Roman" w:cs="Times New Roman"/>
          <w:b/>
          <w:sz w:val="24"/>
          <w:szCs w:val="24"/>
        </w:rPr>
      </w:pPr>
      <w:r w:rsidRPr="00EE1E99">
        <w:rPr>
          <w:rFonts w:ascii="Times New Roman" w:hAnsi="Times New Roman" w:cs="Times New Roman"/>
          <w:b/>
          <w:bCs/>
          <w:sz w:val="24"/>
          <w:szCs w:val="24"/>
        </w:rPr>
        <w:t xml:space="preserve">COMMUNICATION – FROM KC GUIDRY, EXECUTIVE DIRECTOR, FRENCH MARKET </w:t>
      </w:r>
    </w:p>
    <w:p w14:paraId="2B059BF6" w14:textId="46BB2E6A" w:rsidR="00945BCE" w:rsidRPr="00EE325F" w:rsidRDefault="00945BCE" w:rsidP="00D10905">
      <w:pPr>
        <w:spacing w:after="0" w:line="240" w:lineRule="auto"/>
        <w:ind w:firstLine="720"/>
        <w:rPr>
          <w:rFonts w:ascii="Times New Roman" w:hAnsi="Times New Roman" w:cs="Times New Roman"/>
          <w:b/>
          <w:sz w:val="24"/>
          <w:szCs w:val="24"/>
        </w:rPr>
      </w:pPr>
      <w:r w:rsidRPr="00EE325F">
        <w:rPr>
          <w:rFonts w:ascii="Times New Roman" w:hAnsi="Times New Roman" w:cs="Times New Roman"/>
          <w:b/>
          <w:bCs/>
          <w:sz w:val="24"/>
          <w:szCs w:val="24"/>
        </w:rPr>
        <w:t>CORPORATION</w:t>
      </w:r>
    </w:p>
    <w:p w14:paraId="113CF799" w14:textId="77777777" w:rsidR="00945BCE" w:rsidRPr="00EE325F" w:rsidRDefault="00945BCE" w:rsidP="00945BCE">
      <w:pPr>
        <w:spacing w:after="0"/>
        <w:ind w:left="720"/>
        <w:rPr>
          <w:rFonts w:ascii="Times New Roman" w:hAnsi="Times New Roman" w:cs="Times New Roman"/>
          <w:b/>
          <w:sz w:val="24"/>
          <w:szCs w:val="24"/>
        </w:rPr>
      </w:pPr>
      <w:r w:rsidRPr="00EE325F">
        <w:rPr>
          <w:rFonts w:ascii="Times New Roman" w:hAnsi="Times New Roman" w:cs="Times New Roman"/>
          <w:b/>
          <w:sz w:val="24"/>
          <w:szCs w:val="24"/>
        </w:rPr>
        <w:t>Brief:</w:t>
      </w:r>
    </w:p>
    <w:p w14:paraId="6AF36A24" w14:textId="2DB4A671" w:rsidR="00945BCE" w:rsidRPr="00EE325F" w:rsidRDefault="00945BCE" w:rsidP="00945BCE">
      <w:pPr>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Submitting the 2024 French Market Corporation (FMC) Board Attendance</w:t>
      </w:r>
      <w:r w:rsidR="00C624AA" w:rsidRPr="00EE325F">
        <w:rPr>
          <w:rFonts w:ascii="Times New Roman" w:hAnsi="Times New Roman" w:cs="Times New Roman"/>
          <w:sz w:val="24"/>
          <w:szCs w:val="24"/>
        </w:rPr>
        <w:t xml:space="preserve"> record</w:t>
      </w:r>
      <w:r w:rsidRPr="00EE325F">
        <w:rPr>
          <w:rFonts w:ascii="Times New Roman" w:hAnsi="Times New Roman" w:cs="Times New Roman"/>
          <w:sz w:val="24"/>
          <w:szCs w:val="24"/>
        </w:rPr>
        <w:t>.</w:t>
      </w:r>
    </w:p>
    <w:p w14:paraId="173BE4D0" w14:textId="77777777" w:rsidR="00945BCE" w:rsidRPr="00EE325F" w:rsidRDefault="00945BCE" w:rsidP="00945BCE">
      <w:pPr>
        <w:spacing w:after="0" w:line="240" w:lineRule="auto"/>
        <w:ind w:left="720"/>
        <w:rPr>
          <w:rFonts w:ascii="Times New Roman" w:hAnsi="Times New Roman" w:cs="Times New Roman"/>
          <w:sz w:val="24"/>
          <w:szCs w:val="24"/>
        </w:rPr>
      </w:pPr>
    </w:p>
    <w:p w14:paraId="6FC5AB3E" w14:textId="77777777" w:rsidR="00945BCE" w:rsidRPr="00EE325F" w:rsidRDefault="00945BCE" w:rsidP="00945BCE">
      <w:pPr>
        <w:spacing w:after="0"/>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0D4765C2" w14:textId="77777777" w:rsidR="00945BCE" w:rsidRPr="00EE325F" w:rsidRDefault="00945BCE" w:rsidP="00945BCE">
      <w:pPr>
        <w:spacing w:after="0"/>
        <w:ind w:left="720"/>
        <w:rPr>
          <w:rFonts w:ascii="Times New Roman" w:hAnsi="Times New Roman" w:cs="Times New Roman"/>
          <w:b/>
          <w:sz w:val="24"/>
          <w:szCs w:val="24"/>
        </w:rPr>
      </w:pPr>
      <w:r w:rsidRPr="00EE325F">
        <w:rPr>
          <w:rFonts w:ascii="Times New Roman" w:hAnsi="Times New Roman" w:cs="Times New Roman"/>
          <w:b/>
          <w:sz w:val="24"/>
          <w:szCs w:val="24"/>
        </w:rPr>
        <w:t>MAY BE RECEIVED.</w:t>
      </w:r>
    </w:p>
    <w:p w14:paraId="327EB15F" w14:textId="77777777" w:rsidR="004D4C65" w:rsidRDefault="004D4C65" w:rsidP="001C77C8">
      <w:pPr>
        <w:spacing w:after="0" w:line="240" w:lineRule="auto"/>
        <w:ind w:left="720"/>
        <w:rPr>
          <w:rFonts w:ascii="Times New Roman" w:hAnsi="Times New Roman" w:cs="Times New Roman"/>
          <w:b/>
          <w:bCs/>
          <w:sz w:val="24"/>
          <w:szCs w:val="24"/>
        </w:rPr>
      </w:pPr>
    </w:p>
    <w:p w14:paraId="4BAB8461" w14:textId="77777777" w:rsidR="004B36B2" w:rsidRPr="00EE325F" w:rsidRDefault="004B36B2" w:rsidP="001C77C8">
      <w:pPr>
        <w:spacing w:after="0" w:line="240" w:lineRule="auto"/>
        <w:ind w:left="720"/>
        <w:rPr>
          <w:rFonts w:ascii="Times New Roman" w:hAnsi="Times New Roman" w:cs="Times New Roman"/>
          <w:b/>
          <w:bCs/>
          <w:sz w:val="24"/>
          <w:szCs w:val="24"/>
        </w:rPr>
      </w:pPr>
    </w:p>
    <w:p w14:paraId="752E822E" w14:textId="2A620384" w:rsidR="00D53076" w:rsidRPr="00EE325F" w:rsidRDefault="00BB16E1" w:rsidP="00AA6F87">
      <w:pPr>
        <w:pStyle w:val="AgendaItem"/>
        <w:numPr>
          <w:ilvl w:val="0"/>
          <w:numId w:val="6"/>
        </w:numPr>
      </w:pPr>
      <w:r w:rsidRPr="00EE325F">
        <w:t>COMMUNICATION – FROM RENEE’</w:t>
      </w:r>
      <w:r w:rsidR="00CF1824">
        <w:t xml:space="preserve"> </w:t>
      </w:r>
      <w:r w:rsidRPr="00EE325F">
        <w:t xml:space="preserve">LIVIOUS, MANAGEMENT DEVELOPMENT </w:t>
      </w:r>
    </w:p>
    <w:p w14:paraId="17DB940B" w14:textId="77777777" w:rsidR="00EE325F" w:rsidRDefault="00BB16E1" w:rsidP="00AA6F87">
      <w:pPr>
        <w:pStyle w:val="AgendaItem"/>
        <w:numPr>
          <w:ilvl w:val="0"/>
          <w:numId w:val="0"/>
        </w:numPr>
        <w:ind w:left="720"/>
      </w:pPr>
      <w:r w:rsidRPr="00EE325F">
        <w:t xml:space="preserve">SPECIALIST II, OFFICE OF THE INDEPENDENT POLICE MONITOR, CITY OF NEW </w:t>
      </w:r>
    </w:p>
    <w:p w14:paraId="4483AEB7" w14:textId="5DCB195A" w:rsidR="00BB16E1" w:rsidRPr="00EE325F" w:rsidRDefault="00BB16E1" w:rsidP="00AA6F87">
      <w:pPr>
        <w:pStyle w:val="AgendaItem"/>
        <w:numPr>
          <w:ilvl w:val="0"/>
          <w:numId w:val="0"/>
        </w:numPr>
        <w:ind w:left="720"/>
      </w:pPr>
      <w:r w:rsidRPr="00EE325F">
        <w:t>ORLEANS</w:t>
      </w:r>
    </w:p>
    <w:p w14:paraId="0AD2714F" w14:textId="77777777" w:rsidR="00BB16E1" w:rsidRPr="00EE325F" w:rsidRDefault="00BB16E1" w:rsidP="00BB16E1">
      <w:pPr>
        <w:pStyle w:val="ListParagraph"/>
        <w:spacing w:after="0" w:line="240" w:lineRule="auto"/>
        <w:ind w:left="0" w:firstLine="720"/>
        <w:rPr>
          <w:rFonts w:ascii="Courier New" w:hAnsi="Courier New" w:cs="Courier New"/>
          <w:sz w:val="24"/>
          <w:szCs w:val="24"/>
        </w:rPr>
      </w:pPr>
    </w:p>
    <w:p w14:paraId="46519A79" w14:textId="77777777" w:rsidR="00BB16E1" w:rsidRPr="00EE325F" w:rsidRDefault="00BB16E1" w:rsidP="00BB16E1">
      <w:pPr>
        <w:pStyle w:val="ListParagraph"/>
        <w:spacing w:after="0" w:line="240" w:lineRule="auto"/>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439FE554" w14:textId="3D44A931" w:rsidR="00BB16E1" w:rsidRPr="00EE325F" w:rsidRDefault="00BB16E1" w:rsidP="00BB16E1">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Submitting a proposed Amendment #4 Professional Service</w:t>
      </w:r>
      <w:r w:rsidR="00D1362E">
        <w:rPr>
          <w:rFonts w:ascii="Times New Roman" w:hAnsi="Times New Roman" w:cs="Times New Roman"/>
          <w:sz w:val="24"/>
          <w:szCs w:val="24"/>
        </w:rPr>
        <w:t>s</w:t>
      </w:r>
      <w:r w:rsidRPr="00EE325F">
        <w:rPr>
          <w:rFonts w:ascii="Times New Roman" w:hAnsi="Times New Roman" w:cs="Times New Roman"/>
          <w:sz w:val="24"/>
          <w:szCs w:val="24"/>
        </w:rPr>
        <w:t xml:space="preserve"> Agreement between the City of New Orleans and Crouch Law LLC</w:t>
      </w:r>
      <w:r w:rsidR="00D1362E">
        <w:rPr>
          <w:rFonts w:ascii="Times New Roman" w:hAnsi="Times New Roman" w:cs="Times New Roman"/>
          <w:sz w:val="24"/>
          <w:szCs w:val="24"/>
        </w:rPr>
        <w:t>,</w:t>
      </w:r>
      <w:r w:rsidRPr="00EE325F">
        <w:rPr>
          <w:rFonts w:ascii="Times New Roman" w:hAnsi="Times New Roman" w:cs="Times New Roman"/>
          <w:sz w:val="24"/>
          <w:szCs w:val="24"/>
        </w:rPr>
        <w:t xml:space="preserve"> a completed contract summary form, and the related Motion, pursuant to Rule 57.</w:t>
      </w:r>
    </w:p>
    <w:p w14:paraId="682DAB65" w14:textId="77777777" w:rsidR="00BB16E1" w:rsidRPr="00EE325F" w:rsidRDefault="00BB16E1" w:rsidP="00BB16E1">
      <w:pPr>
        <w:spacing w:after="0" w:line="240" w:lineRule="auto"/>
        <w:rPr>
          <w:rFonts w:ascii="Times New Roman" w:hAnsi="Times New Roman" w:cs="Times New Roman"/>
          <w:sz w:val="24"/>
          <w:szCs w:val="24"/>
        </w:rPr>
      </w:pPr>
    </w:p>
    <w:p w14:paraId="3B152067" w14:textId="77777777" w:rsidR="00BB16E1" w:rsidRPr="00EE325F" w:rsidRDefault="00BB16E1" w:rsidP="00BB16E1">
      <w:pPr>
        <w:spacing w:after="0" w:line="240" w:lineRule="auto"/>
        <w:ind w:firstLine="720"/>
        <w:rPr>
          <w:rFonts w:ascii="Times New Roman" w:eastAsia="Courier New" w:hAnsi="Times New Roman" w:cs="Times New Roman"/>
          <w:b/>
          <w:sz w:val="24"/>
          <w:szCs w:val="24"/>
        </w:rPr>
      </w:pPr>
      <w:r w:rsidRPr="00EE325F">
        <w:rPr>
          <w:rFonts w:ascii="Times New Roman" w:eastAsia="Courier New" w:hAnsi="Times New Roman" w:cs="Times New Roman"/>
          <w:b/>
          <w:sz w:val="24"/>
          <w:szCs w:val="24"/>
        </w:rPr>
        <w:t>Annotation:</w:t>
      </w:r>
    </w:p>
    <w:p w14:paraId="08FCDA3F" w14:textId="180BFE8D" w:rsidR="00D10905" w:rsidRDefault="00BB16E1" w:rsidP="00D1362E">
      <w:pPr>
        <w:spacing w:after="0" w:line="240" w:lineRule="auto"/>
        <w:ind w:left="720"/>
        <w:rPr>
          <w:rFonts w:ascii="Times New Roman" w:eastAsia="Courier New" w:hAnsi="Times New Roman" w:cs="Times New Roman"/>
          <w:b/>
          <w:sz w:val="24"/>
          <w:szCs w:val="24"/>
        </w:rPr>
      </w:pPr>
      <w:r w:rsidRPr="00EE325F">
        <w:rPr>
          <w:rFonts w:ascii="Times New Roman" w:eastAsia="Courier New" w:hAnsi="Times New Roman" w:cs="Times New Roman"/>
          <w:b/>
          <w:sz w:val="24"/>
          <w:szCs w:val="24"/>
        </w:rPr>
        <w:t>MAY BE RECEIVED AND REFERRED TO THE CRIMINAL JUSTICE COMMITTEE.</w:t>
      </w:r>
      <w:r w:rsidR="00D10905">
        <w:br w:type="page"/>
      </w:r>
    </w:p>
    <w:p w14:paraId="2F84E8D9" w14:textId="0D2D991A" w:rsidR="00D53076" w:rsidRPr="00EE325F" w:rsidRDefault="000D7722" w:rsidP="00AA6F87">
      <w:pPr>
        <w:pStyle w:val="AgendaItem"/>
        <w:numPr>
          <w:ilvl w:val="0"/>
          <w:numId w:val="6"/>
        </w:numPr>
      </w:pPr>
      <w:r w:rsidRPr="00EE325F">
        <w:lastRenderedPageBreak/>
        <w:t>COMMUNICATION – FROM RENEE’</w:t>
      </w:r>
      <w:r w:rsidR="00CF1824">
        <w:t xml:space="preserve"> </w:t>
      </w:r>
      <w:r w:rsidRPr="00EE325F">
        <w:t xml:space="preserve">LIVIOUS, MANAGEMENT DEVELOPMENT </w:t>
      </w:r>
    </w:p>
    <w:p w14:paraId="389D5B2E" w14:textId="77777777" w:rsidR="00D53076" w:rsidRPr="00EE325F" w:rsidRDefault="000D7722" w:rsidP="00AA6F87">
      <w:pPr>
        <w:pStyle w:val="AgendaItem"/>
        <w:numPr>
          <w:ilvl w:val="0"/>
          <w:numId w:val="0"/>
        </w:numPr>
        <w:ind w:left="720"/>
      </w:pPr>
      <w:r w:rsidRPr="00EE325F">
        <w:t xml:space="preserve">SPECIALIST II, OFFICE OF THE INDEPENDENT POLICE MONITOR, CITY OF NEW </w:t>
      </w:r>
    </w:p>
    <w:p w14:paraId="5C8C3FDE" w14:textId="18E587F4" w:rsidR="000D7722" w:rsidRPr="00EE325F" w:rsidRDefault="000D7722" w:rsidP="00AA6F87">
      <w:pPr>
        <w:pStyle w:val="AgendaItem"/>
        <w:numPr>
          <w:ilvl w:val="0"/>
          <w:numId w:val="0"/>
        </w:numPr>
        <w:ind w:left="720"/>
      </w:pPr>
      <w:r w:rsidRPr="00EE325F">
        <w:t>ORLEANS</w:t>
      </w:r>
    </w:p>
    <w:p w14:paraId="0B7B0ADB" w14:textId="77777777" w:rsidR="000D7722" w:rsidRPr="00EE325F" w:rsidRDefault="000D7722" w:rsidP="000D7722">
      <w:pPr>
        <w:pStyle w:val="ListParagraph"/>
        <w:spacing w:after="0" w:line="240" w:lineRule="auto"/>
        <w:ind w:left="0" w:firstLine="720"/>
        <w:rPr>
          <w:rFonts w:ascii="Courier New" w:hAnsi="Courier New" w:cs="Courier New"/>
          <w:sz w:val="24"/>
          <w:szCs w:val="24"/>
        </w:rPr>
      </w:pPr>
    </w:p>
    <w:p w14:paraId="0A5C39EB" w14:textId="77777777" w:rsidR="000D7722" w:rsidRPr="00EE325F" w:rsidRDefault="000D7722" w:rsidP="000D7722">
      <w:pPr>
        <w:pStyle w:val="ListParagraph"/>
        <w:spacing w:after="0" w:line="240" w:lineRule="auto"/>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0F26B55B" w14:textId="1F311827" w:rsidR="000D7722" w:rsidRPr="00EE325F" w:rsidRDefault="000D7722" w:rsidP="000D7722">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Submitting a proposed Professional Service Agreement between the City of New Orleans and S.R. Williams Consulting LLC</w:t>
      </w:r>
      <w:r w:rsidR="00D1362E">
        <w:rPr>
          <w:rFonts w:ascii="Times New Roman" w:hAnsi="Times New Roman" w:cs="Times New Roman"/>
          <w:sz w:val="24"/>
          <w:szCs w:val="24"/>
        </w:rPr>
        <w:t>,</w:t>
      </w:r>
      <w:r w:rsidRPr="00EE325F">
        <w:rPr>
          <w:rFonts w:ascii="Times New Roman" w:hAnsi="Times New Roman" w:cs="Times New Roman"/>
          <w:sz w:val="24"/>
          <w:szCs w:val="24"/>
        </w:rPr>
        <w:t xml:space="preserve"> a completed contract summary form, and the related Motion, pursuant to Rule 57.</w:t>
      </w:r>
    </w:p>
    <w:p w14:paraId="5B081463" w14:textId="77777777" w:rsidR="000D7722" w:rsidRPr="00EE325F" w:rsidRDefault="000D7722" w:rsidP="000D7722">
      <w:pPr>
        <w:spacing w:after="0" w:line="240" w:lineRule="auto"/>
        <w:rPr>
          <w:rFonts w:ascii="Times New Roman" w:hAnsi="Times New Roman" w:cs="Times New Roman"/>
          <w:sz w:val="24"/>
          <w:szCs w:val="24"/>
        </w:rPr>
      </w:pPr>
    </w:p>
    <w:p w14:paraId="6002F9DF" w14:textId="77777777" w:rsidR="000D7722" w:rsidRPr="00EE325F" w:rsidRDefault="000D7722" w:rsidP="000D7722">
      <w:pPr>
        <w:spacing w:after="0" w:line="240" w:lineRule="auto"/>
        <w:ind w:firstLine="720"/>
        <w:rPr>
          <w:rFonts w:ascii="Times New Roman" w:eastAsia="Courier New" w:hAnsi="Times New Roman" w:cs="Times New Roman"/>
          <w:b/>
          <w:sz w:val="24"/>
          <w:szCs w:val="24"/>
        </w:rPr>
      </w:pPr>
      <w:r w:rsidRPr="00EE325F">
        <w:rPr>
          <w:rFonts w:ascii="Times New Roman" w:eastAsia="Courier New" w:hAnsi="Times New Roman" w:cs="Times New Roman"/>
          <w:b/>
          <w:sz w:val="24"/>
          <w:szCs w:val="24"/>
        </w:rPr>
        <w:t>Annotation:</w:t>
      </w:r>
    </w:p>
    <w:p w14:paraId="6D38CD08" w14:textId="77777777" w:rsidR="000D7722" w:rsidRPr="00EE325F" w:rsidRDefault="000D7722" w:rsidP="000D7722">
      <w:pPr>
        <w:spacing w:after="0" w:line="240" w:lineRule="auto"/>
        <w:ind w:left="720"/>
        <w:rPr>
          <w:rFonts w:ascii="Times New Roman" w:hAnsi="Times New Roman" w:cs="Times New Roman"/>
          <w:b/>
          <w:bCs/>
          <w:i/>
          <w:iCs/>
          <w:sz w:val="24"/>
          <w:szCs w:val="24"/>
        </w:rPr>
      </w:pPr>
      <w:r w:rsidRPr="00EE325F">
        <w:rPr>
          <w:rFonts w:ascii="Times New Roman" w:eastAsia="Courier New" w:hAnsi="Times New Roman" w:cs="Times New Roman"/>
          <w:b/>
          <w:sz w:val="24"/>
          <w:szCs w:val="24"/>
        </w:rPr>
        <w:t>MAY BE RECEIVED AND REFERRED TO THE CRIMINAL JUSTICE COMMITTEE.</w:t>
      </w:r>
    </w:p>
    <w:p w14:paraId="1D0BA877" w14:textId="77777777" w:rsidR="000318A9" w:rsidRDefault="000318A9" w:rsidP="001C77C8">
      <w:pPr>
        <w:spacing w:after="0" w:line="240" w:lineRule="auto"/>
        <w:ind w:left="720"/>
        <w:rPr>
          <w:rFonts w:ascii="Times New Roman" w:hAnsi="Times New Roman" w:cs="Times New Roman"/>
          <w:b/>
          <w:bCs/>
          <w:sz w:val="24"/>
          <w:szCs w:val="24"/>
        </w:rPr>
      </w:pPr>
    </w:p>
    <w:p w14:paraId="3EACA0C8" w14:textId="77777777" w:rsidR="000318A9" w:rsidRDefault="000318A9" w:rsidP="001C77C8">
      <w:pPr>
        <w:spacing w:after="0" w:line="240" w:lineRule="auto"/>
        <w:ind w:left="720"/>
        <w:rPr>
          <w:rFonts w:ascii="Times New Roman" w:hAnsi="Times New Roman" w:cs="Times New Roman"/>
          <w:b/>
          <w:bCs/>
          <w:sz w:val="24"/>
          <w:szCs w:val="24"/>
        </w:rPr>
      </w:pPr>
    </w:p>
    <w:p w14:paraId="3E04190D" w14:textId="77777777" w:rsidR="002128A3" w:rsidRDefault="002128A3" w:rsidP="001C77C8">
      <w:pPr>
        <w:spacing w:after="0" w:line="240" w:lineRule="auto"/>
        <w:ind w:left="720"/>
        <w:rPr>
          <w:rFonts w:ascii="Times New Roman" w:hAnsi="Times New Roman" w:cs="Times New Roman"/>
          <w:b/>
          <w:bCs/>
          <w:sz w:val="24"/>
          <w:szCs w:val="24"/>
        </w:rPr>
      </w:pPr>
    </w:p>
    <w:p w14:paraId="5B3B5137" w14:textId="77777777" w:rsidR="002128A3" w:rsidRPr="00EE325F" w:rsidRDefault="002128A3" w:rsidP="001C77C8">
      <w:pPr>
        <w:spacing w:after="0" w:line="240" w:lineRule="auto"/>
        <w:ind w:left="720"/>
        <w:rPr>
          <w:rFonts w:ascii="Times New Roman" w:hAnsi="Times New Roman" w:cs="Times New Roman"/>
          <w:b/>
          <w:bCs/>
          <w:sz w:val="24"/>
          <w:szCs w:val="24"/>
        </w:rPr>
      </w:pPr>
    </w:p>
    <w:p w14:paraId="646B69D3" w14:textId="77777777" w:rsidR="00D53076" w:rsidRPr="00EE325F" w:rsidRDefault="002841F3" w:rsidP="00AA6F87">
      <w:pPr>
        <w:pStyle w:val="AgendaItem"/>
        <w:numPr>
          <w:ilvl w:val="0"/>
          <w:numId w:val="6"/>
        </w:numPr>
      </w:pPr>
      <w:r w:rsidRPr="00EE325F">
        <w:t xml:space="preserve">COMMUNICATION – FROM ROMY S. SAMUEL, DIRECTOR OF FINANCE, </w:t>
      </w:r>
    </w:p>
    <w:p w14:paraId="6171C36B" w14:textId="07BFCEC1" w:rsidR="002841F3" w:rsidRPr="00EE325F" w:rsidRDefault="002841F3" w:rsidP="00AA6F87">
      <w:pPr>
        <w:pStyle w:val="AgendaItem"/>
        <w:numPr>
          <w:ilvl w:val="0"/>
          <w:numId w:val="0"/>
        </w:numPr>
        <w:ind w:left="720"/>
      </w:pPr>
      <w:r w:rsidRPr="00EE325F">
        <w:t>DEPARTMENT OF FINANCE, CITY OF NEW ORLEANS</w:t>
      </w:r>
    </w:p>
    <w:p w14:paraId="6462D847" w14:textId="77777777" w:rsidR="002841F3" w:rsidRPr="00EE325F" w:rsidRDefault="002841F3" w:rsidP="002841F3">
      <w:pPr>
        <w:pStyle w:val="ListParagraph"/>
        <w:spacing w:after="0" w:line="240" w:lineRule="auto"/>
        <w:ind w:left="0" w:firstLine="720"/>
        <w:rPr>
          <w:rFonts w:ascii="Courier New" w:hAnsi="Courier New" w:cs="Courier New"/>
          <w:sz w:val="24"/>
          <w:szCs w:val="24"/>
        </w:rPr>
      </w:pPr>
    </w:p>
    <w:p w14:paraId="3F101806" w14:textId="77777777" w:rsidR="002841F3" w:rsidRPr="00EE325F" w:rsidRDefault="002841F3" w:rsidP="002841F3">
      <w:pPr>
        <w:pStyle w:val="ListParagraph"/>
        <w:spacing w:after="0" w:line="240" w:lineRule="auto"/>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67767E29" w14:textId="20AEFBE6" w:rsidR="002841F3" w:rsidRPr="00EE325F" w:rsidRDefault="002841F3" w:rsidP="002841F3">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 xml:space="preserve">Submitting a proposed </w:t>
      </w:r>
      <w:r w:rsidR="00E64D7D" w:rsidRPr="00EE325F">
        <w:rPr>
          <w:rFonts w:ascii="Times New Roman" w:hAnsi="Times New Roman" w:cs="Times New Roman"/>
          <w:sz w:val="24"/>
          <w:szCs w:val="24"/>
        </w:rPr>
        <w:t>a</w:t>
      </w:r>
      <w:r w:rsidRPr="00EE325F">
        <w:rPr>
          <w:rFonts w:ascii="Times New Roman" w:hAnsi="Times New Roman" w:cs="Times New Roman"/>
          <w:sz w:val="24"/>
          <w:szCs w:val="24"/>
        </w:rPr>
        <w:t xml:space="preserve">greement between the City of New Orleans and </w:t>
      </w:r>
      <w:r w:rsidR="00E64D7D" w:rsidRPr="00EE325F">
        <w:rPr>
          <w:rFonts w:ascii="Times New Roman" w:hAnsi="Times New Roman" w:cs="Times New Roman"/>
          <w:sz w:val="24"/>
          <w:szCs w:val="24"/>
        </w:rPr>
        <w:t xml:space="preserve">FAST Enterprise </w:t>
      </w:r>
      <w:r w:rsidRPr="00EE325F">
        <w:rPr>
          <w:rFonts w:ascii="Times New Roman" w:hAnsi="Times New Roman" w:cs="Times New Roman"/>
          <w:sz w:val="24"/>
          <w:szCs w:val="24"/>
        </w:rPr>
        <w:t>LLC</w:t>
      </w:r>
      <w:r w:rsidR="000318A9">
        <w:rPr>
          <w:rFonts w:ascii="Times New Roman" w:hAnsi="Times New Roman" w:cs="Times New Roman"/>
          <w:sz w:val="24"/>
          <w:szCs w:val="24"/>
        </w:rPr>
        <w:t>,</w:t>
      </w:r>
      <w:r w:rsidRPr="00EE325F">
        <w:rPr>
          <w:rFonts w:ascii="Times New Roman" w:hAnsi="Times New Roman" w:cs="Times New Roman"/>
          <w:sz w:val="24"/>
          <w:szCs w:val="24"/>
        </w:rPr>
        <w:t xml:space="preserve"> a completed contract summary form, and the related Motion, pursuant to Rule 57.</w:t>
      </w:r>
    </w:p>
    <w:p w14:paraId="47D2DEE2" w14:textId="77777777" w:rsidR="002841F3" w:rsidRPr="00EE325F" w:rsidRDefault="002841F3" w:rsidP="002841F3">
      <w:pPr>
        <w:spacing w:after="0" w:line="240" w:lineRule="auto"/>
        <w:rPr>
          <w:rFonts w:ascii="Times New Roman" w:hAnsi="Times New Roman" w:cs="Times New Roman"/>
          <w:sz w:val="24"/>
          <w:szCs w:val="24"/>
        </w:rPr>
      </w:pPr>
    </w:p>
    <w:p w14:paraId="7FBD64D5" w14:textId="77777777" w:rsidR="002841F3" w:rsidRPr="00EE325F" w:rsidRDefault="002841F3" w:rsidP="002841F3">
      <w:pPr>
        <w:spacing w:after="0" w:line="240" w:lineRule="auto"/>
        <w:ind w:firstLine="720"/>
        <w:rPr>
          <w:rFonts w:ascii="Times New Roman" w:eastAsia="Courier New" w:hAnsi="Times New Roman" w:cs="Times New Roman"/>
          <w:b/>
          <w:sz w:val="24"/>
          <w:szCs w:val="24"/>
        </w:rPr>
      </w:pPr>
      <w:r w:rsidRPr="00EE325F">
        <w:rPr>
          <w:rFonts w:ascii="Times New Roman" w:eastAsia="Courier New" w:hAnsi="Times New Roman" w:cs="Times New Roman"/>
          <w:b/>
          <w:sz w:val="24"/>
          <w:szCs w:val="24"/>
        </w:rPr>
        <w:t>Annotation:</w:t>
      </w:r>
    </w:p>
    <w:p w14:paraId="25A506BA" w14:textId="19D13CFC" w:rsidR="002841F3" w:rsidRPr="00EE325F" w:rsidRDefault="002841F3" w:rsidP="001C77C8">
      <w:pPr>
        <w:spacing w:after="0" w:line="240" w:lineRule="auto"/>
        <w:ind w:left="720"/>
        <w:rPr>
          <w:rFonts w:ascii="Times New Roman" w:hAnsi="Times New Roman" w:cs="Times New Roman"/>
          <w:b/>
          <w:bCs/>
          <w:sz w:val="24"/>
          <w:szCs w:val="24"/>
        </w:rPr>
      </w:pPr>
      <w:r w:rsidRPr="00EE325F">
        <w:rPr>
          <w:rFonts w:ascii="Times New Roman" w:eastAsia="Courier New" w:hAnsi="Times New Roman" w:cs="Times New Roman"/>
          <w:b/>
          <w:sz w:val="24"/>
          <w:szCs w:val="24"/>
        </w:rPr>
        <w:t xml:space="preserve">MAY BE RECEIVED AND REFERRED TO THE </w:t>
      </w:r>
      <w:r w:rsidR="00E64D7D" w:rsidRPr="00EE325F">
        <w:rPr>
          <w:rFonts w:ascii="Times New Roman" w:eastAsia="Courier New" w:hAnsi="Times New Roman" w:cs="Times New Roman"/>
          <w:b/>
          <w:sz w:val="24"/>
          <w:szCs w:val="24"/>
        </w:rPr>
        <w:t xml:space="preserve">BUDGET, AUDIT, AND BOARD OF REVIEW </w:t>
      </w:r>
      <w:r w:rsidRPr="00EE325F">
        <w:rPr>
          <w:rFonts w:ascii="Times New Roman" w:eastAsia="Courier New" w:hAnsi="Times New Roman" w:cs="Times New Roman"/>
          <w:b/>
          <w:sz w:val="24"/>
          <w:szCs w:val="24"/>
        </w:rPr>
        <w:t>COMMITTEE</w:t>
      </w:r>
      <w:r w:rsidR="000318A9">
        <w:rPr>
          <w:rFonts w:ascii="Times New Roman" w:eastAsia="Courier New" w:hAnsi="Times New Roman" w:cs="Times New Roman"/>
          <w:b/>
          <w:sz w:val="24"/>
          <w:szCs w:val="24"/>
        </w:rPr>
        <w:t>.</w:t>
      </w:r>
    </w:p>
    <w:p w14:paraId="45B106F9" w14:textId="77777777" w:rsidR="000318A9" w:rsidRDefault="000318A9" w:rsidP="001C77C8">
      <w:pPr>
        <w:spacing w:after="0" w:line="240" w:lineRule="auto"/>
        <w:ind w:left="720"/>
        <w:rPr>
          <w:rFonts w:ascii="Times New Roman" w:hAnsi="Times New Roman" w:cs="Times New Roman"/>
          <w:b/>
          <w:bCs/>
          <w:sz w:val="24"/>
          <w:szCs w:val="24"/>
        </w:rPr>
      </w:pPr>
    </w:p>
    <w:p w14:paraId="75FBEC54" w14:textId="77777777" w:rsidR="002128A3" w:rsidRDefault="002128A3" w:rsidP="001C77C8">
      <w:pPr>
        <w:spacing w:after="0" w:line="240" w:lineRule="auto"/>
        <w:ind w:left="720"/>
        <w:rPr>
          <w:rFonts w:ascii="Times New Roman" w:hAnsi="Times New Roman" w:cs="Times New Roman"/>
          <w:b/>
          <w:bCs/>
          <w:sz w:val="24"/>
          <w:szCs w:val="24"/>
        </w:rPr>
      </w:pPr>
    </w:p>
    <w:p w14:paraId="726A1DE7" w14:textId="77777777" w:rsidR="002128A3" w:rsidRDefault="002128A3" w:rsidP="001C77C8">
      <w:pPr>
        <w:spacing w:after="0" w:line="240" w:lineRule="auto"/>
        <w:ind w:left="720"/>
        <w:rPr>
          <w:rFonts w:ascii="Times New Roman" w:hAnsi="Times New Roman" w:cs="Times New Roman"/>
          <w:b/>
          <w:bCs/>
          <w:sz w:val="24"/>
          <w:szCs w:val="24"/>
        </w:rPr>
      </w:pPr>
    </w:p>
    <w:p w14:paraId="6E2C4322" w14:textId="77777777" w:rsidR="002128A3" w:rsidRDefault="002128A3" w:rsidP="001C77C8">
      <w:pPr>
        <w:spacing w:after="0" w:line="240" w:lineRule="auto"/>
        <w:ind w:left="720"/>
        <w:rPr>
          <w:rFonts w:ascii="Times New Roman" w:hAnsi="Times New Roman" w:cs="Times New Roman"/>
          <w:b/>
          <w:bCs/>
          <w:sz w:val="24"/>
          <w:szCs w:val="24"/>
        </w:rPr>
      </w:pPr>
    </w:p>
    <w:p w14:paraId="47605BAA" w14:textId="77777777" w:rsidR="002128A3" w:rsidRPr="00EE325F" w:rsidRDefault="002128A3" w:rsidP="001C77C8">
      <w:pPr>
        <w:spacing w:after="0" w:line="240" w:lineRule="auto"/>
        <w:ind w:left="720"/>
        <w:rPr>
          <w:rFonts w:ascii="Times New Roman" w:hAnsi="Times New Roman" w:cs="Times New Roman"/>
          <w:b/>
          <w:bCs/>
          <w:sz w:val="24"/>
          <w:szCs w:val="24"/>
        </w:rPr>
      </w:pPr>
    </w:p>
    <w:p w14:paraId="1CFAE320" w14:textId="77777777" w:rsidR="00C950F4" w:rsidRPr="00C950F4" w:rsidRDefault="00C950F4" w:rsidP="00C950F4">
      <w:pPr>
        <w:pStyle w:val="ListParagraph"/>
        <w:numPr>
          <w:ilvl w:val="0"/>
          <w:numId w:val="6"/>
        </w:numPr>
        <w:spacing w:after="0" w:line="240" w:lineRule="auto"/>
        <w:rPr>
          <w:rFonts w:ascii="Times New Roman" w:hAnsi="Times New Roman" w:cs="Times New Roman"/>
          <w:b/>
          <w:bCs/>
        </w:rPr>
      </w:pPr>
      <w:r w:rsidRPr="00C950F4">
        <w:rPr>
          <w:rFonts w:ascii="Times New Roman" w:hAnsi="Times New Roman" w:cs="Times New Roman"/>
          <w:b/>
          <w:bCs/>
        </w:rPr>
        <w:t xml:space="preserve">COMMUNICATION – FROM JP MORRELL, CITY COUNCIL PRESIDENT, CITY OF NEW </w:t>
      </w:r>
    </w:p>
    <w:p w14:paraId="5FE81412" w14:textId="77777777" w:rsidR="00C950F4" w:rsidRPr="00C950F4" w:rsidRDefault="00C950F4" w:rsidP="00C950F4">
      <w:pPr>
        <w:pStyle w:val="ListParagraph"/>
        <w:spacing w:after="0" w:line="240" w:lineRule="auto"/>
        <w:ind w:left="0" w:firstLine="720"/>
        <w:rPr>
          <w:rFonts w:ascii="Times New Roman" w:hAnsi="Times New Roman" w:cs="Times New Roman"/>
          <w:b/>
          <w:bCs/>
        </w:rPr>
      </w:pPr>
      <w:r w:rsidRPr="00C950F4">
        <w:rPr>
          <w:rFonts w:ascii="Times New Roman" w:hAnsi="Times New Roman" w:cs="Times New Roman"/>
          <w:b/>
          <w:bCs/>
        </w:rPr>
        <w:t>ORLEANS</w:t>
      </w:r>
    </w:p>
    <w:p w14:paraId="6556E163" w14:textId="77777777" w:rsidR="00C950F4" w:rsidRPr="00C950F4" w:rsidRDefault="00C950F4" w:rsidP="00C950F4">
      <w:pPr>
        <w:spacing w:after="0" w:line="240" w:lineRule="auto"/>
        <w:rPr>
          <w:rFonts w:ascii="Times New Roman" w:hAnsi="Times New Roman" w:cs="Times New Roman"/>
          <w:b/>
          <w:bCs/>
          <w:i/>
          <w:iCs/>
          <w:sz w:val="16"/>
          <w:szCs w:val="16"/>
        </w:rPr>
      </w:pPr>
    </w:p>
    <w:p w14:paraId="51116D8D" w14:textId="77777777" w:rsidR="00C950F4" w:rsidRPr="00C950F4" w:rsidRDefault="00C950F4" w:rsidP="00C950F4">
      <w:pPr>
        <w:spacing w:after="0" w:line="240" w:lineRule="auto"/>
        <w:ind w:firstLine="720"/>
        <w:rPr>
          <w:rFonts w:ascii="Times New Roman" w:hAnsi="Times New Roman" w:cs="Times New Roman"/>
          <w:b/>
          <w:bCs/>
        </w:rPr>
      </w:pPr>
      <w:r w:rsidRPr="00C950F4">
        <w:rPr>
          <w:rFonts w:ascii="Times New Roman" w:hAnsi="Times New Roman" w:cs="Times New Roman"/>
          <w:b/>
          <w:bCs/>
        </w:rPr>
        <w:t>Brief:</w:t>
      </w:r>
    </w:p>
    <w:p w14:paraId="24A4AB37" w14:textId="248CE48C" w:rsidR="00C950F4" w:rsidRPr="00C950F4" w:rsidRDefault="00C45C38" w:rsidP="00C950F4">
      <w:pPr>
        <w:spacing w:after="0" w:line="240" w:lineRule="auto"/>
        <w:ind w:left="720"/>
        <w:rPr>
          <w:rFonts w:ascii="Times New Roman" w:hAnsi="Times New Roman" w:cs="Times New Roman"/>
        </w:rPr>
      </w:pPr>
      <w:r>
        <w:rPr>
          <w:rFonts w:ascii="Times New Roman" w:hAnsi="Times New Roman" w:cs="Times New Roman"/>
        </w:rPr>
        <w:t>Nominating T</w:t>
      </w:r>
      <w:r w:rsidR="00C950F4">
        <w:rPr>
          <w:rFonts w:ascii="Times New Roman" w:hAnsi="Times New Roman" w:cs="Times New Roman"/>
        </w:rPr>
        <w:t>ashia Gaspard</w:t>
      </w:r>
      <w:r w:rsidR="00C950F4" w:rsidRPr="00C950F4">
        <w:rPr>
          <w:rFonts w:ascii="Times New Roman" w:hAnsi="Times New Roman" w:cs="Times New Roman"/>
        </w:rPr>
        <w:t xml:space="preserve">, </w:t>
      </w:r>
      <w:r w:rsidR="00C950F4">
        <w:rPr>
          <w:rFonts w:ascii="Times New Roman" w:hAnsi="Times New Roman" w:cs="Times New Roman"/>
        </w:rPr>
        <w:t xml:space="preserve">Community </w:t>
      </w:r>
      <w:r w:rsidR="00C950F4" w:rsidRPr="00C950F4">
        <w:rPr>
          <w:rFonts w:ascii="Times New Roman" w:hAnsi="Times New Roman" w:cs="Times New Roman"/>
        </w:rPr>
        <w:t>Advoca</w:t>
      </w:r>
      <w:r w:rsidR="00C950F4">
        <w:rPr>
          <w:rFonts w:ascii="Times New Roman" w:hAnsi="Times New Roman" w:cs="Times New Roman"/>
        </w:rPr>
        <w:t xml:space="preserve">te, </w:t>
      </w:r>
      <w:r w:rsidR="00C950F4" w:rsidRPr="00C950F4">
        <w:rPr>
          <w:rFonts w:ascii="Times New Roman" w:hAnsi="Times New Roman" w:cs="Times New Roman"/>
        </w:rPr>
        <w:t>to the Housing Trust Fund Advisory Committee on behalf of Councilmember JP Morrell, City Council President, per Section 70-415.342 of the City Code.</w:t>
      </w:r>
    </w:p>
    <w:p w14:paraId="5C493385" w14:textId="77777777" w:rsidR="00C950F4" w:rsidRPr="00C950F4" w:rsidRDefault="00C950F4" w:rsidP="00C950F4">
      <w:pPr>
        <w:spacing w:after="0" w:line="240" w:lineRule="auto"/>
        <w:rPr>
          <w:rFonts w:ascii="Times New Roman" w:hAnsi="Times New Roman" w:cs="Times New Roman"/>
        </w:rPr>
      </w:pPr>
    </w:p>
    <w:p w14:paraId="7F4A6DA6" w14:textId="77777777" w:rsidR="00C950F4" w:rsidRPr="00C950F4" w:rsidRDefault="00C950F4" w:rsidP="00C950F4">
      <w:pPr>
        <w:spacing w:after="0" w:line="240" w:lineRule="auto"/>
        <w:ind w:firstLine="720"/>
        <w:rPr>
          <w:rFonts w:ascii="Times New Roman" w:hAnsi="Times New Roman" w:cs="Times New Roman"/>
          <w:b/>
        </w:rPr>
      </w:pPr>
      <w:r w:rsidRPr="00C950F4">
        <w:rPr>
          <w:rFonts w:ascii="Times New Roman" w:hAnsi="Times New Roman" w:cs="Times New Roman"/>
          <w:b/>
        </w:rPr>
        <w:t>Annotation:</w:t>
      </w:r>
    </w:p>
    <w:p w14:paraId="1C3DA2E3" w14:textId="16BE4245" w:rsidR="00E64D7D" w:rsidRDefault="00C950F4" w:rsidP="00C950F4">
      <w:pPr>
        <w:spacing w:after="0" w:line="240" w:lineRule="auto"/>
        <w:ind w:left="720"/>
        <w:rPr>
          <w:rFonts w:ascii="Times New Roman" w:hAnsi="Times New Roman" w:cs="Times New Roman"/>
          <w:b/>
          <w:bCs/>
        </w:rPr>
      </w:pPr>
      <w:r>
        <w:rPr>
          <w:rFonts w:ascii="Times New Roman" w:hAnsi="Times New Roman" w:cs="Times New Roman"/>
          <w:b/>
          <w:bCs/>
        </w:rPr>
        <w:t xml:space="preserve">MAY BE </w:t>
      </w:r>
      <w:r w:rsidRPr="00C950F4">
        <w:rPr>
          <w:rFonts w:ascii="Times New Roman" w:hAnsi="Times New Roman" w:cs="Times New Roman"/>
          <w:b/>
          <w:bCs/>
        </w:rPr>
        <w:t>RECEIVED.</w:t>
      </w:r>
    </w:p>
    <w:p w14:paraId="117DDEEE" w14:textId="77777777" w:rsidR="002128A3" w:rsidRDefault="002128A3" w:rsidP="00C950F4">
      <w:pPr>
        <w:spacing w:after="0" w:line="240" w:lineRule="auto"/>
        <w:ind w:left="720"/>
        <w:rPr>
          <w:rFonts w:ascii="Times New Roman" w:hAnsi="Times New Roman" w:cs="Times New Roman"/>
          <w:b/>
          <w:bCs/>
        </w:rPr>
      </w:pPr>
    </w:p>
    <w:p w14:paraId="01D8B315" w14:textId="77777777" w:rsidR="002128A3" w:rsidRDefault="002128A3">
      <w:pPr>
        <w:rPr>
          <w:rFonts w:ascii="Times New Roman" w:hAnsi="Times New Roman" w:cs="Times New Roman"/>
          <w:b/>
          <w:bCs/>
        </w:rPr>
      </w:pPr>
      <w:r>
        <w:rPr>
          <w:rFonts w:ascii="Times New Roman" w:hAnsi="Times New Roman" w:cs="Times New Roman"/>
          <w:b/>
          <w:bCs/>
        </w:rPr>
        <w:br w:type="page"/>
      </w:r>
    </w:p>
    <w:p w14:paraId="3C39FB92" w14:textId="29E39694" w:rsidR="000318A9" w:rsidRDefault="000318A9" w:rsidP="00AA6F87">
      <w:pPr>
        <w:pStyle w:val="AgendaItem"/>
        <w:numPr>
          <w:ilvl w:val="0"/>
          <w:numId w:val="6"/>
        </w:numPr>
      </w:pPr>
      <w:r w:rsidRPr="00EE325F">
        <w:lastRenderedPageBreak/>
        <w:t xml:space="preserve">COMMUNICATION – FROM </w:t>
      </w:r>
      <w:r>
        <w:t>DAN JA</w:t>
      </w:r>
      <w:r w:rsidR="008F0DD4">
        <w:t>T</w:t>
      </w:r>
      <w:r>
        <w:t xml:space="preserve">RES, INFRASTRUCTURE PROJECTS </w:t>
      </w:r>
    </w:p>
    <w:p w14:paraId="78C4CADC" w14:textId="77777777" w:rsidR="000318A9" w:rsidRDefault="000318A9" w:rsidP="00AA6F87">
      <w:pPr>
        <w:pStyle w:val="AgendaItem"/>
        <w:numPr>
          <w:ilvl w:val="0"/>
          <w:numId w:val="0"/>
        </w:numPr>
        <w:ind w:left="720"/>
      </w:pPr>
      <w:r>
        <w:t>ADMINISTRATOR, OFFICE OF RESILIENCE AND SUSTANABILTY</w:t>
      </w:r>
      <w:r w:rsidRPr="00EE325F">
        <w:t xml:space="preserve">, CITY OF NEW </w:t>
      </w:r>
    </w:p>
    <w:p w14:paraId="686DBF95" w14:textId="1774D966" w:rsidR="000318A9" w:rsidRPr="00EE325F" w:rsidRDefault="000318A9" w:rsidP="00AA6F87">
      <w:pPr>
        <w:pStyle w:val="AgendaItem"/>
        <w:numPr>
          <w:ilvl w:val="0"/>
          <w:numId w:val="0"/>
        </w:numPr>
        <w:ind w:left="720"/>
      </w:pPr>
      <w:r w:rsidRPr="00EE325F">
        <w:t>ORLEANS</w:t>
      </w:r>
    </w:p>
    <w:p w14:paraId="555BB53B" w14:textId="77777777" w:rsidR="000318A9" w:rsidRPr="00EE325F" w:rsidRDefault="000318A9" w:rsidP="000318A9">
      <w:pPr>
        <w:pStyle w:val="ListParagraph"/>
        <w:spacing w:after="0" w:line="240" w:lineRule="auto"/>
        <w:ind w:left="0" w:firstLine="720"/>
        <w:rPr>
          <w:rFonts w:ascii="Courier New" w:hAnsi="Courier New" w:cs="Courier New"/>
          <w:sz w:val="24"/>
          <w:szCs w:val="24"/>
        </w:rPr>
      </w:pPr>
    </w:p>
    <w:p w14:paraId="3A448D2C" w14:textId="77777777" w:rsidR="000318A9" w:rsidRPr="00EE325F" w:rsidRDefault="000318A9" w:rsidP="000318A9">
      <w:pPr>
        <w:pStyle w:val="ListParagraph"/>
        <w:spacing w:after="0" w:line="240" w:lineRule="auto"/>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72E8AAAC" w14:textId="1C917325" w:rsidR="000318A9" w:rsidRPr="00EE325F" w:rsidRDefault="000318A9" w:rsidP="000318A9">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 xml:space="preserve">Submitting a proposed </w:t>
      </w:r>
      <w:r>
        <w:rPr>
          <w:rFonts w:ascii="Times New Roman" w:hAnsi="Times New Roman" w:cs="Times New Roman"/>
          <w:sz w:val="24"/>
          <w:szCs w:val="24"/>
        </w:rPr>
        <w:t xml:space="preserve">professional services </w:t>
      </w:r>
      <w:r w:rsidRPr="00EE325F">
        <w:rPr>
          <w:rFonts w:ascii="Times New Roman" w:hAnsi="Times New Roman" w:cs="Times New Roman"/>
          <w:sz w:val="24"/>
          <w:szCs w:val="24"/>
        </w:rPr>
        <w:t xml:space="preserve">agreement between the City of New Orleans and </w:t>
      </w:r>
      <w:r>
        <w:rPr>
          <w:rFonts w:ascii="Times New Roman" w:hAnsi="Times New Roman" w:cs="Times New Roman"/>
          <w:sz w:val="24"/>
          <w:szCs w:val="24"/>
        </w:rPr>
        <w:t>Louisiana Coastal Protection and Restoration Authority,</w:t>
      </w:r>
      <w:r w:rsidRPr="00EE325F">
        <w:rPr>
          <w:rFonts w:ascii="Times New Roman" w:hAnsi="Times New Roman" w:cs="Times New Roman"/>
          <w:sz w:val="24"/>
          <w:szCs w:val="24"/>
        </w:rPr>
        <w:t xml:space="preserve"> a completed contract summary form, pursuant to Rule 57.</w:t>
      </w:r>
    </w:p>
    <w:p w14:paraId="514060F1" w14:textId="77777777" w:rsidR="000318A9" w:rsidRPr="00C950F4" w:rsidRDefault="000318A9" w:rsidP="000318A9">
      <w:pPr>
        <w:spacing w:after="0" w:line="240" w:lineRule="auto"/>
        <w:rPr>
          <w:rFonts w:ascii="Times New Roman" w:hAnsi="Times New Roman" w:cs="Times New Roman"/>
        </w:rPr>
      </w:pPr>
    </w:p>
    <w:p w14:paraId="2DD3F0CB" w14:textId="77777777" w:rsidR="000318A9" w:rsidRPr="00C950F4" w:rsidRDefault="000318A9" w:rsidP="000318A9">
      <w:pPr>
        <w:spacing w:after="0" w:line="240" w:lineRule="auto"/>
        <w:ind w:firstLine="720"/>
        <w:rPr>
          <w:rFonts w:ascii="Times New Roman" w:hAnsi="Times New Roman" w:cs="Times New Roman"/>
          <w:b/>
        </w:rPr>
      </w:pPr>
      <w:r w:rsidRPr="00C950F4">
        <w:rPr>
          <w:rFonts w:ascii="Times New Roman" w:hAnsi="Times New Roman" w:cs="Times New Roman"/>
          <w:b/>
        </w:rPr>
        <w:t>Annotation:</w:t>
      </w:r>
    </w:p>
    <w:p w14:paraId="36C95D29" w14:textId="02555398" w:rsidR="000318A9" w:rsidRDefault="000318A9" w:rsidP="000318A9">
      <w:pPr>
        <w:spacing w:after="0" w:line="240" w:lineRule="auto"/>
        <w:ind w:left="720"/>
        <w:rPr>
          <w:rFonts w:ascii="Times New Roman" w:hAnsi="Times New Roman" w:cs="Times New Roman"/>
          <w:b/>
          <w:bCs/>
        </w:rPr>
      </w:pPr>
      <w:r>
        <w:rPr>
          <w:rFonts w:ascii="Times New Roman" w:hAnsi="Times New Roman" w:cs="Times New Roman"/>
          <w:b/>
          <w:bCs/>
        </w:rPr>
        <w:t xml:space="preserve">MAY BE </w:t>
      </w:r>
      <w:r w:rsidRPr="00C950F4">
        <w:rPr>
          <w:rFonts w:ascii="Times New Roman" w:hAnsi="Times New Roman" w:cs="Times New Roman"/>
          <w:b/>
          <w:bCs/>
        </w:rPr>
        <w:t>RECEIVED</w:t>
      </w:r>
      <w:r w:rsidR="00B54F90">
        <w:rPr>
          <w:rFonts w:ascii="Times New Roman" w:hAnsi="Times New Roman" w:cs="Times New Roman"/>
          <w:b/>
          <w:bCs/>
        </w:rPr>
        <w:t xml:space="preserve"> AND REFERRED TO THE </w:t>
      </w:r>
      <w:r w:rsidR="008F0DD4">
        <w:rPr>
          <w:rFonts w:ascii="Times New Roman" w:hAnsi="Times New Roman" w:cs="Times New Roman"/>
          <w:b/>
          <w:bCs/>
        </w:rPr>
        <w:t xml:space="preserve">CLIMATE CHANGE AND SUSTANABILTY </w:t>
      </w:r>
      <w:r w:rsidR="00B54F90">
        <w:rPr>
          <w:rFonts w:ascii="Times New Roman" w:hAnsi="Times New Roman" w:cs="Times New Roman"/>
          <w:b/>
          <w:bCs/>
        </w:rPr>
        <w:t>COMMITTEE</w:t>
      </w:r>
      <w:r w:rsidRPr="00C950F4">
        <w:rPr>
          <w:rFonts w:ascii="Times New Roman" w:hAnsi="Times New Roman" w:cs="Times New Roman"/>
          <w:b/>
          <w:bCs/>
        </w:rPr>
        <w:t>.</w:t>
      </w:r>
    </w:p>
    <w:p w14:paraId="43D3F1E5" w14:textId="77777777" w:rsidR="00B54F90" w:rsidRDefault="00B54F90" w:rsidP="000318A9">
      <w:pPr>
        <w:spacing w:after="0" w:line="240" w:lineRule="auto"/>
        <w:ind w:left="720"/>
        <w:rPr>
          <w:rFonts w:ascii="Times New Roman" w:hAnsi="Times New Roman" w:cs="Times New Roman"/>
          <w:b/>
          <w:bCs/>
        </w:rPr>
      </w:pPr>
    </w:p>
    <w:p w14:paraId="5F2B3C3D" w14:textId="77777777" w:rsidR="00CB0C1D" w:rsidRDefault="00CB0C1D" w:rsidP="000318A9">
      <w:pPr>
        <w:spacing w:after="0" w:line="240" w:lineRule="auto"/>
        <w:ind w:left="720"/>
        <w:rPr>
          <w:rFonts w:ascii="Times New Roman" w:hAnsi="Times New Roman" w:cs="Times New Roman"/>
          <w:b/>
          <w:bCs/>
        </w:rPr>
      </w:pPr>
    </w:p>
    <w:p w14:paraId="380419E2" w14:textId="77777777" w:rsidR="00CB0C1D" w:rsidRDefault="00CB0C1D" w:rsidP="000318A9">
      <w:pPr>
        <w:spacing w:after="0" w:line="240" w:lineRule="auto"/>
        <w:ind w:left="720"/>
        <w:rPr>
          <w:rFonts w:ascii="Times New Roman" w:hAnsi="Times New Roman" w:cs="Times New Roman"/>
          <w:b/>
          <w:bCs/>
        </w:rPr>
      </w:pPr>
    </w:p>
    <w:p w14:paraId="11ACDA7C" w14:textId="77777777" w:rsidR="00CB0C1D" w:rsidRDefault="00CB0C1D" w:rsidP="000318A9">
      <w:pPr>
        <w:spacing w:after="0" w:line="240" w:lineRule="auto"/>
        <w:ind w:left="720"/>
        <w:rPr>
          <w:rFonts w:ascii="Times New Roman" w:hAnsi="Times New Roman" w:cs="Times New Roman"/>
          <w:b/>
          <w:bCs/>
        </w:rPr>
      </w:pPr>
    </w:p>
    <w:p w14:paraId="41A88C62" w14:textId="77777777" w:rsidR="00CB0C1D" w:rsidRDefault="00CB0C1D" w:rsidP="000318A9">
      <w:pPr>
        <w:spacing w:after="0" w:line="240" w:lineRule="auto"/>
        <w:ind w:left="720"/>
        <w:rPr>
          <w:rFonts w:ascii="Times New Roman" w:hAnsi="Times New Roman" w:cs="Times New Roman"/>
          <w:b/>
          <w:bCs/>
        </w:rPr>
      </w:pPr>
    </w:p>
    <w:p w14:paraId="4BE50C1D" w14:textId="77777777" w:rsidR="005E45A0" w:rsidRPr="00255359" w:rsidRDefault="005E45A0" w:rsidP="00AA6F87">
      <w:pPr>
        <w:pStyle w:val="AgendaItem"/>
        <w:numPr>
          <w:ilvl w:val="0"/>
          <w:numId w:val="6"/>
        </w:numPr>
      </w:pPr>
      <w:r w:rsidRPr="00255359">
        <w:t xml:space="preserve">COMMUNICATION – FROM AMY B. TREPAGNIER, DIRECTOR OF </w:t>
      </w:r>
      <w:r>
        <w:t>PERSONNEL,</w:t>
      </w:r>
    </w:p>
    <w:p w14:paraId="2D0E82B0" w14:textId="77777777" w:rsidR="005E45A0" w:rsidRPr="00255359" w:rsidRDefault="005E45A0" w:rsidP="005E45A0">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20B85EB9" w14:textId="77777777" w:rsidR="005E45A0" w:rsidRPr="00255359" w:rsidRDefault="005E45A0" w:rsidP="005E45A0">
      <w:pPr>
        <w:pStyle w:val="ListParagraph"/>
        <w:spacing w:after="0" w:line="240" w:lineRule="auto"/>
        <w:ind w:left="0" w:firstLine="720"/>
        <w:rPr>
          <w:rFonts w:ascii="Times New Roman" w:hAnsi="Times New Roman" w:cs="Times New Roman"/>
          <w:b/>
          <w:bCs/>
          <w:sz w:val="24"/>
          <w:szCs w:val="24"/>
        </w:rPr>
      </w:pPr>
    </w:p>
    <w:p w14:paraId="5C16AF4E" w14:textId="77777777" w:rsidR="005E45A0" w:rsidRPr="00255359" w:rsidRDefault="005E45A0" w:rsidP="005E45A0">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6D5023D7" w14:textId="7B058288" w:rsidR="005E45A0" w:rsidRPr="00255359" w:rsidRDefault="005E45A0" w:rsidP="005E45A0">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Amendment to the Classified Pay Plan (</w:t>
      </w:r>
      <w:r>
        <w:rPr>
          <w:rFonts w:ascii="Times New Roman" w:hAnsi="Times New Roman" w:cs="Times New Roman"/>
          <w:b/>
          <w:bCs/>
          <w:sz w:val="24"/>
          <w:szCs w:val="24"/>
        </w:rPr>
        <w:t>Fire</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February 3,</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367BED83" w14:textId="77777777" w:rsidR="005E45A0" w:rsidRPr="00255359" w:rsidRDefault="005E45A0" w:rsidP="005E45A0">
      <w:pPr>
        <w:pStyle w:val="ListParagraph"/>
        <w:spacing w:after="0" w:line="240" w:lineRule="auto"/>
        <w:rPr>
          <w:rFonts w:ascii="Times New Roman" w:hAnsi="Times New Roman" w:cs="Times New Roman"/>
          <w:sz w:val="24"/>
          <w:szCs w:val="24"/>
        </w:rPr>
      </w:pPr>
    </w:p>
    <w:p w14:paraId="4B537E8D" w14:textId="77777777" w:rsidR="005E45A0" w:rsidRPr="00255359" w:rsidRDefault="005E45A0" w:rsidP="005E45A0">
      <w:pPr>
        <w:pStyle w:val="BodyText"/>
        <w:spacing w:before="6" w:after="1"/>
        <w:rPr>
          <w:b/>
          <w:bCs/>
          <w:u w:val="single"/>
        </w:rPr>
      </w:pPr>
      <w:r w:rsidRPr="00255359">
        <w:tab/>
      </w:r>
      <w:r w:rsidRPr="00255359">
        <w:rPr>
          <w:b/>
          <w:bCs/>
          <w:u w:val="single"/>
        </w:rPr>
        <w:t>New Classification:</w:t>
      </w:r>
    </w:p>
    <w:p w14:paraId="5D2AB765" w14:textId="77777777" w:rsidR="005E45A0" w:rsidRPr="00255359" w:rsidRDefault="005E45A0" w:rsidP="005E45A0">
      <w:pPr>
        <w:pStyle w:val="BodyText"/>
        <w:spacing w:before="6" w:after="1"/>
      </w:pPr>
    </w:p>
    <w:tbl>
      <w:tblPr>
        <w:tblW w:w="774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0"/>
        <w:gridCol w:w="3600"/>
        <w:gridCol w:w="3150"/>
      </w:tblGrid>
      <w:tr w:rsidR="005E45A0" w:rsidRPr="00255359" w14:paraId="64E0B21C" w14:textId="77777777" w:rsidTr="005E45A0">
        <w:trPr>
          <w:trHeight w:val="830"/>
        </w:trPr>
        <w:tc>
          <w:tcPr>
            <w:tcW w:w="990" w:type="dxa"/>
            <w:tcBorders>
              <w:top w:val="single" w:sz="8" w:space="0" w:color="000000"/>
              <w:left w:val="single" w:sz="8" w:space="0" w:color="000000"/>
              <w:bottom w:val="single" w:sz="8" w:space="0" w:color="000000"/>
              <w:right w:val="single" w:sz="8" w:space="0" w:color="000000"/>
            </w:tcBorders>
          </w:tcPr>
          <w:p w14:paraId="625CE19E" w14:textId="77777777" w:rsidR="005E45A0" w:rsidRDefault="005E45A0" w:rsidP="002966B6">
            <w:pPr>
              <w:pStyle w:val="TableParagraph"/>
              <w:rPr>
                <w:b/>
                <w:color w:val="242424"/>
                <w:spacing w:val="-2"/>
                <w:sz w:val="24"/>
                <w:szCs w:val="24"/>
              </w:rPr>
            </w:pPr>
          </w:p>
          <w:p w14:paraId="5663968A" w14:textId="5B3D867A" w:rsidR="005E45A0" w:rsidRPr="00255359" w:rsidRDefault="005E45A0" w:rsidP="002966B6">
            <w:pPr>
              <w:pStyle w:val="TableParagraph"/>
              <w:rPr>
                <w:b/>
                <w:sz w:val="24"/>
                <w:szCs w:val="24"/>
              </w:rPr>
            </w:pPr>
            <w:r w:rsidRPr="00255359">
              <w:rPr>
                <w:b/>
                <w:color w:val="242424"/>
                <w:spacing w:val="-2"/>
                <w:sz w:val="24"/>
                <w:szCs w:val="24"/>
              </w:rPr>
              <w:t xml:space="preserve">Class </w:t>
            </w:r>
            <w:r w:rsidRPr="00255359">
              <w:rPr>
                <w:b/>
                <w:color w:val="242424"/>
                <w:spacing w:val="-4"/>
                <w:w w:val="105"/>
                <w:sz w:val="24"/>
                <w:szCs w:val="24"/>
              </w:rPr>
              <w:t>Code</w:t>
            </w:r>
          </w:p>
        </w:tc>
        <w:tc>
          <w:tcPr>
            <w:tcW w:w="3600" w:type="dxa"/>
            <w:tcBorders>
              <w:top w:val="single" w:sz="8" w:space="0" w:color="000000"/>
              <w:left w:val="single" w:sz="8" w:space="0" w:color="000000"/>
              <w:bottom w:val="single" w:sz="8" w:space="0" w:color="000000"/>
              <w:right w:val="single" w:sz="8" w:space="0" w:color="000000"/>
            </w:tcBorders>
          </w:tcPr>
          <w:p w14:paraId="13821AE4" w14:textId="77777777" w:rsidR="005E45A0" w:rsidRDefault="005E45A0" w:rsidP="002966B6">
            <w:pPr>
              <w:pStyle w:val="TableParagraph"/>
              <w:rPr>
                <w:b/>
                <w:color w:val="242424"/>
                <w:spacing w:val="-5"/>
                <w:w w:val="105"/>
                <w:sz w:val="24"/>
                <w:szCs w:val="24"/>
              </w:rPr>
            </w:pPr>
          </w:p>
          <w:p w14:paraId="3462F266" w14:textId="77777777" w:rsidR="005E45A0" w:rsidRDefault="005E45A0" w:rsidP="002966B6">
            <w:pPr>
              <w:pStyle w:val="TableParagraph"/>
              <w:rPr>
                <w:b/>
                <w:color w:val="242424"/>
                <w:spacing w:val="-5"/>
                <w:w w:val="105"/>
                <w:sz w:val="24"/>
                <w:szCs w:val="24"/>
              </w:rPr>
            </w:pPr>
          </w:p>
          <w:p w14:paraId="5110B9E3" w14:textId="014E5015" w:rsidR="005E45A0" w:rsidRPr="00255359" w:rsidRDefault="005E45A0" w:rsidP="002966B6">
            <w:pPr>
              <w:pStyle w:val="TableParagraph"/>
              <w:rPr>
                <w:b/>
                <w:sz w:val="24"/>
                <w:szCs w:val="24"/>
              </w:rPr>
            </w:pPr>
            <w:r>
              <w:rPr>
                <w:b/>
                <w:color w:val="242424"/>
                <w:spacing w:val="-5"/>
                <w:w w:val="105"/>
                <w:sz w:val="24"/>
                <w:szCs w:val="24"/>
              </w:rPr>
              <w:t xml:space="preserve">New </w:t>
            </w:r>
            <w:r w:rsidRPr="00255359">
              <w:rPr>
                <w:b/>
                <w:color w:val="242424"/>
                <w:spacing w:val="-5"/>
                <w:w w:val="105"/>
                <w:sz w:val="24"/>
                <w:szCs w:val="24"/>
              </w:rPr>
              <w:t>Classification</w:t>
            </w:r>
            <w:r>
              <w:rPr>
                <w:b/>
                <w:color w:val="242424"/>
                <w:spacing w:val="-5"/>
                <w:w w:val="105"/>
                <w:sz w:val="24"/>
                <w:szCs w:val="24"/>
              </w:rPr>
              <w:t>:</w:t>
            </w:r>
            <w:r w:rsidRPr="00255359">
              <w:rPr>
                <w:b/>
                <w:color w:val="242424"/>
                <w:spacing w:val="-5"/>
                <w:w w:val="105"/>
                <w:sz w:val="24"/>
                <w:szCs w:val="24"/>
              </w:rPr>
              <w:t xml:space="preserve"> </w:t>
            </w:r>
          </w:p>
        </w:tc>
        <w:tc>
          <w:tcPr>
            <w:tcW w:w="3150" w:type="dxa"/>
            <w:tcBorders>
              <w:top w:val="single" w:sz="8" w:space="0" w:color="000000"/>
              <w:left w:val="single" w:sz="8" w:space="0" w:color="000000"/>
              <w:bottom w:val="single" w:sz="8" w:space="0" w:color="000000"/>
              <w:right w:val="single" w:sz="8" w:space="0" w:color="000000"/>
            </w:tcBorders>
          </w:tcPr>
          <w:p w14:paraId="59D6D804" w14:textId="77777777" w:rsidR="005E45A0" w:rsidRDefault="005E45A0" w:rsidP="005E45A0">
            <w:pPr>
              <w:pStyle w:val="TableParagraph"/>
              <w:rPr>
                <w:b/>
                <w:color w:val="242424"/>
                <w:spacing w:val="-2"/>
                <w:w w:val="105"/>
                <w:sz w:val="24"/>
                <w:szCs w:val="24"/>
              </w:rPr>
            </w:pPr>
          </w:p>
          <w:p w14:paraId="3EE0BAA6" w14:textId="77777777" w:rsidR="005E45A0" w:rsidRDefault="005E45A0" w:rsidP="005E45A0">
            <w:pPr>
              <w:pStyle w:val="TableParagraph"/>
              <w:rPr>
                <w:b/>
                <w:color w:val="242424"/>
                <w:spacing w:val="-2"/>
                <w:w w:val="105"/>
                <w:sz w:val="24"/>
                <w:szCs w:val="24"/>
              </w:rPr>
            </w:pPr>
          </w:p>
          <w:p w14:paraId="6093E391" w14:textId="2229F675" w:rsidR="005E45A0" w:rsidRPr="00255359" w:rsidRDefault="005E45A0" w:rsidP="005E45A0">
            <w:pPr>
              <w:pStyle w:val="TableParagraph"/>
              <w:rPr>
                <w:sz w:val="24"/>
                <w:szCs w:val="24"/>
              </w:rPr>
            </w:pPr>
            <w:r>
              <w:rPr>
                <w:b/>
                <w:color w:val="242424"/>
                <w:spacing w:val="-2"/>
                <w:w w:val="105"/>
                <w:sz w:val="24"/>
                <w:szCs w:val="24"/>
              </w:rPr>
              <w:t xml:space="preserve"> </w:t>
            </w:r>
            <w:r w:rsidRPr="00255359">
              <w:rPr>
                <w:b/>
                <w:color w:val="242424"/>
                <w:spacing w:val="-2"/>
                <w:w w:val="105"/>
                <w:sz w:val="24"/>
                <w:szCs w:val="24"/>
              </w:rPr>
              <w:t>Grade</w:t>
            </w:r>
            <w:r>
              <w:rPr>
                <w:b/>
                <w:color w:val="242424"/>
                <w:spacing w:val="-2"/>
                <w:w w:val="105"/>
                <w:sz w:val="24"/>
                <w:szCs w:val="24"/>
              </w:rPr>
              <w:t xml:space="preserve"> </w:t>
            </w:r>
            <w:r w:rsidRPr="00255359">
              <w:rPr>
                <w:b/>
                <w:color w:val="242424"/>
                <w:spacing w:val="-2"/>
                <w:w w:val="105"/>
                <w:sz w:val="24"/>
                <w:szCs w:val="24"/>
              </w:rPr>
              <w:t>/Step</w:t>
            </w:r>
            <w:r>
              <w:rPr>
                <w:b/>
                <w:color w:val="242424"/>
                <w:spacing w:val="-2"/>
                <w:w w:val="105"/>
                <w:sz w:val="24"/>
                <w:szCs w:val="24"/>
              </w:rPr>
              <w:t xml:space="preserve"> Hiring Rate</w:t>
            </w:r>
          </w:p>
        </w:tc>
      </w:tr>
      <w:tr w:rsidR="005E45A0" w:rsidRPr="00255359" w14:paraId="060902FE" w14:textId="77777777" w:rsidTr="005E45A0">
        <w:trPr>
          <w:trHeight w:val="549"/>
        </w:trPr>
        <w:tc>
          <w:tcPr>
            <w:tcW w:w="990" w:type="dxa"/>
            <w:tcBorders>
              <w:top w:val="single" w:sz="8" w:space="0" w:color="000000"/>
              <w:left w:val="single" w:sz="8" w:space="0" w:color="000000"/>
              <w:bottom w:val="single" w:sz="8" w:space="0" w:color="000000"/>
              <w:right w:val="single" w:sz="8" w:space="0" w:color="000000"/>
            </w:tcBorders>
          </w:tcPr>
          <w:p w14:paraId="3D0F4B33" w14:textId="77777777" w:rsidR="005E45A0" w:rsidRDefault="005E45A0" w:rsidP="002966B6">
            <w:pPr>
              <w:pStyle w:val="TableParagraph"/>
              <w:spacing w:before="1"/>
              <w:rPr>
                <w:color w:val="242424"/>
                <w:spacing w:val="-2"/>
                <w:w w:val="105"/>
                <w:sz w:val="24"/>
                <w:szCs w:val="24"/>
              </w:rPr>
            </w:pPr>
          </w:p>
          <w:p w14:paraId="1B1DC23A" w14:textId="7DB25261" w:rsidR="005E45A0" w:rsidRPr="00255359" w:rsidRDefault="005E45A0" w:rsidP="002966B6">
            <w:pPr>
              <w:pStyle w:val="TableParagraph"/>
              <w:spacing w:before="1"/>
              <w:rPr>
                <w:sz w:val="24"/>
                <w:szCs w:val="24"/>
              </w:rPr>
            </w:pPr>
            <w:r w:rsidRPr="00255359">
              <w:rPr>
                <w:color w:val="242424"/>
                <w:spacing w:val="-2"/>
                <w:w w:val="105"/>
                <w:sz w:val="24"/>
                <w:szCs w:val="24"/>
              </w:rPr>
              <w:t>C</w:t>
            </w:r>
            <w:r>
              <w:rPr>
                <w:color w:val="242424"/>
                <w:spacing w:val="-2"/>
                <w:w w:val="105"/>
                <w:sz w:val="24"/>
                <w:szCs w:val="24"/>
              </w:rPr>
              <w:t>7229</w:t>
            </w:r>
          </w:p>
        </w:tc>
        <w:tc>
          <w:tcPr>
            <w:tcW w:w="3600" w:type="dxa"/>
            <w:tcBorders>
              <w:top w:val="single" w:sz="8" w:space="0" w:color="000000"/>
              <w:left w:val="single" w:sz="8" w:space="0" w:color="000000"/>
              <w:bottom w:val="single" w:sz="8" w:space="0" w:color="000000"/>
              <w:right w:val="single" w:sz="8" w:space="0" w:color="000000"/>
            </w:tcBorders>
          </w:tcPr>
          <w:p w14:paraId="2B87DD7F" w14:textId="77777777" w:rsidR="005E45A0" w:rsidRDefault="005E45A0" w:rsidP="005E45A0">
            <w:pPr>
              <w:pStyle w:val="TableParagraph"/>
              <w:ind w:left="127"/>
              <w:rPr>
                <w:sz w:val="24"/>
                <w:szCs w:val="24"/>
              </w:rPr>
            </w:pPr>
          </w:p>
          <w:p w14:paraId="219B1869" w14:textId="0EC4B607" w:rsidR="005E45A0" w:rsidRPr="00255359" w:rsidRDefault="005E45A0" w:rsidP="005E45A0">
            <w:pPr>
              <w:pStyle w:val="TableParagraph"/>
              <w:ind w:left="127"/>
              <w:rPr>
                <w:sz w:val="24"/>
                <w:szCs w:val="24"/>
              </w:rPr>
            </w:pPr>
            <w:r>
              <w:rPr>
                <w:sz w:val="24"/>
                <w:szCs w:val="24"/>
              </w:rPr>
              <w:t>Fire Training Technician</w:t>
            </w:r>
          </w:p>
        </w:tc>
        <w:tc>
          <w:tcPr>
            <w:tcW w:w="3150" w:type="dxa"/>
            <w:tcBorders>
              <w:top w:val="single" w:sz="8" w:space="0" w:color="000000"/>
              <w:left w:val="single" w:sz="8" w:space="0" w:color="000000"/>
              <w:bottom w:val="single" w:sz="8" w:space="0" w:color="000000"/>
              <w:right w:val="single" w:sz="8" w:space="0" w:color="000000"/>
            </w:tcBorders>
          </w:tcPr>
          <w:p w14:paraId="0D39AA92" w14:textId="77777777" w:rsidR="005E45A0" w:rsidRDefault="005E45A0" w:rsidP="005E45A0">
            <w:pPr>
              <w:pStyle w:val="TableParagraph"/>
              <w:rPr>
                <w:color w:val="242424"/>
                <w:spacing w:val="-2"/>
                <w:w w:val="105"/>
                <w:sz w:val="24"/>
                <w:szCs w:val="24"/>
              </w:rPr>
            </w:pPr>
          </w:p>
          <w:p w14:paraId="7A1A3D4A" w14:textId="16491865" w:rsidR="005E45A0" w:rsidRPr="00255359" w:rsidRDefault="005E45A0" w:rsidP="005E45A0">
            <w:pPr>
              <w:pStyle w:val="TableParagraph"/>
              <w:rPr>
                <w:sz w:val="24"/>
                <w:szCs w:val="24"/>
              </w:rPr>
            </w:pPr>
            <w:r>
              <w:rPr>
                <w:color w:val="242424"/>
                <w:spacing w:val="-2"/>
                <w:w w:val="105"/>
                <w:sz w:val="24"/>
                <w:szCs w:val="24"/>
              </w:rPr>
              <w:t>61</w:t>
            </w:r>
            <w:r w:rsidRPr="00255359">
              <w:rPr>
                <w:color w:val="242424"/>
                <w:spacing w:val="-2"/>
                <w:w w:val="105"/>
                <w:sz w:val="24"/>
                <w:szCs w:val="24"/>
              </w:rPr>
              <w:t>/</w:t>
            </w:r>
            <w:r>
              <w:rPr>
                <w:color w:val="242424"/>
                <w:spacing w:val="-2"/>
                <w:w w:val="105"/>
                <w:sz w:val="24"/>
                <w:szCs w:val="24"/>
              </w:rPr>
              <w:t>40   $50,513</w:t>
            </w:r>
          </w:p>
        </w:tc>
      </w:tr>
    </w:tbl>
    <w:p w14:paraId="22C47F40" w14:textId="77777777" w:rsidR="005E45A0" w:rsidRPr="00255359" w:rsidRDefault="005E45A0" w:rsidP="005E45A0">
      <w:pPr>
        <w:spacing w:after="0" w:line="240" w:lineRule="auto"/>
        <w:ind w:left="720"/>
        <w:rPr>
          <w:rFonts w:ascii="Times New Roman" w:eastAsia="Courier New" w:hAnsi="Times New Roman" w:cs="Times New Roman"/>
          <w:b/>
          <w:sz w:val="24"/>
          <w:szCs w:val="24"/>
        </w:rPr>
      </w:pPr>
    </w:p>
    <w:p w14:paraId="67527DD5" w14:textId="77777777" w:rsidR="005E45A0" w:rsidRPr="00255359" w:rsidRDefault="005E45A0" w:rsidP="005E45A0">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62B24E6F" w14:textId="54B74F79" w:rsidR="005E45A0" w:rsidRPr="00255359" w:rsidRDefault="00821BAA" w:rsidP="005E45A0">
      <w:pPr>
        <w:spacing w:after="0" w:line="240" w:lineRule="auto"/>
        <w:ind w:left="720" w:right="-144"/>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005E45A0" w:rsidRPr="00255359">
        <w:rPr>
          <w:rFonts w:ascii="Times New Roman" w:hAnsi="Times New Roman" w:cs="Times New Roman"/>
          <w:b/>
          <w:bCs/>
          <w:sz w:val="24"/>
          <w:szCs w:val="24"/>
        </w:rPr>
        <w:t xml:space="preserve">RECEIVED AND REFERRED TO THE BUDGET COMMITTEE.  </w:t>
      </w:r>
    </w:p>
    <w:p w14:paraId="7C94D5A0" w14:textId="77777777" w:rsidR="00BC289C" w:rsidRDefault="00BC289C" w:rsidP="000318A9">
      <w:pPr>
        <w:spacing w:after="0" w:line="240" w:lineRule="auto"/>
        <w:ind w:left="720"/>
        <w:rPr>
          <w:rFonts w:ascii="Times New Roman" w:hAnsi="Times New Roman" w:cs="Times New Roman"/>
          <w:b/>
          <w:bCs/>
        </w:rPr>
      </w:pPr>
    </w:p>
    <w:p w14:paraId="7812D528" w14:textId="77777777" w:rsidR="00CB0C1D" w:rsidRDefault="00CB0C1D" w:rsidP="000318A9">
      <w:pPr>
        <w:spacing w:after="0" w:line="240" w:lineRule="auto"/>
        <w:ind w:left="720"/>
        <w:rPr>
          <w:rFonts w:ascii="Times New Roman" w:hAnsi="Times New Roman" w:cs="Times New Roman"/>
          <w:b/>
          <w:bCs/>
        </w:rPr>
      </w:pPr>
    </w:p>
    <w:p w14:paraId="1E1EB21F" w14:textId="77777777" w:rsidR="00CB0C1D" w:rsidRDefault="00CB0C1D" w:rsidP="000318A9">
      <w:pPr>
        <w:spacing w:after="0" w:line="240" w:lineRule="auto"/>
        <w:ind w:left="720"/>
        <w:rPr>
          <w:rFonts w:ascii="Times New Roman" w:hAnsi="Times New Roman" w:cs="Times New Roman"/>
          <w:b/>
          <w:bCs/>
        </w:rPr>
      </w:pPr>
    </w:p>
    <w:p w14:paraId="250EF009" w14:textId="0588498F" w:rsidR="00CB0C1D" w:rsidRDefault="00CB0C1D">
      <w:pPr>
        <w:rPr>
          <w:rFonts w:ascii="Times New Roman" w:hAnsi="Times New Roman" w:cs="Times New Roman"/>
          <w:b/>
          <w:bCs/>
        </w:rPr>
      </w:pPr>
      <w:r>
        <w:rPr>
          <w:rFonts w:ascii="Times New Roman" w:hAnsi="Times New Roman" w:cs="Times New Roman"/>
          <w:b/>
          <w:bCs/>
        </w:rPr>
        <w:br w:type="page"/>
      </w:r>
    </w:p>
    <w:p w14:paraId="635B8FA3" w14:textId="77777777" w:rsidR="00821BAA" w:rsidRPr="00255359" w:rsidRDefault="00821BAA" w:rsidP="00AA6F87">
      <w:pPr>
        <w:pStyle w:val="AgendaItem"/>
        <w:numPr>
          <w:ilvl w:val="0"/>
          <w:numId w:val="6"/>
        </w:numPr>
      </w:pPr>
      <w:r w:rsidRPr="00255359">
        <w:lastRenderedPageBreak/>
        <w:t xml:space="preserve">COMMUNICATION – FROM AMY B. TREPAGNIER, DIRECTOR OF </w:t>
      </w:r>
      <w:r>
        <w:t>PERSONNEL,</w:t>
      </w:r>
    </w:p>
    <w:p w14:paraId="4AA2473E" w14:textId="77777777" w:rsidR="00821BAA" w:rsidRPr="00255359" w:rsidRDefault="00821BAA" w:rsidP="00821BAA">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4E93E5FF" w14:textId="77777777" w:rsidR="00821BAA" w:rsidRPr="00255359" w:rsidRDefault="00821BAA" w:rsidP="00821BAA">
      <w:pPr>
        <w:pStyle w:val="ListParagraph"/>
        <w:spacing w:after="0" w:line="240" w:lineRule="auto"/>
        <w:ind w:left="0" w:firstLine="720"/>
        <w:rPr>
          <w:rFonts w:ascii="Times New Roman" w:hAnsi="Times New Roman" w:cs="Times New Roman"/>
          <w:b/>
          <w:bCs/>
          <w:sz w:val="24"/>
          <w:szCs w:val="24"/>
        </w:rPr>
      </w:pPr>
    </w:p>
    <w:p w14:paraId="1AEB44A0" w14:textId="77777777" w:rsidR="00821BAA" w:rsidRPr="00255359" w:rsidRDefault="00821BAA" w:rsidP="00821BAA">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4EB4718F" w14:textId="41C06D37" w:rsidR="00821BAA" w:rsidRPr="00255359" w:rsidRDefault="00821BAA" w:rsidP="00821BAA">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 xml:space="preserve">Amendment to the Classified Pay Plan </w:t>
      </w:r>
      <w:r>
        <w:rPr>
          <w:rFonts w:ascii="Times New Roman" w:hAnsi="Times New Roman" w:cs="Times New Roman"/>
          <w:b/>
          <w:bCs/>
          <w:sz w:val="24"/>
          <w:szCs w:val="24"/>
        </w:rPr>
        <w:t>(</w:t>
      </w:r>
      <w:r w:rsidR="009B63A0">
        <w:rPr>
          <w:rFonts w:ascii="Times New Roman" w:hAnsi="Times New Roman" w:cs="Times New Roman"/>
          <w:b/>
          <w:bCs/>
          <w:sz w:val="24"/>
          <w:szCs w:val="24"/>
        </w:rPr>
        <w:t>Fire</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February 3,</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7B756711" w14:textId="77777777" w:rsidR="00821BAA" w:rsidRPr="00255359" w:rsidRDefault="00821BAA" w:rsidP="00821BAA">
      <w:pPr>
        <w:pStyle w:val="ListParagraph"/>
        <w:spacing w:after="0" w:line="240" w:lineRule="auto"/>
        <w:rPr>
          <w:rFonts w:ascii="Times New Roman" w:hAnsi="Times New Roman" w:cs="Times New Roman"/>
          <w:sz w:val="24"/>
          <w:szCs w:val="24"/>
        </w:rPr>
      </w:pPr>
    </w:p>
    <w:p w14:paraId="2448D721" w14:textId="77777777" w:rsidR="0081544B" w:rsidRDefault="00821BAA" w:rsidP="009B63A0">
      <w:pPr>
        <w:pStyle w:val="BodyText"/>
        <w:spacing w:before="6" w:after="1"/>
      </w:pPr>
      <w:r w:rsidRPr="00255359">
        <w:tab/>
      </w:r>
      <w:r w:rsidR="009B63A0" w:rsidRPr="0081544B">
        <w:rPr>
          <w:b/>
          <w:bCs/>
          <w:u w:val="single"/>
        </w:rPr>
        <w:t>Revised Special Rate of Pay:</w:t>
      </w:r>
      <w:r w:rsidR="009B63A0" w:rsidRPr="009B63A0">
        <w:t xml:space="preserve"> </w:t>
      </w:r>
    </w:p>
    <w:p w14:paraId="3F1082F3" w14:textId="77777777" w:rsidR="0081544B" w:rsidRDefault="0081544B" w:rsidP="009B63A0">
      <w:pPr>
        <w:pStyle w:val="BodyText"/>
        <w:spacing w:before="6" w:after="1"/>
      </w:pPr>
    </w:p>
    <w:p w14:paraId="7EB70E4A" w14:textId="77777777" w:rsidR="0081544B" w:rsidRDefault="009B63A0" w:rsidP="0081544B">
      <w:pPr>
        <w:pStyle w:val="BodyText"/>
        <w:spacing w:before="6" w:after="1"/>
        <w:ind w:left="720"/>
      </w:pPr>
      <w:r w:rsidRPr="0081544B">
        <w:rPr>
          <w:b/>
          <w:bCs/>
        </w:rPr>
        <w:t>From:</w:t>
      </w:r>
      <w:r w:rsidRPr="009B63A0">
        <w:t xml:space="preserve"> </w:t>
      </w:r>
    </w:p>
    <w:p w14:paraId="1BF6EEFB" w14:textId="77777777" w:rsidR="0081544B" w:rsidRDefault="0081544B" w:rsidP="0081544B">
      <w:pPr>
        <w:pStyle w:val="BodyText"/>
        <w:spacing w:before="6" w:after="1"/>
        <w:ind w:left="720"/>
      </w:pPr>
    </w:p>
    <w:p w14:paraId="4FF30AA7" w14:textId="77777777" w:rsidR="006C4C67" w:rsidRDefault="009B63A0" w:rsidP="0081544B">
      <w:pPr>
        <w:pStyle w:val="BodyText"/>
        <w:spacing w:before="6" w:after="1"/>
        <w:ind w:left="720"/>
        <w:rPr>
          <w:b/>
          <w:bCs/>
        </w:rPr>
      </w:pPr>
      <w:r w:rsidRPr="009B63A0">
        <w:t>5. Fire Department employees working at New Orleans International Airport who are certified as an Emergency Medical Technician, Advanced shall receive five (5) percent over their normal rate of pay when so assigned.</w:t>
      </w:r>
      <w:r w:rsidRPr="003401B5">
        <w:rPr>
          <w:b/>
          <w:bCs/>
        </w:rPr>
        <w:t xml:space="preserve"> </w:t>
      </w:r>
    </w:p>
    <w:p w14:paraId="1741A56D" w14:textId="77777777" w:rsidR="006C4C67" w:rsidRDefault="006C4C67" w:rsidP="0081544B">
      <w:pPr>
        <w:pStyle w:val="BodyText"/>
        <w:spacing w:before="6" w:after="1"/>
        <w:ind w:left="720"/>
        <w:rPr>
          <w:b/>
          <w:bCs/>
        </w:rPr>
      </w:pPr>
    </w:p>
    <w:p w14:paraId="7B2F9E0D" w14:textId="578B54D0" w:rsidR="008F0DD4" w:rsidRDefault="009B63A0" w:rsidP="0081544B">
      <w:pPr>
        <w:pStyle w:val="BodyText"/>
        <w:spacing w:before="6" w:after="1"/>
        <w:ind w:left="720"/>
        <w:rPr>
          <w:b/>
          <w:bCs/>
        </w:rPr>
      </w:pPr>
      <w:r w:rsidRPr="003401B5">
        <w:rPr>
          <w:b/>
          <w:bCs/>
        </w:rPr>
        <w:t xml:space="preserve">To: </w:t>
      </w:r>
    </w:p>
    <w:p w14:paraId="1C722CDB" w14:textId="77777777" w:rsidR="006C4C67" w:rsidRDefault="006C4C67" w:rsidP="0081544B">
      <w:pPr>
        <w:pStyle w:val="BodyText"/>
        <w:spacing w:before="6" w:after="1"/>
        <w:ind w:left="720"/>
      </w:pPr>
    </w:p>
    <w:p w14:paraId="68AD5830" w14:textId="77777777" w:rsidR="008F0DD4" w:rsidRDefault="009B63A0" w:rsidP="0081544B">
      <w:pPr>
        <w:pStyle w:val="BodyText"/>
        <w:spacing w:before="6" w:after="1"/>
        <w:ind w:left="720"/>
      </w:pPr>
      <w:r w:rsidRPr="009B63A0">
        <w:t xml:space="preserve">5. Fire Department employees working at New Orleans International Airport who are certified as an Emergency Medical Technician shall receive 5 percent over their normal rate of pay when so assigned or as an Emergency Medical Technician, Advanced shall receive 7.5 percent over their normal rate of pay when so assigned. </w:t>
      </w:r>
    </w:p>
    <w:p w14:paraId="76A0C266" w14:textId="77777777" w:rsidR="009E2A21" w:rsidRDefault="009E2A21" w:rsidP="0081544B">
      <w:pPr>
        <w:pStyle w:val="BodyText"/>
        <w:spacing w:before="6" w:after="1"/>
        <w:ind w:left="720"/>
      </w:pPr>
    </w:p>
    <w:p w14:paraId="7DF3F742" w14:textId="5F7DC2A3" w:rsidR="00821BAA" w:rsidRPr="00255359" w:rsidRDefault="009B63A0" w:rsidP="0081544B">
      <w:pPr>
        <w:pStyle w:val="BodyText"/>
        <w:spacing w:before="6" w:after="1"/>
        <w:ind w:left="720"/>
        <w:rPr>
          <w:rFonts w:eastAsia="Courier New"/>
          <w:b/>
        </w:rPr>
      </w:pPr>
      <w:r w:rsidRPr="009B63A0">
        <w:t>At the request of the Fire Department, the Civil Service Commission approved the aforementioned pay plan amendment that would incentivize Firefighters who are certified as</w:t>
      </w:r>
      <w:r w:rsidR="0081544B">
        <w:t xml:space="preserve"> </w:t>
      </w:r>
      <w:r w:rsidR="0081544B" w:rsidRPr="0081544B">
        <w:t>an Emergency Medical Technician o</w:t>
      </w:r>
      <w:r w:rsidR="0081544B">
        <w:t>r Emergency Medical Technician, Advanced to work at the airport.</w:t>
      </w:r>
    </w:p>
    <w:p w14:paraId="4D0E8316" w14:textId="77777777" w:rsidR="0081544B" w:rsidRDefault="0081544B" w:rsidP="00821BAA">
      <w:pPr>
        <w:spacing w:after="0" w:line="240" w:lineRule="auto"/>
        <w:ind w:left="720"/>
        <w:rPr>
          <w:rFonts w:ascii="Times New Roman" w:hAnsi="Times New Roman" w:cs="Times New Roman"/>
          <w:b/>
          <w:bCs/>
          <w:sz w:val="24"/>
          <w:szCs w:val="24"/>
        </w:rPr>
      </w:pPr>
    </w:p>
    <w:p w14:paraId="136190B9" w14:textId="6B3AE275" w:rsidR="00821BAA" w:rsidRPr="00255359" w:rsidRDefault="00821BAA" w:rsidP="00821BAA">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20F9C96C" w14:textId="77777777" w:rsidR="00821BAA" w:rsidRDefault="00821BAA" w:rsidP="00821BAA">
      <w:pPr>
        <w:spacing w:after="0" w:line="240" w:lineRule="auto"/>
        <w:ind w:left="720" w:right="-144"/>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255359">
        <w:rPr>
          <w:rFonts w:ascii="Times New Roman" w:hAnsi="Times New Roman" w:cs="Times New Roman"/>
          <w:b/>
          <w:bCs/>
          <w:sz w:val="24"/>
          <w:szCs w:val="24"/>
        </w:rPr>
        <w:t xml:space="preserve">RECEIVED AND REFERRED TO THE BUDGET COMMITTEE.  </w:t>
      </w:r>
    </w:p>
    <w:p w14:paraId="529FA825" w14:textId="77777777" w:rsidR="00CB0C1D" w:rsidRDefault="00CB0C1D" w:rsidP="00821BAA">
      <w:pPr>
        <w:spacing w:after="0" w:line="240" w:lineRule="auto"/>
        <w:ind w:left="720" w:right="-144"/>
        <w:rPr>
          <w:rFonts w:ascii="Times New Roman" w:hAnsi="Times New Roman" w:cs="Times New Roman"/>
          <w:b/>
          <w:bCs/>
          <w:sz w:val="24"/>
          <w:szCs w:val="24"/>
        </w:rPr>
      </w:pPr>
    </w:p>
    <w:p w14:paraId="411900FC" w14:textId="77777777" w:rsidR="00CB0C1D" w:rsidRDefault="00CB0C1D" w:rsidP="00821BAA">
      <w:pPr>
        <w:spacing w:after="0" w:line="240" w:lineRule="auto"/>
        <w:ind w:left="720" w:right="-144"/>
        <w:rPr>
          <w:rFonts w:ascii="Times New Roman" w:hAnsi="Times New Roman" w:cs="Times New Roman"/>
          <w:b/>
          <w:bCs/>
          <w:sz w:val="24"/>
          <w:szCs w:val="24"/>
        </w:rPr>
      </w:pPr>
    </w:p>
    <w:p w14:paraId="0B452F33" w14:textId="77777777" w:rsidR="00CB0C1D" w:rsidRDefault="00CB0C1D" w:rsidP="00821BAA">
      <w:pPr>
        <w:spacing w:after="0" w:line="240" w:lineRule="auto"/>
        <w:ind w:left="720" w:right="-144"/>
        <w:rPr>
          <w:rFonts w:ascii="Times New Roman" w:hAnsi="Times New Roman" w:cs="Times New Roman"/>
          <w:b/>
          <w:bCs/>
          <w:sz w:val="24"/>
          <w:szCs w:val="24"/>
        </w:rPr>
      </w:pPr>
    </w:p>
    <w:p w14:paraId="11EC2AF3" w14:textId="77777777" w:rsidR="00CB0C1D" w:rsidRPr="00255359" w:rsidRDefault="00CB0C1D" w:rsidP="00821BAA">
      <w:pPr>
        <w:spacing w:after="0" w:line="240" w:lineRule="auto"/>
        <w:ind w:left="720" w:right="-144"/>
        <w:rPr>
          <w:rFonts w:ascii="Times New Roman" w:hAnsi="Times New Roman" w:cs="Times New Roman"/>
          <w:b/>
          <w:bCs/>
          <w:i/>
          <w:iCs/>
          <w:sz w:val="24"/>
          <w:szCs w:val="24"/>
        </w:rPr>
      </w:pPr>
    </w:p>
    <w:p w14:paraId="470EB167" w14:textId="77777777" w:rsidR="009B63A0" w:rsidRPr="00255359" w:rsidRDefault="009B63A0" w:rsidP="00AA6F87">
      <w:pPr>
        <w:pStyle w:val="AgendaItem"/>
        <w:numPr>
          <w:ilvl w:val="0"/>
          <w:numId w:val="6"/>
        </w:numPr>
      </w:pPr>
      <w:r w:rsidRPr="00255359">
        <w:t xml:space="preserve">COMMUNICATION – FROM AMY B. TREPAGNIER, DIRECTOR OF </w:t>
      </w:r>
      <w:r>
        <w:t>PERSONNEL,</w:t>
      </w:r>
    </w:p>
    <w:p w14:paraId="19B890A4" w14:textId="77777777" w:rsidR="009B63A0" w:rsidRPr="00255359" w:rsidRDefault="009B63A0" w:rsidP="009B63A0">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58919D59" w14:textId="77777777" w:rsidR="009B63A0" w:rsidRPr="00255359" w:rsidRDefault="009B63A0" w:rsidP="009B63A0">
      <w:pPr>
        <w:pStyle w:val="ListParagraph"/>
        <w:spacing w:after="0" w:line="240" w:lineRule="auto"/>
        <w:ind w:left="0" w:firstLine="720"/>
        <w:rPr>
          <w:rFonts w:ascii="Times New Roman" w:hAnsi="Times New Roman" w:cs="Times New Roman"/>
          <w:b/>
          <w:bCs/>
          <w:sz w:val="24"/>
          <w:szCs w:val="24"/>
        </w:rPr>
      </w:pPr>
    </w:p>
    <w:p w14:paraId="654E3AE4" w14:textId="77777777" w:rsidR="009B63A0" w:rsidRPr="00255359" w:rsidRDefault="009B63A0" w:rsidP="009B63A0">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05363BB0" w14:textId="77777777" w:rsidR="009B63A0" w:rsidRPr="00255359" w:rsidRDefault="009B63A0" w:rsidP="009B63A0">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 xml:space="preserve">Amendment to the Classified Pay Plan </w:t>
      </w:r>
      <w:r>
        <w:rPr>
          <w:rFonts w:ascii="Times New Roman" w:hAnsi="Times New Roman" w:cs="Times New Roman"/>
          <w:b/>
          <w:bCs/>
          <w:sz w:val="24"/>
          <w:szCs w:val="24"/>
        </w:rPr>
        <w:t>(Professional Certification Pay</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February 3,</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2D67FB40" w14:textId="77777777" w:rsidR="009B63A0" w:rsidRDefault="009B63A0" w:rsidP="009B63A0">
      <w:pPr>
        <w:spacing w:after="0" w:line="240" w:lineRule="auto"/>
        <w:ind w:left="720"/>
        <w:rPr>
          <w:rFonts w:ascii="Times New Roman" w:hAnsi="Times New Roman" w:cs="Times New Roman"/>
          <w:b/>
          <w:bCs/>
          <w:sz w:val="24"/>
          <w:szCs w:val="24"/>
        </w:rPr>
      </w:pPr>
    </w:p>
    <w:p w14:paraId="3789A727" w14:textId="77777777" w:rsidR="00E157A6" w:rsidRDefault="00E157A6" w:rsidP="009B63A0">
      <w:pPr>
        <w:spacing w:after="0" w:line="240" w:lineRule="auto"/>
        <w:ind w:left="720"/>
        <w:rPr>
          <w:rFonts w:ascii="Times New Roman" w:hAnsi="Times New Roman" w:cs="Times New Roman"/>
          <w:sz w:val="24"/>
          <w:szCs w:val="24"/>
        </w:rPr>
      </w:pPr>
      <w:r w:rsidRPr="00E157A6">
        <w:rPr>
          <w:rFonts w:ascii="Times New Roman" w:hAnsi="Times New Roman" w:cs="Times New Roman"/>
          <w:b/>
          <w:bCs/>
          <w:sz w:val="24"/>
          <w:szCs w:val="24"/>
        </w:rPr>
        <w:t xml:space="preserve">Amended Special Rate of Pay: </w:t>
      </w:r>
      <w:r w:rsidRPr="00E157A6">
        <w:rPr>
          <w:rFonts w:ascii="Times New Roman" w:hAnsi="Times New Roman" w:cs="Times New Roman"/>
          <w:b/>
          <w:bCs/>
          <w:strike/>
          <w:sz w:val="24"/>
          <w:szCs w:val="24"/>
        </w:rPr>
        <w:t>Strikethroughs are deleted</w:t>
      </w:r>
      <w:r w:rsidRPr="00E157A6">
        <w:rPr>
          <w:rFonts w:ascii="Times New Roman" w:hAnsi="Times New Roman" w:cs="Times New Roman"/>
          <w:b/>
          <w:bCs/>
          <w:sz w:val="24"/>
          <w:szCs w:val="24"/>
        </w:rPr>
        <w:t>.</w:t>
      </w:r>
      <w:r w:rsidRPr="00E157A6">
        <w:rPr>
          <w:rFonts w:ascii="Times New Roman" w:hAnsi="Times New Roman" w:cs="Times New Roman"/>
          <w:sz w:val="24"/>
          <w:szCs w:val="24"/>
        </w:rPr>
        <w:t xml:space="preserve"> </w:t>
      </w:r>
    </w:p>
    <w:p w14:paraId="0D0197A0" w14:textId="77777777" w:rsidR="00E157A6" w:rsidRDefault="00E157A6" w:rsidP="009B63A0">
      <w:pPr>
        <w:spacing w:after="0" w:line="240" w:lineRule="auto"/>
        <w:ind w:left="720"/>
        <w:rPr>
          <w:rFonts w:ascii="Times New Roman" w:hAnsi="Times New Roman" w:cs="Times New Roman"/>
          <w:sz w:val="24"/>
          <w:szCs w:val="24"/>
        </w:rPr>
      </w:pPr>
    </w:p>
    <w:p w14:paraId="7432D560" w14:textId="77777777" w:rsidR="00E157A6" w:rsidRDefault="00E157A6" w:rsidP="009B63A0">
      <w:pPr>
        <w:spacing w:after="0" w:line="240" w:lineRule="auto"/>
        <w:ind w:left="720"/>
        <w:rPr>
          <w:rFonts w:ascii="Times New Roman" w:hAnsi="Times New Roman" w:cs="Times New Roman"/>
          <w:sz w:val="24"/>
          <w:szCs w:val="24"/>
        </w:rPr>
      </w:pPr>
      <w:r w:rsidRPr="00E157A6">
        <w:rPr>
          <w:rFonts w:ascii="Times New Roman" w:hAnsi="Times New Roman" w:cs="Times New Roman"/>
          <w:strike/>
          <w:sz w:val="24"/>
          <w:szCs w:val="24"/>
        </w:rPr>
        <w:t>Exempt</w:t>
      </w:r>
      <w:r w:rsidRPr="00E157A6">
        <w:rPr>
          <w:rFonts w:ascii="Times New Roman" w:hAnsi="Times New Roman" w:cs="Times New Roman"/>
          <w:sz w:val="24"/>
          <w:szCs w:val="24"/>
        </w:rPr>
        <w:t xml:space="preserve"> Employees, with the approval of their appointing authority may be granted a 5% increase in pay upon completion of a professional certification that is directly related to the employee’s work. This is a </w:t>
      </w:r>
      <w:r w:rsidRPr="00E157A6">
        <w:rPr>
          <w:rFonts w:ascii="Times New Roman" w:hAnsi="Times New Roman" w:cs="Times New Roman"/>
          <w:sz w:val="24"/>
          <w:szCs w:val="24"/>
        </w:rPr>
        <w:lastRenderedPageBreak/>
        <w:t>one-time premium pay to recognize the additional education and training acquired by an employee. This will not apply to multiple certifications earned in the same field of professional work.</w:t>
      </w:r>
    </w:p>
    <w:p w14:paraId="2F9D6A85" w14:textId="77777777" w:rsidR="00E157A6" w:rsidRDefault="00E157A6" w:rsidP="009B63A0">
      <w:pPr>
        <w:spacing w:after="0" w:line="240" w:lineRule="auto"/>
        <w:ind w:left="720"/>
        <w:rPr>
          <w:rFonts w:ascii="Times New Roman" w:hAnsi="Times New Roman" w:cs="Times New Roman"/>
          <w:sz w:val="24"/>
          <w:szCs w:val="24"/>
        </w:rPr>
      </w:pPr>
    </w:p>
    <w:p w14:paraId="4FE1382C" w14:textId="77777777" w:rsidR="00E157A6" w:rsidRDefault="00E157A6" w:rsidP="009B63A0">
      <w:pPr>
        <w:spacing w:after="0" w:line="240" w:lineRule="auto"/>
        <w:ind w:left="720"/>
        <w:rPr>
          <w:rFonts w:ascii="Times New Roman" w:hAnsi="Times New Roman" w:cs="Times New Roman"/>
          <w:sz w:val="24"/>
          <w:szCs w:val="24"/>
        </w:rPr>
      </w:pPr>
      <w:r w:rsidRPr="00E157A6">
        <w:rPr>
          <w:rFonts w:ascii="Times New Roman" w:hAnsi="Times New Roman" w:cs="Times New Roman"/>
          <w:sz w:val="24"/>
          <w:szCs w:val="24"/>
        </w:rPr>
        <w:t xml:space="preserve">For purposes of this incentive pay, a professional certification shall be considered: </w:t>
      </w:r>
    </w:p>
    <w:p w14:paraId="19521F49" w14:textId="77777777" w:rsidR="00E157A6" w:rsidRDefault="00E157A6" w:rsidP="009B63A0">
      <w:pPr>
        <w:spacing w:after="0" w:line="240" w:lineRule="auto"/>
        <w:ind w:left="720"/>
        <w:rPr>
          <w:rFonts w:ascii="Times New Roman" w:hAnsi="Times New Roman" w:cs="Times New Roman"/>
          <w:sz w:val="24"/>
          <w:szCs w:val="24"/>
        </w:rPr>
      </w:pPr>
    </w:p>
    <w:p w14:paraId="0454A582" w14:textId="77777777" w:rsidR="00E157A6" w:rsidRDefault="00E157A6" w:rsidP="00E157A6">
      <w:pPr>
        <w:pStyle w:val="ListParagraph"/>
        <w:numPr>
          <w:ilvl w:val="0"/>
          <w:numId w:val="36"/>
        </w:numPr>
        <w:spacing w:after="0" w:line="240" w:lineRule="auto"/>
        <w:rPr>
          <w:rFonts w:ascii="Times New Roman" w:hAnsi="Times New Roman" w:cs="Times New Roman"/>
          <w:sz w:val="24"/>
          <w:szCs w:val="24"/>
        </w:rPr>
      </w:pPr>
      <w:r w:rsidRPr="00E157A6">
        <w:rPr>
          <w:rFonts w:ascii="Times New Roman" w:hAnsi="Times New Roman" w:cs="Times New Roman"/>
          <w:sz w:val="24"/>
          <w:szCs w:val="24"/>
        </w:rPr>
        <w:t xml:space="preserve">A third-party attestation of an individual’s level of knowledge or proficiency in a certain industry or profession. </w:t>
      </w:r>
    </w:p>
    <w:p w14:paraId="19A86808" w14:textId="77777777" w:rsidR="00E157A6" w:rsidRDefault="00E157A6" w:rsidP="00E157A6">
      <w:pPr>
        <w:pStyle w:val="ListParagraph"/>
        <w:numPr>
          <w:ilvl w:val="0"/>
          <w:numId w:val="36"/>
        </w:numPr>
        <w:spacing w:after="0" w:line="240" w:lineRule="auto"/>
        <w:rPr>
          <w:rFonts w:ascii="Times New Roman" w:hAnsi="Times New Roman" w:cs="Times New Roman"/>
          <w:sz w:val="24"/>
          <w:szCs w:val="24"/>
        </w:rPr>
      </w:pPr>
      <w:r w:rsidRPr="00E157A6">
        <w:rPr>
          <w:rFonts w:ascii="Times New Roman" w:hAnsi="Times New Roman" w:cs="Times New Roman"/>
          <w:sz w:val="24"/>
          <w:szCs w:val="24"/>
        </w:rPr>
        <w:t xml:space="preserve">Certifications must be granted by authorities in the field, such as professional societies and universities, or by private certificate granting agencies. - Certifications must be time-limited; some expire after a period of time (e.g., the lifetime of a product that required certification for use), while others can be renewed indefinitely as long as certain requirements are met. Renewal usually requires ongoing education to remain </w:t>
      </w:r>
      <w:proofErr w:type="gramStart"/>
      <w:r w:rsidRPr="00E157A6">
        <w:rPr>
          <w:rFonts w:ascii="Times New Roman" w:hAnsi="Times New Roman" w:cs="Times New Roman"/>
          <w:sz w:val="24"/>
          <w:szCs w:val="24"/>
        </w:rPr>
        <w:t>up-to-date</w:t>
      </w:r>
      <w:proofErr w:type="gramEnd"/>
      <w:r w:rsidRPr="00E157A6">
        <w:rPr>
          <w:rFonts w:ascii="Times New Roman" w:hAnsi="Times New Roman" w:cs="Times New Roman"/>
          <w:sz w:val="24"/>
          <w:szCs w:val="24"/>
        </w:rPr>
        <w:t xml:space="preserve"> on advancements in the field, evidenced by earning the specified number of continuing education credits (CECs), or continuing education units (CEUs), from approved professional development courses </w:t>
      </w:r>
    </w:p>
    <w:p w14:paraId="7C6F28FA" w14:textId="77777777" w:rsidR="00E157A6" w:rsidRPr="00E157A6" w:rsidRDefault="00E157A6" w:rsidP="00E157A6">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The professional certification cannot be a minimum qualification for the employee’s current position or have been used for extraordinary qualifications pay.</w:t>
      </w:r>
      <w:r w:rsidRPr="00E157A6">
        <w:rPr>
          <w:rFonts w:ascii="CIDFont+F1" w:hAnsi="CIDFont+F1" w:cs="CIDFont+F1"/>
          <w:sz w:val="24"/>
          <w:szCs w:val="24"/>
        </w:rPr>
        <w:t xml:space="preserve"> </w:t>
      </w:r>
    </w:p>
    <w:p w14:paraId="15FB46BB" w14:textId="77777777" w:rsidR="00AC2BFE" w:rsidRDefault="00AC2BFE" w:rsidP="00E157A6">
      <w:pPr>
        <w:pStyle w:val="ListParagraph"/>
        <w:ind w:left="1080"/>
        <w:rPr>
          <w:rFonts w:ascii="Times New Roman" w:hAnsi="Times New Roman" w:cs="Times New Roman"/>
          <w:sz w:val="24"/>
          <w:szCs w:val="24"/>
        </w:rPr>
      </w:pPr>
    </w:p>
    <w:p w14:paraId="02D88228" w14:textId="7D78950E" w:rsidR="00E157A6" w:rsidRPr="00E157A6" w:rsidRDefault="00E157A6" w:rsidP="00E157A6">
      <w:pPr>
        <w:pStyle w:val="ListParagraph"/>
        <w:ind w:left="1080"/>
        <w:rPr>
          <w:rFonts w:ascii="Times New Roman" w:hAnsi="Times New Roman" w:cs="Times New Roman"/>
          <w:sz w:val="24"/>
          <w:szCs w:val="24"/>
        </w:rPr>
      </w:pPr>
      <w:r w:rsidRPr="00E157A6">
        <w:rPr>
          <w:rFonts w:ascii="Times New Roman" w:hAnsi="Times New Roman" w:cs="Times New Roman"/>
          <w:sz w:val="24"/>
          <w:szCs w:val="24"/>
        </w:rPr>
        <w:t>Notes:</w:t>
      </w:r>
    </w:p>
    <w:p w14:paraId="4705D8AD" w14:textId="1274620A" w:rsidR="00E157A6" w:rsidRPr="00E157A6" w:rsidRDefault="00E157A6" w:rsidP="00E157A6">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Professional Certification pay may not be granted if it was a requirement for entry into a job series.</w:t>
      </w:r>
    </w:p>
    <w:p w14:paraId="753FB3A7" w14:textId="284D7729" w:rsidR="00E157A6" w:rsidRPr="00E157A6" w:rsidRDefault="00E157A6" w:rsidP="00E85C5C">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The Professional certification cannot have been required for placement into a special assignment for which the</w:t>
      </w:r>
      <w:r>
        <w:rPr>
          <w:rFonts w:ascii="Times New Roman" w:hAnsi="Times New Roman" w:cs="Times New Roman"/>
          <w:sz w:val="24"/>
          <w:szCs w:val="24"/>
        </w:rPr>
        <w:t xml:space="preserve"> </w:t>
      </w:r>
      <w:r w:rsidRPr="00E157A6">
        <w:rPr>
          <w:rFonts w:ascii="Times New Roman" w:hAnsi="Times New Roman" w:cs="Times New Roman"/>
          <w:sz w:val="24"/>
          <w:szCs w:val="24"/>
        </w:rPr>
        <w:t>employee is currently receiving special assignment pay.</w:t>
      </w:r>
    </w:p>
    <w:p w14:paraId="27DC0BA0" w14:textId="5D128546" w:rsidR="00E157A6" w:rsidRPr="00E157A6" w:rsidRDefault="00E157A6" w:rsidP="00E157A6">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Employees are limited to one premium regardless of the number of certifications earned.</w:t>
      </w:r>
    </w:p>
    <w:p w14:paraId="5FFC8B1D" w14:textId="6179C581" w:rsidR="00E157A6" w:rsidRPr="00E157A6" w:rsidRDefault="00E157A6" w:rsidP="00685398">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The special rate of pay in pro-rated over a year, is not paid in a lump sum, and will be removed from terminal</w:t>
      </w:r>
      <w:r>
        <w:rPr>
          <w:rFonts w:ascii="Times New Roman" w:hAnsi="Times New Roman" w:cs="Times New Roman"/>
          <w:sz w:val="24"/>
          <w:szCs w:val="24"/>
        </w:rPr>
        <w:t xml:space="preserve"> </w:t>
      </w:r>
      <w:r w:rsidRPr="00E157A6">
        <w:rPr>
          <w:rFonts w:ascii="Times New Roman" w:hAnsi="Times New Roman" w:cs="Times New Roman"/>
          <w:sz w:val="24"/>
          <w:szCs w:val="24"/>
        </w:rPr>
        <w:t>leave calculations.</w:t>
      </w:r>
    </w:p>
    <w:p w14:paraId="757B90C7" w14:textId="121EF71E" w:rsidR="00E157A6" w:rsidRPr="00E157A6" w:rsidRDefault="00E157A6" w:rsidP="00DD3DCA">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This special rate of pay shall be removed if the certification is allowed to lapse. Employees are required to notify their Human Resources Manager immediately if their certification lapses. Failure to remove the special</w:t>
      </w:r>
      <w:r>
        <w:rPr>
          <w:rFonts w:ascii="Times New Roman" w:hAnsi="Times New Roman" w:cs="Times New Roman"/>
          <w:sz w:val="24"/>
          <w:szCs w:val="24"/>
        </w:rPr>
        <w:t xml:space="preserve"> </w:t>
      </w:r>
      <w:r w:rsidRPr="00E157A6">
        <w:rPr>
          <w:rFonts w:ascii="Times New Roman" w:hAnsi="Times New Roman" w:cs="Times New Roman"/>
          <w:sz w:val="24"/>
          <w:szCs w:val="24"/>
        </w:rPr>
        <w:t>rate of pay in a timely manner will result in a retroactive pay decrease.</w:t>
      </w:r>
    </w:p>
    <w:p w14:paraId="39907218" w14:textId="4D56C437" w:rsidR="00E157A6" w:rsidRPr="00E157A6" w:rsidRDefault="00E157A6" w:rsidP="00F31464">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The effective date of this special rate shall be the first Sunday of the month following the submission of this</w:t>
      </w:r>
      <w:r>
        <w:rPr>
          <w:rFonts w:ascii="Times New Roman" w:hAnsi="Times New Roman" w:cs="Times New Roman"/>
          <w:sz w:val="24"/>
          <w:szCs w:val="24"/>
        </w:rPr>
        <w:t xml:space="preserve"> </w:t>
      </w:r>
      <w:r w:rsidRPr="00E157A6">
        <w:rPr>
          <w:rFonts w:ascii="Times New Roman" w:hAnsi="Times New Roman" w:cs="Times New Roman"/>
          <w:sz w:val="24"/>
          <w:szCs w:val="24"/>
        </w:rPr>
        <w:t>form and a copy of the certification to Civil Service.</w:t>
      </w:r>
    </w:p>
    <w:p w14:paraId="7575C4CD" w14:textId="151F5F77" w:rsidR="00E157A6" w:rsidRPr="00E157A6" w:rsidRDefault="00E157A6" w:rsidP="00E157A6">
      <w:pPr>
        <w:pStyle w:val="ListParagraph"/>
        <w:numPr>
          <w:ilvl w:val="0"/>
          <w:numId w:val="36"/>
        </w:numPr>
        <w:rPr>
          <w:rFonts w:ascii="Times New Roman" w:hAnsi="Times New Roman" w:cs="Times New Roman"/>
          <w:sz w:val="24"/>
          <w:szCs w:val="24"/>
        </w:rPr>
      </w:pPr>
      <w:r w:rsidRPr="00E157A6">
        <w:rPr>
          <w:rFonts w:ascii="Times New Roman" w:hAnsi="Times New Roman" w:cs="Times New Roman"/>
          <w:sz w:val="24"/>
          <w:szCs w:val="24"/>
        </w:rPr>
        <w:t>The Director of Personnel shall reserve the right to determine a qualifying certification under these guidelines.</w:t>
      </w:r>
    </w:p>
    <w:p w14:paraId="43861FA1" w14:textId="63FE9226" w:rsidR="00E157A6" w:rsidRDefault="00E157A6" w:rsidP="00E72A44">
      <w:pPr>
        <w:pStyle w:val="ListParagraph"/>
        <w:numPr>
          <w:ilvl w:val="0"/>
          <w:numId w:val="36"/>
        </w:numPr>
        <w:spacing w:after="0" w:line="240" w:lineRule="auto"/>
        <w:rPr>
          <w:rFonts w:ascii="Times New Roman" w:hAnsi="Times New Roman" w:cs="Times New Roman"/>
          <w:sz w:val="24"/>
          <w:szCs w:val="24"/>
        </w:rPr>
      </w:pPr>
      <w:r w:rsidRPr="00E157A6">
        <w:rPr>
          <w:rFonts w:ascii="Times New Roman" w:hAnsi="Times New Roman" w:cs="Times New Roman"/>
          <w:sz w:val="24"/>
          <w:szCs w:val="24"/>
        </w:rPr>
        <w:t>Certifications must require a minimum of fifteen (15) Continuing Education Hours per year to be considered</w:t>
      </w:r>
      <w:r>
        <w:rPr>
          <w:rFonts w:ascii="Times New Roman" w:hAnsi="Times New Roman" w:cs="Times New Roman"/>
          <w:sz w:val="24"/>
          <w:szCs w:val="24"/>
        </w:rPr>
        <w:t xml:space="preserve"> </w:t>
      </w:r>
      <w:r w:rsidRPr="00E157A6">
        <w:rPr>
          <w:rFonts w:ascii="Times New Roman" w:hAnsi="Times New Roman" w:cs="Times New Roman"/>
          <w:sz w:val="24"/>
          <w:szCs w:val="24"/>
        </w:rPr>
        <w:t>Professional.</w:t>
      </w:r>
    </w:p>
    <w:p w14:paraId="199B0E27" w14:textId="77777777" w:rsidR="00E157A6" w:rsidRDefault="00E157A6" w:rsidP="00E157A6">
      <w:pPr>
        <w:pStyle w:val="ListParagraph"/>
        <w:ind w:left="1080"/>
        <w:rPr>
          <w:rFonts w:ascii="Times New Roman" w:hAnsi="Times New Roman" w:cs="Times New Roman"/>
          <w:sz w:val="24"/>
          <w:szCs w:val="24"/>
        </w:rPr>
      </w:pPr>
    </w:p>
    <w:p w14:paraId="280AC040" w14:textId="3839B9D6" w:rsidR="00E157A6" w:rsidRPr="00E157A6" w:rsidRDefault="00E157A6" w:rsidP="00E157A6">
      <w:pPr>
        <w:pStyle w:val="ListParagraph"/>
        <w:ind w:left="1080"/>
        <w:rPr>
          <w:rFonts w:ascii="Times New Roman" w:hAnsi="Times New Roman" w:cs="Times New Roman"/>
          <w:sz w:val="24"/>
          <w:szCs w:val="24"/>
        </w:rPr>
      </w:pPr>
      <w:r w:rsidRPr="00E157A6">
        <w:rPr>
          <w:rFonts w:ascii="Times New Roman" w:hAnsi="Times New Roman" w:cs="Times New Roman"/>
          <w:sz w:val="24"/>
          <w:szCs w:val="24"/>
        </w:rPr>
        <w:t>Following departmental requests, the Civil Service Commission approved the aforementioned pay</w:t>
      </w:r>
    </w:p>
    <w:p w14:paraId="62C0F07E" w14:textId="2A066AC6" w:rsidR="00E157A6" w:rsidRPr="00E157A6" w:rsidRDefault="00E157A6" w:rsidP="00E157A6">
      <w:pPr>
        <w:pStyle w:val="ListParagraph"/>
        <w:ind w:left="1080"/>
        <w:rPr>
          <w:rFonts w:ascii="Times New Roman" w:hAnsi="Times New Roman" w:cs="Times New Roman"/>
          <w:sz w:val="24"/>
          <w:szCs w:val="24"/>
        </w:rPr>
      </w:pPr>
      <w:r w:rsidRPr="00E157A6">
        <w:rPr>
          <w:rFonts w:ascii="Times New Roman" w:hAnsi="Times New Roman" w:cs="Times New Roman"/>
          <w:sz w:val="24"/>
          <w:szCs w:val="24"/>
        </w:rPr>
        <w:t>plan amendment to expand the use of Professional Certification Pay to expand the use of professional certification</w:t>
      </w:r>
      <w:r>
        <w:rPr>
          <w:rFonts w:ascii="Times New Roman" w:hAnsi="Times New Roman" w:cs="Times New Roman"/>
          <w:sz w:val="24"/>
          <w:szCs w:val="24"/>
        </w:rPr>
        <w:t xml:space="preserve"> </w:t>
      </w:r>
      <w:r w:rsidRPr="00E157A6">
        <w:rPr>
          <w:rFonts w:ascii="Times New Roman" w:hAnsi="Times New Roman" w:cs="Times New Roman"/>
          <w:sz w:val="24"/>
          <w:szCs w:val="24"/>
        </w:rPr>
        <w:t>pay to all employees whether exempt or non- exempt. It is the intent of this special rate of pay to encourage</w:t>
      </w:r>
      <w:r>
        <w:rPr>
          <w:rFonts w:ascii="Times New Roman" w:hAnsi="Times New Roman" w:cs="Times New Roman"/>
          <w:sz w:val="24"/>
          <w:szCs w:val="24"/>
        </w:rPr>
        <w:t xml:space="preserve"> </w:t>
      </w:r>
      <w:r w:rsidRPr="00E157A6">
        <w:rPr>
          <w:rFonts w:ascii="Times New Roman" w:hAnsi="Times New Roman" w:cs="Times New Roman"/>
          <w:sz w:val="24"/>
          <w:szCs w:val="24"/>
        </w:rPr>
        <w:t>investment in employee training and development with the intent of improving the performance of the City</w:t>
      </w:r>
      <w:r>
        <w:rPr>
          <w:rFonts w:ascii="Times New Roman" w:hAnsi="Times New Roman" w:cs="Times New Roman"/>
          <w:sz w:val="24"/>
          <w:szCs w:val="24"/>
        </w:rPr>
        <w:t xml:space="preserve"> </w:t>
      </w:r>
      <w:r w:rsidRPr="00E157A6">
        <w:rPr>
          <w:rFonts w:ascii="Times New Roman" w:hAnsi="Times New Roman" w:cs="Times New Roman"/>
          <w:sz w:val="24"/>
          <w:szCs w:val="24"/>
        </w:rPr>
        <w:t>Workforce and enhancing the services provided by the City Government</w:t>
      </w:r>
      <w:r>
        <w:rPr>
          <w:rFonts w:ascii="Times New Roman" w:hAnsi="Times New Roman" w:cs="Times New Roman"/>
          <w:sz w:val="24"/>
          <w:szCs w:val="24"/>
        </w:rPr>
        <w:t>.</w:t>
      </w:r>
    </w:p>
    <w:p w14:paraId="4225091B" w14:textId="71A3A118" w:rsidR="009B63A0" w:rsidRPr="00255359" w:rsidRDefault="009B63A0" w:rsidP="009B63A0">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7F7F66BF" w14:textId="77777777" w:rsidR="00DC3F54" w:rsidRPr="00255359" w:rsidRDefault="00DC3F54" w:rsidP="00DC3F54">
      <w:pPr>
        <w:spacing w:after="0" w:line="240" w:lineRule="auto"/>
        <w:ind w:left="720" w:right="-144"/>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Pr="00255359">
        <w:rPr>
          <w:rFonts w:ascii="Times New Roman" w:hAnsi="Times New Roman" w:cs="Times New Roman"/>
          <w:b/>
          <w:bCs/>
          <w:sz w:val="24"/>
          <w:szCs w:val="24"/>
        </w:rPr>
        <w:t xml:space="preserve">RECEIVED AND REFERRED TO THE BUDGET COMMITTEE.  </w:t>
      </w:r>
    </w:p>
    <w:p w14:paraId="416E893F" w14:textId="77777777" w:rsidR="00DF1A4E" w:rsidRPr="00255359" w:rsidRDefault="00DF1A4E" w:rsidP="00AA6F87">
      <w:pPr>
        <w:pStyle w:val="AgendaItem"/>
        <w:numPr>
          <w:ilvl w:val="0"/>
          <w:numId w:val="6"/>
        </w:numPr>
      </w:pPr>
      <w:r w:rsidRPr="00255359">
        <w:lastRenderedPageBreak/>
        <w:t xml:space="preserve">COMMUNICATION – FROM AMY B. TREPAGNIER, DIRECTOR OF </w:t>
      </w:r>
      <w:r>
        <w:t>PERSONNEL,</w:t>
      </w:r>
    </w:p>
    <w:p w14:paraId="4894071C" w14:textId="77777777" w:rsidR="00DF1A4E" w:rsidRPr="00255359" w:rsidRDefault="00DF1A4E" w:rsidP="00DF1A4E">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71E1931D" w14:textId="77777777" w:rsidR="00DF1A4E" w:rsidRPr="00255359" w:rsidRDefault="00DF1A4E" w:rsidP="00DF1A4E">
      <w:pPr>
        <w:pStyle w:val="ListParagraph"/>
        <w:spacing w:after="0" w:line="240" w:lineRule="auto"/>
        <w:ind w:left="0" w:firstLine="720"/>
        <w:rPr>
          <w:rFonts w:ascii="Times New Roman" w:hAnsi="Times New Roman" w:cs="Times New Roman"/>
          <w:b/>
          <w:bCs/>
          <w:sz w:val="24"/>
          <w:szCs w:val="24"/>
        </w:rPr>
      </w:pPr>
    </w:p>
    <w:p w14:paraId="75D5A67C" w14:textId="77777777" w:rsidR="00DF1A4E" w:rsidRPr="00255359" w:rsidRDefault="00DF1A4E" w:rsidP="00DF1A4E">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2060D311" w14:textId="06907D21" w:rsidR="00DF1A4E" w:rsidRPr="00255359" w:rsidRDefault="00DF1A4E" w:rsidP="00DF1A4E">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 xml:space="preserve">Amendment to the Classified Pay Plan </w:t>
      </w:r>
      <w:r>
        <w:rPr>
          <w:rFonts w:ascii="Times New Roman" w:hAnsi="Times New Roman" w:cs="Times New Roman"/>
          <w:b/>
          <w:bCs/>
          <w:sz w:val="24"/>
          <w:szCs w:val="24"/>
        </w:rPr>
        <w:t>(Notary Pay</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February 3,</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3D8DFBEE" w14:textId="77777777" w:rsidR="00DF1A4E" w:rsidRPr="00255359" w:rsidRDefault="00DF1A4E" w:rsidP="00DF1A4E">
      <w:pPr>
        <w:pStyle w:val="ListParagraph"/>
        <w:spacing w:after="0" w:line="240" w:lineRule="auto"/>
        <w:rPr>
          <w:rFonts w:ascii="Times New Roman" w:hAnsi="Times New Roman" w:cs="Times New Roman"/>
          <w:sz w:val="24"/>
          <w:szCs w:val="24"/>
        </w:rPr>
      </w:pPr>
    </w:p>
    <w:p w14:paraId="0B06C19D" w14:textId="258BD2DB" w:rsidR="00DF1A4E" w:rsidRDefault="00DF1A4E" w:rsidP="00DF1A4E">
      <w:pPr>
        <w:pStyle w:val="BodyText"/>
        <w:spacing w:before="6" w:after="1"/>
      </w:pPr>
      <w:r w:rsidRPr="00255359">
        <w:tab/>
      </w:r>
      <w:r>
        <w:rPr>
          <w:b/>
          <w:bCs/>
          <w:u w:val="single"/>
        </w:rPr>
        <w:t>Amended</w:t>
      </w:r>
      <w:r w:rsidRPr="0081544B">
        <w:rPr>
          <w:b/>
          <w:bCs/>
          <w:u w:val="single"/>
        </w:rPr>
        <w:t xml:space="preserve"> Special Rate of Pay:</w:t>
      </w:r>
      <w:r w:rsidRPr="009B63A0">
        <w:t xml:space="preserve"> </w:t>
      </w:r>
    </w:p>
    <w:p w14:paraId="1D3E69F2" w14:textId="77777777" w:rsidR="00DF1A4E" w:rsidRDefault="00DF1A4E" w:rsidP="00DF1A4E">
      <w:pPr>
        <w:pStyle w:val="BodyText"/>
        <w:spacing w:before="6" w:after="1"/>
      </w:pPr>
    </w:p>
    <w:p w14:paraId="7E732E72" w14:textId="77777777" w:rsidR="00DF1A4E" w:rsidRDefault="00DF1A4E" w:rsidP="00DF1A4E">
      <w:pPr>
        <w:pStyle w:val="BodyText"/>
        <w:spacing w:before="6" w:after="1"/>
        <w:ind w:left="720"/>
      </w:pPr>
      <w:r w:rsidRPr="0081544B">
        <w:rPr>
          <w:b/>
          <w:bCs/>
        </w:rPr>
        <w:t>From:</w:t>
      </w:r>
      <w:r w:rsidRPr="009B63A0">
        <w:t xml:space="preserve"> </w:t>
      </w:r>
    </w:p>
    <w:p w14:paraId="2E5A2D76" w14:textId="77777777" w:rsidR="00C06A39" w:rsidRDefault="00C06A39" w:rsidP="00DF1A4E">
      <w:pPr>
        <w:pStyle w:val="BodyText"/>
        <w:spacing w:before="6" w:after="1"/>
        <w:ind w:left="720"/>
      </w:pPr>
    </w:p>
    <w:p w14:paraId="04966116" w14:textId="77777777" w:rsidR="00C06A39" w:rsidRDefault="00C06A39" w:rsidP="00DF1A4E">
      <w:pPr>
        <w:pStyle w:val="BodyText"/>
        <w:spacing w:before="6" w:after="1"/>
        <w:ind w:left="720"/>
      </w:pPr>
      <w:r w:rsidRPr="00C06A39">
        <w:t xml:space="preserve">Any non-exempt employee who is assigned notary duties and is commissioned by the State of Louisiana shall receive five (5) percent over their normal rate of pay. </w:t>
      </w:r>
    </w:p>
    <w:p w14:paraId="4BC5B84E" w14:textId="77777777" w:rsidR="00C06A39" w:rsidRDefault="00C06A39" w:rsidP="00DF1A4E">
      <w:pPr>
        <w:pStyle w:val="BodyText"/>
        <w:spacing w:before="6" w:after="1"/>
        <w:ind w:left="720"/>
      </w:pPr>
    </w:p>
    <w:p w14:paraId="08FFA839" w14:textId="18172A7D" w:rsidR="00C06A39" w:rsidRDefault="00C06A39" w:rsidP="00DF1A4E">
      <w:pPr>
        <w:pStyle w:val="BodyText"/>
        <w:spacing w:before="6" w:after="1"/>
        <w:ind w:left="720"/>
      </w:pPr>
      <w:r w:rsidRPr="00B916FB">
        <w:rPr>
          <w:b/>
          <w:bCs/>
        </w:rPr>
        <w:t>To:</w:t>
      </w:r>
      <w:r w:rsidRPr="00C06A39">
        <w:t xml:space="preserve"> Employees at pay grade 88 and below who are assigned notary duties and are commissioned by the State of Louisiana shall receive five (5) percent over their normal rate of pay. </w:t>
      </w:r>
    </w:p>
    <w:p w14:paraId="3FCB15DE" w14:textId="77777777" w:rsidR="00C06A39" w:rsidRDefault="00C06A39" w:rsidP="00DF1A4E">
      <w:pPr>
        <w:pStyle w:val="BodyText"/>
        <w:spacing w:before="6" w:after="1"/>
        <w:ind w:left="720"/>
      </w:pPr>
    </w:p>
    <w:p w14:paraId="23C9BAD6" w14:textId="52E53FBD" w:rsidR="00DF1A4E" w:rsidRDefault="00C06A39" w:rsidP="00DF1A4E">
      <w:pPr>
        <w:pStyle w:val="BodyText"/>
        <w:spacing w:before="6" w:after="1"/>
        <w:ind w:left="720"/>
      </w:pPr>
      <w:r w:rsidRPr="00C06A39">
        <w:t>Following departmental requests, the Civil Service Commission approved the aforementioned pay plan amendment to expand the use of the special rate of pay applicable to licensed notaries for exempt employees who are not at a senior level.</w:t>
      </w:r>
    </w:p>
    <w:p w14:paraId="6DE14A4A" w14:textId="77777777" w:rsidR="00DF1A4E" w:rsidRDefault="00DF1A4E" w:rsidP="00DF1A4E">
      <w:pPr>
        <w:spacing w:after="0" w:line="240" w:lineRule="auto"/>
        <w:ind w:left="720"/>
        <w:rPr>
          <w:rFonts w:ascii="Times New Roman" w:hAnsi="Times New Roman" w:cs="Times New Roman"/>
          <w:b/>
          <w:bCs/>
          <w:sz w:val="24"/>
          <w:szCs w:val="24"/>
        </w:rPr>
      </w:pPr>
    </w:p>
    <w:p w14:paraId="76EBE227" w14:textId="77777777" w:rsidR="00DF1A4E" w:rsidRPr="00255359" w:rsidRDefault="00DF1A4E" w:rsidP="00DF1A4E">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524FFA50" w14:textId="77777777" w:rsidR="00DF1A4E" w:rsidRPr="00255359" w:rsidRDefault="00DF1A4E" w:rsidP="00DF1A4E">
      <w:pPr>
        <w:spacing w:after="0" w:line="240" w:lineRule="auto"/>
        <w:ind w:left="720" w:right="-144"/>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Pr="00255359">
        <w:rPr>
          <w:rFonts w:ascii="Times New Roman" w:hAnsi="Times New Roman" w:cs="Times New Roman"/>
          <w:b/>
          <w:bCs/>
          <w:sz w:val="24"/>
          <w:szCs w:val="24"/>
        </w:rPr>
        <w:t xml:space="preserve">RECEIVED AND REFERRED TO THE BUDGET COMMITTEE.  </w:t>
      </w:r>
    </w:p>
    <w:p w14:paraId="3626543A" w14:textId="77777777" w:rsidR="00DF1A4E" w:rsidRDefault="00DF1A4E" w:rsidP="009B63A0">
      <w:pPr>
        <w:spacing w:after="0" w:line="240" w:lineRule="auto"/>
        <w:ind w:left="720"/>
        <w:rPr>
          <w:rFonts w:ascii="Times New Roman" w:hAnsi="Times New Roman" w:cs="Times New Roman"/>
          <w:b/>
          <w:bCs/>
        </w:rPr>
      </w:pPr>
    </w:p>
    <w:p w14:paraId="1F5600EF" w14:textId="77777777" w:rsidR="00DF1A4E" w:rsidRDefault="00DF1A4E" w:rsidP="009B63A0">
      <w:pPr>
        <w:spacing w:after="0" w:line="240" w:lineRule="auto"/>
        <w:ind w:left="720"/>
        <w:rPr>
          <w:rFonts w:ascii="Times New Roman" w:hAnsi="Times New Roman" w:cs="Times New Roman"/>
          <w:b/>
          <w:bCs/>
        </w:rPr>
      </w:pPr>
    </w:p>
    <w:p w14:paraId="55AEB407" w14:textId="77777777" w:rsidR="00DC3F54" w:rsidRDefault="00DC3F54" w:rsidP="009B63A0">
      <w:pPr>
        <w:spacing w:after="0" w:line="240" w:lineRule="auto"/>
        <w:ind w:left="720"/>
        <w:rPr>
          <w:rFonts w:ascii="Times New Roman" w:hAnsi="Times New Roman" w:cs="Times New Roman"/>
          <w:b/>
          <w:bCs/>
        </w:rPr>
      </w:pPr>
    </w:p>
    <w:p w14:paraId="0C6F825F" w14:textId="77777777" w:rsidR="00DC3F54" w:rsidRDefault="00DC3F54" w:rsidP="009B63A0">
      <w:pPr>
        <w:spacing w:after="0" w:line="240" w:lineRule="auto"/>
        <w:ind w:left="720"/>
        <w:rPr>
          <w:rFonts w:ascii="Times New Roman" w:hAnsi="Times New Roman" w:cs="Times New Roman"/>
          <w:b/>
          <w:bCs/>
        </w:rPr>
      </w:pPr>
    </w:p>
    <w:p w14:paraId="095870F0" w14:textId="77777777" w:rsidR="00DC3F54" w:rsidRDefault="00DC3F54" w:rsidP="009B63A0">
      <w:pPr>
        <w:spacing w:after="0" w:line="240" w:lineRule="auto"/>
        <w:ind w:left="720"/>
        <w:rPr>
          <w:rFonts w:ascii="Times New Roman" w:hAnsi="Times New Roman" w:cs="Times New Roman"/>
          <w:b/>
          <w:bCs/>
        </w:rPr>
      </w:pPr>
    </w:p>
    <w:p w14:paraId="66219E13" w14:textId="77777777" w:rsidR="00DC3F54" w:rsidRDefault="00DC3F54" w:rsidP="009B63A0">
      <w:pPr>
        <w:spacing w:after="0" w:line="240" w:lineRule="auto"/>
        <w:ind w:left="720"/>
        <w:rPr>
          <w:rFonts w:ascii="Times New Roman" w:hAnsi="Times New Roman" w:cs="Times New Roman"/>
          <w:b/>
          <w:bCs/>
        </w:rPr>
      </w:pPr>
    </w:p>
    <w:p w14:paraId="27F94214" w14:textId="77777777" w:rsidR="00DC3F54" w:rsidRPr="00255359" w:rsidRDefault="00DC3F54" w:rsidP="00AA6F87">
      <w:pPr>
        <w:pStyle w:val="AgendaItem"/>
        <w:numPr>
          <w:ilvl w:val="0"/>
          <w:numId w:val="6"/>
        </w:numPr>
      </w:pPr>
      <w:r w:rsidRPr="00255359">
        <w:t xml:space="preserve">COMMUNICATION – FROM AMY B. TREPAGNIER, DIRECTOR OF </w:t>
      </w:r>
      <w:r>
        <w:t>PERSONNEL,</w:t>
      </w:r>
    </w:p>
    <w:p w14:paraId="2068B2BD" w14:textId="77777777" w:rsidR="00DC3F54" w:rsidRPr="00255359" w:rsidRDefault="00DC3F54" w:rsidP="00DC3F54">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6B9DBC59" w14:textId="77777777" w:rsidR="00DC3F54" w:rsidRPr="00255359" w:rsidRDefault="00DC3F54" w:rsidP="00DC3F54">
      <w:pPr>
        <w:pStyle w:val="ListParagraph"/>
        <w:spacing w:after="0" w:line="240" w:lineRule="auto"/>
        <w:ind w:left="0" w:firstLine="720"/>
        <w:rPr>
          <w:rFonts w:ascii="Times New Roman" w:hAnsi="Times New Roman" w:cs="Times New Roman"/>
          <w:b/>
          <w:bCs/>
          <w:sz w:val="24"/>
          <w:szCs w:val="24"/>
        </w:rPr>
      </w:pPr>
    </w:p>
    <w:p w14:paraId="1D4F8B4F" w14:textId="77777777" w:rsidR="00DC3F54" w:rsidRPr="00255359" w:rsidRDefault="00DC3F54" w:rsidP="00DC3F54">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0FA01B9C" w14:textId="6F72410F" w:rsidR="00DC3F54" w:rsidRPr="00255359" w:rsidRDefault="00DC3F54" w:rsidP="00DC3F54">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Amendment to the C</w:t>
      </w:r>
      <w:r>
        <w:rPr>
          <w:rFonts w:ascii="Times New Roman" w:hAnsi="Times New Roman" w:cs="Times New Roman"/>
          <w:b/>
          <w:bCs/>
          <w:sz w:val="24"/>
          <w:szCs w:val="24"/>
        </w:rPr>
        <w:t xml:space="preserve">ivil Service Rule VIII </w:t>
      </w:r>
      <w:r w:rsidRPr="00255359">
        <w:rPr>
          <w:rFonts w:ascii="Times New Roman" w:hAnsi="Times New Roman" w:cs="Times New Roman"/>
          <w:b/>
          <w:bCs/>
          <w:sz w:val="24"/>
          <w:szCs w:val="24"/>
        </w:rPr>
        <w:t>(</w:t>
      </w:r>
      <w:r>
        <w:rPr>
          <w:rFonts w:ascii="Times New Roman" w:hAnsi="Times New Roman" w:cs="Times New Roman"/>
          <w:b/>
          <w:bCs/>
          <w:sz w:val="24"/>
          <w:szCs w:val="24"/>
        </w:rPr>
        <w:t>Union Business</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February 3,</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0C4FF535" w14:textId="77777777" w:rsidR="00DC3F54" w:rsidRPr="00255359" w:rsidRDefault="00DC3F54" w:rsidP="00DC3F54">
      <w:pPr>
        <w:pStyle w:val="ListParagraph"/>
        <w:spacing w:after="0" w:line="240" w:lineRule="auto"/>
        <w:rPr>
          <w:rFonts w:ascii="Times New Roman" w:hAnsi="Times New Roman" w:cs="Times New Roman"/>
          <w:sz w:val="24"/>
          <w:szCs w:val="24"/>
        </w:rPr>
      </w:pPr>
    </w:p>
    <w:p w14:paraId="69232247"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New Rule VIII, Section 12 Union Business </w:t>
      </w:r>
    </w:p>
    <w:p w14:paraId="4AE26867" w14:textId="77777777" w:rsidR="00955AA8" w:rsidRDefault="00955AA8" w:rsidP="00DC3F54">
      <w:pPr>
        <w:spacing w:after="0" w:line="240" w:lineRule="auto"/>
        <w:ind w:left="720"/>
        <w:rPr>
          <w:rFonts w:ascii="Times New Roman" w:eastAsia="Courier New" w:hAnsi="Times New Roman" w:cs="Times New Roman"/>
          <w:bCs/>
          <w:sz w:val="24"/>
          <w:szCs w:val="24"/>
        </w:rPr>
      </w:pPr>
    </w:p>
    <w:p w14:paraId="304EF334"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Where a labor union has qualified as an exclusive bargaining agent, as defined in the New Orleans City Code, an employee who is an official representative of that union will be considered working, and no leave shall be reported, when the employee conducts union business during their regular work hours, subject to the following conditions: </w:t>
      </w:r>
    </w:p>
    <w:p w14:paraId="04E8C7AE" w14:textId="77777777" w:rsidR="00955AA8" w:rsidRDefault="00955AA8" w:rsidP="00DC3F54">
      <w:pPr>
        <w:spacing w:after="0" w:line="240" w:lineRule="auto"/>
        <w:ind w:left="720"/>
        <w:rPr>
          <w:rFonts w:ascii="Times New Roman" w:eastAsia="Courier New" w:hAnsi="Times New Roman" w:cs="Times New Roman"/>
          <w:bCs/>
          <w:sz w:val="24"/>
          <w:szCs w:val="24"/>
        </w:rPr>
      </w:pPr>
    </w:p>
    <w:p w14:paraId="6947937C"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lastRenderedPageBreak/>
        <w:t xml:space="preserve">a) The union business conducted by the employee must be limited to any of the following activities: </w:t>
      </w:r>
    </w:p>
    <w:p w14:paraId="51F7057A" w14:textId="77777777" w:rsidR="00955AA8" w:rsidRDefault="00955AA8" w:rsidP="00DC3F54">
      <w:pPr>
        <w:spacing w:after="0" w:line="240" w:lineRule="auto"/>
        <w:ind w:left="720"/>
        <w:rPr>
          <w:rFonts w:ascii="Times New Roman" w:eastAsia="Courier New" w:hAnsi="Times New Roman" w:cs="Times New Roman"/>
          <w:bCs/>
          <w:sz w:val="24"/>
          <w:szCs w:val="24"/>
        </w:rPr>
      </w:pPr>
    </w:p>
    <w:p w14:paraId="0796CEA4"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1) participating in collective bargaining between the City and the Union; </w:t>
      </w:r>
    </w:p>
    <w:p w14:paraId="7E98A8A2"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2) participating in meetings of a committee established by the applicable collective bargaining agreement or the Civil Service Commission; </w:t>
      </w:r>
    </w:p>
    <w:p w14:paraId="7097AE62"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3) consulting with the City, or its representatives, about the enforcement of any provisions of the applicable collective bargaining agreement or Civil Service Rules; </w:t>
      </w:r>
    </w:p>
    <w:p w14:paraId="444C06F6"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4) transmitting authorized Union communications to the City’s representatives; </w:t>
      </w:r>
    </w:p>
    <w:p w14:paraId="16303E59" w14:textId="73AA4728"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5) assisting other employees with filing grievances and/or Civil Service appeals or participating in the grievance process as a Union representative; </w:t>
      </w:r>
    </w:p>
    <w:p w14:paraId="1DEB3ADF"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6) attending Civil Service employee appeal hearings of bargaining unit members subject to Civil Service Rule II, § 4.9; </w:t>
      </w:r>
    </w:p>
    <w:p w14:paraId="43DF1A2A" w14:textId="77777777" w:rsidR="00955AA8"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 xml:space="preserve">7) investigating potential grievances and Civil Service appeals; and </w:t>
      </w:r>
    </w:p>
    <w:p w14:paraId="00EB84E5" w14:textId="1C173C21" w:rsidR="00DC3F54" w:rsidRDefault="00955AA8" w:rsidP="00DC3F54">
      <w:pPr>
        <w:spacing w:after="0" w:line="240" w:lineRule="auto"/>
        <w:ind w:left="720"/>
        <w:rPr>
          <w:rFonts w:ascii="Times New Roman" w:eastAsia="Courier New" w:hAnsi="Times New Roman" w:cs="Times New Roman"/>
          <w:bCs/>
          <w:sz w:val="24"/>
          <w:szCs w:val="24"/>
        </w:rPr>
      </w:pPr>
      <w:r w:rsidRPr="00955AA8">
        <w:rPr>
          <w:rFonts w:ascii="Times New Roman" w:eastAsia="Courier New" w:hAnsi="Times New Roman" w:cs="Times New Roman"/>
          <w:bCs/>
          <w:sz w:val="24"/>
          <w:szCs w:val="24"/>
        </w:rPr>
        <w:t>8) representing employees during meetings with supervisors or the appointing</w:t>
      </w:r>
      <w:r>
        <w:rPr>
          <w:rFonts w:ascii="Times New Roman" w:eastAsia="Courier New" w:hAnsi="Times New Roman" w:cs="Times New Roman"/>
          <w:bCs/>
          <w:sz w:val="24"/>
          <w:szCs w:val="24"/>
        </w:rPr>
        <w:t xml:space="preserve"> </w:t>
      </w:r>
      <w:r w:rsidRPr="00955AA8">
        <w:rPr>
          <w:rFonts w:ascii="Times New Roman" w:eastAsia="Courier New" w:hAnsi="Times New Roman" w:cs="Times New Roman"/>
          <w:bCs/>
          <w:sz w:val="24"/>
          <w:szCs w:val="24"/>
        </w:rPr>
        <w:t>authority, pre-termination hearings, or grievance hearing</w:t>
      </w:r>
      <w:r>
        <w:rPr>
          <w:rFonts w:ascii="Times New Roman" w:eastAsia="Courier New" w:hAnsi="Times New Roman" w:cs="Times New Roman"/>
          <w:bCs/>
          <w:sz w:val="24"/>
          <w:szCs w:val="24"/>
        </w:rPr>
        <w:t>s.</w:t>
      </w:r>
    </w:p>
    <w:p w14:paraId="28CD51B0" w14:textId="77777777" w:rsidR="00BF48B0" w:rsidRDefault="00BF48B0" w:rsidP="00DC3F54">
      <w:pPr>
        <w:spacing w:after="0" w:line="240" w:lineRule="auto"/>
        <w:ind w:left="720"/>
        <w:rPr>
          <w:rFonts w:ascii="Times New Roman" w:eastAsia="Courier New" w:hAnsi="Times New Roman" w:cs="Times New Roman"/>
          <w:bCs/>
          <w:sz w:val="24"/>
          <w:szCs w:val="24"/>
        </w:rPr>
      </w:pPr>
      <w:r w:rsidRPr="00BF48B0">
        <w:rPr>
          <w:rFonts w:ascii="Times New Roman" w:eastAsia="Courier New" w:hAnsi="Times New Roman" w:cs="Times New Roman"/>
          <w:bCs/>
          <w:sz w:val="24"/>
          <w:szCs w:val="24"/>
        </w:rPr>
        <w:t xml:space="preserve">b) The employee must have requested and received authorization in writing from the appointing authority to conduct the union business. </w:t>
      </w:r>
    </w:p>
    <w:p w14:paraId="562FE57E" w14:textId="77777777" w:rsidR="00BF48B0" w:rsidRDefault="00BF48B0" w:rsidP="00DC3F54">
      <w:pPr>
        <w:spacing w:after="0" w:line="240" w:lineRule="auto"/>
        <w:ind w:left="720"/>
        <w:rPr>
          <w:rFonts w:ascii="Times New Roman" w:eastAsia="Courier New" w:hAnsi="Times New Roman" w:cs="Times New Roman"/>
          <w:bCs/>
          <w:sz w:val="24"/>
          <w:szCs w:val="24"/>
        </w:rPr>
      </w:pPr>
      <w:r w:rsidRPr="00BF48B0">
        <w:rPr>
          <w:rFonts w:ascii="Times New Roman" w:eastAsia="Courier New" w:hAnsi="Times New Roman" w:cs="Times New Roman"/>
          <w:bCs/>
          <w:sz w:val="24"/>
          <w:szCs w:val="24"/>
        </w:rPr>
        <w:t xml:space="preserve">c) Leave shall be reported when the union official conducts internal union business during work hours, such as soliciting members, electing union officials, or collection of dues, unless the work time spent conducting this internal union business is de minimis. </w:t>
      </w:r>
    </w:p>
    <w:p w14:paraId="0F4CA6DF" w14:textId="77777777" w:rsidR="00BF48B0" w:rsidRDefault="00BF48B0" w:rsidP="00DC3F54">
      <w:pPr>
        <w:spacing w:after="0" w:line="240" w:lineRule="auto"/>
        <w:ind w:left="720"/>
        <w:rPr>
          <w:rFonts w:ascii="Times New Roman" w:eastAsia="Courier New" w:hAnsi="Times New Roman" w:cs="Times New Roman"/>
          <w:bCs/>
          <w:sz w:val="24"/>
          <w:szCs w:val="24"/>
        </w:rPr>
      </w:pPr>
    </w:p>
    <w:p w14:paraId="294FD1E2" w14:textId="77C08216" w:rsidR="00BF48B0" w:rsidRPr="00955AA8" w:rsidRDefault="00BF48B0" w:rsidP="00DC3F54">
      <w:pPr>
        <w:spacing w:after="0" w:line="240" w:lineRule="auto"/>
        <w:ind w:left="720"/>
        <w:rPr>
          <w:rFonts w:ascii="Times New Roman" w:eastAsia="Courier New" w:hAnsi="Times New Roman" w:cs="Times New Roman"/>
          <w:bCs/>
          <w:sz w:val="24"/>
          <w:szCs w:val="24"/>
        </w:rPr>
      </w:pPr>
      <w:r w:rsidRPr="00BF48B0">
        <w:rPr>
          <w:rFonts w:ascii="Times New Roman" w:eastAsia="Courier New" w:hAnsi="Times New Roman" w:cs="Times New Roman"/>
          <w:bCs/>
          <w:sz w:val="24"/>
          <w:szCs w:val="24"/>
        </w:rPr>
        <w:t>Following a request from the Chief Administrative Office, the Civil Service Commission approved the aforementioned addition to the Civil Service Rules to provide for the work of certain employees engaged in unio</w:t>
      </w:r>
      <w:r>
        <w:rPr>
          <w:rFonts w:ascii="Times New Roman" w:eastAsia="Courier New" w:hAnsi="Times New Roman" w:cs="Times New Roman"/>
          <w:bCs/>
          <w:sz w:val="24"/>
          <w:szCs w:val="24"/>
        </w:rPr>
        <w:t xml:space="preserve">n </w:t>
      </w:r>
      <w:r w:rsidRPr="00BF48B0">
        <w:rPr>
          <w:rFonts w:ascii="Times New Roman" w:eastAsia="Courier New" w:hAnsi="Times New Roman" w:cs="Times New Roman"/>
          <w:bCs/>
          <w:sz w:val="24"/>
          <w:szCs w:val="24"/>
        </w:rPr>
        <w:t>activities to be counted as regular work hours.</w:t>
      </w:r>
    </w:p>
    <w:p w14:paraId="00C71768" w14:textId="77777777" w:rsidR="00955AA8" w:rsidRPr="00255359" w:rsidRDefault="00955AA8" w:rsidP="00DC3F54">
      <w:pPr>
        <w:spacing w:after="0" w:line="240" w:lineRule="auto"/>
        <w:ind w:left="720"/>
        <w:rPr>
          <w:rFonts w:ascii="Times New Roman" w:eastAsia="Courier New" w:hAnsi="Times New Roman" w:cs="Times New Roman"/>
          <w:b/>
          <w:sz w:val="24"/>
          <w:szCs w:val="24"/>
        </w:rPr>
      </w:pPr>
    </w:p>
    <w:p w14:paraId="665601BB" w14:textId="77777777" w:rsidR="00DC3F54" w:rsidRPr="00255359" w:rsidRDefault="00DC3F54" w:rsidP="00DC3F54">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7AEE6DDA" w14:textId="1C09CB18" w:rsidR="00DC3F54" w:rsidRDefault="00DC3F54" w:rsidP="00DC3F54">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Pr="00255359">
        <w:rPr>
          <w:rFonts w:ascii="Times New Roman" w:hAnsi="Times New Roman" w:cs="Times New Roman"/>
          <w:b/>
          <w:bCs/>
          <w:sz w:val="24"/>
          <w:szCs w:val="24"/>
        </w:rPr>
        <w:t>RECEIVED AND REFERRED TO THE BUDGET COMMITTEE</w:t>
      </w:r>
      <w:r>
        <w:rPr>
          <w:rFonts w:ascii="Times New Roman" w:hAnsi="Times New Roman" w:cs="Times New Roman"/>
          <w:b/>
          <w:bCs/>
          <w:sz w:val="24"/>
          <w:szCs w:val="24"/>
        </w:rPr>
        <w:t>.</w:t>
      </w:r>
    </w:p>
    <w:p w14:paraId="675CEC31" w14:textId="77777777" w:rsidR="00DC3F54" w:rsidRDefault="00DC3F54" w:rsidP="00DC3F54">
      <w:pPr>
        <w:spacing w:after="0" w:line="240" w:lineRule="auto"/>
        <w:ind w:left="720"/>
        <w:rPr>
          <w:rFonts w:ascii="Times New Roman" w:hAnsi="Times New Roman" w:cs="Times New Roman"/>
          <w:b/>
          <w:bCs/>
          <w:sz w:val="24"/>
          <w:szCs w:val="24"/>
        </w:rPr>
      </w:pPr>
    </w:p>
    <w:p w14:paraId="086A235B" w14:textId="77777777" w:rsidR="00BC697F" w:rsidRDefault="00BC697F" w:rsidP="00DC3F54">
      <w:pPr>
        <w:spacing w:after="0" w:line="240" w:lineRule="auto"/>
        <w:ind w:left="720"/>
        <w:rPr>
          <w:rFonts w:ascii="Times New Roman" w:hAnsi="Times New Roman" w:cs="Times New Roman"/>
          <w:b/>
          <w:bCs/>
          <w:sz w:val="24"/>
          <w:szCs w:val="24"/>
        </w:rPr>
      </w:pPr>
    </w:p>
    <w:p w14:paraId="48540E58" w14:textId="77777777" w:rsidR="00DC3F54" w:rsidRDefault="00DC3F54" w:rsidP="00DC3F54">
      <w:pPr>
        <w:spacing w:after="0" w:line="240" w:lineRule="auto"/>
        <w:ind w:left="720"/>
        <w:rPr>
          <w:rFonts w:ascii="Times New Roman" w:hAnsi="Times New Roman" w:cs="Times New Roman"/>
          <w:b/>
          <w:bCs/>
          <w:sz w:val="24"/>
          <w:szCs w:val="24"/>
        </w:rPr>
      </w:pPr>
    </w:p>
    <w:p w14:paraId="18665E1A" w14:textId="77777777" w:rsidR="00C55510" w:rsidRPr="00255359" w:rsidRDefault="00C55510" w:rsidP="00AA6F87">
      <w:pPr>
        <w:pStyle w:val="AgendaItem"/>
        <w:numPr>
          <w:ilvl w:val="0"/>
          <w:numId w:val="6"/>
        </w:numPr>
      </w:pPr>
      <w:r w:rsidRPr="00255359">
        <w:t xml:space="preserve">COMMUNICATION – FROM AMY B. TREPAGNIER, DIRECTOR OF </w:t>
      </w:r>
      <w:r>
        <w:t>PERSONNEL,</w:t>
      </w:r>
    </w:p>
    <w:p w14:paraId="2A34B94E" w14:textId="77777777" w:rsidR="00C55510" w:rsidRPr="00255359" w:rsidRDefault="00C55510" w:rsidP="00C55510">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 xml:space="preserve">DEPARTMENT OF CIVIL SERVICE, CITY OF NEW ORLEANS </w:t>
      </w:r>
    </w:p>
    <w:p w14:paraId="43B59F1B" w14:textId="77777777" w:rsidR="00C55510" w:rsidRPr="00255359" w:rsidRDefault="00C55510" w:rsidP="00C55510">
      <w:pPr>
        <w:pStyle w:val="ListParagraph"/>
        <w:spacing w:after="0" w:line="240" w:lineRule="auto"/>
        <w:ind w:left="0" w:firstLine="720"/>
        <w:rPr>
          <w:rFonts w:ascii="Times New Roman" w:hAnsi="Times New Roman" w:cs="Times New Roman"/>
          <w:b/>
          <w:bCs/>
          <w:sz w:val="24"/>
          <w:szCs w:val="24"/>
        </w:rPr>
      </w:pPr>
    </w:p>
    <w:p w14:paraId="29A5AA5F" w14:textId="77777777" w:rsidR="00C55510" w:rsidRPr="00255359" w:rsidRDefault="00C55510" w:rsidP="00C55510">
      <w:pPr>
        <w:pStyle w:val="ListParagraph"/>
        <w:spacing w:after="0" w:line="240" w:lineRule="auto"/>
        <w:ind w:left="0" w:firstLine="720"/>
        <w:rPr>
          <w:rFonts w:ascii="Times New Roman" w:hAnsi="Times New Roman" w:cs="Times New Roman"/>
          <w:b/>
          <w:bCs/>
          <w:sz w:val="24"/>
          <w:szCs w:val="24"/>
        </w:rPr>
      </w:pPr>
      <w:r w:rsidRPr="00255359">
        <w:rPr>
          <w:rFonts w:ascii="Times New Roman" w:hAnsi="Times New Roman" w:cs="Times New Roman"/>
          <w:b/>
          <w:bCs/>
          <w:sz w:val="24"/>
          <w:szCs w:val="24"/>
        </w:rPr>
        <w:t>Brief:</w:t>
      </w:r>
    </w:p>
    <w:p w14:paraId="5385D700" w14:textId="2BE3E070" w:rsidR="00C55510" w:rsidRPr="00255359" w:rsidRDefault="00C55510" w:rsidP="00C55510">
      <w:pPr>
        <w:pStyle w:val="ListParagraph"/>
        <w:spacing w:after="0" w:line="240" w:lineRule="auto"/>
        <w:rPr>
          <w:rFonts w:ascii="Times New Roman" w:hAnsi="Times New Roman" w:cs="Times New Roman"/>
          <w:sz w:val="24"/>
          <w:szCs w:val="24"/>
        </w:rPr>
      </w:pPr>
      <w:r w:rsidRPr="00255359">
        <w:rPr>
          <w:rFonts w:ascii="Times New Roman" w:hAnsi="Times New Roman" w:cs="Times New Roman"/>
          <w:sz w:val="24"/>
          <w:szCs w:val="24"/>
        </w:rPr>
        <w:t xml:space="preserve">Submitting for Council approval </w:t>
      </w:r>
      <w:r w:rsidRPr="00255359">
        <w:rPr>
          <w:rFonts w:ascii="Times New Roman" w:hAnsi="Times New Roman" w:cs="Times New Roman"/>
          <w:b/>
          <w:bCs/>
          <w:sz w:val="24"/>
          <w:szCs w:val="24"/>
        </w:rPr>
        <w:t>Amendment to the Classified Pay Plan (</w:t>
      </w:r>
      <w:r>
        <w:rPr>
          <w:rFonts w:ascii="Times New Roman" w:hAnsi="Times New Roman" w:cs="Times New Roman"/>
          <w:b/>
          <w:bCs/>
          <w:sz w:val="24"/>
          <w:szCs w:val="24"/>
        </w:rPr>
        <w:t>Mardi Gras Special Rate of Pay</w:t>
      </w:r>
      <w:r w:rsidR="009C6575" w:rsidRPr="00006ABD">
        <w:rPr>
          <w:rFonts w:ascii="Times New Roman" w:hAnsi="Times New Roman" w:cs="Times New Roman"/>
          <w:b/>
          <w:bCs/>
          <w:sz w:val="24"/>
          <w:szCs w:val="24"/>
        </w:rPr>
        <w:t xml:space="preserve"> Amendment</w:t>
      </w:r>
      <w:r w:rsidR="00006ABD">
        <w:rPr>
          <w:rFonts w:ascii="Times New Roman" w:hAnsi="Times New Roman" w:cs="Times New Roman"/>
          <w:b/>
          <w:bCs/>
          <w:sz w:val="24"/>
          <w:szCs w:val="24"/>
        </w:rPr>
        <w:t>)</w:t>
      </w:r>
      <w:r w:rsidR="00006ABD">
        <w:rPr>
          <w:rFonts w:ascii="Times New Roman" w:hAnsi="Times New Roman" w:cs="Times New Roman"/>
          <w:sz w:val="24"/>
          <w:szCs w:val="24"/>
        </w:rPr>
        <w:t>,</w:t>
      </w:r>
      <w:r w:rsidRPr="00255359">
        <w:rPr>
          <w:rFonts w:ascii="Times New Roman" w:hAnsi="Times New Roman" w:cs="Times New Roman"/>
          <w:b/>
          <w:bCs/>
          <w:sz w:val="24"/>
          <w:szCs w:val="24"/>
        </w:rPr>
        <w:t xml:space="preserve"> </w:t>
      </w:r>
      <w:r w:rsidRPr="00255359">
        <w:rPr>
          <w:rFonts w:ascii="Times New Roman" w:hAnsi="Times New Roman" w:cs="Times New Roman"/>
          <w:sz w:val="24"/>
          <w:szCs w:val="24"/>
        </w:rPr>
        <w:t xml:space="preserve">in accordance with Article X, Section 10 of the Constitution of Louisiana as adopted by the Civil Service Commission at its meeting of </w:t>
      </w:r>
      <w:r>
        <w:rPr>
          <w:rFonts w:ascii="Times New Roman" w:hAnsi="Times New Roman" w:cs="Times New Roman"/>
          <w:sz w:val="24"/>
          <w:szCs w:val="24"/>
        </w:rPr>
        <w:t>February 3,</w:t>
      </w:r>
      <w:r w:rsidRPr="00255359">
        <w:rPr>
          <w:rFonts w:ascii="Times New Roman" w:hAnsi="Times New Roman" w:cs="Times New Roman"/>
          <w:sz w:val="24"/>
          <w:szCs w:val="24"/>
        </w:rPr>
        <w:t xml:space="preserve"> 202</w:t>
      </w:r>
      <w:r>
        <w:rPr>
          <w:rFonts w:ascii="Times New Roman" w:hAnsi="Times New Roman" w:cs="Times New Roman"/>
          <w:sz w:val="24"/>
          <w:szCs w:val="24"/>
        </w:rPr>
        <w:t>5</w:t>
      </w:r>
      <w:r w:rsidRPr="00255359">
        <w:rPr>
          <w:rFonts w:ascii="Times New Roman" w:hAnsi="Times New Roman" w:cs="Times New Roman"/>
          <w:sz w:val="24"/>
          <w:szCs w:val="24"/>
        </w:rPr>
        <w:t>, as outlined below:</w:t>
      </w:r>
    </w:p>
    <w:p w14:paraId="509608B2" w14:textId="77777777" w:rsidR="00C55510" w:rsidRPr="00255359" w:rsidRDefault="00C55510" w:rsidP="00C55510">
      <w:pPr>
        <w:pStyle w:val="ListParagraph"/>
        <w:spacing w:after="0" w:line="240" w:lineRule="auto"/>
        <w:rPr>
          <w:rFonts w:ascii="Times New Roman" w:hAnsi="Times New Roman" w:cs="Times New Roman"/>
          <w:sz w:val="24"/>
          <w:szCs w:val="24"/>
        </w:rPr>
      </w:pPr>
    </w:p>
    <w:p w14:paraId="2B876A3E" w14:textId="77777777" w:rsidR="009A21A0" w:rsidRDefault="00C55510" w:rsidP="00C55510">
      <w:pPr>
        <w:pStyle w:val="BodyText"/>
        <w:spacing w:before="6" w:after="1"/>
      </w:pPr>
      <w:r w:rsidRPr="00255359">
        <w:tab/>
      </w:r>
      <w:r w:rsidR="009A21A0" w:rsidRPr="009A21A0">
        <w:t xml:space="preserve">Amended Special Rate of Pay: </w:t>
      </w:r>
      <w:r w:rsidR="009A21A0" w:rsidRPr="009A21A0">
        <w:rPr>
          <w:strike/>
        </w:rPr>
        <w:t>Strikethroughs</w:t>
      </w:r>
      <w:r w:rsidR="009A21A0" w:rsidRPr="009A21A0">
        <w:t xml:space="preserve"> are deleted. Additions are in </w:t>
      </w:r>
      <w:r w:rsidR="009A21A0" w:rsidRPr="009A21A0">
        <w:rPr>
          <w:b/>
          <w:bCs/>
        </w:rPr>
        <w:t>bold</w:t>
      </w:r>
      <w:r w:rsidR="009A21A0" w:rsidRPr="009A21A0">
        <w:t xml:space="preserve">. </w:t>
      </w:r>
    </w:p>
    <w:p w14:paraId="746BD97C" w14:textId="77777777" w:rsidR="009A21A0" w:rsidRDefault="009A21A0" w:rsidP="00C55510">
      <w:pPr>
        <w:pStyle w:val="BodyText"/>
        <w:spacing w:before="6" w:after="1"/>
      </w:pPr>
    </w:p>
    <w:p w14:paraId="13FD5185" w14:textId="77777777" w:rsidR="009A21A0" w:rsidRDefault="009A21A0" w:rsidP="009A21A0">
      <w:pPr>
        <w:pStyle w:val="BodyText"/>
        <w:spacing w:before="6" w:after="1"/>
        <w:ind w:firstLine="720"/>
      </w:pPr>
      <w:r w:rsidRPr="009A21A0">
        <w:t xml:space="preserve">SPECIAL RATE OF PAY – EXTENDED SPECIAL EVENT MARDI GRAS </w:t>
      </w:r>
    </w:p>
    <w:p w14:paraId="764C5482" w14:textId="77777777" w:rsidR="009A21A0" w:rsidRDefault="009A21A0" w:rsidP="009A21A0">
      <w:pPr>
        <w:pStyle w:val="BodyText"/>
        <w:spacing w:before="6" w:after="1"/>
        <w:ind w:firstLine="720"/>
      </w:pPr>
    </w:p>
    <w:p w14:paraId="2C2FDDF9" w14:textId="42A4E6D6" w:rsidR="009A21A0" w:rsidRDefault="009A21A0" w:rsidP="009A21A0">
      <w:pPr>
        <w:pStyle w:val="BodyText"/>
        <w:numPr>
          <w:ilvl w:val="0"/>
          <w:numId w:val="39"/>
        </w:numPr>
        <w:spacing w:before="6" w:after="1"/>
      </w:pPr>
      <w:r w:rsidRPr="009A21A0">
        <w:t xml:space="preserve">Any non-exempt employee assigned duties performing or directly supporting Mardi Gras field operations may, at the approval of their Appointing Authority, receive ten (10) percent above their normal rate of pay for all hours worked while directly engaged in such duties. </w:t>
      </w:r>
    </w:p>
    <w:p w14:paraId="73104B30" w14:textId="53216660" w:rsidR="009A21A0" w:rsidRDefault="009A21A0" w:rsidP="009A21A0">
      <w:pPr>
        <w:pStyle w:val="BodyText"/>
        <w:numPr>
          <w:ilvl w:val="0"/>
          <w:numId w:val="39"/>
        </w:numPr>
        <w:spacing w:before="6" w:after="1"/>
      </w:pPr>
      <w:r w:rsidRPr="009A21A0">
        <w:lastRenderedPageBreak/>
        <w:t xml:space="preserve">The Chief Administrative Officer or other executive authority shall be responsible for maintaining </w:t>
      </w:r>
    </w:p>
    <w:p w14:paraId="57F4EBAB" w14:textId="29A9D2FF" w:rsidR="009A21A0" w:rsidRDefault="009A21A0" w:rsidP="009A21A0">
      <w:pPr>
        <w:pStyle w:val="BodyText"/>
        <w:spacing w:before="6" w:after="1"/>
        <w:ind w:left="1080"/>
      </w:pPr>
      <w:r w:rsidRPr="009A21A0">
        <w:t xml:space="preserve">policies and procedures for documenting, evaluating, and approving eligibility for this special rate of pay. </w:t>
      </w:r>
    </w:p>
    <w:p w14:paraId="35B676CE" w14:textId="77777777" w:rsidR="009A21A0" w:rsidRDefault="009A21A0" w:rsidP="009A21A0">
      <w:pPr>
        <w:pStyle w:val="BodyText"/>
        <w:spacing w:before="6" w:after="1"/>
        <w:ind w:left="1080"/>
      </w:pPr>
    </w:p>
    <w:p w14:paraId="64098D63" w14:textId="5D81F8E9" w:rsidR="009A21A0" w:rsidRDefault="009A21A0" w:rsidP="009A21A0">
      <w:pPr>
        <w:pStyle w:val="BodyText"/>
        <w:numPr>
          <w:ilvl w:val="0"/>
          <w:numId w:val="39"/>
        </w:numPr>
        <w:spacing w:before="6" w:after="1"/>
      </w:pPr>
      <w:r w:rsidRPr="009A21A0">
        <w:t xml:space="preserve">The application of this special rate of pay shall begin no earlier than two weeks prior to Mardi Gras </w:t>
      </w:r>
    </w:p>
    <w:p w14:paraId="52A9589B" w14:textId="33F89F71" w:rsidR="00C55510" w:rsidRDefault="009A21A0" w:rsidP="009A21A0">
      <w:pPr>
        <w:pStyle w:val="BodyText"/>
        <w:spacing w:before="6" w:after="1"/>
        <w:ind w:left="1080"/>
      </w:pPr>
      <w:r w:rsidRPr="009A21A0">
        <w:t xml:space="preserve">Day and shall end on </w:t>
      </w:r>
      <w:r w:rsidRPr="007434C9">
        <w:rPr>
          <w:strike/>
        </w:rPr>
        <w:t xml:space="preserve">Mardi Gras Day </w:t>
      </w:r>
      <w:r w:rsidRPr="009A21A0">
        <w:t>Ash Wednesday. The specific start date shall be designated each year by the Chief Administrative Officer or other executive authority in accordance with the Mardi Gras schedule and shall be submitted in writing to the Personnel Director.</w:t>
      </w:r>
    </w:p>
    <w:p w14:paraId="0BF4AE83" w14:textId="77777777" w:rsidR="009A21A0" w:rsidRPr="00D51CE3" w:rsidRDefault="009A21A0" w:rsidP="009A21A0">
      <w:pPr>
        <w:pStyle w:val="BodyText"/>
        <w:spacing w:before="6" w:after="1"/>
        <w:ind w:left="1080"/>
        <w:rPr>
          <w:rFonts w:eastAsia="Courier New"/>
          <w:bCs/>
        </w:rPr>
      </w:pPr>
    </w:p>
    <w:p w14:paraId="4FEFB587" w14:textId="5CC7FA2B" w:rsidR="007038FE" w:rsidRDefault="00D51CE3" w:rsidP="009A21A0">
      <w:pPr>
        <w:pStyle w:val="BodyText"/>
        <w:spacing w:before="6" w:after="1"/>
        <w:ind w:left="1080"/>
        <w:rPr>
          <w:rFonts w:eastAsia="Courier New"/>
          <w:bCs/>
        </w:rPr>
      </w:pPr>
      <w:r w:rsidRPr="00D51CE3">
        <w:rPr>
          <w:rFonts w:eastAsia="Courier New"/>
          <w:bCs/>
        </w:rPr>
        <w:t xml:space="preserve">Following a request from the Chief Administrative Officer, the Civil Service Commission approved the aforementioned pay plan amendment to change the end date for the existing Mardi Gras Special Rate of Pay from Mardi Gras Day to Ash Wednesday. It is the intent of this special rate of pay amendment to cover employees involved in cleanup and other related activities the day after Mardi Gras. We are requesting for the effective date of the amendment to be the date of Civil Service Commission approval on February 3, 2025 so as to include the 2025 Mardi Gras season. </w:t>
      </w:r>
    </w:p>
    <w:p w14:paraId="55C8E7A3" w14:textId="77777777" w:rsidR="00D51CE3" w:rsidRPr="00D51CE3" w:rsidRDefault="00D51CE3" w:rsidP="009A21A0">
      <w:pPr>
        <w:pStyle w:val="BodyText"/>
        <w:spacing w:before="6" w:after="1"/>
        <w:ind w:left="1080"/>
        <w:rPr>
          <w:rFonts w:eastAsia="Courier New"/>
          <w:bCs/>
        </w:rPr>
      </w:pPr>
    </w:p>
    <w:p w14:paraId="45B9107E" w14:textId="77777777" w:rsidR="00C55510" w:rsidRPr="00255359" w:rsidRDefault="00C55510" w:rsidP="00C55510">
      <w:pPr>
        <w:spacing w:after="0" w:line="240" w:lineRule="auto"/>
        <w:ind w:left="720"/>
        <w:rPr>
          <w:rFonts w:ascii="Times New Roman" w:hAnsi="Times New Roman" w:cs="Times New Roman"/>
          <w:b/>
          <w:bCs/>
          <w:sz w:val="24"/>
          <w:szCs w:val="24"/>
        </w:rPr>
      </w:pPr>
      <w:r w:rsidRPr="00255359">
        <w:rPr>
          <w:rFonts w:ascii="Times New Roman" w:hAnsi="Times New Roman" w:cs="Times New Roman"/>
          <w:b/>
          <w:bCs/>
          <w:sz w:val="24"/>
          <w:szCs w:val="24"/>
        </w:rPr>
        <w:t>Annotation:</w:t>
      </w:r>
    </w:p>
    <w:p w14:paraId="67BA97F9" w14:textId="77777777" w:rsidR="00C55510" w:rsidRPr="00255359" w:rsidRDefault="00C55510" w:rsidP="00C55510">
      <w:pPr>
        <w:spacing w:after="0" w:line="240" w:lineRule="auto"/>
        <w:ind w:left="720" w:right="-144"/>
        <w:rPr>
          <w:rFonts w:ascii="Times New Roman" w:hAnsi="Times New Roman" w:cs="Times New Roman"/>
          <w:b/>
          <w:bCs/>
          <w:i/>
          <w:iCs/>
          <w:sz w:val="24"/>
          <w:szCs w:val="24"/>
        </w:rPr>
      </w:pPr>
      <w:r>
        <w:rPr>
          <w:rFonts w:ascii="Times New Roman" w:hAnsi="Times New Roman" w:cs="Times New Roman"/>
          <w:b/>
          <w:bCs/>
          <w:sz w:val="24"/>
          <w:szCs w:val="24"/>
        </w:rPr>
        <w:t xml:space="preserve">MAY BE </w:t>
      </w:r>
      <w:r w:rsidRPr="00255359">
        <w:rPr>
          <w:rFonts w:ascii="Times New Roman" w:hAnsi="Times New Roman" w:cs="Times New Roman"/>
          <w:b/>
          <w:bCs/>
          <w:sz w:val="24"/>
          <w:szCs w:val="24"/>
        </w:rPr>
        <w:t xml:space="preserve">RECEIVED AND REFERRED TO THE BUDGET COMMITTEE.  </w:t>
      </w:r>
    </w:p>
    <w:p w14:paraId="7C65225D" w14:textId="77777777" w:rsidR="00C55510" w:rsidRDefault="00C55510" w:rsidP="00C55510">
      <w:pPr>
        <w:spacing w:after="0" w:line="240" w:lineRule="auto"/>
        <w:ind w:left="720"/>
        <w:rPr>
          <w:rFonts w:ascii="Times New Roman" w:hAnsi="Times New Roman" w:cs="Times New Roman"/>
          <w:b/>
          <w:bCs/>
        </w:rPr>
      </w:pPr>
    </w:p>
    <w:p w14:paraId="1F2CB80A" w14:textId="77777777" w:rsidR="00FD1373" w:rsidRDefault="00FD1373" w:rsidP="00C55510">
      <w:pPr>
        <w:spacing w:after="0" w:line="240" w:lineRule="auto"/>
        <w:ind w:left="720"/>
        <w:rPr>
          <w:rFonts w:ascii="Times New Roman" w:hAnsi="Times New Roman" w:cs="Times New Roman"/>
          <w:b/>
          <w:bCs/>
        </w:rPr>
      </w:pPr>
    </w:p>
    <w:p w14:paraId="553DCF1D" w14:textId="77777777" w:rsidR="00FD1373" w:rsidRDefault="00FD1373" w:rsidP="00C55510">
      <w:pPr>
        <w:spacing w:after="0" w:line="240" w:lineRule="auto"/>
        <w:ind w:left="720"/>
        <w:rPr>
          <w:rFonts w:ascii="Times New Roman" w:hAnsi="Times New Roman" w:cs="Times New Roman"/>
          <w:b/>
          <w:bCs/>
        </w:rPr>
      </w:pPr>
    </w:p>
    <w:p w14:paraId="03A6CDFA" w14:textId="77777777" w:rsidR="00B54F90" w:rsidRDefault="00B54F90" w:rsidP="00C55510">
      <w:pPr>
        <w:spacing w:after="0" w:line="240" w:lineRule="auto"/>
        <w:ind w:left="720"/>
        <w:rPr>
          <w:rFonts w:ascii="Times New Roman" w:hAnsi="Times New Roman" w:cs="Times New Roman"/>
          <w:b/>
          <w:bCs/>
        </w:rPr>
      </w:pPr>
    </w:p>
    <w:p w14:paraId="2270DA6D" w14:textId="170256C8" w:rsidR="00B54F90" w:rsidRDefault="00B54F90" w:rsidP="00AA6F87">
      <w:pPr>
        <w:pStyle w:val="AgendaItem"/>
        <w:numPr>
          <w:ilvl w:val="0"/>
          <w:numId w:val="6"/>
        </w:numPr>
      </w:pPr>
      <w:r w:rsidRPr="00EE325F">
        <w:t xml:space="preserve">COMMUNICATION – FROM </w:t>
      </w:r>
      <w:r>
        <w:t>ETHAN CARTWRGHT, INNOVATION MAN</w:t>
      </w:r>
      <w:r w:rsidR="00726582">
        <w:t>A</w:t>
      </w:r>
      <w:r>
        <w:t xml:space="preserve">GER, CHIEF </w:t>
      </w:r>
    </w:p>
    <w:p w14:paraId="717FFE91" w14:textId="45DB1570" w:rsidR="00B54F90" w:rsidRPr="00EE325F" w:rsidRDefault="00B54F90" w:rsidP="00AA6F87">
      <w:pPr>
        <w:pStyle w:val="AgendaItem"/>
        <w:numPr>
          <w:ilvl w:val="0"/>
          <w:numId w:val="0"/>
        </w:numPr>
        <w:ind w:left="720"/>
      </w:pPr>
      <w:r>
        <w:t>ADMINISTRATIVE OFFICE</w:t>
      </w:r>
      <w:r w:rsidRPr="00EE325F">
        <w:t>, CITY OF NEW ORLEANS</w:t>
      </w:r>
    </w:p>
    <w:p w14:paraId="5655E5FA" w14:textId="77777777" w:rsidR="00B54F90" w:rsidRPr="00EE325F" w:rsidRDefault="00B54F90" w:rsidP="00B54F90">
      <w:pPr>
        <w:pStyle w:val="ListParagraph"/>
        <w:spacing w:after="0" w:line="240" w:lineRule="auto"/>
        <w:ind w:left="0" w:firstLine="720"/>
        <w:rPr>
          <w:rFonts w:ascii="Courier New" w:hAnsi="Courier New" w:cs="Courier New"/>
          <w:sz w:val="24"/>
          <w:szCs w:val="24"/>
        </w:rPr>
      </w:pPr>
    </w:p>
    <w:p w14:paraId="386497D7" w14:textId="77777777" w:rsidR="00B54F90" w:rsidRPr="00EE325F" w:rsidRDefault="00B54F90" w:rsidP="00B54F90">
      <w:pPr>
        <w:pStyle w:val="ListParagraph"/>
        <w:spacing w:after="0" w:line="240" w:lineRule="auto"/>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0621DBCA" w14:textId="70BA4D4B" w:rsidR="00B54F90" w:rsidRPr="00EE325F" w:rsidRDefault="00B54F90" w:rsidP="00B54F90">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 xml:space="preserve">Submitting a proposed agreement between the City of New Orleans and </w:t>
      </w:r>
      <w:r>
        <w:rPr>
          <w:rFonts w:ascii="Times New Roman" w:hAnsi="Times New Roman" w:cs="Times New Roman"/>
          <w:sz w:val="24"/>
          <w:szCs w:val="24"/>
        </w:rPr>
        <w:t>the Orleans Parish Sheriff’s Office,</w:t>
      </w:r>
      <w:r w:rsidRPr="00EE325F">
        <w:rPr>
          <w:rFonts w:ascii="Times New Roman" w:hAnsi="Times New Roman" w:cs="Times New Roman"/>
          <w:sz w:val="24"/>
          <w:szCs w:val="24"/>
        </w:rPr>
        <w:t xml:space="preserve"> a completed contract summary form, and the related Motion, pursuant to Rule 57.</w:t>
      </w:r>
    </w:p>
    <w:p w14:paraId="5BF98F33" w14:textId="77777777" w:rsidR="00B54F90" w:rsidRPr="00C950F4" w:rsidRDefault="00B54F90" w:rsidP="00B54F90">
      <w:pPr>
        <w:spacing w:after="0" w:line="240" w:lineRule="auto"/>
        <w:rPr>
          <w:rFonts w:ascii="Times New Roman" w:hAnsi="Times New Roman" w:cs="Times New Roman"/>
        </w:rPr>
      </w:pPr>
    </w:p>
    <w:p w14:paraId="0FF787EC" w14:textId="77777777" w:rsidR="00B54F90" w:rsidRPr="00C950F4" w:rsidRDefault="00B54F90" w:rsidP="00B54F90">
      <w:pPr>
        <w:spacing w:after="0" w:line="240" w:lineRule="auto"/>
        <w:ind w:firstLine="720"/>
        <w:rPr>
          <w:rFonts w:ascii="Times New Roman" w:hAnsi="Times New Roman" w:cs="Times New Roman"/>
          <w:b/>
        </w:rPr>
      </w:pPr>
      <w:r w:rsidRPr="00C950F4">
        <w:rPr>
          <w:rFonts w:ascii="Times New Roman" w:hAnsi="Times New Roman" w:cs="Times New Roman"/>
          <w:b/>
        </w:rPr>
        <w:t>Annotation:</w:t>
      </w:r>
    </w:p>
    <w:p w14:paraId="1A04689E" w14:textId="30714E11" w:rsidR="00DC3F54" w:rsidRDefault="00B54F90" w:rsidP="00B54F90">
      <w:pPr>
        <w:spacing w:after="0" w:line="240" w:lineRule="auto"/>
        <w:ind w:left="720"/>
        <w:rPr>
          <w:rFonts w:ascii="Times New Roman" w:hAnsi="Times New Roman" w:cs="Times New Roman"/>
          <w:b/>
          <w:bCs/>
          <w:sz w:val="24"/>
          <w:szCs w:val="24"/>
        </w:rPr>
      </w:pPr>
      <w:r>
        <w:rPr>
          <w:rFonts w:ascii="Times New Roman" w:hAnsi="Times New Roman" w:cs="Times New Roman"/>
          <w:b/>
          <w:bCs/>
        </w:rPr>
        <w:t xml:space="preserve">MAY BE </w:t>
      </w:r>
      <w:r w:rsidRPr="00C950F4">
        <w:rPr>
          <w:rFonts w:ascii="Times New Roman" w:hAnsi="Times New Roman" w:cs="Times New Roman"/>
          <w:b/>
          <w:bCs/>
        </w:rPr>
        <w:t>RECEIVED</w:t>
      </w:r>
      <w:r>
        <w:rPr>
          <w:rFonts w:ascii="Times New Roman" w:hAnsi="Times New Roman" w:cs="Times New Roman"/>
          <w:b/>
          <w:bCs/>
        </w:rPr>
        <w:t xml:space="preserve"> AND REFERRED TO THE </w:t>
      </w:r>
      <w:r w:rsidR="00726582">
        <w:rPr>
          <w:rFonts w:ascii="Times New Roman" w:hAnsi="Times New Roman" w:cs="Times New Roman"/>
          <w:b/>
          <w:bCs/>
        </w:rPr>
        <w:t xml:space="preserve">CRIMINAL JUSTICE </w:t>
      </w:r>
      <w:r>
        <w:rPr>
          <w:rFonts w:ascii="Times New Roman" w:hAnsi="Times New Roman" w:cs="Times New Roman"/>
          <w:b/>
          <w:bCs/>
        </w:rPr>
        <w:t>COMMITTEE</w:t>
      </w:r>
      <w:r w:rsidRPr="00C950F4">
        <w:rPr>
          <w:rFonts w:ascii="Times New Roman" w:hAnsi="Times New Roman" w:cs="Times New Roman"/>
          <w:b/>
          <w:bCs/>
        </w:rPr>
        <w:t>.</w:t>
      </w:r>
    </w:p>
    <w:p w14:paraId="5DBC4E04" w14:textId="77777777" w:rsidR="00DC3F54" w:rsidRDefault="00DC3F54" w:rsidP="00DC3F54">
      <w:pPr>
        <w:spacing w:after="0" w:line="240" w:lineRule="auto"/>
        <w:ind w:left="720"/>
        <w:rPr>
          <w:rFonts w:ascii="Times New Roman" w:hAnsi="Times New Roman" w:cs="Times New Roman"/>
          <w:b/>
          <w:bCs/>
        </w:rPr>
      </w:pPr>
    </w:p>
    <w:p w14:paraId="7E3DA440" w14:textId="77777777" w:rsidR="00FD1373" w:rsidRDefault="00FD1373" w:rsidP="00DC3F54">
      <w:pPr>
        <w:spacing w:after="0" w:line="240" w:lineRule="auto"/>
        <w:ind w:left="720"/>
        <w:rPr>
          <w:rFonts w:ascii="Times New Roman" w:hAnsi="Times New Roman" w:cs="Times New Roman"/>
          <w:b/>
          <w:bCs/>
        </w:rPr>
      </w:pPr>
    </w:p>
    <w:p w14:paraId="6239EAAC" w14:textId="77777777" w:rsidR="00B54F90" w:rsidRDefault="00B54F90" w:rsidP="00DC3F54">
      <w:pPr>
        <w:spacing w:after="0" w:line="240" w:lineRule="auto"/>
        <w:ind w:left="720"/>
        <w:rPr>
          <w:rFonts w:ascii="Times New Roman" w:hAnsi="Times New Roman" w:cs="Times New Roman"/>
          <w:b/>
          <w:bCs/>
        </w:rPr>
      </w:pPr>
    </w:p>
    <w:p w14:paraId="2C722C70" w14:textId="77777777" w:rsidR="00B54F90" w:rsidRDefault="00B54F90" w:rsidP="00DC3F54">
      <w:pPr>
        <w:spacing w:after="0" w:line="240" w:lineRule="auto"/>
        <w:ind w:left="720"/>
        <w:rPr>
          <w:rFonts w:ascii="Times New Roman" w:hAnsi="Times New Roman" w:cs="Times New Roman"/>
          <w:b/>
          <w:bCs/>
        </w:rPr>
      </w:pPr>
    </w:p>
    <w:p w14:paraId="5679DC62" w14:textId="35C02831" w:rsidR="006A1936" w:rsidRPr="00333510" w:rsidRDefault="006A1936" w:rsidP="006A1936">
      <w:pPr>
        <w:pStyle w:val="ListParagraph"/>
        <w:numPr>
          <w:ilvl w:val="0"/>
          <w:numId w:val="6"/>
        </w:numPr>
        <w:spacing w:after="0" w:line="240" w:lineRule="auto"/>
        <w:rPr>
          <w:rFonts w:ascii="Times New Roman" w:hAnsi="Times New Roman" w:cs="Times New Roman"/>
          <w:b/>
          <w:bCs/>
          <w:sz w:val="24"/>
          <w:szCs w:val="24"/>
        </w:rPr>
      </w:pPr>
      <w:r w:rsidRPr="00333510">
        <w:rPr>
          <w:rFonts w:ascii="Times New Roman" w:hAnsi="Times New Roman" w:cs="Times New Roman"/>
          <w:b/>
          <w:bCs/>
          <w:sz w:val="24"/>
          <w:szCs w:val="24"/>
        </w:rPr>
        <w:t>COMMUNICATION – FROM AMY B. TREPAGNIER, DIRECTOR OF PERSONNEL,</w:t>
      </w:r>
    </w:p>
    <w:p w14:paraId="1C087598" w14:textId="77777777" w:rsidR="006A1936" w:rsidRPr="00333510" w:rsidRDefault="006A1936" w:rsidP="006A1936">
      <w:pPr>
        <w:spacing w:after="0" w:line="240" w:lineRule="auto"/>
        <w:ind w:left="720"/>
        <w:rPr>
          <w:rFonts w:ascii="Times New Roman" w:hAnsi="Times New Roman" w:cs="Times New Roman"/>
          <w:b/>
          <w:bCs/>
          <w:sz w:val="24"/>
          <w:szCs w:val="24"/>
        </w:rPr>
      </w:pPr>
      <w:r w:rsidRPr="00333510">
        <w:rPr>
          <w:rFonts w:ascii="Times New Roman" w:hAnsi="Times New Roman" w:cs="Times New Roman"/>
          <w:b/>
          <w:bCs/>
          <w:sz w:val="24"/>
          <w:szCs w:val="24"/>
        </w:rPr>
        <w:t>CITY OF NEW ORLEANS, DEPARTMENT OF CIVIL SERVICE</w:t>
      </w:r>
    </w:p>
    <w:p w14:paraId="0B940178" w14:textId="77777777" w:rsidR="006A1936" w:rsidRPr="006A1936" w:rsidRDefault="006A1936" w:rsidP="006A1936">
      <w:pPr>
        <w:spacing w:after="0" w:line="240" w:lineRule="auto"/>
        <w:ind w:left="720"/>
        <w:rPr>
          <w:rFonts w:ascii="Times New Roman" w:hAnsi="Times New Roman" w:cs="Times New Roman"/>
          <w:b/>
          <w:bCs/>
        </w:rPr>
      </w:pPr>
    </w:p>
    <w:p w14:paraId="48090361" w14:textId="77777777" w:rsidR="006A1936" w:rsidRPr="00333510" w:rsidRDefault="006A1936" w:rsidP="006A1936">
      <w:pPr>
        <w:spacing w:after="0" w:line="240" w:lineRule="auto"/>
        <w:ind w:left="720"/>
        <w:rPr>
          <w:rFonts w:ascii="Times New Roman" w:hAnsi="Times New Roman" w:cs="Times New Roman"/>
          <w:b/>
          <w:bCs/>
          <w:sz w:val="24"/>
          <w:szCs w:val="24"/>
        </w:rPr>
      </w:pPr>
      <w:r w:rsidRPr="00333510">
        <w:rPr>
          <w:rFonts w:ascii="Times New Roman" w:hAnsi="Times New Roman" w:cs="Times New Roman"/>
          <w:b/>
          <w:bCs/>
          <w:sz w:val="24"/>
          <w:szCs w:val="24"/>
        </w:rPr>
        <w:t>Brief:</w:t>
      </w:r>
    </w:p>
    <w:p w14:paraId="1CD36F37" w14:textId="77777777" w:rsidR="006A1936" w:rsidRPr="00333510" w:rsidRDefault="006A1936" w:rsidP="006A1936">
      <w:pPr>
        <w:spacing w:after="0" w:line="240" w:lineRule="auto"/>
        <w:ind w:left="720"/>
        <w:rPr>
          <w:rFonts w:ascii="Times New Roman" w:hAnsi="Times New Roman" w:cs="Times New Roman"/>
          <w:sz w:val="24"/>
          <w:szCs w:val="24"/>
        </w:rPr>
      </w:pPr>
      <w:r w:rsidRPr="00333510">
        <w:rPr>
          <w:rFonts w:ascii="Times New Roman" w:hAnsi="Times New Roman" w:cs="Times New Roman"/>
          <w:sz w:val="24"/>
          <w:szCs w:val="24"/>
        </w:rPr>
        <w:t xml:space="preserve">Submitting the Monthly raw data relative to current staffing, hiring, and applications to the New Orleans </w:t>
      </w:r>
    </w:p>
    <w:p w14:paraId="765E55B0" w14:textId="77777777" w:rsidR="006A1936" w:rsidRPr="00333510" w:rsidRDefault="006A1936" w:rsidP="006A1936">
      <w:pPr>
        <w:spacing w:after="0" w:line="240" w:lineRule="auto"/>
        <w:ind w:left="720"/>
        <w:rPr>
          <w:rFonts w:ascii="Times New Roman" w:hAnsi="Times New Roman" w:cs="Times New Roman"/>
          <w:sz w:val="24"/>
          <w:szCs w:val="24"/>
        </w:rPr>
      </w:pPr>
      <w:r w:rsidRPr="00333510">
        <w:rPr>
          <w:rFonts w:ascii="Times New Roman" w:hAnsi="Times New Roman" w:cs="Times New Roman"/>
          <w:sz w:val="24"/>
          <w:szCs w:val="24"/>
        </w:rPr>
        <w:t>Police Department as required by City Council Ordinance No. 29130.</w:t>
      </w:r>
    </w:p>
    <w:p w14:paraId="1C0A306F" w14:textId="77777777" w:rsidR="006A1936" w:rsidRPr="00333510" w:rsidRDefault="006A1936" w:rsidP="006A1936">
      <w:pPr>
        <w:spacing w:after="0" w:line="240" w:lineRule="auto"/>
        <w:ind w:left="720"/>
        <w:rPr>
          <w:rFonts w:ascii="Times New Roman" w:hAnsi="Times New Roman" w:cs="Times New Roman"/>
          <w:b/>
          <w:bCs/>
          <w:sz w:val="24"/>
          <w:szCs w:val="24"/>
        </w:rPr>
      </w:pPr>
    </w:p>
    <w:p w14:paraId="4DF0D097" w14:textId="77777777" w:rsidR="006A1936" w:rsidRPr="006A1936" w:rsidRDefault="006A1936" w:rsidP="006A1936">
      <w:pPr>
        <w:spacing w:after="0" w:line="240" w:lineRule="auto"/>
        <w:ind w:left="720"/>
        <w:rPr>
          <w:rFonts w:ascii="Times New Roman" w:hAnsi="Times New Roman" w:cs="Times New Roman"/>
          <w:b/>
          <w:bCs/>
        </w:rPr>
      </w:pPr>
      <w:r w:rsidRPr="006A1936">
        <w:rPr>
          <w:rFonts w:ascii="Times New Roman" w:hAnsi="Times New Roman" w:cs="Times New Roman"/>
          <w:b/>
          <w:bCs/>
        </w:rPr>
        <w:t>Annotation:</w:t>
      </w:r>
    </w:p>
    <w:p w14:paraId="2A7F0886" w14:textId="1E90FA18" w:rsidR="006A1936" w:rsidRPr="006A1936" w:rsidRDefault="006A1936" w:rsidP="006A1936">
      <w:pPr>
        <w:spacing w:after="0" w:line="240" w:lineRule="auto"/>
        <w:ind w:left="720"/>
        <w:rPr>
          <w:rFonts w:ascii="Times New Roman" w:hAnsi="Times New Roman" w:cs="Times New Roman"/>
          <w:b/>
          <w:bCs/>
        </w:rPr>
      </w:pPr>
      <w:r>
        <w:rPr>
          <w:rFonts w:ascii="Times New Roman" w:hAnsi="Times New Roman" w:cs="Times New Roman"/>
          <w:b/>
          <w:bCs/>
        </w:rPr>
        <w:t xml:space="preserve">MAY BE </w:t>
      </w:r>
      <w:r w:rsidRPr="006A1936">
        <w:rPr>
          <w:rFonts w:ascii="Times New Roman" w:hAnsi="Times New Roman" w:cs="Times New Roman"/>
          <w:b/>
          <w:bCs/>
        </w:rPr>
        <w:t>RECEIVED.</w:t>
      </w:r>
    </w:p>
    <w:p w14:paraId="6676C416" w14:textId="77777777" w:rsidR="006A1936" w:rsidRDefault="006A1936" w:rsidP="006A1936">
      <w:pPr>
        <w:spacing w:after="0" w:line="240" w:lineRule="auto"/>
        <w:ind w:left="720"/>
        <w:rPr>
          <w:rFonts w:ascii="Times New Roman" w:hAnsi="Times New Roman" w:cs="Times New Roman"/>
          <w:b/>
          <w:bCs/>
        </w:rPr>
      </w:pPr>
    </w:p>
    <w:p w14:paraId="4A9134E4" w14:textId="77777777" w:rsidR="006B6412" w:rsidRDefault="006B6412" w:rsidP="006A1936">
      <w:pPr>
        <w:spacing w:after="0" w:line="240" w:lineRule="auto"/>
        <w:ind w:left="720"/>
        <w:rPr>
          <w:rFonts w:ascii="Times New Roman" w:hAnsi="Times New Roman" w:cs="Times New Roman"/>
          <w:b/>
          <w:bCs/>
        </w:rPr>
      </w:pPr>
    </w:p>
    <w:p w14:paraId="73AF1EF6" w14:textId="77777777" w:rsidR="004D1AA9" w:rsidRDefault="006A1936" w:rsidP="00AA6F87">
      <w:pPr>
        <w:pStyle w:val="AgendaItem"/>
        <w:numPr>
          <w:ilvl w:val="0"/>
          <w:numId w:val="6"/>
        </w:numPr>
      </w:pPr>
      <w:r w:rsidRPr="00EE325F">
        <w:lastRenderedPageBreak/>
        <w:t xml:space="preserve">COMMUNICATION – FROM </w:t>
      </w:r>
      <w:r>
        <w:t xml:space="preserve">MATT TORRI, </w:t>
      </w:r>
      <w:r w:rsidR="004D1AA9">
        <w:t xml:space="preserve">DIRECTOR, </w:t>
      </w:r>
      <w:r>
        <w:t xml:space="preserve">DEPARTMENT OF </w:t>
      </w:r>
    </w:p>
    <w:p w14:paraId="67730DDE" w14:textId="70A8182F" w:rsidR="006A1936" w:rsidRPr="00EE325F" w:rsidRDefault="006A1936" w:rsidP="004D1AA9">
      <w:pPr>
        <w:pStyle w:val="AgendaItem"/>
        <w:numPr>
          <w:ilvl w:val="0"/>
          <w:numId w:val="0"/>
        </w:numPr>
        <w:ind w:firstLine="720"/>
      </w:pPr>
      <w:r>
        <w:t>SANITATION,</w:t>
      </w:r>
      <w:r w:rsidRPr="00EE325F">
        <w:t xml:space="preserve"> CITY OF NEW ORLEANS</w:t>
      </w:r>
    </w:p>
    <w:p w14:paraId="43E7F5C2" w14:textId="77777777" w:rsidR="006A1936" w:rsidRPr="00EE325F" w:rsidRDefault="006A1936" w:rsidP="006A1936">
      <w:pPr>
        <w:pStyle w:val="ListParagraph"/>
        <w:spacing w:after="0" w:line="240" w:lineRule="auto"/>
        <w:ind w:left="0" w:firstLine="720"/>
        <w:rPr>
          <w:rFonts w:ascii="Courier New" w:hAnsi="Courier New" w:cs="Courier New"/>
          <w:sz w:val="24"/>
          <w:szCs w:val="24"/>
        </w:rPr>
      </w:pPr>
    </w:p>
    <w:p w14:paraId="34CBF3D6" w14:textId="77777777" w:rsidR="006A1936" w:rsidRPr="00EE325F" w:rsidRDefault="006A1936" w:rsidP="006A1936">
      <w:pPr>
        <w:pStyle w:val="ListParagraph"/>
        <w:spacing w:after="0" w:line="240" w:lineRule="auto"/>
        <w:ind w:left="0" w:firstLine="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0F5622D9" w14:textId="22200CCE" w:rsidR="006A1936" w:rsidRPr="00EE325F" w:rsidRDefault="006A1936" w:rsidP="006A1936">
      <w:pPr>
        <w:pStyle w:val="ListParagraph"/>
        <w:spacing w:after="0" w:line="240" w:lineRule="auto"/>
        <w:rPr>
          <w:rFonts w:ascii="Times New Roman" w:hAnsi="Times New Roman" w:cs="Times New Roman"/>
          <w:sz w:val="24"/>
          <w:szCs w:val="24"/>
        </w:rPr>
      </w:pPr>
      <w:r w:rsidRPr="00EE325F">
        <w:rPr>
          <w:rFonts w:ascii="Times New Roman" w:hAnsi="Times New Roman" w:cs="Times New Roman"/>
          <w:sz w:val="24"/>
          <w:szCs w:val="24"/>
        </w:rPr>
        <w:t xml:space="preserve">Submitting a proposed </w:t>
      </w:r>
      <w:r>
        <w:rPr>
          <w:rFonts w:ascii="Times New Roman" w:hAnsi="Times New Roman" w:cs="Times New Roman"/>
          <w:sz w:val="24"/>
          <w:szCs w:val="24"/>
        </w:rPr>
        <w:t xml:space="preserve">Non-Exclusive </w:t>
      </w:r>
      <w:r w:rsidR="002A72AA">
        <w:rPr>
          <w:rFonts w:ascii="Times New Roman" w:hAnsi="Times New Roman" w:cs="Times New Roman"/>
          <w:sz w:val="24"/>
          <w:szCs w:val="24"/>
        </w:rPr>
        <w:t xml:space="preserve">Franchise </w:t>
      </w:r>
      <w:r>
        <w:rPr>
          <w:rFonts w:ascii="Times New Roman" w:hAnsi="Times New Roman" w:cs="Times New Roman"/>
          <w:sz w:val="24"/>
          <w:szCs w:val="24"/>
        </w:rPr>
        <w:t>A</w:t>
      </w:r>
      <w:r w:rsidRPr="00EE325F">
        <w:rPr>
          <w:rFonts w:ascii="Times New Roman" w:hAnsi="Times New Roman" w:cs="Times New Roman"/>
          <w:sz w:val="24"/>
          <w:szCs w:val="24"/>
        </w:rPr>
        <w:t xml:space="preserve">greement between the City of New Orleans and </w:t>
      </w:r>
      <w:r>
        <w:rPr>
          <w:rFonts w:ascii="Times New Roman" w:hAnsi="Times New Roman" w:cs="Times New Roman"/>
          <w:sz w:val="24"/>
          <w:szCs w:val="24"/>
        </w:rPr>
        <w:t>River Birch, LLC,</w:t>
      </w:r>
      <w:r w:rsidRPr="00EE325F">
        <w:rPr>
          <w:rFonts w:ascii="Times New Roman" w:hAnsi="Times New Roman" w:cs="Times New Roman"/>
          <w:sz w:val="24"/>
          <w:szCs w:val="24"/>
        </w:rPr>
        <w:t xml:space="preserve"> a completed contract summary form, pursuant to Rule 57.</w:t>
      </w:r>
    </w:p>
    <w:p w14:paraId="7683AAF5" w14:textId="77777777" w:rsidR="006A1936" w:rsidRPr="00C950F4" w:rsidRDefault="006A1936" w:rsidP="006A1936">
      <w:pPr>
        <w:spacing w:after="0" w:line="240" w:lineRule="auto"/>
        <w:rPr>
          <w:rFonts w:ascii="Times New Roman" w:hAnsi="Times New Roman" w:cs="Times New Roman"/>
        </w:rPr>
      </w:pPr>
    </w:p>
    <w:p w14:paraId="344267D3" w14:textId="77777777" w:rsidR="006A1936" w:rsidRPr="00C950F4" w:rsidRDefault="006A1936" w:rsidP="006A1936">
      <w:pPr>
        <w:spacing w:after="0" w:line="240" w:lineRule="auto"/>
        <w:ind w:firstLine="720"/>
        <w:rPr>
          <w:rFonts w:ascii="Times New Roman" w:hAnsi="Times New Roman" w:cs="Times New Roman"/>
          <w:b/>
        </w:rPr>
      </w:pPr>
      <w:r w:rsidRPr="00C950F4">
        <w:rPr>
          <w:rFonts w:ascii="Times New Roman" w:hAnsi="Times New Roman" w:cs="Times New Roman"/>
          <w:b/>
        </w:rPr>
        <w:t>Annotation:</w:t>
      </w:r>
    </w:p>
    <w:p w14:paraId="7295D600" w14:textId="7FCF0021" w:rsidR="006A1936" w:rsidRDefault="006A1936" w:rsidP="006A1936">
      <w:pPr>
        <w:spacing w:after="0" w:line="240" w:lineRule="auto"/>
        <w:ind w:left="720"/>
        <w:rPr>
          <w:rFonts w:ascii="Times New Roman" w:hAnsi="Times New Roman" w:cs="Times New Roman"/>
          <w:b/>
          <w:bCs/>
        </w:rPr>
      </w:pPr>
      <w:r>
        <w:rPr>
          <w:rFonts w:ascii="Times New Roman" w:hAnsi="Times New Roman" w:cs="Times New Roman"/>
          <w:b/>
          <w:bCs/>
        </w:rPr>
        <w:t xml:space="preserve">MAY BE </w:t>
      </w:r>
      <w:r w:rsidRPr="00C950F4">
        <w:rPr>
          <w:rFonts w:ascii="Times New Roman" w:hAnsi="Times New Roman" w:cs="Times New Roman"/>
          <w:b/>
          <w:bCs/>
        </w:rPr>
        <w:t>RECEIVED</w:t>
      </w:r>
      <w:r>
        <w:rPr>
          <w:rFonts w:ascii="Times New Roman" w:hAnsi="Times New Roman" w:cs="Times New Roman"/>
          <w:b/>
          <w:bCs/>
        </w:rPr>
        <w:t xml:space="preserve"> AND REFERRED TO THE </w:t>
      </w:r>
      <w:r w:rsidR="002A72AA">
        <w:rPr>
          <w:rFonts w:ascii="Times New Roman" w:hAnsi="Times New Roman" w:cs="Times New Roman"/>
          <w:b/>
          <w:bCs/>
        </w:rPr>
        <w:t>PUBLIC WORKS, SANTATION AND ENVIRONMENT CO</w:t>
      </w:r>
      <w:r>
        <w:rPr>
          <w:rFonts w:ascii="Times New Roman" w:hAnsi="Times New Roman" w:cs="Times New Roman"/>
          <w:b/>
          <w:bCs/>
        </w:rPr>
        <w:t>MMITTEE</w:t>
      </w:r>
      <w:r w:rsidRPr="00C950F4">
        <w:rPr>
          <w:rFonts w:ascii="Times New Roman" w:hAnsi="Times New Roman" w:cs="Times New Roman"/>
          <w:b/>
          <w:bCs/>
        </w:rPr>
        <w:t>.</w:t>
      </w:r>
    </w:p>
    <w:p w14:paraId="5D6022A1" w14:textId="77777777" w:rsidR="00A94CD9" w:rsidRDefault="00A94CD9" w:rsidP="006A1936">
      <w:pPr>
        <w:spacing w:after="0" w:line="240" w:lineRule="auto"/>
        <w:ind w:left="720"/>
        <w:rPr>
          <w:rFonts w:ascii="Times New Roman" w:hAnsi="Times New Roman" w:cs="Times New Roman"/>
          <w:b/>
          <w:bCs/>
        </w:rPr>
      </w:pPr>
    </w:p>
    <w:p w14:paraId="1D49FFE7" w14:textId="77777777" w:rsidR="00A94CD9" w:rsidRDefault="00A94CD9" w:rsidP="006A1936">
      <w:pPr>
        <w:spacing w:after="0" w:line="240" w:lineRule="auto"/>
        <w:ind w:left="720"/>
        <w:rPr>
          <w:rFonts w:ascii="Times New Roman" w:hAnsi="Times New Roman" w:cs="Times New Roman"/>
          <w:b/>
          <w:bCs/>
          <w:sz w:val="24"/>
          <w:szCs w:val="24"/>
        </w:rPr>
      </w:pPr>
    </w:p>
    <w:p w14:paraId="672F4480" w14:textId="77777777" w:rsidR="00A94CD9" w:rsidRDefault="00A94CD9" w:rsidP="006A1936">
      <w:pPr>
        <w:spacing w:after="0" w:line="240" w:lineRule="auto"/>
        <w:ind w:left="720"/>
        <w:rPr>
          <w:rFonts w:ascii="Times New Roman" w:hAnsi="Times New Roman" w:cs="Times New Roman"/>
          <w:b/>
          <w:bCs/>
          <w:sz w:val="24"/>
          <w:szCs w:val="24"/>
        </w:rPr>
      </w:pPr>
    </w:p>
    <w:p w14:paraId="617B8AE1" w14:textId="77777777" w:rsidR="00A94CD9" w:rsidRDefault="00A94CD9" w:rsidP="006A1936">
      <w:pPr>
        <w:spacing w:after="0" w:line="240" w:lineRule="auto"/>
        <w:ind w:left="720"/>
        <w:rPr>
          <w:rFonts w:ascii="Times New Roman" w:hAnsi="Times New Roman" w:cs="Times New Roman"/>
          <w:b/>
          <w:bCs/>
          <w:sz w:val="24"/>
          <w:szCs w:val="24"/>
        </w:rPr>
      </w:pPr>
    </w:p>
    <w:p w14:paraId="55301DB5" w14:textId="3CA39FA1" w:rsidR="001C77C8" w:rsidRPr="00EE325F" w:rsidRDefault="001C77C8" w:rsidP="00AA6F87">
      <w:pPr>
        <w:pStyle w:val="AgendaItem"/>
        <w:numPr>
          <w:ilvl w:val="0"/>
          <w:numId w:val="6"/>
        </w:numPr>
      </w:pPr>
      <w:r w:rsidRPr="00EE325F">
        <w:t xml:space="preserve">REPORT – OF ROBERT D. RIVERS, EXECUTIVE DIRECTOR, CITY PLANNING </w:t>
      </w:r>
    </w:p>
    <w:p w14:paraId="31F0946D" w14:textId="77777777" w:rsidR="001C77C8" w:rsidRPr="00EE325F" w:rsidRDefault="001C77C8" w:rsidP="00AA6F87">
      <w:pPr>
        <w:pStyle w:val="AgendaItem"/>
        <w:numPr>
          <w:ilvl w:val="0"/>
          <w:numId w:val="0"/>
        </w:numPr>
        <w:ind w:left="720"/>
      </w:pPr>
      <w:r w:rsidRPr="00EE325F">
        <w:t>COMMISSION, CITY OF NEW ORLEANS</w:t>
      </w:r>
    </w:p>
    <w:p w14:paraId="757AF41C" w14:textId="77777777" w:rsidR="001C77C8" w:rsidRPr="00EE325F" w:rsidRDefault="001C77C8" w:rsidP="001C77C8">
      <w:pPr>
        <w:widowControl w:val="0"/>
        <w:autoSpaceDE w:val="0"/>
        <w:autoSpaceDN w:val="0"/>
        <w:adjustRightInd w:val="0"/>
        <w:spacing w:after="0" w:line="240" w:lineRule="auto"/>
        <w:ind w:left="720"/>
        <w:rPr>
          <w:rFonts w:ascii="Times New Roman" w:hAnsi="Times New Roman" w:cs="Times New Roman"/>
          <w:b/>
          <w:bCs/>
          <w:sz w:val="24"/>
          <w:szCs w:val="24"/>
        </w:rPr>
      </w:pPr>
    </w:p>
    <w:p w14:paraId="08F3C033" w14:textId="77777777" w:rsidR="001C77C8" w:rsidRPr="00EE325F" w:rsidRDefault="001C77C8" w:rsidP="001C77C8">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0A2118E8" w14:textId="77777777" w:rsidR="001C77C8" w:rsidRPr="00EE325F" w:rsidRDefault="001C77C8" w:rsidP="001C77C8">
      <w:pPr>
        <w:widowControl w:val="0"/>
        <w:autoSpaceDE w:val="0"/>
        <w:autoSpaceDN w:val="0"/>
        <w:adjustRightInd w:val="0"/>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Transmitting the reports for NSTR Special Exception Docket Numbers: 184/23, 1611 Audubon St. – Cm. Giarrusso; 36/24, 1433 Dauphine St. - Cm. King; 37/24, 1305 Saint Roch Ave. – Cm. King; 38/24, 237 Morgan St.  – Cm. King; Cn. Deadline 4/14/25.</w:t>
      </w:r>
    </w:p>
    <w:p w14:paraId="32C52E7C" w14:textId="77777777" w:rsidR="001C77C8" w:rsidRPr="00EE325F" w:rsidRDefault="001C77C8" w:rsidP="001C77C8">
      <w:pPr>
        <w:widowControl w:val="0"/>
        <w:autoSpaceDE w:val="0"/>
        <w:autoSpaceDN w:val="0"/>
        <w:adjustRightInd w:val="0"/>
        <w:spacing w:after="0" w:line="240" w:lineRule="auto"/>
        <w:ind w:left="720"/>
        <w:rPr>
          <w:rFonts w:ascii="Times New Roman" w:hAnsi="Times New Roman" w:cs="Times New Roman"/>
          <w:sz w:val="24"/>
          <w:szCs w:val="24"/>
        </w:rPr>
      </w:pPr>
    </w:p>
    <w:p w14:paraId="51951959" w14:textId="77777777" w:rsidR="001C77C8" w:rsidRPr="00EE325F" w:rsidRDefault="001C77C8" w:rsidP="001C77C8">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5FFA3E0D" w14:textId="77777777" w:rsidR="001C77C8" w:rsidRPr="00EE325F" w:rsidRDefault="001C77C8" w:rsidP="001C77C8">
      <w:pPr>
        <w:pStyle w:val="AgendaAnnotations"/>
        <w:rPr>
          <w:sz w:val="24"/>
          <w:szCs w:val="24"/>
        </w:rPr>
      </w:pPr>
      <w:r w:rsidRPr="00EE325F">
        <w:rPr>
          <w:sz w:val="24"/>
          <w:szCs w:val="24"/>
        </w:rPr>
        <w:t xml:space="preserve">MAY BE RECEIVED.  </w:t>
      </w:r>
      <w:r w:rsidRPr="00EE325F">
        <w:rPr>
          <w:i/>
          <w:iCs w:val="0"/>
          <w:sz w:val="24"/>
          <w:szCs w:val="24"/>
        </w:rPr>
        <w:t>(Hearing Date Set For 2/27/25).</w:t>
      </w:r>
    </w:p>
    <w:p w14:paraId="1BA9BE31" w14:textId="5FF7D248" w:rsidR="00EE325F" w:rsidRDefault="00EE325F">
      <w:pPr>
        <w:rPr>
          <w:rFonts w:ascii="Times New Roman" w:eastAsia="Courier New" w:hAnsi="Times New Roman" w:cs="Times New Roman"/>
          <w:b/>
          <w:sz w:val="24"/>
          <w:szCs w:val="24"/>
        </w:rPr>
      </w:pPr>
    </w:p>
    <w:p w14:paraId="4D061AE1" w14:textId="77777777" w:rsidR="00FC07EE" w:rsidRDefault="00FC07EE">
      <w:pPr>
        <w:rPr>
          <w:rFonts w:ascii="Times New Roman" w:eastAsia="Courier New" w:hAnsi="Times New Roman" w:cs="Times New Roman"/>
          <w:b/>
          <w:sz w:val="24"/>
          <w:szCs w:val="24"/>
        </w:rPr>
      </w:pPr>
    </w:p>
    <w:p w14:paraId="54CD46C5" w14:textId="53987ABE" w:rsidR="00537EB4" w:rsidRPr="00EE325F" w:rsidRDefault="00537EB4" w:rsidP="00AA6F87">
      <w:pPr>
        <w:pStyle w:val="AgendaItem"/>
        <w:numPr>
          <w:ilvl w:val="0"/>
          <w:numId w:val="6"/>
        </w:numPr>
      </w:pPr>
      <w:r w:rsidRPr="00EE325F">
        <w:t xml:space="preserve">REPORT – OF ROBERT D. RIVERS, EXECUTIVE DIRECTOR, CITY PLANNING  </w:t>
      </w:r>
    </w:p>
    <w:p w14:paraId="6220E455" w14:textId="77777777" w:rsidR="00537EB4" w:rsidRPr="00EE325F" w:rsidRDefault="00537EB4" w:rsidP="00AA6F87">
      <w:pPr>
        <w:pStyle w:val="AgendaItem"/>
        <w:numPr>
          <w:ilvl w:val="0"/>
          <w:numId w:val="0"/>
        </w:numPr>
        <w:ind w:left="720"/>
      </w:pPr>
      <w:r w:rsidRPr="00EE325F">
        <w:t>COMMISSION, CITY OF NEW ORLEANS</w:t>
      </w:r>
    </w:p>
    <w:p w14:paraId="22E478E2" w14:textId="77777777" w:rsidR="00537EB4" w:rsidRPr="00EE325F" w:rsidRDefault="00537EB4" w:rsidP="00537EB4">
      <w:pPr>
        <w:spacing w:after="0" w:line="240" w:lineRule="auto"/>
        <w:ind w:left="720"/>
        <w:rPr>
          <w:rFonts w:ascii="Times New Roman" w:hAnsi="Times New Roman" w:cs="Times New Roman"/>
          <w:sz w:val="24"/>
          <w:szCs w:val="24"/>
        </w:rPr>
      </w:pPr>
    </w:p>
    <w:p w14:paraId="31FE2E13" w14:textId="77777777" w:rsidR="00537EB4" w:rsidRPr="00EE325F" w:rsidRDefault="00537EB4" w:rsidP="00537EB4">
      <w:pPr>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7F3A5CAD" w14:textId="310C5B43" w:rsidR="00537EB4" w:rsidRPr="00EE325F" w:rsidRDefault="00537EB4" w:rsidP="00537EB4">
      <w:pPr>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Transmitting Zoning Docket Numbers 3/25 – Cm. Harris; 8/25 – Cm. King; 9/25 – Cm. King; 10/25 – Cm. Green; Cn. Deadline 4/14/25.</w:t>
      </w:r>
    </w:p>
    <w:p w14:paraId="7D024783" w14:textId="77777777" w:rsidR="00537EB4" w:rsidRPr="00EE325F" w:rsidRDefault="00537EB4" w:rsidP="00537EB4">
      <w:pPr>
        <w:spacing w:after="0" w:line="240" w:lineRule="auto"/>
        <w:ind w:left="720"/>
        <w:rPr>
          <w:rFonts w:ascii="Times New Roman" w:hAnsi="Times New Roman" w:cs="Times New Roman"/>
          <w:sz w:val="24"/>
          <w:szCs w:val="24"/>
        </w:rPr>
      </w:pPr>
    </w:p>
    <w:p w14:paraId="5B7E77BB" w14:textId="77777777" w:rsidR="00537EB4" w:rsidRPr="00EE325F" w:rsidRDefault="00537EB4" w:rsidP="00537EB4">
      <w:pPr>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1DC4269D" w14:textId="446BF3D0" w:rsidR="00537EB4" w:rsidRPr="00EE325F" w:rsidRDefault="00537EB4" w:rsidP="00537EB4">
      <w:pPr>
        <w:spacing w:after="0" w:line="240" w:lineRule="auto"/>
        <w:ind w:left="720"/>
        <w:rPr>
          <w:rFonts w:ascii="Times New Roman" w:hAnsi="Times New Roman" w:cs="Times New Roman"/>
          <w:b/>
          <w:bCs/>
          <w:i/>
          <w:iCs/>
          <w:sz w:val="24"/>
          <w:szCs w:val="24"/>
        </w:rPr>
      </w:pPr>
      <w:r w:rsidRPr="00EE325F">
        <w:rPr>
          <w:rFonts w:ascii="Times New Roman" w:hAnsi="Times New Roman" w:cs="Times New Roman"/>
          <w:b/>
          <w:bCs/>
          <w:sz w:val="24"/>
          <w:szCs w:val="24"/>
        </w:rPr>
        <w:t xml:space="preserve">MAY BE RECEIVED. </w:t>
      </w:r>
      <w:r w:rsidRPr="00EE325F">
        <w:rPr>
          <w:rFonts w:ascii="Times New Roman" w:hAnsi="Times New Roman" w:cs="Times New Roman"/>
          <w:b/>
          <w:bCs/>
          <w:i/>
          <w:iCs/>
          <w:sz w:val="24"/>
          <w:szCs w:val="24"/>
        </w:rPr>
        <w:t>(Hearing Date Set For 2/27/25).</w:t>
      </w:r>
    </w:p>
    <w:p w14:paraId="6FA0C8DC" w14:textId="77777777" w:rsidR="00516420" w:rsidRDefault="00516420" w:rsidP="00EE325F">
      <w:pPr>
        <w:spacing w:after="0" w:line="240" w:lineRule="auto"/>
        <w:rPr>
          <w:sz w:val="24"/>
          <w:szCs w:val="24"/>
        </w:rPr>
      </w:pPr>
    </w:p>
    <w:p w14:paraId="405FE208" w14:textId="77777777" w:rsidR="00CB0C1D" w:rsidRDefault="00CB0C1D" w:rsidP="00EE325F">
      <w:pPr>
        <w:spacing w:after="0" w:line="240" w:lineRule="auto"/>
        <w:rPr>
          <w:sz w:val="24"/>
          <w:szCs w:val="24"/>
        </w:rPr>
      </w:pPr>
    </w:p>
    <w:p w14:paraId="7836DEAB" w14:textId="77777777" w:rsidR="00CB0C1D" w:rsidRDefault="00CB0C1D" w:rsidP="00EE325F">
      <w:pPr>
        <w:spacing w:after="0" w:line="240" w:lineRule="auto"/>
        <w:rPr>
          <w:sz w:val="24"/>
          <w:szCs w:val="24"/>
        </w:rPr>
      </w:pPr>
    </w:p>
    <w:p w14:paraId="38F025F1" w14:textId="5B8BD31F" w:rsidR="00A94CD9" w:rsidRDefault="00A94CD9">
      <w:pPr>
        <w:rPr>
          <w:sz w:val="24"/>
          <w:szCs w:val="24"/>
        </w:rPr>
      </w:pPr>
      <w:r>
        <w:rPr>
          <w:sz w:val="24"/>
          <w:szCs w:val="24"/>
        </w:rPr>
        <w:br w:type="page"/>
      </w:r>
    </w:p>
    <w:p w14:paraId="4491EC5E" w14:textId="77777777" w:rsidR="002E1817" w:rsidRPr="00EE325F" w:rsidRDefault="002E1817" w:rsidP="00AA6F87">
      <w:pPr>
        <w:pStyle w:val="AgendaItem"/>
        <w:numPr>
          <w:ilvl w:val="0"/>
          <w:numId w:val="6"/>
        </w:numPr>
      </w:pPr>
      <w:r w:rsidRPr="00EE325F">
        <w:lastRenderedPageBreak/>
        <w:t xml:space="preserve">REPORT – OF ROBERT D. RIVERS, EXECUTIVE DIRECTOR, CITY PLANNING  </w:t>
      </w:r>
    </w:p>
    <w:p w14:paraId="2D25AA57" w14:textId="77777777" w:rsidR="002E1817" w:rsidRPr="00EE325F" w:rsidRDefault="002E1817" w:rsidP="00AA6F87">
      <w:pPr>
        <w:pStyle w:val="AgendaItem"/>
        <w:numPr>
          <w:ilvl w:val="0"/>
          <w:numId w:val="0"/>
        </w:numPr>
        <w:ind w:left="720"/>
      </w:pPr>
      <w:r w:rsidRPr="00EE325F">
        <w:t>COMMISSION, CITY OF NEW ORLEANS</w:t>
      </w:r>
    </w:p>
    <w:p w14:paraId="19049D6E" w14:textId="77777777" w:rsidR="002E1817" w:rsidRPr="00EE325F" w:rsidRDefault="002E1817" w:rsidP="002E1817">
      <w:pPr>
        <w:spacing w:after="0" w:line="240" w:lineRule="auto"/>
        <w:ind w:left="720"/>
        <w:rPr>
          <w:rFonts w:ascii="Times New Roman" w:hAnsi="Times New Roman" w:cs="Times New Roman"/>
          <w:sz w:val="24"/>
          <w:szCs w:val="24"/>
        </w:rPr>
      </w:pPr>
    </w:p>
    <w:p w14:paraId="611845EC" w14:textId="77777777" w:rsidR="002E1817" w:rsidRPr="00EE325F" w:rsidRDefault="002E1817" w:rsidP="002E1817">
      <w:pPr>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54C29C56" w14:textId="5A68F86D" w:rsidR="004B5C20" w:rsidRPr="004B5C20" w:rsidRDefault="00EA5D47" w:rsidP="004B5C20">
      <w:pPr>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 xml:space="preserve">Transmitting a </w:t>
      </w:r>
      <w:r>
        <w:rPr>
          <w:rFonts w:ascii="Times New Roman" w:hAnsi="Times New Roman" w:cs="Times New Roman"/>
          <w:sz w:val="24"/>
          <w:szCs w:val="24"/>
        </w:rPr>
        <w:t>report</w:t>
      </w:r>
      <w:r w:rsidR="004B5C20">
        <w:rPr>
          <w:rFonts w:ascii="Times New Roman" w:hAnsi="Times New Roman" w:cs="Times New Roman"/>
          <w:sz w:val="24"/>
          <w:szCs w:val="24"/>
        </w:rPr>
        <w:t xml:space="preserve"> </w:t>
      </w:r>
      <w:r w:rsidR="004B5C20" w:rsidRPr="004B5C20">
        <w:rPr>
          <w:rFonts w:ascii="Times New Roman" w:hAnsi="Times New Roman" w:cs="Times New Roman"/>
          <w:sz w:val="24"/>
          <w:szCs w:val="24"/>
        </w:rPr>
        <w:t>for 1718-1720 Lapeyrouse Street relative to an appeal of City Council</w:t>
      </w:r>
    </w:p>
    <w:p w14:paraId="48F46602" w14:textId="77777777" w:rsidR="004B5C20" w:rsidRPr="004B5C20" w:rsidRDefault="004B5C20" w:rsidP="004B5C20">
      <w:pPr>
        <w:spacing w:after="0" w:line="240" w:lineRule="auto"/>
        <w:ind w:left="720"/>
        <w:rPr>
          <w:rFonts w:ascii="Times New Roman" w:hAnsi="Times New Roman" w:cs="Times New Roman"/>
          <w:sz w:val="24"/>
          <w:szCs w:val="24"/>
        </w:rPr>
      </w:pPr>
      <w:r w:rsidRPr="004B5C20">
        <w:rPr>
          <w:rFonts w:ascii="Times New Roman" w:hAnsi="Times New Roman" w:cs="Times New Roman"/>
          <w:sz w:val="24"/>
          <w:szCs w:val="24"/>
        </w:rPr>
        <w:t>Motion M-24-493, which created the Non-Commercial Short Term Rental Special Exception</w:t>
      </w:r>
    </w:p>
    <w:p w14:paraId="62FA419A" w14:textId="77777777" w:rsidR="004B5C20" w:rsidRPr="004B5C20" w:rsidRDefault="004B5C20" w:rsidP="004B5C20">
      <w:pPr>
        <w:spacing w:after="0" w:line="240" w:lineRule="auto"/>
        <w:ind w:left="720"/>
        <w:rPr>
          <w:rFonts w:ascii="Times New Roman" w:hAnsi="Times New Roman" w:cs="Times New Roman"/>
          <w:sz w:val="24"/>
          <w:szCs w:val="24"/>
        </w:rPr>
      </w:pPr>
      <w:r w:rsidRPr="004B5C20">
        <w:rPr>
          <w:rFonts w:ascii="Times New Roman" w:hAnsi="Times New Roman" w:cs="Times New Roman"/>
          <w:sz w:val="24"/>
          <w:szCs w:val="24"/>
        </w:rPr>
        <w:t>Interim Zoning District to permit a non-commercial short-term rental in an HU-RD2 Historic</w:t>
      </w:r>
    </w:p>
    <w:p w14:paraId="7B3F5B14" w14:textId="0D458572" w:rsidR="002E1817" w:rsidRPr="004B5C20" w:rsidRDefault="004B5C20" w:rsidP="004B5C20">
      <w:pPr>
        <w:spacing w:after="0" w:line="240" w:lineRule="auto"/>
        <w:ind w:left="720"/>
        <w:rPr>
          <w:rFonts w:ascii="Times New Roman" w:hAnsi="Times New Roman" w:cs="Times New Roman"/>
          <w:b/>
          <w:bCs/>
          <w:sz w:val="24"/>
          <w:szCs w:val="24"/>
        </w:rPr>
      </w:pPr>
      <w:r w:rsidRPr="004B5C20">
        <w:rPr>
          <w:rFonts w:ascii="Times New Roman" w:hAnsi="Times New Roman" w:cs="Times New Roman"/>
          <w:sz w:val="24"/>
          <w:szCs w:val="24"/>
        </w:rPr>
        <w:t xml:space="preserve">Urban Two-Family Residential District. </w:t>
      </w:r>
      <w:r w:rsidRPr="00744A5A">
        <w:rPr>
          <w:rFonts w:ascii="Times New Roman" w:hAnsi="Times New Roman" w:cs="Times New Roman"/>
          <w:b/>
          <w:bCs/>
          <w:sz w:val="24"/>
          <w:szCs w:val="24"/>
        </w:rPr>
        <w:t xml:space="preserve">IZD No. </w:t>
      </w:r>
      <w:r>
        <w:rPr>
          <w:rFonts w:ascii="Times New Roman" w:hAnsi="Times New Roman" w:cs="Times New Roman"/>
          <w:b/>
          <w:bCs/>
          <w:sz w:val="24"/>
          <w:szCs w:val="24"/>
        </w:rPr>
        <w:t>001</w:t>
      </w:r>
      <w:r w:rsidRPr="00744A5A">
        <w:rPr>
          <w:rFonts w:ascii="Times New Roman" w:hAnsi="Times New Roman" w:cs="Times New Roman"/>
          <w:b/>
          <w:bCs/>
          <w:sz w:val="24"/>
          <w:szCs w:val="24"/>
        </w:rPr>
        <w:t>/25</w:t>
      </w:r>
      <w:r w:rsidRPr="00EE325F">
        <w:rPr>
          <w:rFonts w:ascii="Times New Roman" w:hAnsi="Times New Roman" w:cs="Times New Roman"/>
          <w:sz w:val="24"/>
          <w:szCs w:val="24"/>
        </w:rPr>
        <w:t xml:space="preserve">.  The City Planning Commission staff recommends </w:t>
      </w:r>
      <w:r w:rsidRPr="00EE325F">
        <w:rPr>
          <w:rFonts w:ascii="Times New Roman" w:hAnsi="Times New Roman" w:cs="Times New Roman"/>
          <w:b/>
          <w:bCs/>
          <w:sz w:val="24"/>
          <w:szCs w:val="24"/>
        </w:rPr>
        <w:t>“DENIAL”.</w:t>
      </w:r>
      <w:r>
        <w:rPr>
          <w:rFonts w:ascii="Times New Roman" w:hAnsi="Times New Roman" w:cs="Times New Roman"/>
          <w:b/>
          <w:bCs/>
          <w:sz w:val="24"/>
          <w:szCs w:val="24"/>
        </w:rPr>
        <w:t xml:space="preserve">  (Cm. Green, Cn. Deadline 4/14/25).</w:t>
      </w:r>
    </w:p>
    <w:p w14:paraId="48960121" w14:textId="77777777" w:rsidR="002E1817" w:rsidRPr="00EE325F" w:rsidRDefault="002E1817" w:rsidP="002E1817">
      <w:pPr>
        <w:spacing w:after="0" w:line="240" w:lineRule="auto"/>
        <w:ind w:left="720"/>
        <w:rPr>
          <w:rFonts w:ascii="Times New Roman" w:hAnsi="Times New Roman" w:cs="Times New Roman"/>
          <w:sz w:val="24"/>
          <w:szCs w:val="24"/>
        </w:rPr>
      </w:pPr>
    </w:p>
    <w:p w14:paraId="3DB63A5C" w14:textId="77777777" w:rsidR="002E1817" w:rsidRPr="00EE325F" w:rsidRDefault="002E1817" w:rsidP="002E1817">
      <w:pPr>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12E9C06E" w14:textId="77777777" w:rsidR="002E1817" w:rsidRPr="00EE325F" w:rsidRDefault="002E1817" w:rsidP="002E1817">
      <w:pPr>
        <w:spacing w:after="0" w:line="240" w:lineRule="auto"/>
        <w:ind w:left="720"/>
        <w:rPr>
          <w:rFonts w:ascii="Times New Roman" w:hAnsi="Times New Roman" w:cs="Times New Roman"/>
          <w:b/>
          <w:bCs/>
          <w:i/>
          <w:iCs/>
          <w:sz w:val="24"/>
          <w:szCs w:val="24"/>
        </w:rPr>
      </w:pPr>
      <w:r w:rsidRPr="00EE325F">
        <w:rPr>
          <w:rFonts w:ascii="Times New Roman" w:hAnsi="Times New Roman" w:cs="Times New Roman"/>
          <w:b/>
          <w:bCs/>
          <w:sz w:val="24"/>
          <w:szCs w:val="24"/>
        </w:rPr>
        <w:t xml:space="preserve">MAY BE RECEIVED. </w:t>
      </w:r>
      <w:r w:rsidRPr="00EE325F">
        <w:rPr>
          <w:rFonts w:ascii="Times New Roman" w:hAnsi="Times New Roman" w:cs="Times New Roman"/>
          <w:b/>
          <w:bCs/>
          <w:i/>
          <w:iCs/>
          <w:sz w:val="24"/>
          <w:szCs w:val="24"/>
        </w:rPr>
        <w:t>(Hearing Date Set For 2/27/25).</w:t>
      </w:r>
    </w:p>
    <w:p w14:paraId="0B30EC88" w14:textId="1350F40D" w:rsidR="00CB0C1D" w:rsidRDefault="00CB0C1D">
      <w:pPr>
        <w:rPr>
          <w:sz w:val="24"/>
          <w:szCs w:val="24"/>
        </w:rPr>
      </w:pPr>
    </w:p>
    <w:p w14:paraId="15A4A4E0" w14:textId="77777777" w:rsidR="00A94CD9" w:rsidRDefault="00A94CD9">
      <w:pPr>
        <w:rPr>
          <w:sz w:val="24"/>
          <w:szCs w:val="24"/>
        </w:rPr>
      </w:pPr>
    </w:p>
    <w:p w14:paraId="6EEED78C" w14:textId="77777777" w:rsidR="00CF5922" w:rsidRPr="00EE325F" w:rsidRDefault="00CF5922" w:rsidP="00AA6F87">
      <w:pPr>
        <w:pStyle w:val="AgendaItem"/>
        <w:numPr>
          <w:ilvl w:val="0"/>
          <w:numId w:val="6"/>
        </w:numPr>
      </w:pPr>
      <w:r w:rsidRPr="00EE325F">
        <w:t xml:space="preserve">REPORT – OF ROBERT D. RIVERS, EXECUTIVE DIRECTOR, CITY PLANNING  </w:t>
      </w:r>
    </w:p>
    <w:p w14:paraId="5BD01443" w14:textId="77777777" w:rsidR="00CF5922" w:rsidRPr="00EE325F" w:rsidRDefault="00CF5922" w:rsidP="00AA6F87">
      <w:pPr>
        <w:pStyle w:val="AgendaItem"/>
        <w:numPr>
          <w:ilvl w:val="0"/>
          <w:numId w:val="0"/>
        </w:numPr>
        <w:ind w:left="720"/>
      </w:pPr>
      <w:r w:rsidRPr="00EE325F">
        <w:t>COMMISSION, CITY OF NEW ORLEANS</w:t>
      </w:r>
    </w:p>
    <w:p w14:paraId="58A638A9" w14:textId="77777777" w:rsidR="00CF5922" w:rsidRPr="00EE325F" w:rsidRDefault="00CF5922" w:rsidP="00CF5922">
      <w:pPr>
        <w:spacing w:after="0" w:line="240" w:lineRule="auto"/>
        <w:ind w:left="720"/>
        <w:rPr>
          <w:rFonts w:ascii="Times New Roman" w:hAnsi="Times New Roman" w:cs="Times New Roman"/>
          <w:sz w:val="24"/>
          <w:szCs w:val="24"/>
        </w:rPr>
      </w:pPr>
    </w:p>
    <w:p w14:paraId="7BD8A1EE" w14:textId="77777777" w:rsidR="00CF5922" w:rsidRPr="00EE325F" w:rsidRDefault="00CF5922" w:rsidP="00CF5922">
      <w:pPr>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557F6F25" w14:textId="282C0310" w:rsidR="004B5C20" w:rsidRPr="004B5C20" w:rsidRDefault="00CF5922" w:rsidP="004B5C20">
      <w:pPr>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 xml:space="preserve">Transmitting a </w:t>
      </w:r>
      <w:r w:rsidR="00744A5A">
        <w:rPr>
          <w:rFonts w:ascii="Times New Roman" w:hAnsi="Times New Roman" w:cs="Times New Roman"/>
          <w:sz w:val="24"/>
          <w:szCs w:val="24"/>
        </w:rPr>
        <w:t>report</w:t>
      </w:r>
      <w:r w:rsidRPr="00EE325F">
        <w:rPr>
          <w:rFonts w:ascii="Times New Roman" w:hAnsi="Times New Roman" w:cs="Times New Roman"/>
          <w:sz w:val="24"/>
          <w:szCs w:val="24"/>
        </w:rPr>
        <w:t xml:space="preserve"> </w:t>
      </w:r>
      <w:r w:rsidR="004B5C20" w:rsidRPr="004B5C20">
        <w:rPr>
          <w:rFonts w:ascii="Times New Roman" w:hAnsi="Times New Roman" w:cs="Times New Roman"/>
          <w:sz w:val="24"/>
          <w:szCs w:val="24"/>
        </w:rPr>
        <w:t xml:space="preserve">for </w:t>
      </w:r>
      <w:r w:rsidR="004B5C20" w:rsidRPr="00EE325F">
        <w:rPr>
          <w:rFonts w:ascii="Times New Roman" w:hAnsi="Times New Roman" w:cs="Times New Roman"/>
          <w:sz w:val="24"/>
          <w:szCs w:val="24"/>
        </w:rPr>
        <w:t xml:space="preserve">343 South Cortez Street, </w:t>
      </w:r>
      <w:r w:rsidR="004B5C20" w:rsidRPr="004B5C20">
        <w:rPr>
          <w:rFonts w:ascii="Times New Roman" w:hAnsi="Times New Roman" w:cs="Times New Roman"/>
          <w:sz w:val="24"/>
          <w:szCs w:val="24"/>
        </w:rPr>
        <w:t>relative to an appeal of City Council</w:t>
      </w:r>
    </w:p>
    <w:p w14:paraId="14D7B42A" w14:textId="77777777" w:rsidR="004B5C20" w:rsidRPr="004B5C20" w:rsidRDefault="004B5C20" w:rsidP="004B5C20">
      <w:pPr>
        <w:spacing w:after="0" w:line="240" w:lineRule="auto"/>
        <w:ind w:left="720"/>
        <w:rPr>
          <w:rFonts w:ascii="Times New Roman" w:hAnsi="Times New Roman" w:cs="Times New Roman"/>
          <w:sz w:val="24"/>
          <w:szCs w:val="24"/>
        </w:rPr>
      </w:pPr>
      <w:r w:rsidRPr="004B5C20">
        <w:rPr>
          <w:rFonts w:ascii="Times New Roman" w:hAnsi="Times New Roman" w:cs="Times New Roman"/>
          <w:sz w:val="24"/>
          <w:szCs w:val="24"/>
        </w:rPr>
        <w:t>Motion M-24-493, which created the Non-Commercial Short Term Rental Special Exception</w:t>
      </w:r>
    </w:p>
    <w:p w14:paraId="32275AF1" w14:textId="77777777" w:rsidR="004B5C20" w:rsidRPr="004B5C20" w:rsidRDefault="004B5C20" w:rsidP="004B5C20">
      <w:pPr>
        <w:spacing w:after="0" w:line="240" w:lineRule="auto"/>
        <w:ind w:left="720"/>
        <w:rPr>
          <w:rFonts w:ascii="Times New Roman" w:hAnsi="Times New Roman" w:cs="Times New Roman"/>
          <w:sz w:val="24"/>
          <w:szCs w:val="24"/>
        </w:rPr>
      </w:pPr>
      <w:r w:rsidRPr="004B5C20">
        <w:rPr>
          <w:rFonts w:ascii="Times New Roman" w:hAnsi="Times New Roman" w:cs="Times New Roman"/>
          <w:sz w:val="24"/>
          <w:szCs w:val="24"/>
        </w:rPr>
        <w:t>Interim Zoning District to permit a non-commercial short-term rental in an HU-RD2 Historic</w:t>
      </w:r>
    </w:p>
    <w:p w14:paraId="40C90EF0" w14:textId="2C04692A" w:rsidR="00CF5922" w:rsidRPr="00EE325F" w:rsidRDefault="004B5C20" w:rsidP="00CF5922">
      <w:pPr>
        <w:spacing w:after="0" w:line="240" w:lineRule="auto"/>
        <w:ind w:left="720"/>
        <w:rPr>
          <w:rFonts w:ascii="Times New Roman" w:hAnsi="Times New Roman" w:cs="Times New Roman"/>
          <w:sz w:val="24"/>
          <w:szCs w:val="24"/>
        </w:rPr>
      </w:pPr>
      <w:r w:rsidRPr="004B5C20">
        <w:rPr>
          <w:rFonts w:ascii="Times New Roman" w:hAnsi="Times New Roman" w:cs="Times New Roman"/>
          <w:sz w:val="24"/>
          <w:szCs w:val="24"/>
        </w:rPr>
        <w:t>Urban Two-Family Residential District.</w:t>
      </w:r>
      <w:r w:rsidR="00744A5A">
        <w:rPr>
          <w:rFonts w:ascii="Times New Roman" w:hAnsi="Times New Roman" w:cs="Times New Roman"/>
          <w:sz w:val="24"/>
          <w:szCs w:val="24"/>
        </w:rPr>
        <w:t xml:space="preserve"> </w:t>
      </w:r>
      <w:r w:rsidR="00744A5A" w:rsidRPr="00744A5A">
        <w:rPr>
          <w:rFonts w:ascii="Times New Roman" w:hAnsi="Times New Roman" w:cs="Times New Roman"/>
          <w:b/>
          <w:bCs/>
          <w:sz w:val="24"/>
          <w:szCs w:val="24"/>
        </w:rPr>
        <w:t xml:space="preserve">IZD No. </w:t>
      </w:r>
      <w:r w:rsidR="00744A5A">
        <w:rPr>
          <w:rFonts w:ascii="Times New Roman" w:hAnsi="Times New Roman" w:cs="Times New Roman"/>
          <w:b/>
          <w:bCs/>
          <w:sz w:val="24"/>
          <w:szCs w:val="24"/>
        </w:rPr>
        <w:t>00</w:t>
      </w:r>
      <w:r w:rsidR="00744A5A" w:rsidRPr="00744A5A">
        <w:rPr>
          <w:rFonts w:ascii="Times New Roman" w:hAnsi="Times New Roman" w:cs="Times New Roman"/>
          <w:b/>
          <w:bCs/>
          <w:sz w:val="24"/>
          <w:szCs w:val="24"/>
        </w:rPr>
        <w:t>2/25</w:t>
      </w:r>
      <w:r w:rsidR="00CF5922" w:rsidRPr="00EE325F">
        <w:rPr>
          <w:rFonts w:ascii="Times New Roman" w:hAnsi="Times New Roman" w:cs="Times New Roman"/>
          <w:sz w:val="24"/>
          <w:szCs w:val="24"/>
        </w:rPr>
        <w:t xml:space="preserve">.  The City Planning Commission staff recommends </w:t>
      </w:r>
      <w:r w:rsidR="00CF5922" w:rsidRPr="00EE325F">
        <w:rPr>
          <w:rFonts w:ascii="Times New Roman" w:hAnsi="Times New Roman" w:cs="Times New Roman"/>
          <w:b/>
          <w:bCs/>
          <w:sz w:val="24"/>
          <w:szCs w:val="24"/>
        </w:rPr>
        <w:t>“DENIAL”.</w:t>
      </w:r>
      <w:r w:rsidR="00744A5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44A5A">
        <w:rPr>
          <w:rFonts w:ascii="Times New Roman" w:hAnsi="Times New Roman" w:cs="Times New Roman"/>
          <w:b/>
          <w:bCs/>
          <w:sz w:val="24"/>
          <w:szCs w:val="24"/>
        </w:rPr>
        <w:t xml:space="preserve"> (Cm. </w:t>
      </w:r>
      <w:r w:rsidR="005C68EF">
        <w:rPr>
          <w:rFonts w:ascii="Times New Roman" w:hAnsi="Times New Roman" w:cs="Times New Roman"/>
          <w:b/>
          <w:bCs/>
          <w:sz w:val="24"/>
          <w:szCs w:val="24"/>
        </w:rPr>
        <w:t>Giarrusso</w:t>
      </w:r>
      <w:r w:rsidR="00744A5A">
        <w:rPr>
          <w:rFonts w:ascii="Times New Roman" w:hAnsi="Times New Roman" w:cs="Times New Roman"/>
          <w:b/>
          <w:bCs/>
          <w:sz w:val="24"/>
          <w:szCs w:val="24"/>
        </w:rPr>
        <w:t>, Cn. Deadline 4/14/25).</w:t>
      </w:r>
    </w:p>
    <w:p w14:paraId="7C4EE12E" w14:textId="77777777" w:rsidR="00CF5922" w:rsidRPr="00EE325F" w:rsidRDefault="00CF5922" w:rsidP="00CF5922">
      <w:pPr>
        <w:spacing w:after="0" w:line="240" w:lineRule="auto"/>
        <w:ind w:left="720"/>
        <w:rPr>
          <w:rFonts w:ascii="Times New Roman" w:hAnsi="Times New Roman" w:cs="Times New Roman"/>
          <w:sz w:val="24"/>
          <w:szCs w:val="24"/>
        </w:rPr>
      </w:pPr>
    </w:p>
    <w:p w14:paraId="7921934D" w14:textId="77777777" w:rsidR="00CF5922" w:rsidRPr="00EE325F" w:rsidRDefault="00CF5922" w:rsidP="00CF5922">
      <w:pPr>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181CD8E7" w14:textId="77777777" w:rsidR="00CF5922" w:rsidRPr="00EE325F" w:rsidRDefault="00CF5922" w:rsidP="00CF5922">
      <w:pPr>
        <w:spacing w:after="0" w:line="240" w:lineRule="auto"/>
        <w:ind w:left="720"/>
        <w:rPr>
          <w:rFonts w:ascii="Times New Roman" w:hAnsi="Times New Roman" w:cs="Times New Roman"/>
          <w:b/>
          <w:bCs/>
          <w:i/>
          <w:iCs/>
          <w:sz w:val="24"/>
          <w:szCs w:val="24"/>
        </w:rPr>
      </w:pPr>
      <w:r w:rsidRPr="00EE325F">
        <w:rPr>
          <w:rFonts w:ascii="Times New Roman" w:hAnsi="Times New Roman" w:cs="Times New Roman"/>
          <w:b/>
          <w:bCs/>
          <w:sz w:val="24"/>
          <w:szCs w:val="24"/>
        </w:rPr>
        <w:t xml:space="preserve">MAY BE RECEIVED. </w:t>
      </w:r>
      <w:r w:rsidRPr="00EE325F">
        <w:rPr>
          <w:rFonts w:ascii="Times New Roman" w:hAnsi="Times New Roman" w:cs="Times New Roman"/>
          <w:b/>
          <w:bCs/>
          <w:i/>
          <w:iCs/>
          <w:sz w:val="24"/>
          <w:szCs w:val="24"/>
        </w:rPr>
        <w:t>(Hearing Date Set For 2/27/25).</w:t>
      </w:r>
    </w:p>
    <w:p w14:paraId="4DC3884E" w14:textId="77777777" w:rsidR="00087F20" w:rsidRDefault="00087F20" w:rsidP="001A1FCF">
      <w:pPr>
        <w:spacing w:after="0" w:line="240" w:lineRule="auto"/>
        <w:ind w:left="720"/>
        <w:rPr>
          <w:rFonts w:ascii="Times New Roman" w:hAnsi="Times New Roman" w:cs="Times New Roman"/>
          <w:b/>
          <w:bCs/>
          <w:sz w:val="24"/>
          <w:szCs w:val="24"/>
        </w:rPr>
      </w:pPr>
    </w:p>
    <w:p w14:paraId="4363D2BA" w14:textId="77777777" w:rsidR="00A94CD9" w:rsidRDefault="00A94CD9" w:rsidP="001A1FCF">
      <w:pPr>
        <w:spacing w:after="0" w:line="240" w:lineRule="auto"/>
        <w:ind w:left="720"/>
        <w:rPr>
          <w:rFonts w:ascii="Times New Roman" w:hAnsi="Times New Roman" w:cs="Times New Roman"/>
          <w:b/>
          <w:bCs/>
          <w:sz w:val="24"/>
          <w:szCs w:val="24"/>
        </w:rPr>
      </w:pPr>
    </w:p>
    <w:p w14:paraId="3199C7C3" w14:textId="77777777" w:rsidR="00410C7E" w:rsidRPr="00410C7E" w:rsidRDefault="00410C7E" w:rsidP="00410C7E">
      <w:pPr>
        <w:spacing w:after="0" w:line="240" w:lineRule="auto"/>
        <w:ind w:left="720"/>
        <w:rPr>
          <w:rFonts w:ascii="Times New Roman" w:hAnsi="Times New Roman" w:cs="Times New Roman"/>
          <w:b/>
          <w:bCs/>
          <w:sz w:val="24"/>
          <w:szCs w:val="24"/>
        </w:rPr>
      </w:pPr>
    </w:p>
    <w:p w14:paraId="4EBF9162" w14:textId="77777777" w:rsidR="00F00C25" w:rsidRDefault="00410C7E" w:rsidP="00F00C25">
      <w:pPr>
        <w:pStyle w:val="ListParagraph"/>
        <w:numPr>
          <w:ilvl w:val="0"/>
          <w:numId w:val="6"/>
        </w:numPr>
        <w:spacing w:after="0" w:line="240" w:lineRule="auto"/>
        <w:rPr>
          <w:rFonts w:ascii="Times New Roman" w:hAnsi="Times New Roman" w:cs="Times New Roman"/>
          <w:b/>
          <w:bCs/>
          <w:sz w:val="24"/>
          <w:szCs w:val="24"/>
        </w:rPr>
      </w:pPr>
      <w:r w:rsidRPr="00F00C25">
        <w:rPr>
          <w:rFonts w:ascii="Times New Roman" w:hAnsi="Times New Roman" w:cs="Times New Roman"/>
          <w:b/>
          <w:bCs/>
          <w:sz w:val="24"/>
          <w:szCs w:val="24"/>
        </w:rPr>
        <w:t xml:space="preserve">REPORT – OF LENÉE S. CROWLEY, DEPUTY JUDICIAL ADMINISTRATOR, MUNICIPAL </w:t>
      </w:r>
    </w:p>
    <w:p w14:paraId="73915549" w14:textId="58A1B592" w:rsidR="00410C7E" w:rsidRPr="00F00C25" w:rsidRDefault="00410C7E" w:rsidP="00F00C25">
      <w:pPr>
        <w:pStyle w:val="ListParagraph"/>
        <w:spacing w:after="0" w:line="240" w:lineRule="auto"/>
        <w:ind w:left="0" w:firstLine="720"/>
        <w:rPr>
          <w:rFonts w:ascii="Times New Roman" w:hAnsi="Times New Roman" w:cs="Times New Roman"/>
          <w:b/>
          <w:bCs/>
          <w:sz w:val="24"/>
          <w:szCs w:val="24"/>
        </w:rPr>
      </w:pPr>
      <w:r w:rsidRPr="00F00C25">
        <w:rPr>
          <w:rFonts w:ascii="Times New Roman" w:hAnsi="Times New Roman" w:cs="Times New Roman"/>
          <w:b/>
          <w:bCs/>
          <w:sz w:val="24"/>
          <w:szCs w:val="24"/>
        </w:rPr>
        <w:t>AND TRAFFIC COURT OF NEW ORLEANS</w:t>
      </w:r>
    </w:p>
    <w:p w14:paraId="2981BC5E" w14:textId="77777777" w:rsidR="00410C7E" w:rsidRPr="00410C7E" w:rsidRDefault="00410C7E" w:rsidP="00410C7E">
      <w:pPr>
        <w:spacing w:after="0" w:line="240" w:lineRule="auto"/>
        <w:ind w:left="720"/>
        <w:rPr>
          <w:rFonts w:ascii="Times New Roman" w:hAnsi="Times New Roman" w:cs="Times New Roman"/>
          <w:b/>
          <w:bCs/>
          <w:sz w:val="24"/>
          <w:szCs w:val="24"/>
        </w:rPr>
      </w:pPr>
    </w:p>
    <w:p w14:paraId="71243CE2" w14:textId="77777777" w:rsidR="00410C7E" w:rsidRPr="00410C7E" w:rsidRDefault="00410C7E" w:rsidP="00410C7E">
      <w:pPr>
        <w:spacing w:after="0" w:line="240" w:lineRule="auto"/>
        <w:ind w:left="720"/>
        <w:rPr>
          <w:rFonts w:ascii="Times New Roman" w:hAnsi="Times New Roman" w:cs="Times New Roman"/>
          <w:b/>
          <w:bCs/>
          <w:sz w:val="24"/>
          <w:szCs w:val="24"/>
        </w:rPr>
      </w:pPr>
      <w:r w:rsidRPr="00410C7E">
        <w:rPr>
          <w:rFonts w:ascii="Times New Roman" w:hAnsi="Times New Roman" w:cs="Times New Roman"/>
          <w:b/>
          <w:bCs/>
          <w:sz w:val="24"/>
          <w:szCs w:val="24"/>
        </w:rPr>
        <w:t>Brief:</w:t>
      </w:r>
    </w:p>
    <w:p w14:paraId="1640A908" w14:textId="1B176684" w:rsidR="00410C7E" w:rsidRPr="00410C7E" w:rsidRDefault="00410C7E" w:rsidP="00410C7E">
      <w:pPr>
        <w:spacing w:after="0" w:line="240" w:lineRule="auto"/>
        <w:ind w:left="720"/>
        <w:rPr>
          <w:rFonts w:ascii="Times New Roman" w:hAnsi="Times New Roman" w:cs="Times New Roman"/>
          <w:sz w:val="24"/>
          <w:szCs w:val="24"/>
        </w:rPr>
      </w:pPr>
      <w:r w:rsidRPr="00410C7E">
        <w:rPr>
          <w:rFonts w:ascii="Times New Roman" w:hAnsi="Times New Roman" w:cs="Times New Roman"/>
          <w:sz w:val="24"/>
          <w:szCs w:val="24"/>
        </w:rPr>
        <w:t xml:space="preserve">Submitting the expenditure and personnel report </w:t>
      </w:r>
      <w:r w:rsidR="00F00C25" w:rsidRPr="00410C7E">
        <w:rPr>
          <w:rFonts w:ascii="Times New Roman" w:hAnsi="Times New Roman" w:cs="Times New Roman"/>
          <w:sz w:val="24"/>
          <w:szCs w:val="24"/>
        </w:rPr>
        <w:t xml:space="preserve">for </w:t>
      </w:r>
      <w:r w:rsidR="009026AF">
        <w:rPr>
          <w:rFonts w:ascii="Times New Roman" w:hAnsi="Times New Roman" w:cs="Times New Roman"/>
          <w:sz w:val="24"/>
          <w:szCs w:val="24"/>
        </w:rPr>
        <w:t>December</w:t>
      </w:r>
      <w:r w:rsidR="00F00C25" w:rsidRPr="00410C7E">
        <w:rPr>
          <w:rFonts w:ascii="Times New Roman" w:hAnsi="Times New Roman" w:cs="Times New Roman"/>
          <w:sz w:val="24"/>
          <w:szCs w:val="24"/>
        </w:rPr>
        <w:t xml:space="preserve"> 202</w:t>
      </w:r>
      <w:r w:rsidR="009026AF">
        <w:rPr>
          <w:rFonts w:ascii="Times New Roman" w:hAnsi="Times New Roman" w:cs="Times New Roman"/>
          <w:sz w:val="24"/>
          <w:szCs w:val="24"/>
        </w:rPr>
        <w:t>4</w:t>
      </w:r>
      <w:r w:rsidR="00F00C25">
        <w:rPr>
          <w:rFonts w:ascii="Times New Roman" w:hAnsi="Times New Roman" w:cs="Times New Roman"/>
          <w:sz w:val="24"/>
          <w:szCs w:val="24"/>
        </w:rPr>
        <w:t xml:space="preserve"> </w:t>
      </w:r>
      <w:r w:rsidRPr="00410C7E">
        <w:rPr>
          <w:rFonts w:ascii="Times New Roman" w:hAnsi="Times New Roman" w:cs="Times New Roman"/>
          <w:sz w:val="24"/>
          <w:szCs w:val="24"/>
        </w:rPr>
        <w:t xml:space="preserve">on behalf of Municipal and Traffic </w:t>
      </w:r>
      <w:r w:rsidR="008C3371" w:rsidRPr="00410C7E">
        <w:rPr>
          <w:rFonts w:ascii="Times New Roman" w:hAnsi="Times New Roman" w:cs="Times New Roman"/>
          <w:sz w:val="24"/>
          <w:szCs w:val="24"/>
        </w:rPr>
        <w:t>Cour</w:t>
      </w:r>
      <w:r w:rsidR="008C3371">
        <w:rPr>
          <w:rFonts w:ascii="Times New Roman" w:hAnsi="Times New Roman" w:cs="Times New Roman"/>
          <w:sz w:val="24"/>
          <w:szCs w:val="24"/>
        </w:rPr>
        <w:t>t</w:t>
      </w:r>
      <w:r w:rsidR="008C3371" w:rsidRPr="00410C7E">
        <w:rPr>
          <w:rFonts w:ascii="Times New Roman" w:hAnsi="Times New Roman" w:cs="Times New Roman"/>
          <w:sz w:val="24"/>
          <w:szCs w:val="24"/>
        </w:rPr>
        <w:t xml:space="preserve">, </w:t>
      </w:r>
      <w:r w:rsidR="008C3371">
        <w:rPr>
          <w:rFonts w:ascii="Times New Roman" w:hAnsi="Times New Roman" w:cs="Times New Roman"/>
          <w:sz w:val="24"/>
          <w:szCs w:val="24"/>
        </w:rPr>
        <w:t>in</w:t>
      </w:r>
      <w:r w:rsidRPr="00410C7E">
        <w:rPr>
          <w:rFonts w:ascii="Times New Roman" w:hAnsi="Times New Roman" w:cs="Times New Roman"/>
          <w:sz w:val="24"/>
          <w:szCs w:val="24"/>
        </w:rPr>
        <w:t xml:space="preserve"> accordance with Chapter 2, Article III, Section 2-63 of the City Code.</w:t>
      </w:r>
    </w:p>
    <w:p w14:paraId="7B71A427" w14:textId="77777777" w:rsidR="00F00C25" w:rsidRDefault="00F00C25" w:rsidP="00410C7E">
      <w:pPr>
        <w:spacing w:after="0" w:line="240" w:lineRule="auto"/>
        <w:ind w:left="720"/>
        <w:rPr>
          <w:rFonts w:ascii="Times New Roman" w:hAnsi="Times New Roman" w:cs="Times New Roman"/>
          <w:b/>
          <w:bCs/>
          <w:sz w:val="24"/>
          <w:szCs w:val="24"/>
        </w:rPr>
      </w:pPr>
    </w:p>
    <w:p w14:paraId="49A1665B" w14:textId="2639334C" w:rsidR="00410C7E" w:rsidRPr="00410C7E" w:rsidRDefault="00410C7E" w:rsidP="00410C7E">
      <w:pPr>
        <w:spacing w:after="0" w:line="240" w:lineRule="auto"/>
        <w:ind w:left="720"/>
        <w:rPr>
          <w:rFonts w:ascii="Times New Roman" w:hAnsi="Times New Roman" w:cs="Times New Roman"/>
          <w:b/>
          <w:bCs/>
          <w:sz w:val="24"/>
          <w:szCs w:val="24"/>
        </w:rPr>
      </w:pPr>
      <w:r w:rsidRPr="00410C7E">
        <w:rPr>
          <w:rFonts w:ascii="Times New Roman" w:hAnsi="Times New Roman" w:cs="Times New Roman"/>
          <w:b/>
          <w:bCs/>
          <w:sz w:val="24"/>
          <w:szCs w:val="24"/>
        </w:rPr>
        <w:t>Annotation:</w:t>
      </w:r>
    </w:p>
    <w:p w14:paraId="4FE091B7" w14:textId="2366E8E4" w:rsidR="00410C7E" w:rsidRPr="00410C7E" w:rsidRDefault="00F00C25" w:rsidP="00410C7E">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MAY BE </w:t>
      </w:r>
      <w:r w:rsidR="00410C7E" w:rsidRPr="00410C7E">
        <w:rPr>
          <w:rFonts w:ascii="Times New Roman" w:hAnsi="Times New Roman" w:cs="Times New Roman"/>
          <w:b/>
          <w:bCs/>
          <w:sz w:val="24"/>
          <w:szCs w:val="24"/>
        </w:rPr>
        <w:t>RECEIVED.</w:t>
      </w:r>
    </w:p>
    <w:p w14:paraId="54471822" w14:textId="77777777" w:rsidR="00AE66FA" w:rsidRDefault="00AE66FA" w:rsidP="00AE66FA">
      <w:pPr>
        <w:spacing w:after="0" w:line="240" w:lineRule="auto"/>
        <w:ind w:left="720"/>
        <w:rPr>
          <w:rFonts w:ascii="Times New Roman" w:hAnsi="Times New Roman" w:cs="Times New Roman"/>
          <w:b/>
          <w:bCs/>
          <w:sz w:val="24"/>
          <w:szCs w:val="24"/>
        </w:rPr>
      </w:pPr>
    </w:p>
    <w:p w14:paraId="41236FA5" w14:textId="77777777" w:rsidR="00AE66FA" w:rsidRDefault="00AE66FA" w:rsidP="00AE66FA">
      <w:pPr>
        <w:spacing w:after="0" w:line="240" w:lineRule="auto"/>
        <w:ind w:left="720"/>
        <w:rPr>
          <w:rFonts w:ascii="Times New Roman" w:hAnsi="Times New Roman" w:cs="Times New Roman"/>
          <w:b/>
          <w:bCs/>
          <w:sz w:val="24"/>
          <w:szCs w:val="24"/>
        </w:rPr>
      </w:pPr>
    </w:p>
    <w:p w14:paraId="4BA57D63" w14:textId="77777777" w:rsidR="00A94CD9" w:rsidRDefault="00A94CD9" w:rsidP="00AE66FA">
      <w:pPr>
        <w:spacing w:after="0" w:line="240" w:lineRule="auto"/>
        <w:ind w:left="720"/>
        <w:rPr>
          <w:rFonts w:ascii="Times New Roman" w:hAnsi="Times New Roman" w:cs="Times New Roman"/>
          <w:b/>
          <w:bCs/>
          <w:sz w:val="24"/>
          <w:szCs w:val="24"/>
        </w:rPr>
      </w:pPr>
    </w:p>
    <w:p w14:paraId="67B6CE20" w14:textId="77777777" w:rsidR="00A94CD9" w:rsidRDefault="00A94CD9" w:rsidP="00AE66FA">
      <w:pPr>
        <w:spacing w:after="0" w:line="240" w:lineRule="auto"/>
        <w:ind w:left="720"/>
        <w:rPr>
          <w:rFonts w:ascii="Times New Roman" w:hAnsi="Times New Roman" w:cs="Times New Roman"/>
          <w:b/>
          <w:bCs/>
          <w:sz w:val="24"/>
          <w:szCs w:val="24"/>
        </w:rPr>
      </w:pPr>
    </w:p>
    <w:p w14:paraId="261090FD" w14:textId="77777777" w:rsidR="00A94CD9" w:rsidRPr="00AE66FA" w:rsidRDefault="00A94CD9" w:rsidP="00AE66FA">
      <w:pPr>
        <w:spacing w:after="0" w:line="240" w:lineRule="auto"/>
        <w:ind w:left="720"/>
        <w:rPr>
          <w:rFonts w:ascii="Times New Roman" w:hAnsi="Times New Roman" w:cs="Times New Roman"/>
          <w:b/>
          <w:bCs/>
          <w:sz w:val="24"/>
          <w:szCs w:val="24"/>
        </w:rPr>
      </w:pPr>
    </w:p>
    <w:p w14:paraId="6A57589D" w14:textId="44FE1776" w:rsidR="00AE66FA" w:rsidRDefault="00AE66FA" w:rsidP="00AE66FA">
      <w:pPr>
        <w:pStyle w:val="ListParagraph"/>
        <w:numPr>
          <w:ilvl w:val="0"/>
          <w:numId w:val="6"/>
        </w:numPr>
        <w:spacing w:after="0" w:line="240" w:lineRule="auto"/>
        <w:rPr>
          <w:rFonts w:ascii="Times New Roman" w:hAnsi="Times New Roman" w:cs="Times New Roman"/>
          <w:b/>
          <w:bCs/>
          <w:sz w:val="24"/>
          <w:szCs w:val="24"/>
        </w:rPr>
      </w:pPr>
      <w:r w:rsidRPr="00AE66FA">
        <w:rPr>
          <w:rFonts w:ascii="Times New Roman" w:hAnsi="Times New Roman" w:cs="Times New Roman"/>
          <w:b/>
          <w:bCs/>
          <w:sz w:val="24"/>
          <w:szCs w:val="24"/>
        </w:rPr>
        <w:lastRenderedPageBreak/>
        <w:t xml:space="preserve">REPORT – OF ROMY S. SAMUEL, DIRECTOR OF FINANCE, DEPARTMENT OF </w:t>
      </w:r>
    </w:p>
    <w:p w14:paraId="33EF604B" w14:textId="77777777" w:rsidR="00AE66FA" w:rsidRPr="00AC1736" w:rsidRDefault="00AE66FA" w:rsidP="00AE66FA">
      <w:pPr>
        <w:spacing w:after="0" w:line="240" w:lineRule="auto"/>
        <w:ind w:firstLine="720"/>
        <w:rPr>
          <w:rFonts w:ascii="Times New Roman" w:hAnsi="Times New Roman" w:cs="Times New Roman"/>
          <w:b/>
          <w:bCs/>
          <w:sz w:val="24"/>
          <w:szCs w:val="24"/>
        </w:rPr>
      </w:pPr>
      <w:r w:rsidRPr="00AC1736">
        <w:rPr>
          <w:rFonts w:ascii="Times New Roman" w:hAnsi="Times New Roman" w:cs="Times New Roman"/>
          <w:b/>
          <w:bCs/>
          <w:sz w:val="24"/>
          <w:szCs w:val="24"/>
        </w:rPr>
        <w:t>FINANCE, CITY OF NEW ORLEANS</w:t>
      </w:r>
    </w:p>
    <w:p w14:paraId="014DEE3F" w14:textId="77777777" w:rsidR="00AE66FA" w:rsidRPr="00AC1736" w:rsidRDefault="00AE66FA" w:rsidP="00AE66FA">
      <w:pPr>
        <w:spacing w:after="0" w:line="240" w:lineRule="auto"/>
        <w:rPr>
          <w:rFonts w:ascii="Times New Roman" w:hAnsi="Times New Roman" w:cs="Times New Roman"/>
          <w:b/>
          <w:bCs/>
          <w:sz w:val="24"/>
          <w:szCs w:val="24"/>
        </w:rPr>
      </w:pPr>
    </w:p>
    <w:p w14:paraId="25B9A7ED" w14:textId="77777777" w:rsidR="00AE66FA" w:rsidRPr="00AC1736" w:rsidRDefault="00AE66FA" w:rsidP="00AE66FA">
      <w:pPr>
        <w:spacing w:after="0" w:line="240" w:lineRule="auto"/>
        <w:ind w:left="720"/>
        <w:rPr>
          <w:rFonts w:ascii="Times New Roman" w:hAnsi="Times New Roman" w:cs="Times New Roman"/>
          <w:b/>
          <w:bCs/>
          <w:sz w:val="24"/>
          <w:szCs w:val="24"/>
        </w:rPr>
      </w:pPr>
      <w:r w:rsidRPr="00AC1736">
        <w:rPr>
          <w:rFonts w:ascii="Times New Roman" w:hAnsi="Times New Roman" w:cs="Times New Roman"/>
          <w:b/>
          <w:bCs/>
          <w:sz w:val="24"/>
          <w:szCs w:val="24"/>
        </w:rPr>
        <w:t>Brief:</w:t>
      </w:r>
    </w:p>
    <w:p w14:paraId="5E6BFC0C" w14:textId="7827632D" w:rsidR="00AE66FA" w:rsidRPr="00AC1736" w:rsidRDefault="00AE66FA" w:rsidP="00AE66FA">
      <w:pPr>
        <w:spacing w:after="0" w:line="240" w:lineRule="auto"/>
        <w:ind w:left="720"/>
        <w:rPr>
          <w:rFonts w:ascii="Times New Roman" w:hAnsi="Times New Roman" w:cs="Times New Roman"/>
          <w:bCs/>
          <w:sz w:val="24"/>
          <w:szCs w:val="24"/>
        </w:rPr>
      </w:pPr>
      <w:r w:rsidRPr="00AC1736">
        <w:rPr>
          <w:rFonts w:ascii="Times New Roman" w:hAnsi="Times New Roman" w:cs="Times New Roman"/>
          <w:bCs/>
          <w:sz w:val="24"/>
          <w:szCs w:val="24"/>
        </w:rPr>
        <w:t xml:space="preserve">Submitting the </w:t>
      </w:r>
      <w:r>
        <w:rPr>
          <w:rFonts w:ascii="Times New Roman" w:hAnsi="Times New Roman" w:cs="Times New Roman"/>
          <w:bCs/>
          <w:sz w:val="24"/>
          <w:szCs w:val="24"/>
        </w:rPr>
        <w:t>February</w:t>
      </w:r>
      <w:r w:rsidRPr="00AC1736">
        <w:rPr>
          <w:rFonts w:ascii="Times New Roman" w:hAnsi="Times New Roman" w:cs="Times New Roman"/>
          <w:bCs/>
          <w:sz w:val="24"/>
          <w:szCs w:val="24"/>
        </w:rPr>
        <w:t xml:space="preserve"> monthly report for the Budget, Audit and Board of Review Committee. </w:t>
      </w:r>
    </w:p>
    <w:p w14:paraId="6FB1529A" w14:textId="77777777" w:rsidR="00AE66FA" w:rsidRPr="00AC1736" w:rsidRDefault="00AE66FA" w:rsidP="00AE66FA">
      <w:pPr>
        <w:spacing w:after="0" w:line="240" w:lineRule="auto"/>
        <w:ind w:left="720"/>
        <w:rPr>
          <w:rFonts w:ascii="Times New Roman" w:hAnsi="Times New Roman" w:cs="Times New Roman"/>
          <w:b/>
          <w:iCs/>
          <w:sz w:val="24"/>
          <w:szCs w:val="24"/>
        </w:rPr>
      </w:pPr>
    </w:p>
    <w:p w14:paraId="00BAD83C" w14:textId="77777777" w:rsidR="00AE66FA" w:rsidRPr="00AC1736" w:rsidRDefault="00AE66FA" w:rsidP="00AE66FA">
      <w:pPr>
        <w:spacing w:after="0" w:line="240" w:lineRule="auto"/>
        <w:ind w:left="720"/>
        <w:rPr>
          <w:rFonts w:ascii="Times New Roman" w:hAnsi="Times New Roman" w:cs="Times New Roman"/>
          <w:b/>
          <w:bCs/>
          <w:sz w:val="24"/>
          <w:szCs w:val="24"/>
        </w:rPr>
      </w:pPr>
      <w:r w:rsidRPr="00AC1736">
        <w:rPr>
          <w:rFonts w:ascii="Times New Roman" w:hAnsi="Times New Roman" w:cs="Times New Roman"/>
          <w:b/>
          <w:bCs/>
          <w:sz w:val="24"/>
          <w:szCs w:val="24"/>
        </w:rPr>
        <w:t>Annotation:</w:t>
      </w:r>
    </w:p>
    <w:p w14:paraId="1B0613B2" w14:textId="4E978C3C" w:rsidR="00AE66FA" w:rsidRPr="00AC1736" w:rsidRDefault="00AE66FA" w:rsidP="00AE66FA">
      <w:pPr>
        <w:spacing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MAY BE </w:t>
      </w:r>
      <w:r w:rsidRPr="00AC1736">
        <w:rPr>
          <w:rFonts w:ascii="Times New Roman" w:hAnsi="Times New Roman" w:cs="Times New Roman"/>
          <w:b/>
          <w:sz w:val="24"/>
          <w:szCs w:val="24"/>
        </w:rPr>
        <w:t xml:space="preserve">RECEIVED.  </w:t>
      </w:r>
    </w:p>
    <w:p w14:paraId="6A162283" w14:textId="77777777" w:rsidR="00FC1C57" w:rsidRDefault="00FC1C57" w:rsidP="001A1FCF">
      <w:pPr>
        <w:spacing w:after="0" w:line="240" w:lineRule="auto"/>
        <w:ind w:left="720"/>
        <w:rPr>
          <w:rFonts w:ascii="Times New Roman" w:hAnsi="Times New Roman" w:cs="Times New Roman"/>
          <w:b/>
          <w:bCs/>
          <w:sz w:val="24"/>
          <w:szCs w:val="24"/>
        </w:rPr>
      </w:pPr>
    </w:p>
    <w:p w14:paraId="60CB7EAE" w14:textId="77777777" w:rsidR="00536565" w:rsidRDefault="00536565" w:rsidP="00536565">
      <w:pPr>
        <w:pStyle w:val="ListParagraph"/>
        <w:numPr>
          <w:ilvl w:val="0"/>
          <w:numId w:val="6"/>
        </w:numPr>
        <w:spacing w:after="0" w:line="278" w:lineRule="auto"/>
        <w:rPr>
          <w:rFonts w:ascii="Times New Roman" w:hAnsi="Times New Roman" w:cs="Times New Roman"/>
          <w:b/>
          <w:bCs/>
          <w:sz w:val="24"/>
          <w:szCs w:val="24"/>
        </w:rPr>
      </w:pPr>
      <w:r w:rsidRPr="00536565">
        <w:rPr>
          <w:rFonts w:ascii="Times New Roman" w:hAnsi="Times New Roman" w:cs="Times New Roman"/>
          <w:b/>
          <w:bCs/>
          <w:sz w:val="24"/>
          <w:szCs w:val="24"/>
        </w:rPr>
        <w:t xml:space="preserve">REPORT – OF MICAH INCE, CHIEF OF STAFF AND EXECUTIVE ADA, ORLEANS </w:t>
      </w:r>
    </w:p>
    <w:p w14:paraId="6B5E150F" w14:textId="30F276FC" w:rsidR="00536565" w:rsidRDefault="00536565" w:rsidP="00536565">
      <w:pPr>
        <w:pStyle w:val="ListParagraph"/>
        <w:spacing w:after="0" w:line="278" w:lineRule="auto"/>
        <w:ind w:left="0" w:firstLine="720"/>
        <w:rPr>
          <w:rFonts w:ascii="Times New Roman" w:hAnsi="Times New Roman" w:cs="Times New Roman"/>
          <w:b/>
          <w:bCs/>
          <w:sz w:val="24"/>
          <w:szCs w:val="24"/>
        </w:rPr>
      </w:pPr>
      <w:r w:rsidRPr="00536565">
        <w:rPr>
          <w:rFonts w:ascii="Times New Roman" w:hAnsi="Times New Roman" w:cs="Times New Roman"/>
          <w:b/>
          <w:bCs/>
          <w:sz w:val="24"/>
          <w:szCs w:val="24"/>
        </w:rPr>
        <w:t xml:space="preserve">PARISH DISTRICT ATTORNEY </w:t>
      </w:r>
    </w:p>
    <w:p w14:paraId="01A7B7CC" w14:textId="77777777" w:rsidR="00536565" w:rsidRPr="00536565" w:rsidRDefault="00536565" w:rsidP="00536565">
      <w:pPr>
        <w:pStyle w:val="ListParagraph"/>
        <w:spacing w:after="0" w:line="278" w:lineRule="auto"/>
        <w:ind w:left="0" w:firstLine="720"/>
        <w:rPr>
          <w:rFonts w:ascii="Times New Roman" w:hAnsi="Times New Roman" w:cs="Times New Roman"/>
          <w:b/>
          <w:bCs/>
          <w:sz w:val="24"/>
          <w:szCs w:val="24"/>
        </w:rPr>
      </w:pPr>
    </w:p>
    <w:p w14:paraId="20B3F50E" w14:textId="77777777" w:rsidR="00536565" w:rsidRPr="00AC1736" w:rsidRDefault="00536565" w:rsidP="00536565">
      <w:pPr>
        <w:spacing w:after="0" w:line="278" w:lineRule="auto"/>
        <w:ind w:left="720"/>
        <w:rPr>
          <w:rFonts w:ascii="Times New Roman" w:hAnsi="Times New Roman" w:cs="Times New Roman"/>
          <w:b/>
          <w:bCs/>
          <w:sz w:val="24"/>
          <w:szCs w:val="24"/>
        </w:rPr>
      </w:pPr>
      <w:r w:rsidRPr="00AC1736">
        <w:rPr>
          <w:rFonts w:ascii="Times New Roman" w:hAnsi="Times New Roman" w:cs="Times New Roman"/>
          <w:b/>
          <w:bCs/>
          <w:sz w:val="24"/>
          <w:szCs w:val="24"/>
        </w:rPr>
        <w:t>Brief:</w:t>
      </w:r>
    </w:p>
    <w:p w14:paraId="32CCDC06" w14:textId="5E829AD1" w:rsidR="00536565" w:rsidRPr="00AC1736" w:rsidRDefault="00536565" w:rsidP="00B3720D">
      <w:pPr>
        <w:spacing w:after="0" w:line="240" w:lineRule="auto"/>
        <w:ind w:left="720"/>
        <w:rPr>
          <w:rFonts w:ascii="Times New Roman" w:hAnsi="Times New Roman" w:cs="Times New Roman"/>
          <w:sz w:val="24"/>
          <w:szCs w:val="24"/>
        </w:rPr>
      </w:pPr>
      <w:r w:rsidRPr="00AC1736">
        <w:rPr>
          <w:rFonts w:ascii="Times New Roman" w:hAnsi="Times New Roman" w:cs="Times New Roman"/>
          <w:sz w:val="24"/>
          <w:szCs w:val="24"/>
        </w:rPr>
        <w:t xml:space="preserve">Submitting the Orleans Parish District Attorney’s monthly budget report for </w:t>
      </w:r>
      <w:r>
        <w:rPr>
          <w:rFonts w:ascii="Times New Roman" w:hAnsi="Times New Roman" w:cs="Times New Roman"/>
          <w:sz w:val="24"/>
          <w:szCs w:val="24"/>
        </w:rPr>
        <w:t>Dec</w:t>
      </w:r>
      <w:r w:rsidRPr="00AC1736">
        <w:rPr>
          <w:rFonts w:ascii="Times New Roman" w:hAnsi="Times New Roman" w:cs="Times New Roman"/>
          <w:sz w:val="24"/>
          <w:szCs w:val="24"/>
        </w:rPr>
        <w:t>ember 202</w:t>
      </w:r>
      <w:r w:rsidR="00B3720D">
        <w:rPr>
          <w:rFonts w:ascii="Times New Roman" w:hAnsi="Times New Roman" w:cs="Times New Roman"/>
          <w:sz w:val="24"/>
          <w:szCs w:val="24"/>
        </w:rPr>
        <w:t>4</w:t>
      </w:r>
      <w:r w:rsidRPr="00AC1736">
        <w:rPr>
          <w:rFonts w:ascii="Times New Roman" w:hAnsi="Times New Roman" w:cs="Times New Roman"/>
          <w:sz w:val="24"/>
          <w:szCs w:val="24"/>
        </w:rPr>
        <w:t xml:space="preserve">. </w:t>
      </w:r>
    </w:p>
    <w:p w14:paraId="7821A605" w14:textId="77777777" w:rsidR="00536565" w:rsidRPr="00AC1736" w:rsidRDefault="00536565" w:rsidP="00536565">
      <w:pPr>
        <w:spacing w:after="0" w:line="278" w:lineRule="auto"/>
        <w:ind w:left="720"/>
        <w:rPr>
          <w:rFonts w:ascii="Times New Roman" w:hAnsi="Times New Roman" w:cs="Times New Roman"/>
          <w:b/>
          <w:iCs/>
          <w:sz w:val="24"/>
          <w:szCs w:val="24"/>
        </w:rPr>
      </w:pPr>
    </w:p>
    <w:p w14:paraId="3DEB17D6" w14:textId="77777777" w:rsidR="00536565" w:rsidRPr="00AC1736" w:rsidRDefault="00536565" w:rsidP="00536565">
      <w:pPr>
        <w:spacing w:after="0" w:line="278" w:lineRule="auto"/>
        <w:ind w:left="720"/>
        <w:rPr>
          <w:rFonts w:ascii="Times New Roman" w:hAnsi="Times New Roman" w:cs="Times New Roman"/>
          <w:b/>
          <w:bCs/>
          <w:sz w:val="24"/>
          <w:szCs w:val="24"/>
        </w:rPr>
      </w:pPr>
      <w:r w:rsidRPr="00AC1736">
        <w:rPr>
          <w:rFonts w:ascii="Times New Roman" w:hAnsi="Times New Roman" w:cs="Times New Roman"/>
          <w:b/>
          <w:bCs/>
          <w:sz w:val="24"/>
          <w:szCs w:val="24"/>
        </w:rPr>
        <w:t>Annotation:</w:t>
      </w:r>
    </w:p>
    <w:p w14:paraId="7EFE36B1" w14:textId="64971027" w:rsidR="00536565" w:rsidRDefault="00A94CD9" w:rsidP="00536565">
      <w:pPr>
        <w:spacing w:after="0" w:line="278" w:lineRule="auto"/>
        <w:ind w:left="720"/>
        <w:rPr>
          <w:rFonts w:ascii="Times New Roman" w:hAnsi="Times New Roman" w:cs="Times New Roman"/>
          <w:b/>
          <w:bCs/>
          <w:sz w:val="24"/>
          <w:szCs w:val="24"/>
        </w:rPr>
      </w:pPr>
      <w:r>
        <w:rPr>
          <w:rFonts w:ascii="Times New Roman" w:hAnsi="Times New Roman" w:cs="Times New Roman"/>
          <w:b/>
          <w:bCs/>
          <w:sz w:val="24"/>
          <w:szCs w:val="24"/>
        </w:rPr>
        <w:t>M</w:t>
      </w:r>
      <w:r w:rsidR="00536565">
        <w:rPr>
          <w:rFonts w:ascii="Times New Roman" w:hAnsi="Times New Roman" w:cs="Times New Roman"/>
          <w:b/>
          <w:bCs/>
          <w:sz w:val="24"/>
          <w:szCs w:val="24"/>
        </w:rPr>
        <w:t xml:space="preserve">AY BE </w:t>
      </w:r>
      <w:r w:rsidR="00536565" w:rsidRPr="00AC1736">
        <w:rPr>
          <w:rFonts w:ascii="Times New Roman" w:hAnsi="Times New Roman" w:cs="Times New Roman"/>
          <w:b/>
          <w:bCs/>
          <w:sz w:val="24"/>
          <w:szCs w:val="24"/>
        </w:rPr>
        <w:t>RECEIVED.</w:t>
      </w:r>
    </w:p>
    <w:p w14:paraId="6D7ECE73" w14:textId="77777777" w:rsidR="00A94CD9" w:rsidRDefault="00A94CD9" w:rsidP="00536565">
      <w:pPr>
        <w:spacing w:after="0" w:line="278" w:lineRule="auto"/>
        <w:ind w:left="720"/>
        <w:rPr>
          <w:rFonts w:ascii="Times New Roman" w:hAnsi="Times New Roman" w:cs="Times New Roman"/>
          <w:b/>
          <w:bCs/>
          <w:sz w:val="24"/>
          <w:szCs w:val="24"/>
        </w:rPr>
      </w:pPr>
    </w:p>
    <w:p w14:paraId="1EE1BF3B" w14:textId="77777777" w:rsidR="00A94CD9" w:rsidRDefault="00A94CD9" w:rsidP="00536565">
      <w:pPr>
        <w:spacing w:after="0" w:line="278" w:lineRule="auto"/>
        <w:ind w:left="720"/>
        <w:rPr>
          <w:rFonts w:ascii="Times New Roman" w:hAnsi="Times New Roman" w:cs="Times New Roman"/>
          <w:b/>
          <w:bCs/>
          <w:sz w:val="24"/>
          <w:szCs w:val="24"/>
        </w:rPr>
      </w:pPr>
    </w:p>
    <w:p w14:paraId="6D41EC83" w14:textId="77777777" w:rsidR="00C27A0A" w:rsidRPr="00C27A0A" w:rsidRDefault="00536565" w:rsidP="00C27A0A">
      <w:pPr>
        <w:pStyle w:val="ListParagraph"/>
        <w:numPr>
          <w:ilvl w:val="0"/>
          <w:numId w:val="6"/>
        </w:numPr>
        <w:spacing w:after="0" w:line="278" w:lineRule="auto"/>
        <w:rPr>
          <w:rFonts w:ascii="Times New Roman" w:hAnsi="Times New Roman" w:cs="Times New Roman"/>
          <w:b/>
          <w:sz w:val="24"/>
          <w:szCs w:val="24"/>
        </w:rPr>
      </w:pPr>
      <w:r w:rsidRPr="00C27A0A">
        <w:rPr>
          <w:rFonts w:ascii="Times New Roman" w:hAnsi="Times New Roman" w:cs="Times New Roman"/>
          <w:b/>
          <w:sz w:val="24"/>
          <w:szCs w:val="24"/>
        </w:rPr>
        <w:t xml:space="preserve">REPORT – OF </w:t>
      </w:r>
      <w:r w:rsidRPr="00C27A0A">
        <w:rPr>
          <w:rFonts w:ascii="Times New Roman" w:hAnsi="Times New Roman" w:cs="Times New Roman"/>
          <w:b/>
          <w:bCs/>
          <w:sz w:val="24"/>
          <w:szCs w:val="24"/>
        </w:rPr>
        <w:t xml:space="preserve">GHASSAN KORBAN, EXECUTIVE DIRECTOR, SEWERAGE AND WATER </w:t>
      </w:r>
    </w:p>
    <w:p w14:paraId="10CF3AC5" w14:textId="2F0EFE63" w:rsidR="00536565" w:rsidRPr="00C27A0A" w:rsidRDefault="00536565" w:rsidP="00C27A0A">
      <w:pPr>
        <w:pStyle w:val="ListParagraph"/>
        <w:spacing w:after="0" w:line="278" w:lineRule="auto"/>
        <w:ind w:left="0" w:firstLine="720"/>
        <w:rPr>
          <w:rFonts w:ascii="Times New Roman" w:hAnsi="Times New Roman" w:cs="Times New Roman"/>
          <w:b/>
          <w:sz w:val="24"/>
          <w:szCs w:val="24"/>
        </w:rPr>
      </w:pPr>
      <w:r w:rsidRPr="00C27A0A">
        <w:rPr>
          <w:rFonts w:ascii="Times New Roman" w:hAnsi="Times New Roman" w:cs="Times New Roman"/>
          <w:b/>
          <w:bCs/>
          <w:sz w:val="24"/>
          <w:szCs w:val="24"/>
        </w:rPr>
        <w:t>BOARD OF NEW ORLEANS</w:t>
      </w:r>
      <w:r w:rsidRPr="00C27A0A">
        <w:rPr>
          <w:rFonts w:ascii="Times New Roman" w:hAnsi="Times New Roman" w:cs="Times New Roman"/>
          <w:b/>
          <w:sz w:val="24"/>
          <w:szCs w:val="24"/>
        </w:rPr>
        <w:t xml:space="preserve"> </w:t>
      </w:r>
    </w:p>
    <w:p w14:paraId="790E5B13" w14:textId="77777777" w:rsidR="00536565" w:rsidRPr="00AC1736" w:rsidRDefault="00536565" w:rsidP="00536565">
      <w:pPr>
        <w:spacing w:after="0" w:line="278" w:lineRule="auto"/>
        <w:rPr>
          <w:rFonts w:ascii="Times New Roman" w:hAnsi="Times New Roman" w:cs="Times New Roman"/>
          <w:b/>
          <w:sz w:val="24"/>
          <w:szCs w:val="24"/>
        </w:rPr>
      </w:pPr>
    </w:p>
    <w:p w14:paraId="36C8DAFE" w14:textId="77777777" w:rsidR="00536565" w:rsidRPr="00AC1736" w:rsidRDefault="00536565" w:rsidP="00C27A0A">
      <w:pPr>
        <w:spacing w:after="0" w:line="278" w:lineRule="auto"/>
        <w:ind w:left="720"/>
        <w:rPr>
          <w:rFonts w:ascii="Times New Roman" w:hAnsi="Times New Roman" w:cs="Times New Roman"/>
          <w:b/>
          <w:sz w:val="24"/>
          <w:szCs w:val="24"/>
        </w:rPr>
      </w:pPr>
      <w:r w:rsidRPr="00AC1736">
        <w:rPr>
          <w:rFonts w:ascii="Times New Roman" w:hAnsi="Times New Roman" w:cs="Times New Roman"/>
          <w:b/>
          <w:sz w:val="24"/>
          <w:szCs w:val="24"/>
        </w:rPr>
        <w:t>Brief:</w:t>
      </w:r>
    </w:p>
    <w:p w14:paraId="52861C1D" w14:textId="21A301D6" w:rsidR="00536565" w:rsidRPr="00AC1736" w:rsidRDefault="00536565" w:rsidP="00C27A0A">
      <w:pPr>
        <w:spacing w:after="0" w:line="278" w:lineRule="auto"/>
        <w:ind w:left="720"/>
        <w:rPr>
          <w:rFonts w:ascii="Times New Roman" w:hAnsi="Times New Roman" w:cs="Times New Roman"/>
          <w:sz w:val="24"/>
          <w:szCs w:val="24"/>
        </w:rPr>
      </w:pPr>
      <w:r w:rsidRPr="00AC1736">
        <w:rPr>
          <w:rFonts w:ascii="Times New Roman" w:hAnsi="Times New Roman" w:cs="Times New Roman"/>
          <w:sz w:val="24"/>
          <w:szCs w:val="24"/>
        </w:rPr>
        <w:t xml:space="preserve">Submitting the Quarterly Report on </w:t>
      </w:r>
      <w:r w:rsidR="00C27A0A">
        <w:rPr>
          <w:rFonts w:ascii="Times New Roman" w:hAnsi="Times New Roman" w:cs="Times New Roman"/>
          <w:sz w:val="24"/>
          <w:szCs w:val="24"/>
        </w:rPr>
        <w:t>Construction Contracts</w:t>
      </w:r>
      <w:r w:rsidRPr="00AC1736">
        <w:rPr>
          <w:rFonts w:ascii="Times New Roman" w:hAnsi="Times New Roman" w:cs="Times New Roman"/>
          <w:sz w:val="24"/>
          <w:szCs w:val="24"/>
        </w:rPr>
        <w:t xml:space="preserve"> for the Sewerage and Water Board of New Orleans information and updates </w:t>
      </w:r>
      <w:r w:rsidR="00E37B80">
        <w:rPr>
          <w:rFonts w:ascii="Times New Roman" w:hAnsi="Times New Roman" w:cs="Times New Roman"/>
          <w:sz w:val="24"/>
          <w:szCs w:val="24"/>
        </w:rPr>
        <w:t xml:space="preserve">on construction contracts </w:t>
      </w:r>
      <w:r w:rsidRPr="00AC1736">
        <w:rPr>
          <w:rFonts w:ascii="Times New Roman" w:hAnsi="Times New Roman" w:cs="Times New Roman"/>
          <w:sz w:val="24"/>
          <w:szCs w:val="24"/>
        </w:rPr>
        <w:t>for Q</w:t>
      </w:r>
      <w:r w:rsidR="00C27A0A">
        <w:rPr>
          <w:rFonts w:ascii="Times New Roman" w:hAnsi="Times New Roman" w:cs="Times New Roman"/>
          <w:sz w:val="24"/>
          <w:szCs w:val="24"/>
        </w:rPr>
        <w:t>4</w:t>
      </w:r>
      <w:r w:rsidRPr="00AC1736">
        <w:rPr>
          <w:rFonts w:ascii="Times New Roman" w:hAnsi="Times New Roman" w:cs="Times New Roman"/>
          <w:sz w:val="24"/>
          <w:szCs w:val="24"/>
        </w:rPr>
        <w:t xml:space="preserve"> (</w:t>
      </w:r>
      <w:r w:rsidR="00C27A0A">
        <w:rPr>
          <w:rFonts w:ascii="Times New Roman" w:hAnsi="Times New Roman" w:cs="Times New Roman"/>
          <w:sz w:val="24"/>
          <w:szCs w:val="24"/>
        </w:rPr>
        <w:t>October</w:t>
      </w:r>
      <w:r w:rsidRPr="00AC1736">
        <w:rPr>
          <w:rFonts w:ascii="Times New Roman" w:hAnsi="Times New Roman" w:cs="Times New Roman"/>
          <w:sz w:val="24"/>
          <w:szCs w:val="24"/>
        </w:rPr>
        <w:t xml:space="preserve">, </w:t>
      </w:r>
      <w:r w:rsidR="00C27A0A">
        <w:rPr>
          <w:rFonts w:ascii="Times New Roman" w:hAnsi="Times New Roman" w:cs="Times New Roman"/>
          <w:sz w:val="24"/>
          <w:szCs w:val="24"/>
        </w:rPr>
        <w:t>November</w:t>
      </w:r>
      <w:r w:rsidRPr="00AC1736">
        <w:rPr>
          <w:rFonts w:ascii="Times New Roman" w:hAnsi="Times New Roman" w:cs="Times New Roman"/>
          <w:sz w:val="24"/>
          <w:szCs w:val="24"/>
        </w:rPr>
        <w:t xml:space="preserve">, </w:t>
      </w:r>
      <w:r w:rsidR="00C27A0A">
        <w:rPr>
          <w:rFonts w:ascii="Times New Roman" w:hAnsi="Times New Roman" w:cs="Times New Roman"/>
          <w:sz w:val="24"/>
          <w:szCs w:val="24"/>
        </w:rPr>
        <w:t>Dece</w:t>
      </w:r>
      <w:r w:rsidRPr="00AC1736">
        <w:rPr>
          <w:rFonts w:ascii="Times New Roman" w:hAnsi="Times New Roman" w:cs="Times New Roman"/>
          <w:sz w:val="24"/>
          <w:szCs w:val="24"/>
        </w:rPr>
        <w:t>mber) 2024, pursuant to La. R.S. §33:4091(</w:t>
      </w:r>
      <w:r w:rsidR="00C27A0A">
        <w:rPr>
          <w:rFonts w:ascii="Times New Roman" w:hAnsi="Times New Roman" w:cs="Times New Roman"/>
          <w:sz w:val="24"/>
          <w:szCs w:val="24"/>
        </w:rPr>
        <w:t>B</w:t>
      </w:r>
      <w:r w:rsidRPr="00AC1736">
        <w:rPr>
          <w:rFonts w:ascii="Times New Roman" w:hAnsi="Times New Roman" w:cs="Times New Roman"/>
          <w:sz w:val="24"/>
          <w:szCs w:val="24"/>
        </w:rPr>
        <w:t xml:space="preserve">)  </w:t>
      </w:r>
    </w:p>
    <w:p w14:paraId="7DF15634" w14:textId="77777777" w:rsidR="00536565" w:rsidRPr="00AC1736" w:rsidRDefault="00536565" w:rsidP="00C27A0A">
      <w:pPr>
        <w:spacing w:after="0" w:line="278" w:lineRule="auto"/>
        <w:ind w:left="720"/>
        <w:rPr>
          <w:rFonts w:ascii="Times New Roman" w:hAnsi="Times New Roman" w:cs="Times New Roman"/>
          <w:b/>
          <w:sz w:val="24"/>
          <w:szCs w:val="24"/>
        </w:rPr>
      </w:pPr>
    </w:p>
    <w:p w14:paraId="2E8508A5" w14:textId="77777777" w:rsidR="00536565" w:rsidRPr="00AC1736" w:rsidRDefault="00536565" w:rsidP="00C27A0A">
      <w:pPr>
        <w:spacing w:after="0" w:line="278" w:lineRule="auto"/>
        <w:ind w:left="720"/>
        <w:rPr>
          <w:rFonts w:ascii="Times New Roman" w:hAnsi="Times New Roman" w:cs="Times New Roman"/>
          <w:b/>
          <w:sz w:val="24"/>
          <w:szCs w:val="24"/>
        </w:rPr>
      </w:pPr>
      <w:r w:rsidRPr="00AC1736">
        <w:rPr>
          <w:rFonts w:ascii="Times New Roman" w:hAnsi="Times New Roman" w:cs="Times New Roman"/>
          <w:b/>
          <w:sz w:val="24"/>
          <w:szCs w:val="24"/>
        </w:rPr>
        <w:t>Annotation:</w:t>
      </w:r>
    </w:p>
    <w:p w14:paraId="40A9703E" w14:textId="4568ACA7" w:rsidR="00536565" w:rsidRDefault="00C27A0A" w:rsidP="00C27A0A">
      <w:pPr>
        <w:spacing w:after="0" w:line="278" w:lineRule="auto"/>
        <w:ind w:left="720"/>
        <w:rPr>
          <w:rFonts w:ascii="Times New Roman" w:hAnsi="Times New Roman" w:cs="Times New Roman"/>
          <w:b/>
          <w:sz w:val="24"/>
          <w:szCs w:val="24"/>
        </w:rPr>
      </w:pPr>
      <w:r>
        <w:rPr>
          <w:rFonts w:ascii="Times New Roman" w:hAnsi="Times New Roman" w:cs="Times New Roman"/>
          <w:b/>
          <w:sz w:val="24"/>
          <w:szCs w:val="24"/>
        </w:rPr>
        <w:t xml:space="preserve">MAY BE </w:t>
      </w:r>
      <w:r w:rsidR="00536565" w:rsidRPr="00AC1736">
        <w:rPr>
          <w:rFonts w:ascii="Times New Roman" w:hAnsi="Times New Roman" w:cs="Times New Roman"/>
          <w:b/>
          <w:sz w:val="24"/>
          <w:szCs w:val="24"/>
        </w:rPr>
        <w:t>RECEIVED.</w:t>
      </w:r>
    </w:p>
    <w:p w14:paraId="380462CA" w14:textId="77777777" w:rsidR="00CB0C1D" w:rsidRDefault="00CB0C1D" w:rsidP="00C27A0A">
      <w:pPr>
        <w:spacing w:after="0" w:line="278" w:lineRule="auto"/>
        <w:ind w:left="720"/>
        <w:rPr>
          <w:rFonts w:ascii="Times New Roman" w:hAnsi="Times New Roman" w:cs="Times New Roman"/>
          <w:b/>
          <w:sz w:val="24"/>
          <w:szCs w:val="24"/>
        </w:rPr>
      </w:pPr>
    </w:p>
    <w:p w14:paraId="1221276B" w14:textId="77777777" w:rsidR="004B5C20" w:rsidRDefault="004B5C20" w:rsidP="00C27A0A">
      <w:pPr>
        <w:spacing w:after="0" w:line="278" w:lineRule="auto"/>
        <w:ind w:left="720"/>
        <w:rPr>
          <w:rFonts w:ascii="Times New Roman" w:hAnsi="Times New Roman" w:cs="Times New Roman"/>
          <w:b/>
          <w:sz w:val="24"/>
          <w:szCs w:val="24"/>
        </w:rPr>
      </w:pPr>
    </w:p>
    <w:p w14:paraId="75A25009" w14:textId="77777777" w:rsidR="00615692" w:rsidRPr="00EE325F" w:rsidRDefault="00615692" w:rsidP="00AA6F87">
      <w:pPr>
        <w:pStyle w:val="AgendaItem"/>
        <w:numPr>
          <w:ilvl w:val="0"/>
          <w:numId w:val="6"/>
        </w:numPr>
      </w:pPr>
      <w:r w:rsidRPr="00EE325F">
        <w:t xml:space="preserve">REPORT – OF ROBERT D. RIVERS, EXECUTIVE DIRECTOR, CITY PLANNING </w:t>
      </w:r>
    </w:p>
    <w:p w14:paraId="6EE5723C" w14:textId="77777777" w:rsidR="00615692" w:rsidRPr="00EE325F" w:rsidRDefault="00615692" w:rsidP="00AA6F87">
      <w:pPr>
        <w:pStyle w:val="AgendaItem"/>
        <w:numPr>
          <w:ilvl w:val="0"/>
          <w:numId w:val="0"/>
        </w:numPr>
        <w:ind w:left="720"/>
      </w:pPr>
      <w:r w:rsidRPr="00EE325F">
        <w:t>COMMISSION, CITY OF NEW ORLEANS</w:t>
      </w:r>
    </w:p>
    <w:p w14:paraId="735C697F" w14:textId="77777777" w:rsidR="00615692" w:rsidRPr="00EE325F" w:rsidRDefault="00615692" w:rsidP="00615692">
      <w:pPr>
        <w:widowControl w:val="0"/>
        <w:autoSpaceDE w:val="0"/>
        <w:autoSpaceDN w:val="0"/>
        <w:adjustRightInd w:val="0"/>
        <w:spacing w:after="0" w:line="240" w:lineRule="auto"/>
        <w:ind w:left="720"/>
        <w:rPr>
          <w:rFonts w:ascii="Times New Roman" w:hAnsi="Times New Roman" w:cs="Times New Roman"/>
          <w:b/>
          <w:bCs/>
          <w:sz w:val="24"/>
          <w:szCs w:val="24"/>
        </w:rPr>
      </w:pPr>
    </w:p>
    <w:p w14:paraId="3B481729" w14:textId="77777777" w:rsidR="00615692" w:rsidRPr="00EE325F" w:rsidRDefault="00615692" w:rsidP="00615692">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Brief:</w:t>
      </w:r>
    </w:p>
    <w:p w14:paraId="57AD5AA2" w14:textId="02FCC7C0" w:rsidR="00615692" w:rsidRPr="00EE325F" w:rsidRDefault="00615692" w:rsidP="00615692">
      <w:pPr>
        <w:widowControl w:val="0"/>
        <w:autoSpaceDE w:val="0"/>
        <w:autoSpaceDN w:val="0"/>
        <w:adjustRightInd w:val="0"/>
        <w:spacing w:after="0" w:line="240" w:lineRule="auto"/>
        <w:ind w:left="720"/>
        <w:rPr>
          <w:rFonts w:ascii="Times New Roman" w:hAnsi="Times New Roman" w:cs="Times New Roman"/>
          <w:sz w:val="24"/>
          <w:szCs w:val="24"/>
        </w:rPr>
      </w:pPr>
      <w:r w:rsidRPr="00EE325F">
        <w:rPr>
          <w:rFonts w:ascii="Times New Roman" w:hAnsi="Times New Roman" w:cs="Times New Roman"/>
          <w:sz w:val="24"/>
          <w:szCs w:val="24"/>
        </w:rPr>
        <w:t>Transmitting the reports for NSTR Special Exception Docket Numbers: 18</w:t>
      </w:r>
      <w:r>
        <w:rPr>
          <w:rFonts w:ascii="Times New Roman" w:hAnsi="Times New Roman" w:cs="Times New Roman"/>
          <w:sz w:val="24"/>
          <w:szCs w:val="24"/>
        </w:rPr>
        <w:t>5</w:t>
      </w:r>
      <w:r w:rsidRPr="00EE325F">
        <w:rPr>
          <w:rFonts w:ascii="Times New Roman" w:hAnsi="Times New Roman" w:cs="Times New Roman"/>
          <w:sz w:val="24"/>
          <w:szCs w:val="24"/>
        </w:rPr>
        <w:t xml:space="preserve">/23, </w:t>
      </w:r>
      <w:r>
        <w:rPr>
          <w:rFonts w:ascii="Times New Roman" w:hAnsi="Times New Roman" w:cs="Times New Roman"/>
          <w:sz w:val="24"/>
          <w:szCs w:val="24"/>
        </w:rPr>
        <w:t>2110</w:t>
      </w:r>
      <w:r w:rsidRPr="00EE325F">
        <w:rPr>
          <w:rFonts w:ascii="Times New Roman" w:hAnsi="Times New Roman" w:cs="Times New Roman"/>
          <w:sz w:val="24"/>
          <w:szCs w:val="24"/>
        </w:rPr>
        <w:t xml:space="preserve"> </w:t>
      </w:r>
      <w:r>
        <w:rPr>
          <w:rFonts w:ascii="Times New Roman" w:hAnsi="Times New Roman" w:cs="Times New Roman"/>
          <w:sz w:val="24"/>
          <w:szCs w:val="24"/>
        </w:rPr>
        <w:t xml:space="preserve">Barracks </w:t>
      </w:r>
      <w:r w:rsidRPr="00EE325F">
        <w:rPr>
          <w:rFonts w:ascii="Times New Roman" w:hAnsi="Times New Roman" w:cs="Times New Roman"/>
          <w:sz w:val="24"/>
          <w:szCs w:val="24"/>
        </w:rPr>
        <w:t xml:space="preserve">St. – Cm. </w:t>
      </w:r>
      <w:r>
        <w:rPr>
          <w:rFonts w:ascii="Times New Roman" w:hAnsi="Times New Roman" w:cs="Times New Roman"/>
          <w:sz w:val="24"/>
          <w:szCs w:val="24"/>
        </w:rPr>
        <w:t>Green</w:t>
      </w:r>
      <w:r w:rsidRPr="00EE325F">
        <w:rPr>
          <w:rFonts w:ascii="Times New Roman" w:hAnsi="Times New Roman" w:cs="Times New Roman"/>
          <w:sz w:val="24"/>
          <w:szCs w:val="24"/>
        </w:rPr>
        <w:t>; 3</w:t>
      </w:r>
      <w:r>
        <w:rPr>
          <w:rFonts w:ascii="Times New Roman" w:hAnsi="Times New Roman" w:cs="Times New Roman"/>
          <w:sz w:val="24"/>
          <w:szCs w:val="24"/>
        </w:rPr>
        <w:t>9</w:t>
      </w:r>
      <w:r w:rsidRPr="00EE325F">
        <w:rPr>
          <w:rFonts w:ascii="Times New Roman" w:hAnsi="Times New Roman" w:cs="Times New Roman"/>
          <w:sz w:val="24"/>
          <w:szCs w:val="24"/>
        </w:rPr>
        <w:t xml:space="preserve">/24, </w:t>
      </w:r>
      <w:r>
        <w:rPr>
          <w:rFonts w:ascii="Times New Roman" w:hAnsi="Times New Roman" w:cs="Times New Roman"/>
          <w:sz w:val="24"/>
          <w:szCs w:val="24"/>
        </w:rPr>
        <w:t xml:space="preserve">1230 North Galvez </w:t>
      </w:r>
      <w:r w:rsidRPr="00EE325F">
        <w:rPr>
          <w:rFonts w:ascii="Times New Roman" w:hAnsi="Times New Roman" w:cs="Times New Roman"/>
          <w:sz w:val="24"/>
          <w:szCs w:val="24"/>
        </w:rPr>
        <w:t>St.</w:t>
      </w:r>
      <w:r w:rsidR="0092628A">
        <w:rPr>
          <w:rFonts w:ascii="Times New Roman" w:hAnsi="Times New Roman" w:cs="Times New Roman"/>
          <w:sz w:val="24"/>
          <w:szCs w:val="24"/>
        </w:rPr>
        <w:t xml:space="preserve"> Apt.</w:t>
      </w:r>
      <w:r w:rsidR="00211F0E">
        <w:rPr>
          <w:rFonts w:ascii="Times New Roman" w:hAnsi="Times New Roman" w:cs="Times New Roman"/>
          <w:sz w:val="24"/>
          <w:szCs w:val="24"/>
        </w:rPr>
        <w:t xml:space="preserve"> 1</w:t>
      </w:r>
      <w:r w:rsidR="0092628A">
        <w:rPr>
          <w:rFonts w:ascii="Times New Roman" w:hAnsi="Times New Roman" w:cs="Times New Roman"/>
          <w:sz w:val="24"/>
          <w:szCs w:val="24"/>
        </w:rPr>
        <w:t>A</w:t>
      </w:r>
      <w:r w:rsidRPr="00EE325F">
        <w:rPr>
          <w:rFonts w:ascii="Times New Roman" w:hAnsi="Times New Roman" w:cs="Times New Roman"/>
          <w:sz w:val="24"/>
          <w:szCs w:val="24"/>
        </w:rPr>
        <w:t xml:space="preserve"> - Cm. </w:t>
      </w:r>
      <w:r>
        <w:rPr>
          <w:rFonts w:ascii="Times New Roman" w:hAnsi="Times New Roman" w:cs="Times New Roman"/>
          <w:sz w:val="24"/>
          <w:szCs w:val="24"/>
        </w:rPr>
        <w:t>Green</w:t>
      </w:r>
      <w:r w:rsidRPr="00EE325F">
        <w:rPr>
          <w:rFonts w:ascii="Times New Roman" w:hAnsi="Times New Roman" w:cs="Times New Roman"/>
          <w:sz w:val="24"/>
          <w:szCs w:val="24"/>
        </w:rPr>
        <w:t xml:space="preserve">; </w:t>
      </w:r>
      <w:r>
        <w:rPr>
          <w:rFonts w:ascii="Times New Roman" w:hAnsi="Times New Roman" w:cs="Times New Roman"/>
          <w:sz w:val="24"/>
          <w:szCs w:val="24"/>
        </w:rPr>
        <w:t>40</w:t>
      </w:r>
      <w:r w:rsidRPr="00EE325F">
        <w:rPr>
          <w:rFonts w:ascii="Times New Roman" w:hAnsi="Times New Roman" w:cs="Times New Roman"/>
          <w:sz w:val="24"/>
          <w:szCs w:val="24"/>
        </w:rPr>
        <w:t>/24, 1</w:t>
      </w:r>
      <w:r>
        <w:rPr>
          <w:rFonts w:ascii="Times New Roman" w:hAnsi="Times New Roman" w:cs="Times New Roman"/>
          <w:sz w:val="24"/>
          <w:szCs w:val="24"/>
        </w:rPr>
        <w:t>7</w:t>
      </w:r>
      <w:r w:rsidRPr="00EE325F">
        <w:rPr>
          <w:rFonts w:ascii="Times New Roman" w:hAnsi="Times New Roman" w:cs="Times New Roman"/>
          <w:sz w:val="24"/>
          <w:szCs w:val="24"/>
        </w:rPr>
        <w:t xml:space="preserve">05 </w:t>
      </w:r>
      <w:r>
        <w:rPr>
          <w:rFonts w:ascii="Times New Roman" w:hAnsi="Times New Roman" w:cs="Times New Roman"/>
          <w:sz w:val="24"/>
          <w:szCs w:val="24"/>
        </w:rPr>
        <w:t>Pauger St</w:t>
      </w:r>
      <w:r w:rsidRPr="00EE325F">
        <w:rPr>
          <w:rFonts w:ascii="Times New Roman" w:hAnsi="Times New Roman" w:cs="Times New Roman"/>
          <w:sz w:val="24"/>
          <w:szCs w:val="24"/>
        </w:rPr>
        <w:t xml:space="preserve">. – Cm. King; </w:t>
      </w:r>
      <w:r>
        <w:rPr>
          <w:rFonts w:ascii="Times New Roman" w:hAnsi="Times New Roman" w:cs="Times New Roman"/>
          <w:sz w:val="24"/>
          <w:szCs w:val="24"/>
        </w:rPr>
        <w:t>41</w:t>
      </w:r>
      <w:r w:rsidRPr="00EE325F">
        <w:rPr>
          <w:rFonts w:ascii="Times New Roman" w:hAnsi="Times New Roman" w:cs="Times New Roman"/>
          <w:sz w:val="24"/>
          <w:szCs w:val="24"/>
        </w:rPr>
        <w:t xml:space="preserve">/24, </w:t>
      </w:r>
      <w:r>
        <w:rPr>
          <w:rFonts w:ascii="Times New Roman" w:hAnsi="Times New Roman" w:cs="Times New Roman"/>
          <w:sz w:val="24"/>
          <w:szCs w:val="24"/>
        </w:rPr>
        <w:t xml:space="preserve">2616 Magazine </w:t>
      </w:r>
      <w:r w:rsidRPr="00EE325F">
        <w:rPr>
          <w:rFonts w:ascii="Times New Roman" w:hAnsi="Times New Roman" w:cs="Times New Roman"/>
          <w:sz w:val="24"/>
          <w:szCs w:val="24"/>
        </w:rPr>
        <w:t xml:space="preserve">St.  – Cm. </w:t>
      </w:r>
      <w:r>
        <w:rPr>
          <w:rFonts w:ascii="Times New Roman" w:hAnsi="Times New Roman" w:cs="Times New Roman"/>
          <w:sz w:val="24"/>
          <w:szCs w:val="24"/>
        </w:rPr>
        <w:t>Harris</w:t>
      </w:r>
      <w:r w:rsidRPr="00EE325F">
        <w:rPr>
          <w:rFonts w:ascii="Times New Roman" w:hAnsi="Times New Roman" w:cs="Times New Roman"/>
          <w:sz w:val="24"/>
          <w:szCs w:val="24"/>
        </w:rPr>
        <w:t>; Cn. Deadline 4/14/25.</w:t>
      </w:r>
    </w:p>
    <w:p w14:paraId="307AD16B" w14:textId="77777777" w:rsidR="00615692" w:rsidRPr="00EE325F" w:rsidRDefault="00615692" w:rsidP="00615692">
      <w:pPr>
        <w:widowControl w:val="0"/>
        <w:autoSpaceDE w:val="0"/>
        <w:autoSpaceDN w:val="0"/>
        <w:adjustRightInd w:val="0"/>
        <w:spacing w:after="0" w:line="240" w:lineRule="auto"/>
        <w:ind w:left="720"/>
        <w:rPr>
          <w:rFonts w:ascii="Times New Roman" w:hAnsi="Times New Roman" w:cs="Times New Roman"/>
          <w:sz w:val="24"/>
          <w:szCs w:val="24"/>
        </w:rPr>
      </w:pPr>
    </w:p>
    <w:p w14:paraId="72C0C42B" w14:textId="77777777" w:rsidR="00615692" w:rsidRPr="00EE325F" w:rsidRDefault="00615692" w:rsidP="00615692">
      <w:pPr>
        <w:widowControl w:val="0"/>
        <w:autoSpaceDE w:val="0"/>
        <w:autoSpaceDN w:val="0"/>
        <w:adjustRightInd w:val="0"/>
        <w:spacing w:after="0" w:line="240" w:lineRule="auto"/>
        <w:ind w:left="720"/>
        <w:rPr>
          <w:rFonts w:ascii="Times New Roman" w:hAnsi="Times New Roman" w:cs="Times New Roman"/>
          <w:b/>
          <w:bCs/>
          <w:sz w:val="24"/>
          <w:szCs w:val="24"/>
        </w:rPr>
      </w:pPr>
      <w:r w:rsidRPr="00EE325F">
        <w:rPr>
          <w:rFonts w:ascii="Times New Roman" w:hAnsi="Times New Roman" w:cs="Times New Roman"/>
          <w:b/>
          <w:bCs/>
          <w:sz w:val="24"/>
          <w:szCs w:val="24"/>
        </w:rPr>
        <w:t>Annotation:</w:t>
      </w:r>
    </w:p>
    <w:p w14:paraId="68329EB4" w14:textId="77777777" w:rsidR="00615692" w:rsidRDefault="00615692" w:rsidP="00615692">
      <w:pPr>
        <w:pStyle w:val="AgendaAnnotations"/>
        <w:rPr>
          <w:i/>
          <w:iCs w:val="0"/>
          <w:sz w:val="24"/>
          <w:szCs w:val="24"/>
        </w:rPr>
      </w:pPr>
      <w:r w:rsidRPr="00EE325F">
        <w:rPr>
          <w:sz w:val="24"/>
          <w:szCs w:val="24"/>
        </w:rPr>
        <w:t xml:space="preserve">MAY BE RECEIVED.  </w:t>
      </w:r>
      <w:r w:rsidRPr="00EE325F">
        <w:rPr>
          <w:i/>
          <w:iCs w:val="0"/>
          <w:sz w:val="24"/>
          <w:szCs w:val="24"/>
        </w:rPr>
        <w:t>(Hearing Date Set For 2/27/25).</w:t>
      </w:r>
    </w:p>
    <w:p w14:paraId="71E8FF00" w14:textId="43FFCFB0" w:rsidR="003317A8" w:rsidRPr="003A67AC" w:rsidRDefault="003317A8" w:rsidP="003A67AC">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lastRenderedPageBreak/>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-6</w:t>
      </w:r>
      <w:r w:rsidR="003A67AC">
        <w:rPr>
          <w:rFonts w:ascii="Times New Roman" w:hAnsi="Times New Roman" w:cs="Times New Roman"/>
          <w:b/>
          <w:bCs/>
          <w:sz w:val="24"/>
          <w:szCs w:val="24"/>
        </w:rPr>
        <w:t>2</w:t>
      </w:r>
      <w:r w:rsidRPr="003A67AC">
        <w:rPr>
          <w:rFonts w:ascii="Times New Roman" w:hAnsi="Times New Roman" w:cs="Times New Roman"/>
          <w:b/>
          <w:bCs/>
          <w:sz w:val="24"/>
          <w:szCs w:val="24"/>
        </w:rPr>
        <w:t xml:space="preserve"> - BY:   COUNCILMEMBER </w:t>
      </w:r>
      <w:r w:rsidR="003A67AC">
        <w:rPr>
          <w:rFonts w:ascii="Times New Roman" w:hAnsi="Times New Roman" w:cs="Times New Roman"/>
          <w:b/>
          <w:bCs/>
          <w:sz w:val="24"/>
          <w:szCs w:val="24"/>
        </w:rPr>
        <w:t>GREEN</w:t>
      </w:r>
    </w:p>
    <w:p w14:paraId="128B86E2" w14:textId="77777777" w:rsidR="003317A8" w:rsidRPr="003317A8" w:rsidRDefault="003317A8" w:rsidP="003317A8">
      <w:pPr>
        <w:spacing w:after="0" w:line="278" w:lineRule="auto"/>
        <w:rPr>
          <w:rFonts w:ascii="Times New Roman" w:hAnsi="Times New Roman" w:cs="Times New Roman"/>
          <w:b/>
          <w:bCs/>
          <w:sz w:val="24"/>
          <w:szCs w:val="24"/>
        </w:rPr>
      </w:pPr>
    </w:p>
    <w:p w14:paraId="0DC25011" w14:textId="77777777" w:rsidR="003317A8" w:rsidRPr="003317A8" w:rsidRDefault="003317A8" w:rsidP="003A67A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0935062E" w14:textId="41BA64E0" w:rsidR="003317A8" w:rsidRPr="003317A8" w:rsidRDefault="003317A8" w:rsidP="003A67AC">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 xml:space="preserve">Ratifying, confirming and approving the appointment of </w:t>
      </w:r>
      <w:r w:rsidR="003A67AC">
        <w:rPr>
          <w:rFonts w:ascii="Times New Roman" w:hAnsi="Times New Roman" w:cs="Times New Roman"/>
          <w:bCs/>
          <w:sz w:val="24"/>
          <w:szCs w:val="24"/>
        </w:rPr>
        <w:t>Deshanda Firmin</w:t>
      </w:r>
      <w:r w:rsidRPr="003317A8">
        <w:rPr>
          <w:rFonts w:ascii="Times New Roman" w:hAnsi="Times New Roman" w:cs="Times New Roman"/>
          <w:bCs/>
          <w:sz w:val="24"/>
          <w:szCs w:val="24"/>
        </w:rPr>
        <w:t xml:space="preserve"> (vice </w:t>
      </w:r>
      <w:r w:rsidR="000C3F16">
        <w:rPr>
          <w:rFonts w:ascii="Times New Roman" w:hAnsi="Times New Roman" w:cs="Times New Roman"/>
          <w:bCs/>
          <w:sz w:val="24"/>
          <w:szCs w:val="24"/>
        </w:rPr>
        <w:t>Steven Kennedy</w:t>
      </w:r>
      <w:r w:rsidRPr="003317A8">
        <w:rPr>
          <w:rFonts w:ascii="Times New Roman" w:hAnsi="Times New Roman" w:cs="Times New Roman"/>
          <w:bCs/>
          <w:sz w:val="24"/>
          <w:szCs w:val="24"/>
        </w:rPr>
        <w:t xml:space="preserve">), </w:t>
      </w:r>
      <w:r w:rsidR="00041812">
        <w:rPr>
          <w:rFonts w:ascii="Times New Roman" w:hAnsi="Times New Roman" w:cs="Times New Roman"/>
          <w:bCs/>
          <w:sz w:val="24"/>
          <w:szCs w:val="24"/>
        </w:rPr>
        <w:t xml:space="preserve">nominee of the councilmember representing District D, </w:t>
      </w:r>
      <w:r w:rsidRPr="003317A8">
        <w:rPr>
          <w:rFonts w:ascii="Times New Roman" w:hAnsi="Times New Roman" w:cs="Times New Roman"/>
          <w:bCs/>
          <w:sz w:val="24"/>
          <w:szCs w:val="24"/>
        </w:rPr>
        <w:t xml:space="preserve">as a member of the </w:t>
      </w:r>
      <w:r w:rsidR="00041812">
        <w:rPr>
          <w:rFonts w:ascii="Times New Roman" w:hAnsi="Times New Roman" w:cs="Times New Roman"/>
          <w:bCs/>
          <w:sz w:val="24"/>
          <w:szCs w:val="24"/>
        </w:rPr>
        <w:t>Industrial Development Board</w:t>
      </w:r>
      <w:r w:rsidRPr="003317A8">
        <w:rPr>
          <w:rFonts w:ascii="Times New Roman" w:hAnsi="Times New Roman" w:cs="Times New Roman"/>
          <w:bCs/>
          <w:sz w:val="24"/>
          <w:szCs w:val="24"/>
        </w:rPr>
        <w:t>, effective upon approval by the Council of the City of New Orleans, for a</w:t>
      </w:r>
      <w:r w:rsidR="003A67AC">
        <w:rPr>
          <w:rFonts w:ascii="Times New Roman" w:hAnsi="Times New Roman" w:cs="Times New Roman"/>
          <w:bCs/>
          <w:sz w:val="24"/>
          <w:szCs w:val="24"/>
        </w:rPr>
        <w:t xml:space="preserve"> </w:t>
      </w:r>
      <w:r w:rsidRPr="003317A8">
        <w:rPr>
          <w:rFonts w:ascii="Times New Roman" w:hAnsi="Times New Roman" w:cs="Times New Roman"/>
          <w:bCs/>
          <w:sz w:val="24"/>
          <w:szCs w:val="24"/>
        </w:rPr>
        <w:t>term that will expire on J</w:t>
      </w:r>
      <w:r w:rsidR="00041812">
        <w:rPr>
          <w:rFonts w:ascii="Times New Roman" w:hAnsi="Times New Roman" w:cs="Times New Roman"/>
          <w:bCs/>
          <w:sz w:val="24"/>
          <w:szCs w:val="24"/>
        </w:rPr>
        <w:t>anuary 1</w:t>
      </w:r>
      <w:r w:rsidRPr="003317A8">
        <w:rPr>
          <w:rFonts w:ascii="Times New Roman" w:hAnsi="Times New Roman" w:cs="Times New Roman"/>
          <w:bCs/>
          <w:sz w:val="24"/>
          <w:szCs w:val="24"/>
        </w:rPr>
        <w:t>, 20</w:t>
      </w:r>
      <w:r w:rsidR="00041812">
        <w:rPr>
          <w:rFonts w:ascii="Times New Roman" w:hAnsi="Times New Roman" w:cs="Times New Roman"/>
          <w:bCs/>
          <w:sz w:val="24"/>
          <w:szCs w:val="24"/>
        </w:rPr>
        <w:t>31</w:t>
      </w:r>
      <w:r w:rsidRPr="003317A8">
        <w:rPr>
          <w:rFonts w:ascii="Times New Roman" w:hAnsi="Times New Roman" w:cs="Times New Roman"/>
          <w:bCs/>
          <w:sz w:val="24"/>
          <w:szCs w:val="24"/>
        </w:rPr>
        <w:t>.</w:t>
      </w:r>
    </w:p>
    <w:p w14:paraId="523AB793" w14:textId="77777777" w:rsidR="003317A8" w:rsidRPr="003317A8" w:rsidRDefault="003317A8" w:rsidP="003A67AC">
      <w:pPr>
        <w:spacing w:after="0" w:line="278" w:lineRule="auto"/>
        <w:ind w:left="720"/>
        <w:rPr>
          <w:rFonts w:ascii="Times New Roman" w:hAnsi="Times New Roman" w:cs="Times New Roman"/>
          <w:b/>
          <w:bCs/>
          <w:sz w:val="24"/>
          <w:szCs w:val="24"/>
        </w:rPr>
      </w:pPr>
    </w:p>
    <w:p w14:paraId="31A16A54" w14:textId="77777777" w:rsidR="003317A8" w:rsidRPr="003317A8" w:rsidRDefault="003317A8" w:rsidP="003A67A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39895EEF" w14:textId="1F14DFFB" w:rsidR="003317A8" w:rsidRPr="003317A8" w:rsidRDefault="003317A8" w:rsidP="003A67A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003A67AC"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003A67AC"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003A67AC"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660BB8AF" w14:textId="77777777" w:rsidR="003317A8" w:rsidRPr="003317A8" w:rsidRDefault="003317A8" w:rsidP="003A67A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220277C7" w14:textId="5F6E775A" w:rsidR="003317A8" w:rsidRPr="00AC1736" w:rsidRDefault="003317A8" w:rsidP="003A67AC">
      <w:pPr>
        <w:spacing w:after="0" w:line="278" w:lineRule="auto"/>
        <w:ind w:left="720"/>
        <w:rPr>
          <w:rFonts w:ascii="Times New Roman" w:hAnsi="Times New Roman" w:cs="Times New Roman"/>
          <w:b/>
          <w:sz w:val="24"/>
          <w:szCs w:val="24"/>
        </w:rPr>
      </w:pPr>
      <w:r w:rsidRPr="003A67AC">
        <w:rPr>
          <w:rFonts w:ascii="Times New Roman" w:hAnsi="Times New Roman" w:cs="Times New Roman"/>
          <w:b/>
          <w:bCs/>
          <w:sz w:val="24"/>
          <w:szCs w:val="24"/>
        </w:rPr>
        <w:t>(Governmental Affairs Committee recommended approval</w:t>
      </w:r>
      <w:r w:rsidR="00875FC8">
        <w:rPr>
          <w:rFonts w:ascii="Times New Roman" w:hAnsi="Times New Roman" w:cs="Times New Roman"/>
          <w:b/>
          <w:bCs/>
          <w:sz w:val="24"/>
          <w:szCs w:val="24"/>
        </w:rPr>
        <w:t>).</w:t>
      </w:r>
    </w:p>
    <w:p w14:paraId="2F84B4B3" w14:textId="77777777" w:rsidR="00536565" w:rsidRDefault="00536565" w:rsidP="001A1FCF">
      <w:pPr>
        <w:spacing w:after="0" w:line="240" w:lineRule="auto"/>
        <w:ind w:left="720"/>
        <w:rPr>
          <w:rFonts w:ascii="Times New Roman" w:hAnsi="Times New Roman" w:cs="Times New Roman"/>
          <w:b/>
          <w:bCs/>
          <w:sz w:val="24"/>
          <w:szCs w:val="24"/>
        </w:rPr>
      </w:pPr>
    </w:p>
    <w:p w14:paraId="1A62CCA8" w14:textId="77777777" w:rsidR="00FC1C57" w:rsidRDefault="00FC1C57" w:rsidP="001A1FCF">
      <w:pPr>
        <w:spacing w:after="0" w:line="240" w:lineRule="auto"/>
        <w:ind w:left="720"/>
        <w:rPr>
          <w:rFonts w:ascii="Times New Roman" w:hAnsi="Times New Roman" w:cs="Times New Roman"/>
          <w:b/>
          <w:bCs/>
          <w:sz w:val="24"/>
          <w:szCs w:val="24"/>
        </w:rPr>
      </w:pPr>
    </w:p>
    <w:p w14:paraId="045F386C" w14:textId="77777777" w:rsidR="00CB0C1D" w:rsidRDefault="00CB0C1D" w:rsidP="001A1FCF">
      <w:pPr>
        <w:spacing w:after="0" w:line="240" w:lineRule="auto"/>
        <w:ind w:left="720"/>
        <w:rPr>
          <w:rFonts w:ascii="Times New Roman" w:hAnsi="Times New Roman" w:cs="Times New Roman"/>
          <w:b/>
          <w:bCs/>
          <w:sz w:val="24"/>
          <w:szCs w:val="24"/>
        </w:rPr>
      </w:pPr>
    </w:p>
    <w:p w14:paraId="6E046C97" w14:textId="78DAFF00" w:rsidR="00A9678C" w:rsidRPr="003A67AC" w:rsidRDefault="00A9678C" w:rsidP="00A9678C">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70</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GIARRUSSO (BY REQUEST)</w:t>
      </w:r>
    </w:p>
    <w:p w14:paraId="3AC6DEA2" w14:textId="77777777" w:rsidR="00A9678C" w:rsidRPr="003317A8" w:rsidRDefault="00A9678C" w:rsidP="00A9678C">
      <w:pPr>
        <w:spacing w:after="0" w:line="278" w:lineRule="auto"/>
        <w:rPr>
          <w:rFonts w:ascii="Times New Roman" w:hAnsi="Times New Roman" w:cs="Times New Roman"/>
          <w:b/>
          <w:bCs/>
          <w:sz w:val="24"/>
          <w:szCs w:val="24"/>
        </w:rPr>
      </w:pPr>
    </w:p>
    <w:p w14:paraId="7A57B767" w14:textId="77777777" w:rsidR="00A9678C" w:rsidRPr="003317A8" w:rsidRDefault="00A9678C" w:rsidP="00A9678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1223E05C" w14:textId="69887758" w:rsidR="00A9678C" w:rsidRPr="003317A8" w:rsidRDefault="00A9678C" w:rsidP="00A9678C">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 xml:space="preserve">Ratifying, confirming and approving the </w:t>
      </w:r>
      <w:r>
        <w:rPr>
          <w:rFonts w:ascii="Times New Roman" w:hAnsi="Times New Roman" w:cs="Times New Roman"/>
          <w:bCs/>
          <w:sz w:val="24"/>
          <w:szCs w:val="24"/>
        </w:rPr>
        <w:t xml:space="preserve">Mayor’s </w:t>
      </w:r>
      <w:r w:rsidR="00DD1010">
        <w:rPr>
          <w:rFonts w:ascii="Times New Roman" w:hAnsi="Times New Roman" w:cs="Times New Roman"/>
          <w:bCs/>
          <w:sz w:val="24"/>
          <w:szCs w:val="24"/>
        </w:rPr>
        <w:t>re</w:t>
      </w:r>
      <w:r w:rsidRPr="003317A8">
        <w:rPr>
          <w:rFonts w:ascii="Times New Roman" w:hAnsi="Times New Roman" w:cs="Times New Roman"/>
          <w:bCs/>
          <w:sz w:val="24"/>
          <w:szCs w:val="24"/>
        </w:rPr>
        <w:t xml:space="preserve">appointment of </w:t>
      </w:r>
      <w:r>
        <w:rPr>
          <w:rFonts w:ascii="Times New Roman" w:hAnsi="Times New Roman" w:cs="Times New Roman"/>
          <w:bCs/>
          <w:sz w:val="24"/>
          <w:szCs w:val="24"/>
        </w:rPr>
        <w:t>Roger H</w:t>
      </w:r>
      <w:r w:rsidR="00AA6F87">
        <w:rPr>
          <w:rFonts w:ascii="Times New Roman" w:hAnsi="Times New Roman" w:cs="Times New Roman"/>
          <w:bCs/>
          <w:sz w:val="24"/>
          <w:szCs w:val="24"/>
        </w:rPr>
        <w:t>.</w:t>
      </w:r>
      <w:r>
        <w:rPr>
          <w:rFonts w:ascii="Times New Roman" w:hAnsi="Times New Roman" w:cs="Times New Roman"/>
          <w:bCs/>
          <w:sz w:val="24"/>
          <w:szCs w:val="24"/>
        </w:rPr>
        <w:t xml:space="preserve"> Ogden</w:t>
      </w:r>
      <w:r w:rsidR="00AA6F87">
        <w:rPr>
          <w:rFonts w:ascii="Times New Roman" w:hAnsi="Times New Roman" w:cs="Times New Roman"/>
          <w:bCs/>
          <w:sz w:val="24"/>
          <w:szCs w:val="24"/>
        </w:rPr>
        <w:t xml:space="preserve"> (vice self)</w:t>
      </w:r>
      <w:r w:rsidRPr="003317A8">
        <w:rPr>
          <w:rFonts w:ascii="Times New Roman" w:hAnsi="Times New Roman" w:cs="Times New Roman"/>
          <w:bCs/>
          <w:sz w:val="24"/>
          <w:szCs w:val="24"/>
        </w:rPr>
        <w:t xml:space="preserve">, as a member of the </w:t>
      </w:r>
      <w:r>
        <w:rPr>
          <w:rFonts w:ascii="Times New Roman" w:hAnsi="Times New Roman" w:cs="Times New Roman"/>
          <w:bCs/>
          <w:sz w:val="24"/>
          <w:szCs w:val="24"/>
        </w:rPr>
        <w:t>New Orleans Aviation Board</w:t>
      </w:r>
      <w:r w:rsidRPr="003317A8">
        <w:rPr>
          <w:rFonts w:ascii="Times New Roman" w:hAnsi="Times New Roman" w:cs="Times New Roman"/>
          <w:bCs/>
          <w:sz w:val="24"/>
          <w:szCs w:val="24"/>
        </w:rPr>
        <w:t>, effective upon approval by the Council of the City of New Orleans, for a term that will expire on J</w:t>
      </w:r>
      <w:r>
        <w:rPr>
          <w:rFonts w:ascii="Times New Roman" w:hAnsi="Times New Roman" w:cs="Times New Roman"/>
          <w:bCs/>
          <w:sz w:val="24"/>
          <w:szCs w:val="24"/>
        </w:rPr>
        <w:t>une 30</w:t>
      </w:r>
      <w:r w:rsidRPr="003317A8">
        <w:rPr>
          <w:rFonts w:ascii="Times New Roman" w:hAnsi="Times New Roman" w:cs="Times New Roman"/>
          <w:bCs/>
          <w:sz w:val="24"/>
          <w:szCs w:val="24"/>
        </w:rPr>
        <w:t>, 20</w:t>
      </w:r>
      <w:r>
        <w:rPr>
          <w:rFonts w:ascii="Times New Roman" w:hAnsi="Times New Roman" w:cs="Times New Roman"/>
          <w:bCs/>
          <w:sz w:val="24"/>
          <w:szCs w:val="24"/>
        </w:rPr>
        <w:t>29</w:t>
      </w:r>
      <w:r w:rsidRPr="003317A8">
        <w:rPr>
          <w:rFonts w:ascii="Times New Roman" w:hAnsi="Times New Roman" w:cs="Times New Roman"/>
          <w:bCs/>
          <w:sz w:val="24"/>
          <w:szCs w:val="24"/>
        </w:rPr>
        <w:t>.</w:t>
      </w:r>
    </w:p>
    <w:p w14:paraId="0562D94E" w14:textId="77777777" w:rsidR="00A9678C" w:rsidRPr="003317A8" w:rsidRDefault="00A9678C" w:rsidP="00A9678C">
      <w:pPr>
        <w:spacing w:after="0" w:line="278" w:lineRule="auto"/>
        <w:ind w:left="720"/>
        <w:rPr>
          <w:rFonts w:ascii="Times New Roman" w:hAnsi="Times New Roman" w:cs="Times New Roman"/>
          <w:b/>
          <w:bCs/>
          <w:sz w:val="24"/>
          <w:szCs w:val="24"/>
        </w:rPr>
      </w:pPr>
    </w:p>
    <w:p w14:paraId="3C373B6F" w14:textId="77777777" w:rsidR="00A9678C" w:rsidRPr="003317A8" w:rsidRDefault="00A9678C" w:rsidP="00A9678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2DEFF0B6" w14:textId="77777777" w:rsidR="00A9678C" w:rsidRPr="003317A8" w:rsidRDefault="00A9678C" w:rsidP="00A9678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68F2325B" w14:textId="77777777" w:rsidR="00A9678C" w:rsidRPr="003317A8" w:rsidRDefault="00A9678C" w:rsidP="00A9678C">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2E82CEC3" w14:textId="24B05C8B" w:rsidR="00A9678C" w:rsidRDefault="00A9678C" w:rsidP="00A9678C">
      <w:pPr>
        <w:spacing w:after="0" w:line="278" w:lineRule="auto"/>
        <w:ind w:left="720"/>
        <w:rPr>
          <w:rFonts w:ascii="Times New Roman" w:hAnsi="Times New Roman" w:cs="Times New Roman"/>
          <w:b/>
          <w:bCs/>
          <w:sz w:val="24"/>
          <w:szCs w:val="24"/>
        </w:rPr>
      </w:pPr>
      <w:r w:rsidRPr="003A67AC">
        <w:rPr>
          <w:rFonts w:ascii="Times New Roman" w:hAnsi="Times New Roman" w:cs="Times New Roman"/>
          <w:b/>
          <w:bCs/>
          <w:sz w:val="24"/>
          <w:szCs w:val="24"/>
        </w:rPr>
        <w:t>(Governmental Affairs Committee recommended approval</w:t>
      </w:r>
      <w:r w:rsidR="00875FC8">
        <w:rPr>
          <w:rFonts w:ascii="Times New Roman" w:hAnsi="Times New Roman" w:cs="Times New Roman"/>
          <w:b/>
          <w:bCs/>
          <w:sz w:val="24"/>
          <w:szCs w:val="24"/>
        </w:rPr>
        <w:t>).</w:t>
      </w:r>
    </w:p>
    <w:p w14:paraId="6D4EFA85" w14:textId="77777777" w:rsidR="00875FC8" w:rsidRDefault="00875FC8" w:rsidP="00A9678C">
      <w:pPr>
        <w:spacing w:after="0" w:line="278" w:lineRule="auto"/>
        <w:ind w:left="720"/>
        <w:rPr>
          <w:rFonts w:ascii="Times New Roman" w:hAnsi="Times New Roman" w:cs="Times New Roman"/>
          <w:b/>
          <w:bCs/>
          <w:sz w:val="24"/>
          <w:szCs w:val="24"/>
        </w:rPr>
      </w:pPr>
    </w:p>
    <w:p w14:paraId="01053FCF" w14:textId="77777777" w:rsidR="00875FC8" w:rsidRDefault="00875FC8" w:rsidP="00A9678C">
      <w:pPr>
        <w:spacing w:after="0" w:line="278" w:lineRule="auto"/>
        <w:ind w:left="720"/>
        <w:rPr>
          <w:rFonts w:ascii="Times New Roman" w:hAnsi="Times New Roman" w:cs="Times New Roman"/>
          <w:b/>
          <w:bCs/>
          <w:sz w:val="24"/>
          <w:szCs w:val="24"/>
        </w:rPr>
      </w:pPr>
    </w:p>
    <w:p w14:paraId="60640587" w14:textId="2EAFA2E6" w:rsidR="00875FC8" w:rsidRPr="003A67AC" w:rsidRDefault="00875FC8" w:rsidP="00875FC8">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71</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GIARRUSSO (BY REQUEST)</w:t>
      </w:r>
    </w:p>
    <w:p w14:paraId="7834F1B8" w14:textId="77777777" w:rsidR="00875FC8" w:rsidRPr="003317A8" w:rsidRDefault="00875FC8" w:rsidP="00875FC8">
      <w:pPr>
        <w:spacing w:after="0" w:line="278" w:lineRule="auto"/>
        <w:rPr>
          <w:rFonts w:ascii="Times New Roman" w:hAnsi="Times New Roman" w:cs="Times New Roman"/>
          <w:b/>
          <w:bCs/>
          <w:sz w:val="24"/>
          <w:szCs w:val="24"/>
        </w:rPr>
      </w:pPr>
    </w:p>
    <w:p w14:paraId="222A0C58" w14:textId="77777777" w:rsidR="00875FC8" w:rsidRPr="003317A8" w:rsidRDefault="00875FC8" w:rsidP="00875FC8">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4228400B" w14:textId="3B866ADB" w:rsidR="00875FC8" w:rsidRPr="003317A8" w:rsidRDefault="00875FC8" w:rsidP="00875FC8">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 xml:space="preserve">Ratifying, confirming and approving the </w:t>
      </w:r>
      <w:r>
        <w:rPr>
          <w:rFonts w:ascii="Times New Roman" w:hAnsi="Times New Roman" w:cs="Times New Roman"/>
          <w:bCs/>
          <w:sz w:val="24"/>
          <w:szCs w:val="24"/>
        </w:rPr>
        <w:t xml:space="preserve">Mayor’s </w:t>
      </w:r>
      <w:r w:rsidR="00DD1010">
        <w:rPr>
          <w:rFonts w:ascii="Times New Roman" w:hAnsi="Times New Roman" w:cs="Times New Roman"/>
          <w:bCs/>
          <w:sz w:val="24"/>
          <w:szCs w:val="24"/>
        </w:rPr>
        <w:t>re</w:t>
      </w:r>
      <w:r w:rsidRPr="003317A8">
        <w:rPr>
          <w:rFonts w:ascii="Times New Roman" w:hAnsi="Times New Roman" w:cs="Times New Roman"/>
          <w:bCs/>
          <w:sz w:val="24"/>
          <w:szCs w:val="24"/>
        </w:rPr>
        <w:t xml:space="preserve">appointment of </w:t>
      </w:r>
      <w:r>
        <w:rPr>
          <w:rFonts w:ascii="Times New Roman" w:hAnsi="Times New Roman" w:cs="Times New Roman"/>
          <w:bCs/>
          <w:sz w:val="24"/>
          <w:szCs w:val="24"/>
        </w:rPr>
        <w:t>Octave J. Francis, III</w:t>
      </w:r>
      <w:r w:rsidR="00AA6F87">
        <w:rPr>
          <w:rFonts w:ascii="Times New Roman" w:hAnsi="Times New Roman" w:cs="Times New Roman"/>
          <w:bCs/>
          <w:sz w:val="24"/>
          <w:szCs w:val="24"/>
        </w:rPr>
        <w:t xml:space="preserve"> (vice self)</w:t>
      </w:r>
      <w:r w:rsidRPr="003317A8">
        <w:rPr>
          <w:rFonts w:ascii="Times New Roman" w:hAnsi="Times New Roman" w:cs="Times New Roman"/>
          <w:bCs/>
          <w:sz w:val="24"/>
          <w:szCs w:val="24"/>
        </w:rPr>
        <w:t xml:space="preserve">, as a member of the </w:t>
      </w:r>
      <w:r>
        <w:rPr>
          <w:rFonts w:ascii="Times New Roman" w:hAnsi="Times New Roman" w:cs="Times New Roman"/>
          <w:bCs/>
          <w:sz w:val="24"/>
          <w:szCs w:val="24"/>
        </w:rPr>
        <w:t>New Orleans Aviation Board</w:t>
      </w:r>
      <w:r w:rsidRPr="003317A8">
        <w:rPr>
          <w:rFonts w:ascii="Times New Roman" w:hAnsi="Times New Roman" w:cs="Times New Roman"/>
          <w:bCs/>
          <w:sz w:val="24"/>
          <w:szCs w:val="24"/>
        </w:rPr>
        <w:t>, effective upon approval by the Council of the City of New Orleans, for a</w:t>
      </w:r>
      <w:r>
        <w:rPr>
          <w:rFonts w:ascii="Times New Roman" w:hAnsi="Times New Roman" w:cs="Times New Roman"/>
          <w:bCs/>
          <w:sz w:val="24"/>
          <w:szCs w:val="24"/>
        </w:rPr>
        <w:t xml:space="preserve"> </w:t>
      </w:r>
      <w:r w:rsidRPr="003317A8">
        <w:rPr>
          <w:rFonts w:ascii="Times New Roman" w:hAnsi="Times New Roman" w:cs="Times New Roman"/>
          <w:bCs/>
          <w:sz w:val="24"/>
          <w:szCs w:val="24"/>
        </w:rPr>
        <w:t>term that will expire on J</w:t>
      </w:r>
      <w:r>
        <w:rPr>
          <w:rFonts w:ascii="Times New Roman" w:hAnsi="Times New Roman" w:cs="Times New Roman"/>
          <w:bCs/>
          <w:sz w:val="24"/>
          <w:szCs w:val="24"/>
        </w:rPr>
        <w:t>une 30</w:t>
      </w:r>
      <w:r w:rsidRPr="003317A8">
        <w:rPr>
          <w:rFonts w:ascii="Times New Roman" w:hAnsi="Times New Roman" w:cs="Times New Roman"/>
          <w:bCs/>
          <w:sz w:val="24"/>
          <w:szCs w:val="24"/>
        </w:rPr>
        <w:t>, 20</w:t>
      </w:r>
      <w:r>
        <w:rPr>
          <w:rFonts w:ascii="Times New Roman" w:hAnsi="Times New Roman" w:cs="Times New Roman"/>
          <w:bCs/>
          <w:sz w:val="24"/>
          <w:szCs w:val="24"/>
        </w:rPr>
        <w:t>29</w:t>
      </w:r>
      <w:r w:rsidRPr="003317A8">
        <w:rPr>
          <w:rFonts w:ascii="Times New Roman" w:hAnsi="Times New Roman" w:cs="Times New Roman"/>
          <w:bCs/>
          <w:sz w:val="24"/>
          <w:szCs w:val="24"/>
        </w:rPr>
        <w:t>.</w:t>
      </w:r>
    </w:p>
    <w:p w14:paraId="1D2DC90E" w14:textId="77777777" w:rsidR="00875FC8" w:rsidRPr="003317A8" w:rsidRDefault="00875FC8" w:rsidP="00875FC8">
      <w:pPr>
        <w:spacing w:after="0" w:line="278" w:lineRule="auto"/>
        <w:ind w:left="720"/>
        <w:rPr>
          <w:rFonts w:ascii="Times New Roman" w:hAnsi="Times New Roman" w:cs="Times New Roman"/>
          <w:b/>
          <w:bCs/>
          <w:sz w:val="24"/>
          <w:szCs w:val="24"/>
        </w:rPr>
      </w:pPr>
    </w:p>
    <w:p w14:paraId="0086D683" w14:textId="77777777" w:rsidR="00875FC8" w:rsidRPr="003317A8" w:rsidRDefault="00875FC8" w:rsidP="00875FC8">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4FE00A73" w14:textId="77777777" w:rsidR="00875FC8" w:rsidRPr="003317A8" w:rsidRDefault="00875FC8" w:rsidP="00875FC8">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60FDB3B8" w14:textId="77777777" w:rsidR="00875FC8" w:rsidRPr="003317A8" w:rsidRDefault="00875FC8" w:rsidP="00875FC8">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7FE48C41" w14:textId="44339FA3" w:rsidR="00875FC8" w:rsidRPr="00AC1736" w:rsidRDefault="00875FC8" w:rsidP="00875FC8">
      <w:pPr>
        <w:spacing w:after="0" w:line="278" w:lineRule="auto"/>
        <w:ind w:left="720"/>
        <w:rPr>
          <w:rFonts w:ascii="Times New Roman" w:hAnsi="Times New Roman" w:cs="Times New Roman"/>
          <w:b/>
          <w:sz w:val="24"/>
          <w:szCs w:val="24"/>
        </w:rPr>
      </w:pPr>
      <w:r w:rsidRPr="003A67AC">
        <w:rPr>
          <w:rFonts w:ascii="Times New Roman" w:hAnsi="Times New Roman" w:cs="Times New Roman"/>
          <w:b/>
          <w:bCs/>
          <w:sz w:val="24"/>
          <w:szCs w:val="24"/>
        </w:rPr>
        <w:t>(Governmental Affairs Committee recommended approval</w:t>
      </w:r>
      <w:r w:rsidR="009739A1">
        <w:rPr>
          <w:rFonts w:ascii="Times New Roman" w:hAnsi="Times New Roman" w:cs="Times New Roman"/>
          <w:b/>
          <w:bCs/>
          <w:sz w:val="24"/>
          <w:szCs w:val="24"/>
        </w:rPr>
        <w:t>).</w:t>
      </w:r>
    </w:p>
    <w:p w14:paraId="3C48C0A9" w14:textId="30EF7D95" w:rsidR="009739A1" w:rsidRPr="003A67AC" w:rsidRDefault="009739A1" w:rsidP="009739A1">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lastRenderedPageBreak/>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w:t>
      </w:r>
      <w:r w:rsidR="008952BC">
        <w:rPr>
          <w:rFonts w:ascii="Times New Roman" w:hAnsi="Times New Roman" w:cs="Times New Roman"/>
          <w:b/>
          <w:bCs/>
          <w:sz w:val="24"/>
          <w:szCs w:val="24"/>
        </w:rPr>
        <w:t>2</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GR</w:t>
      </w:r>
      <w:r w:rsidR="008952BC">
        <w:rPr>
          <w:rFonts w:ascii="Times New Roman" w:hAnsi="Times New Roman" w:cs="Times New Roman"/>
          <w:b/>
          <w:bCs/>
          <w:sz w:val="24"/>
          <w:szCs w:val="24"/>
        </w:rPr>
        <w:t>EEN</w:t>
      </w:r>
      <w:r>
        <w:rPr>
          <w:rFonts w:ascii="Times New Roman" w:hAnsi="Times New Roman" w:cs="Times New Roman"/>
          <w:b/>
          <w:bCs/>
          <w:sz w:val="24"/>
          <w:szCs w:val="24"/>
        </w:rPr>
        <w:t xml:space="preserve"> (BY REQUEST)</w:t>
      </w:r>
    </w:p>
    <w:p w14:paraId="4E13EA03" w14:textId="77777777" w:rsidR="009739A1" w:rsidRPr="003317A8" w:rsidRDefault="009739A1" w:rsidP="009739A1">
      <w:pPr>
        <w:spacing w:after="0" w:line="278" w:lineRule="auto"/>
        <w:rPr>
          <w:rFonts w:ascii="Times New Roman" w:hAnsi="Times New Roman" w:cs="Times New Roman"/>
          <w:b/>
          <w:bCs/>
          <w:sz w:val="24"/>
          <w:szCs w:val="24"/>
        </w:rPr>
      </w:pPr>
    </w:p>
    <w:p w14:paraId="6D054E07" w14:textId="77777777" w:rsidR="009739A1" w:rsidRPr="003317A8" w:rsidRDefault="009739A1" w:rsidP="009739A1">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7F8F53AE" w14:textId="31288FBD" w:rsidR="009739A1" w:rsidRPr="003317A8" w:rsidRDefault="009739A1" w:rsidP="009739A1">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 xml:space="preserve">Ratifying, confirming and approving the </w:t>
      </w:r>
      <w:r>
        <w:rPr>
          <w:rFonts w:ascii="Times New Roman" w:hAnsi="Times New Roman" w:cs="Times New Roman"/>
          <w:bCs/>
          <w:sz w:val="24"/>
          <w:szCs w:val="24"/>
        </w:rPr>
        <w:t xml:space="preserve">Mayor’s </w:t>
      </w:r>
      <w:r w:rsidRPr="003317A8">
        <w:rPr>
          <w:rFonts w:ascii="Times New Roman" w:hAnsi="Times New Roman" w:cs="Times New Roman"/>
          <w:bCs/>
          <w:sz w:val="24"/>
          <w:szCs w:val="24"/>
        </w:rPr>
        <w:t xml:space="preserve">appointment of </w:t>
      </w:r>
      <w:r w:rsidR="008952BC">
        <w:rPr>
          <w:rFonts w:ascii="Times New Roman" w:hAnsi="Times New Roman" w:cs="Times New Roman"/>
          <w:bCs/>
          <w:sz w:val="24"/>
          <w:szCs w:val="24"/>
        </w:rPr>
        <w:t>Mariah Moore (vice Mark Raymond),</w:t>
      </w:r>
      <w:r w:rsidRPr="003317A8">
        <w:rPr>
          <w:rFonts w:ascii="Times New Roman" w:hAnsi="Times New Roman" w:cs="Times New Roman"/>
          <w:bCs/>
          <w:sz w:val="24"/>
          <w:szCs w:val="24"/>
        </w:rPr>
        <w:t xml:space="preserve"> as a member of the </w:t>
      </w:r>
      <w:r w:rsidR="008952BC">
        <w:rPr>
          <w:rFonts w:ascii="Times New Roman" w:hAnsi="Times New Roman" w:cs="Times New Roman"/>
          <w:bCs/>
          <w:sz w:val="24"/>
          <w:szCs w:val="24"/>
        </w:rPr>
        <w:t>Regional Transit Authority</w:t>
      </w:r>
      <w:r w:rsidRPr="003317A8">
        <w:rPr>
          <w:rFonts w:ascii="Times New Roman" w:hAnsi="Times New Roman" w:cs="Times New Roman"/>
          <w:bCs/>
          <w:sz w:val="24"/>
          <w:szCs w:val="24"/>
        </w:rPr>
        <w:t>, effective upon approval by the Council of the City of New Orleans.</w:t>
      </w:r>
    </w:p>
    <w:p w14:paraId="388A4534" w14:textId="77777777" w:rsidR="009739A1" w:rsidRPr="003317A8" w:rsidRDefault="009739A1" w:rsidP="009739A1">
      <w:pPr>
        <w:spacing w:after="0" w:line="278" w:lineRule="auto"/>
        <w:ind w:left="720"/>
        <w:rPr>
          <w:rFonts w:ascii="Times New Roman" w:hAnsi="Times New Roman" w:cs="Times New Roman"/>
          <w:b/>
          <w:bCs/>
          <w:sz w:val="24"/>
          <w:szCs w:val="24"/>
        </w:rPr>
      </w:pPr>
    </w:p>
    <w:p w14:paraId="2B8DB3A2" w14:textId="77777777" w:rsidR="009739A1" w:rsidRPr="003317A8" w:rsidRDefault="009739A1" w:rsidP="009739A1">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76311C39" w14:textId="77777777" w:rsidR="009739A1" w:rsidRPr="003317A8" w:rsidRDefault="009739A1" w:rsidP="009739A1">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5514B6C2" w14:textId="77777777" w:rsidR="009739A1" w:rsidRPr="003317A8" w:rsidRDefault="009739A1" w:rsidP="009739A1">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16B41AA7" w14:textId="6A8E95DD" w:rsidR="009739A1" w:rsidRPr="00AC1736" w:rsidRDefault="009739A1" w:rsidP="009739A1">
      <w:pPr>
        <w:spacing w:after="0" w:line="278" w:lineRule="auto"/>
        <w:ind w:left="720"/>
        <w:rPr>
          <w:rFonts w:ascii="Times New Roman" w:hAnsi="Times New Roman" w:cs="Times New Roman"/>
          <w:b/>
          <w:sz w:val="24"/>
          <w:szCs w:val="24"/>
        </w:rPr>
      </w:pPr>
      <w:r w:rsidRPr="003A67AC">
        <w:rPr>
          <w:rFonts w:ascii="Times New Roman" w:hAnsi="Times New Roman" w:cs="Times New Roman"/>
          <w:b/>
          <w:bCs/>
          <w:sz w:val="24"/>
          <w:szCs w:val="24"/>
        </w:rPr>
        <w:t>(Governmental Affairs Committee recommended approval</w:t>
      </w:r>
      <w:r w:rsidR="008952BC">
        <w:rPr>
          <w:rFonts w:ascii="Times New Roman" w:hAnsi="Times New Roman" w:cs="Times New Roman"/>
          <w:b/>
          <w:bCs/>
          <w:sz w:val="24"/>
          <w:szCs w:val="24"/>
        </w:rPr>
        <w:t>).</w:t>
      </w:r>
    </w:p>
    <w:p w14:paraId="2854629E" w14:textId="77777777" w:rsidR="00A9678C" w:rsidRDefault="00A9678C" w:rsidP="001A1FCF">
      <w:pPr>
        <w:spacing w:after="0" w:line="240" w:lineRule="auto"/>
        <w:ind w:left="720"/>
        <w:rPr>
          <w:rFonts w:ascii="Times New Roman" w:hAnsi="Times New Roman" w:cs="Times New Roman"/>
          <w:b/>
          <w:bCs/>
          <w:sz w:val="24"/>
          <w:szCs w:val="24"/>
        </w:rPr>
      </w:pPr>
    </w:p>
    <w:p w14:paraId="1E76F43C" w14:textId="77777777" w:rsidR="00DD1010" w:rsidRDefault="00DD1010" w:rsidP="00DD1010">
      <w:pPr>
        <w:spacing w:after="0" w:line="240" w:lineRule="auto"/>
        <w:ind w:left="720"/>
        <w:rPr>
          <w:rFonts w:ascii="Times New Roman" w:hAnsi="Times New Roman" w:cs="Times New Roman"/>
          <w:b/>
          <w:bCs/>
          <w:sz w:val="24"/>
          <w:szCs w:val="24"/>
        </w:rPr>
      </w:pPr>
    </w:p>
    <w:p w14:paraId="548459C4" w14:textId="77777777" w:rsidR="00DD1010" w:rsidRDefault="00DD1010" w:rsidP="00DD1010">
      <w:pPr>
        <w:spacing w:after="0" w:line="240" w:lineRule="auto"/>
        <w:ind w:left="720"/>
        <w:rPr>
          <w:rFonts w:ascii="Times New Roman" w:hAnsi="Times New Roman" w:cs="Times New Roman"/>
          <w:b/>
          <w:bCs/>
          <w:sz w:val="24"/>
          <w:szCs w:val="24"/>
        </w:rPr>
      </w:pPr>
    </w:p>
    <w:p w14:paraId="7474A857" w14:textId="2AF43C8E" w:rsidR="00DD1010" w:rsidRPr="003A67AC" w:rsidRDefault="00DD1010" w:rsidP="00DD1010">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73</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GREEN (BY REQUEST)</w:t>
      </w:r>
    </w:p>
    <w:p w14:paraId="3A6B0046" w14:textId="77777777" w:rsidR="00DD1010" w:rsidRPr="003317A8" w:rsidRDefault="00DD1010" w:rsidP="00DD1010">
      <w:pPr>
        <w:spacing w:after="0" w:line="278" w:lineRule="auto"/>
        <w:rPr>
          <w:rFonts w:ascii="Times New Roman" w:hAnsi="Times New Roman" w:cs="Times New Roman"/>
          <w:b/>
          <w:bCs/>
          <w:sz w:val="24"/>
          <w:szCs w:val="24"/>
        </w:rPr>
      </w:pPr>
    </w:p>
    <w:p w14:paraId="35F66236"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6C506716" w14:textId="6CF847F6" w:rsidR="00DD1010" w:rsidRDefault="00DD1010" w:rsidP="00DD1010">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Ratifying, confirming and</w:t>
      </w:r>
      <w:r>
        <w:rPr>
          <w:rFonts w:ascii="Times New Roman" w:hAnsi="Times New Roman" w:cs="Times New Roman"/>
          <w:bCs/>
          <w:sz w:val="24"/>
          <w:szCs w:val="24"/>
        </w:rPr>
        <w:t xml:space="preserve"> </w:t>
      </w:r>
      <w:r w:rsidRPr="003317A8">
        <w:rPr>
          <w:rFonts w:ascii="Times New Roman" w:hAnsi="Times New Roman" w:cs="Times New Roman"/>
          <w:bCs/>
          <w:sz w:val="24"/>
          <w:szCs w:val="24"/>
        </w:rPr>
        <w:t xml:space="preserve">approving the </w:t>
      </w:r>
      <w:r>
        <w:rPr>
          <w:rFonts w:ascii="Times New Roman" w:hAnsi="Times New Roman" w:cs="Times New Roman"/>
          <w:bCs/>
          <w:sz w:val="24"/>
          <w:szCs w:val="24"/>
        </w:rPr>
        <w:t>Mayor’s re</w:t>
      </w:r>
      <w:r w:rsidRPr="003317A8">
        <w:rPr>
          <w:rFonts w:ascii="Times New Roman" w:hAnsi="Times New Roman" w:cs="Times New Roman"/>
          <w:bCs/>
          <w:sz w:val="24"/>
          <w:szCs w:val="24"/>
        </w:rPr>
        <w:t xml:space="preserve">appointment of </w:t>
      </w:r>
      <w:r>
        <w:rPr>
          <w:rFonts w:ascii="Times New Roman" w:hAnsi="Times New Roman" w:cs="Times New Roman"/>
          <w:bCs/>
          <w:sz w:val="24"/>
          <w:szCs w:val="24"/>
        </w:rPr>
        <w:t xml:space="preserve">Douglas Thornton (vice self), </w:t>
      </w:r>
      <w:r w:rsidRPr="003317A8">
        <w:rPr>
          <w:rFonts w:ascii="Times New Roman" w:hAnsi="Times New Roman" w:cs="Times New Roman"/>
          <w:bCs/>
          <w:sz w:val="24"/>
          <w:szCs w:val="24"/>
        </w:rPr>
        <w:t xml:space="preserve">as a member of the </w:t>
      </w:r>
      <w:r>
        <w:rPr>
          <w:rFonts w:ascii="Times New Roman" w:hAnsi="Times New Roman" w:cs="Times New Roman"/>
          <w:bCs/>
          <w:sz w:val="24"/>
          <w:szCs w:val="24"/>
        </w:rPr>
        <w:t>New Orleans Aviation Board</w:t>
      </w:r>
      <w:r w:rsidRPr="003317A8">
        <w:rPr>
          <w:rFonts w:ascii="Times New Roman" w:hAnsi="Times New Roman" w:cs="Times New Roman"/>
          <w:bCs/>
          <w:sz w:val="24"/>
          <w:szCs w:val="24"/>
        </w:rPr>
        <w:t>, effective upon approval by the Council of the City of New Orleans, for a term that will expire on J</w:t>
      </w:r>
      <w:r>
        <w:rPr>
          <w:rFonts w:ascii="Times New Roman" w:hAnsi="Times New Roman" w:cs="Times New Roman"/>
          <w:bCs/>
          <w:sz w:val="24"/>
          <w:szCs w:val="24"/>
        </w:rPr>
        <w:t>une 30</w:t>
      </w:r>
      <w:r w:rsidRPr="003317A8">
        <w:rPr>
          <w:rFonts w:ascii="Times New Roman" w:hAnsi="Times New Roman" w:cs="Times New Roman"/>
          <w:bCs/>
          <w:sz w:val="24"/>
          <w:szCs w:val="24"/>
        </w:rPr>
        <w:t>, 20</w:t>
      </w:r>
      <w:r>
        <w:rPr>
          <w:rFonts w:ascii="Times New Roman" w:hAnsi="Times New Roman" w:cs="Times New Roman"/>
          <w:bCs/>
          <w:sz w:val="24"/>
          <w:szCs w:val="24"/>
        </w:rPr>
        <w:t>26</w:t>
      </w:r>
      <w:r w:rsidRPr="003317A8">
        <w:rPr>
          <w:rFonts w:ascii="Times New Roman" w:hAnsi="Times New Roman" w:cs="Times New Roman"/>
          <w:bCs/>
          <w:sz w:val="24"/>
          <w:szCs w:val="24"/>
        </w:rPr>
        <w:t>.</w:t>
      </w:r>
    </w:p>
    <w:p w14:paraId="1D651C81" w14:textId="77777777" w:rsidR="00DD1010" w:rsidRPr="003317A8" w:rsidRDefault="00DD1010" w:rsidP="00DD1010">
      <w:pPr>
        <w:spacing w:after="0" w:line="278" w:lineRule="auto"/>
        <w:ind w:left="720"/>
        <w:rPr>
          <w:rFonts w:ascii="Times New Roman" w:hAnsi="Times New Roman" w:cs="Times New Roman"/>
          <w:b/>
          <w:bCs/>
          <w:sz w:val="24"/>
          <w:szCs w:val="24"/>
        </w:rPr>
      </w:pPr>
    </w:p>
    <w:p w14:paraId="638F958D"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1669250E"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5ABF53F7"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79050850" w14:textId="77777777" w:rsidR="00DD1010" w:rsidRPr="00AC1736" w:rsidRDefault="00DD1010" w:rsidP="00DD1010">
      <w:pPr>
        <w:spacing w:after="0" w:line="278" w:lineRule="auto"/>
        <w:ind w:left="720"/>
        <w:rPr>
          <w:rFonts w:ascii="Times New Roman" w:hAnsi="Times New Roman" w:cs="Times New Roman"/>
          <w:b/>
          <w:sz w:val="24"/>
          <w:szCs w:val="24"/>
        </w:rPr>
      </w:pPr>
      <w:r w:rsidRPr="003A67AC">
        <w:rPr>
          <w:rFonts w:ascii="Times New Roman" w:hAnsi="Times New Roman" w:cs="Times New Roman"/>
          <w:b/>
          <w:bCs/>
          <w:sz w:val="24"/>
          <w:szCs w:val="24"/>
        </w:rPr>
        <w:t>(Governmental Affairs Committee recommended approval</w:t>
      </w:r>
      <w:r>
        <w:rPr>
          <w:rFonts w:ascii="Times New Roman" w:hAnsi="Times New Roman" w:cs="Times New Roman"/>
          <w:b/>
          <w:bCs/>
          <w:sz w:val="24"/>
          <w:szCs w:val="24"/>
        </w:rPr>
        <w:t>).</w:t>
      </w:r>
    </w:p>
    <w:p w14:paraId="511CE03E" w14:textId="77777777" w:rsidR="00DD1010" w:rsidRDefault="00DD1010" w:rsidP="00DD1010">
      <w:pPr>
        <w:spacing w:after="0" w:line="240" w:lineRule="auto"/>
        <w:ind w:left="720"/>
        <w:rPr>
          <w:rFonts w:ascii="Times New Roman" w:hAnsi="Times New Roman" w:cs="Times New Roman"/>
          <w:b/>
          <w:bCs/>
          <w:sz w:val="24"/>
          <w:szCs w:val="24"/>
        </w:rPr>
      </w:pPr>
    </w:p>
    <w:p w14:paraId="4BA65E15" w14:textId="77777777" w:rsidR="00DD1010" w:rsidRDefault="00DD1010" w:rsidP="00DD1010">
      <w:pPr>
        <w:spacing w:after="0" w:line="240" w:lineRule="auto"/>
        <w:ind w:left="720"/>
        <w:rPr>
          <w:rFonts w:ascii="Times New Roman" w:hAnsi="Times New Roman" w:cs="Times New Roman"/>
          <w:b/>
          <w:bCs/>
          <w:sz w:val="24"/>
          <w:szCs w:val="24"/>
        </w:rPr>
      </w:pPr>
    </w:p>
    <w:p w14:paraId="317678DC" w14:textId="77777777" w:rsidR="00CB0C1D" w:rsidRDefault="00CB0C1D" w:rsidP="00DD1010">
      <w:pPr>
        <w:spacing w:after="0" w:line="240" w:lineRule="auto"/>
        <w:ind w:left="720"/>
        <w:rPr>
          <w:rFonts w:ascii="Times New Roman" w:hAnsi="Times New Roman" w:cs="Times New Roman"/>
          <w:b/>
          <w:bCs/>
          <w:sz w:val="24"/>
          <w:szCs w:val="24"/>
        </w:rPr>
      </w:pPr>
    </w:p>
    <w:p w14:paraId="48743979" w14:textId="54D187C5" w:rsidR="00DD1010" w:rsidRPr="003A67AC" w:rsidRDefault="00DD1010" w:rsidP="00DD1010">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74</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KING (BY REQUEST)</w:t>
      </w:r>
    </w:p>
    <w:p w14:paraId="2DCDBBBD" w14:textId="77777777" w:rsidR="00DD1010" w:rsidRPr="003317A8" w:rsidRDefault="00DD1010" w:rsidP="00DD1010">
      <w:pPr>
        <w:spacing w:after="0" w:line="278" w:lineRule="auto"/>
        <w:rPr>
          <w:rFonts w:ascii="Times New Roman" w:hAnsi="Times New Roman" w:cs="Times New Roman"/>
          <w:b/>
          <w:bCs/>
          <w:sz w:val="24"/>
          <w:szCs w:val="24"/>
        </w:rPr>
      </w:pPr>
    </w:p>
    <w:p w14:paraId="48A800E6"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70375D14" w14:textId="0BED8B20" w:rsidR="00DD1010" w:rsidRDefault="00DD1010" w:rsidP="00DD1010">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Ratifying, confirming and</w:t>
      </w:r>
      <w:r>
        <w:rPr>
          <w:rFonts w:ascii="Times New Roman" w:hAnsi="Times New Roman" w:cs="Times New Roman"/>
          <w:bCs/>
          <w:sz w:val="24"/>
          <w:szCs w:val="24"/>
        </w:rPr>
        <w:t xml:space="preserve"> </w:t>
      </w:r>
      <w:r w:rsidRPr="003317A8">
        <w:rPr>
          <w:rFonts w:ascii="Times New Roman" w:hAnsi="Times New Roman" w:cs="Times New Roman"/>
          <w:bCs/>
          <w:sz w:val="24"/>
          <w:szCs w:val="24"/>
        </w:rPr>
        <w:t xml:space="preserve">approving the </w:t>
      </w:r>
      <w:r>
        <w:rPr>
          <w:rFonts w:ascii="Times New Roman" w:hAnsi="Times New Roman" w:cs="Times New Roman"/>
          <w:bCs/>
          <w:sz w:val="24"/>
          <w:szCs w:val="24"/>
        </w:rPr>
        <w:t>Mayor’s re</w:t>
      </w:r>
      <w:r w:rsidRPr="003317A8">
        <w:rPr>
          <w:rFonts w:ascii="Times New Roman" w:hAnsi="Times New Roman" w:cs="Times New Roman"/>
          <w:bCs/>
          <w:sz w:val="24"/>
          <w:szCs w:val="24"/>
        </w:rPr>
        <w:t xml:space="preserve">appointment of </w:t>
      </w:r>
      <w:r>
        <w:rPr>
          <w:rFonts w:ascii="Times New Roman" w:hAnsi="Times New Roman" w:cs="Times New Roman"/>
          <w:bCs/>
          <w:sz w:val="24"/>
          <w:szCs w:val="24"/>
        </w:rPr>
        <w:t xml:space="preserve">Roger Watkins (vice self), </w:t>
      </w:r>
      <w:r w:rsidRPr="003317A8">
        <w:rPr>
          <w:rFonts w:ascii="Times New Roman" w:hAnsi="Times New Roman" w:cs="Times New Roman"/>
          <w:bCs/>
          <w:sz w:val="24"/>
          <w:szCs w:val="24"/>
        </w:rPr>
        <w:t xml:space="preserve">as a member of the </w:t>
      </w:r>
      <w:r>
        <w:rPr>
          <w:rFonts w:ascii="Times New Roman" w:hAnsi="Times New Roman" w:cs="Times New Roman"/>
          <w:bCs/>
          <w:sz w:val="24"/>
          <w:szCs w:val="24"/>
        </w:rPr>
        <w:t>Municipal Yacht Harbor Management Corporation</w:t>
      </w:r>
      <w:r w:rsidRPr="003317A8">
        <w:rPr>
          <w:rFonts w:ascii="Times New Roman" w:hAnsi="Times New Roman" w:cs="Times New Roman"/>
          <w:bCs/>
          <w:sz w:val="24"/>
          <w:szCs w:val="24"/>
        </w:rPr>
        <w:t xml:space="preserve">, effective upon approval by the Council of the City of New Orleans, for a term that will expire on </w:t>
      </w:r>
      <w:r>
        <w:rPr>
          <w:rFonts w:ascii="Times New Roman" w:hAnsi="Times New Roman" w:cs="Times New Roman"/>
          <w:bCs/>
          <w:sz w:val="24"/>
          <w:szCs w:val="24"/>
        </w:rPr>
        <w:t>February 17</w:t>
      </w:r>
      <w:r w:rsidRPr="003317A8">
        <w:rPr>
          <w:rFonts w:ascii="Times New Roman" w:hAnsi="Times New Roman" w:cs="Times New Roman"/>
          <w:bCs/>
          <w:sz w:val="24"/>
          <w:szCs w:val="24"/>
        </w:rPr>
        <w:t>, 20</w:t>
      </w:r>
      <w:r>
        <w:rPr>
          <w:rFonts w:ascii="Times New Roman" w:hAnsi="Times New Roman" w:cs="Times New Roman"/>
          <w:bCs/>
          <w:sz w:val="24"/>
          <w:szCs w:val="24"/>
        </w:rPr>
        <w:t>28</w:t>
      </w:r>
      <w:r w:rsidRPr="003317A8">
        <w:rPr>
          <w:rFonts w:ascii="Times New Roman" w:hAnsi="Times New Roman" w:cs="Times New Roman"/>
          <w:bCs/>
          <w:sz w:val="24"/>
          <w:szCs w:val="24"/>
        </w:rPr>
        <w:t>.</w:t>
      </w:r>
    </w:p>
    <w:p w14:paraId="16FACD31" w14:textId="77777777" w:rsidR="00DD1010" w:rsidRPr="003317A8" w:rsidRDefault="00DD1010" w:rsidP="00DD1010">
      <w:pPr>
        <w:spacing w:after="0" w:line="278" w:lineRule="auto"/>
        <w:ind w:left="720"/>
        <w:rPr>
          <w:rFonts w:ascii="Times New Roman" w:hAnsi="Times New Roman" w:cs="Times New Roman"/>
          <w:b/>
          <w:bCs/>
          <w:sz w:val="24"/>
          <w:szCs w:val="24"/>
        </w:rPr>
      </w:pPr>
    </w:p>
    <w:p w14:paraId="2E9E8D45"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139E59F3"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3CED7680" w14:textId="77777777" w:rsidR="00DD1010" w:rsidRPr="003317A8" w:rsidRDefault="00DD1010" w:rsidP="00DD1010">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7CE7E151" w14:textId="77777777" w:rsidR="00DD1010" w:rsidRPr="00AC1736" w:rsidRDefault="00DD1010" w:rsidP="00DD1010">
      <w:pPr>
        <w:spacing w:after="0" w:line="278" w:lineRule="auto"/>
        <w:ind w:left="720"/>
        <w:rPr>
          <w:rFonts w:ascii="Times New Roman" w:hAnsi="Times New Roman" w:cs="Times New Roman"/>
          <w:b/>
          <w:sz w:val="24"/>
          <w:szCs w:val="24"/>
        </w:rPr>
      </w:pPr>
      <w:r w:rsidRPr="003A67AC">
        <w:rPr>
          <w:rFonts w:ascii="Times New Roman" w:hAnsi="Times New Roman" w:cs="Times New Roman"/>
          <w:b/>
          <w:bCs/>
          <w:sz w:val="24"/>
          <w:szCs w:val="24"/>
        </w:rPr>
        <w:t>(Governmental Affairs Committee recommended approval</w:t>
      </w:r>
      <w:r>
        <w:rPr>
          <w:rFonts w:ascii="Times New Roman" w:hAnsi="Times New Roman" w:cs="Times New Roman"/>
          <w:b/>
          <w:bCs/>
          <w:sz w:val="24"/>
          <w:szCs w:val="24"/>
        </w:rPr>
        <w:t>).</w:t>
      </w:r>
    </w:p>
    <w:p w14:paraId="799419B3" w14:textId="77777777" w:rsidR="005B1B2E" w:rsidRDefault="005B1B2E" w:rsidP="005B1B2E">
      <w:pPr>
        <w:spacing w:after="0" w:line="240" w:lineRule="auto"/>
        <w:ind w:left="720"/>
        <w:rPr>
          <w:rFonts w:ascii="Times New Roman" w:hAnsi="Times New Roman" w:cs="Times New Roman"/>
          <w:b/>
          <w:bCs/>
          <w:sz w:val="24"/>
          <w:szCs w:val="24"/>
        </w:rPr>
      </w:pPr>
    </w:p>
    <w:p w14:paraId="41AAD75F" w14:textId="470ADAF8" w:rsidR="005B1B2E" w:rsidRPr="003A67AC" w:rsidRDefault="005B1B2E" w:rsidP="005B1B2E">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lastRenderedPageBreak/>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75</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KING (BY REQUEST)</w:t>
      </w:r>
    </w:p>
    <w:p w14:paraId="52152E5A" w14:textId="77777777" w:rsidR="005B1B2E" w:rsidRPr="003317A8" w:rsidRDefault="005B1B2E" w:rsidP="005B1B2E">
      <w:pPr>
        <w:spacing w:after="0" w:line="278" w:lineRule="auto"/>
        <w:rPr>
          <w:rFonts w:ascii="Times New Roman" w:hAnsi="Times New Roman" w:cs="Times New Roman"/>
          <w:b/>
          <w:bCs/>
          <w:sz w:val="24"/>
          <w:szCs w:val="24"/>
        </w:rPr>
      </w:pPr>
    </w:p>
    <w:p w14:paraId="11A0208B" w14:textId="77777777" w:rsidR="005B1B2E" w:rsidRPr="003317A8" w:rsidRDefault="005B1B2E" w:rsidP="005B1B2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470D32E9" w14:textId="4EFB0A82" w:rsidR="005B1B2E" w:rsidRDefault="005B1B2E" w:rsidP="005B1B2E">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Ratifying, confirming and</w:t>
      </w:r>
      <w:r>
        <w:rPr>
          <w:rFonts w:ascii="Times New Roman" w:hAnsi="Times New Roman" w:cs="Times New Roman"/>
          <w:bCs/>
          <w:sz w:val="24"/>
          <w:szCs w:val="24"/>
        </w:rPr>
        <w:t xml:space="preserve"> </w:t>
      </w:r>
      <w:r w:rsidRPr="003317A8">
        <w:rPr>
          <w:rFonts w:ascii="Times New Roman" w:hAnsi="Times New Roman" w:cs="Times New Roman"/>
          <w:bCs/>
          <w:sz w:val="24"/>
          <w:szCs w:val="24"/>
        </w:rPr>
        <w:t xml:space="preserve">approving the </w:t>
      </w:r>
      <w:r>
        <w:rPr>
          <w:rFonts w:ascii="Times New Roman" w:hAnsi="Times New Roman" w:cs="Times New Roman"/>
          <w:bCs/>
          <w:sz w:val="24"/>
          <w:szCs w:val="24"/>
        </w:rPr>
        <w:t>Mayor’s re</w:t>
      </w:r>
      <w:r w:rsidRPr="003317A8">
        <w:rPr>
          <w:rFonts w:ascii="Times New Roman" w:hAnsi="Times New Roman" w:cs="Times New Roman"/>
          <w:bCs/>
          <w:sz w:val="24"/>
          <w:szCs w:val="24"/>
        </w:rPr>
        <w:t xml:space="preserve">appointment of </w:t>
      </w:r>
      <w:r>
        <w:rPr>
          <w:rFonts w:ascii="Times New Roman" w:hAnsi="Times New Roman" w:cs="Times New Roman"/>
          <w:bCs/>
          <w:sz w:val="24"/>
          <w:szCs w:val="24"/>
        </w:rPr>
        <w:t xml:space="preserve">Mark Heck (vice self), </w:t>
      </w:r>
      <w:r w:rsidRPr="003317A8">
        <w:rPr>
          <w:rFonts w:ascii="Times New Roman" w:hAnsi="Times New Roman" w:cs="Times New Roman"/>
          <w:bCs/>
          <w:sz w:val="24"/>
          <w:szCs w:val="24"/>
        </w:rPr>
        <w:t xml:space="preserve">as a member of the </w:t>
      </w:r>
      <w:r>
        <w:rPr>
          <w:rFonts w:ascii="Times New Roman" w:hAnsi="Times New Roman" w:cs="Times New Roman"/>
          <w:bCs/>
          <w:sz w:val="24"/>
          <w:szCs w:val="24"/>
        </w:rPr>
        <w:t>Municipal Yacht Harbor Management Corporation</w:t>
      </w:r>
      <w:r w:rsidRPr="003317A8">
        <w:rPr>
          <w:rFonts w:ascii="Times New Roman" w:hAnsi="Times New Roman" w:cs="Times New Roman"/>
          <w:bCs/>
          <w:sz w:val="24"/>
          <w:szCs w:val="24"/>
        </w:rPr>
        <w:t xml:space="preserve">, effective upon approval by the Council of the City of New Orleans, for a term that will expire on </w:t>
      </w:r>
      <w:r>
        <w:rPr>
          <w:rFonts w:ascii="Times New Roman" w:hAnsi="Times New Roman" w:cs="Times New Roman"/>
          <w:bCs/>
          <w:sz w:val="24"/>
          <w:szCs w:val="24"/>
        </w:rPr>
        <w:t>February 17</w:t>
      </w:r>
      <w:r w:rsidRPr="003317A8">
        <w:rPr>
          <w:rFonts w:ascii="Times New Roman" w:hAnsi="Times New Roman" w:cs="Times New Roman"/>
          <w:bCs/>
          <w:sz w:val="24"/>
          <w:szCs w:val="24"/>
        </w:rPr>
        <w:t>, 20</w:t>
      </w:r>
      <w:r>
        <w:rPr>
          <w:rFonts w:ascii="Times New Roman" w:hAnsi="Times New Roman" w:cs="Times New Roman"/>
          <w:bCs/>
          <w:sz w:val="24"/>
          <w:szCs w:val="24"/>
        </w:rPr>
        <w:t>28</w:t>
      </w:r>
      <w:r w:rsidRPr="003317A8">
        <w:rPr>
          <w:rFonts w:ascii="Times New Roman" w:hAnsi="Times New Roman" w:cs="Times New Roman"/>
          <w:bCs/>
          <w:sz w:val="24"/>
          <w:szCs w:val="24"/>
        </w:rPr>
        <w:t>.</w:t>
      </w:r>
    </w:p>
    <w:p w14:paraId="6066FA3F" w14:textId="77777777" w:rsidR="005B1B2E" w:rsidRPr="003317A8" w:rsidRDefault="005B1B2E" w:rsidP="005B1B2E">
      <w:pPr>
        <w:spacing w:after="0" w:line="278" w:lineRule="auto"/>
        <w:ind w:left="720"/>
        <w:rPr>
          <w:rFonts w:ascii="Times New Roman" w:hAnsi="Times New Roman" w:cs="Times New Roman"/>
          <w:b/>
          <w:bCs/>
          <w:sz w:val="24"/>
          <w:szCs w:val="24"/>
        </w:rPr>
      </w:pPr>
    </w:p>
    <w:p w14:paraId="699B286A" w14:textId="77777777" w:rsidR="005B1B2E" w:rsidRPr="003317A8" w:rsidRDefault="005B1B2E" w:rsidP="005B1B2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006A4912" w14:textId="77777777" w:rsidR="005B1B2E" w:rsidRPr="003317A8" w:rsidRDefault="005B1B2E" w:rsidP="005B1B2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0881F3DC" w14:textId="77777777" w:rsidR="005B1B2E" w:rsidRPr="003317A8" w:rsidRDefault="005B1B2E" w:rsidP="005B1B2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7C74FADD" w14:textId="77777777" w:rsidR="005B1B2E" w:rsidRPr="00AC1736" w:rsidRDefault="005B1B2E" w:rsidP="005B1B2E">
      <w:pPr>
        <w:spacing w:after="0" w:line="278" w:lineRule="auto"/>
        <w:ind w:left="720"/>
        <w:rPr>
          <w:rFonts w:ascii="Times New Roman" w:hAnsi="Times New Roman" w:cs="Times New Roman"/>
          <w:b/>
          <w:sz w:val="24"/>
          <w:szCs w:val="24"/>
        </w:rPr>
      </w:pPr>
      <w:r w:rsidRPr="003A67AC">
        <w:rPr>
          <w:rFonts w:ascii="Times New Roman" w:hAnsi="Times New Roman" w:cs="Times New Roman"/>
          <w:b/>
          <w:bCs/>
          <w:sz w:val="24"/>
          <w:szCs w:val="24"/>
        </w:rPr>
        <w:t>(Governmental Affairs Committee recommended approval</w:t>
      </w:r>
      <w:r>
        <w:rPr>
          <w:rFonts w:ascii="Times New Roman" w:hAnsi="Times New Roman" w:cs="Times New Roman"/>
          <w:b/>
          <w:bCs/>
          <w:sz w:val="24"/>
          <w:szCs w:val="24"/>
        </w:rPr>
        <w:t>).</w:t>
      </w:r>
    </w:p>
    <w:p w14:paraId="66BBD1F1" w14:textId="77777777" w:rsidR="00DD1010" w:rsidRDefault="00DD1010" w:rsidP="00DD1010">
      <w:pPr>
        <w:spacing w:after="0" w:line="240" w:lineRule="auto"/>
        <w:ind w:left="720"/>
        <w:rPr>
          <w:rFonts w:ascii="Times New Roman" w:hAnsi="Times New Roman" w:cs="Times New Roman"/>
          <w:b/>
          <w:bCs/>
          <w:sz w:val="24"/>
          <w:szCs w:val="24"/>
        </w:rPr>
      </w:pPr>
    </w:p>
    <w:p w14:paraId="6A95CD61" w14:textId="77777777" w:rsidR="00DD1010" w:rsidRDefault="00DD1010" w:rsidP="001A1FCF">
      <w:pPr>
        <w:spacing w:after="0" w:line="240" w:lineRule="auto"/>
        <w:ind w:left="720"/>
        <w:rPr>
          <w:rFonts w:ascii="Times New Roman" w:hAnsi="Times New Roman" w:cs="Times New Roman"/>
          <w:b/>
          <w:bCs/>
          <w:sz w:val="24"/>
          <w:szCs w:val="24"/>
        </w:rPr>
      </w:pPr>
    </w:p>
    <w:p w14:paraId="1D45E5F2" w14:textId="77777777" w:rsidR="00CB0C1D" w:rsidRDefault="00CB0C1D" w:rsidP="001A1FCF">
      <w:pPr>
        <w:spacing w:after="0" w:line="240" w:lineRule="auto"/>
        <w:ind w:left="720"/>
        <w:rPr>
          <w:rFonts w:ascii="Times New Roman" w:hAnsi="Times New Roman" w:cs="Times New Roman"/>
          <w:b/>
          <w:bCs/>
          <w:sz w:val="24"/>
          <w:szCs w:val="24"/>
        </w:rPr>
      </w:pPr>
    </w:p>
    <w:p w14:paraId="31BAD36A" w14:textId="77777777" w:rsidR="00CB0C1D" w:rsidRDefault="00CB0C1D" w:rsidP="001A1FCF">
      <w:pPr>
        <w:spacing w:after="0" w:line="240" w:lineRule="auto"/>
        <w:ind w:left="720"/>
        <w:rPr>
          <w:rFonts w:ascii="Times New Roman" w:hAnsi="Times New Roman" w:cs="Times New Roman"/>
          <w:b/>
          <w:bCs/>
          <w:sz w:val="24"/>
          <w:szCs w:val="24"/>
        </w:rPr>
      </w:pPr>
    </w:p>
    <w:p w14:paraId="1DFD699C" w14:textId="77777777" w:rsidR="00CB0C1D" w:rsidRDefault="00CB0C1D" w:rsidP="001A1FCF">
      <w:pPr>
        <w:spacing w:after="0" w:line="240" w:lineRule="auto"/>
        <w:ind w:left="720"/>
        <w:rPr>
          <w:rFonts w:ascii="Times New Roman" w:hAnsi="Times New Roman" w:cs="Times New Roman"/>
          <w:b/>
          <w:bCs/>
          <w:sz w:val="24"/>
          <w:szCs w:val="24"/>
        </w:rPr>
      </w:pPr>
    </w:p>
    <w:p w14:paraId="5DE7BAF1" w14:textId="5905A657" w:rsidR="00310BAE" w:rsidRPr="003A67AC" w:rsidRDefault="00310BAE" w:rsidP="00310BAE">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76</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HARRIS (BY REQUEST)</w:t>
      </w:r>
    </w:p>
    <w:p w14:paraId="1DFB8B1E" w14:textId="77777777" w:rsidR="00310BAE" w:rsidRPr="003317A8" w:rsidRDefault="00310BAE" w:rsidP="00310BAE">
      <w:pPr>
        <w:spacing w:after="0" w:line="278" w:lineRule="auto"/>
        <w:rPr>
          <w:rFonts w:ascii="Times New Roman" w:hAnsi="Times New Roman" w:cs="Times New Roman"/>
          <w:b/>
          <w:bCs/>
          <w:sz w:val="24"/>
          <w:szCs w:val="24"/>
        </w:rPr>
      </w:pPr>
    </w:p>
    <w:p w14:paraId="5614B006"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72B1C3DF" w14:textId="0D8FAF4F" w:rsidR="00310BAE" w:rsidRDefault="00310BAE" w:rsidP="00310BAE">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Ratifying, confirming and</w:t>
      </w:r>
      <w:r>
        <w:rPr>
          <w:rFonts w:ascii="Times New Roman" w:hAnsi="Times New Roman" w:cs="Times New Roman"/>
          <w:bCs/>
          <w:sz w:val="24"/>
          <w:szCs w:val="24"/>
        </w:rPr>
        <w:t xml:space="preserve"> </w:t>
      </w:r>
      <w:r w:rsidRPr="003317A8">
        <w:rPr>
          <w:rFonts w:ascii="Times New Roman" w:hAnsi="Times New Roman" w:cs="Times New Roman"/>
          <w:bCs/>
          <w:sz w:val="24"/>
          <w:szCs w:val="24"/>
        </w:rPr>
        <w:t xml:space="preserve">approving the </w:t>
      </w:r>
      <w:r>
        <w:rPr>
          <w:rFonts w:ascii="Times New Roman" w:hAnsi="Times New Roman" w:cs="Times New Roman"/>
          <w:bCs/>
          <w:sz w:val="24"/>
          <w:szCs w:val="24"/>
        </w:rPr>
        <w:t>Mayor’s re</w:t>
      </w:r>
      <w:r w:rsidRPr="003317A8">
        <w:rPr>
          <w:rFonts w:ascii="Times New Roman" w:hAnsi="Times New Roman" w:cs="Times New Roman"/>
          <w:bCs/>
          <w:sz w:val="24"/>
          <w:szCs w:val="24"/>
        </w:rPr>
        <w:t xml:space="preserve">appointment of </w:t>
      </w:r>
      <w:r>
        <w:rPr>
          <w:rFonts w:ascii="Times New Roman" w:hAnsi="Times New Roman" w:cs="Times New Roman"/>
          <w:bCs/>
          <w:sz w:val="24"/>
          <w:szCs w:val="24"/>
        </w:rPr>
        <w:t xml:space="preserve">Christopher Hammond (vice self), </w:t>
      </w:r>
      <w:r w:rsidRPr="003317A8">
        <w:rPr>
          <w:rFonts w:ascii="Times New Roman" w:hAnsi="Times New Roman" w:cs="Times New Roman"/>
          <w:bCs/>
          <w:sz w:val="24"/>
          <w:szCs w:val="24"/>
        </w:rPr>
        <w:t xml:space="preserve">as a member of the </w:t>
      </w:r>
      <w:r>
        <w:rPr>
          <w:rFonts w:ascii="Times New Roman" w:hAnsi="Times New Roman" w:cs="Times New Roman"/>
          <w:bCs/>
          <w:sz w:val="24"/>
          <w:szCs w:val="24"/>
        </w:rPr>
        <w:t>Municipal Yacht Harbor Management Corporation</w:t>
      </w:r>
      <w:r w:rsidRPr="003317A8">
        <w:rPr>
          <w:rFonts w:ascii="Times New Roman" w:hAnsi="Times New Roman" w:cs="Times New Roman"/>
          <w:bCs/>
          <w:sz w:val="24"/>
          <w:szCs w:val="24"/>
        </w:rPr>
        <w:t xml:space="preserve">, effective upon approval by the Council of the City of New Orleans, for a term that will expire on </w:t>
      </w:r>
      <w:r>
        <w:rPr>
          <w:rFonts w:ascii="Times New Roman" w:hAnsi="Times New Roman" w:cs="Times New Roman"/>
          <w:bCs/>
          <w:sz w:val="24"/>
          <w:szCs w:val="24"/>
        </w:rPr>
        <w:t>February 17</w:t>
      </w:r>
      <w:r w:rsidRPr="003317A8">
        <w:rPr>
          <w:rFonts w:ascii="Times New Roman" w:hAnsi="Times New Roman" w:cs="Times New Roman"/>
          <w:bCs/>
          <w:sz w:val="24"/>
          <w:szCs w:val="24"/>
        </w:rPr>
        <w:t>, 20</w:t>
      </w:r>
      <w:r>
        <w:rPr>
          <w:rFonts w:ascii="Times New Roman" w:hAnsi="Times New Roman" w:cs="Times New Roman"/>
          <w:bCs/>
          <w:sz w:val="24"/>
          <w:szCs w:val="24"/>
        </w:rPr>
        <w:t>28</w:t>
      </w:r>
      <w:r w:rsidRPr="003317A8">
        <w:rPr>
          <w:rFonts w:ascii="Times New Roman" w:hAnsi="Times New Roman" w:cs="Times New Roman"/>
          <w:bCs/>
          <w:sz w:val="24"/>
          <w:szCs w:val="24"/>
        </w:rPr>
        <w:t>.</w:t>
      </w:r>
    </w:p>
    <w:p w14:paraId="28B43F38" w14:textId="77777777" w:rsidR="00310BAE" w:rsidRPr="003317A8" w:rsidRDefault="00310BAE" w:rsidP="00310BAE">
      <w:pPr>
        <w:spacing w:after="0" w:line="278" w:lineRule="auto"/>
        <w:ind w:left="720"/>
        <w:rPr>
          <w:rFonts w:ascii="Times New Roman" w:hAnsi="Times New Roman" w:cs="Times New Roman"/>
          <w:b/>
          <w:bCs/>
          <w:sz w:val="24"/>
          <w:szCs w:val="24"/>
        </w:rPr>
      </w:pPr>
    </w:p>
    <w:p w14:paraId="25EA0EE7"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1F4A794E"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071C6075"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66AD280B" w14:textId="77777777" w:rsidR="00310BAE" w:rsidRDefault="00310BAE" w:rsidP="00310BAE">
      <w:pPr>
        <w:spacing w:after="0" w:line="278" w:lineRule="auto"/>
        <w:ind w:left="720"/>
        <w:rPr>
          <w:rFonts w:ascii="Times New Roman" w:hAnsi="Times New Roman" w:cs="Times New Roman"/>
          <w:b/>
          <w:bCs/>
          <w:sz w:val="24"/>
          <w:szCs w:val="24"/>
        </w:rPr>
      </w:pPr>
      <w:r w:rsidRPr="003A67AC">
        <w:rPr>
          <w:rFonts w:ascii="Times New Roman" w:hAnsi="Times New Roman" w:cs="Times New Roman"/>
          <w:b/>
          <w:bCs/>
          <w:sz w:val="24"/>
          <w:szCs w:val="24"/>
        </w:rPr>
        <w:t>(Governmental Affairs Committee recommended approval</w:t>
      </w:r>
      <w:r>
        <w:rPr>
          <w:rFonts w:ascii="Times New Roman" w:hAnsi="Times New Roman" w:cs="Times New Roman"/>
          <w:b/>
          <w:bCs/>
          <w:sz w:val="24"/>
          <w:szCs w:val="24"/>
        </w:rPr>
        <w:t>).</w:t>
      </w:r>
    </w:p>
    <w:p w14:paraId="503703B6" w14:textId="69963D19" w:rsidR="00CB0C1D" w:rsidRDefault="00CB0C1D">
      <w:pPr>
        <w:rPr>
          <w:rFonts w:ascii="Times New Roman" w:hAnsi="Times New Roman" w:cs="Times New Roman"/>
          <w:b/>
          <w:bCs/>
          <w:sz w:val="24"/>
          <w:szCs w:val="24"/>
        </w:rPr>
      </w:pPr>
      <w:r>
        <w:rPr>
          <w:rFonts w:ascii="Times New Roman" w:hAnsi="Times New Roman" w:cs="Times New Roman"/>
          <w:b/>
          <w:bCs/>
          <w:sz w:val="24"/>
          <w:szCs w:val="24"/>
        </w:rPr>
        <w:br w:type="page"/>
      </w:r>
    </w:p>
    <w:p w14:paraId="4B7E2CA2" w14:textId="383A1CCF" w:rsidR="00310BAE" w:rsidRPr="003A67AC" w:rsidRDefault="00310BAE" w:rsidP="00310BAE">
      <w:pPr>
        <w:pStyle w:val="ListParagraph"/>
        <w:numPr>
          <w:ilvl w:val="0"/>
          <w:numId w:val="6"/>
        </w:numPr>
        <w:spacing w:after="0" w:line="278" w:lineRule="auto"/>
        <w:rPr>
          <w:rFonts w:ascii="Times New Roman" w:hAnsi="Times New Roman" w:cs="Times New Roman"/>
          <w:b/>
          <w:bCs/>
          <w:sz w:val="24"/>
          <w:szCs w:val="24"/>
        </w:rPr>
      </w:pPr>
      <w:r w:rsidRPr="003A67AC">
        <w:rPr>
          <w:rFonts w:ascii="Times New Roman" w:hAnsi="Times New Roman" w:cs="Times New Roman"/>
          <w:b/>
          <w:bCs/>
          <w:sz w:val="24"/>
          <w:szCs w:val="24"/>
        </w:rPr>
        <w:lastRenderedPageBreak/>
        <w:t>MOTION - NO. M-2</w:t>
      </w:r>
      <w:r w:rsidR="0038541B">
        <w:rPr>
          <w:rFonts w:ascii="Times New Roman" w:hAnsi="Times New Roman" w:cs="Times New Roman"/>
          <w:b/>
          <w:bCs/>
          <w:sz w:val="24"/>
          <w:szCs w:val="24"/>
        </w:rPr>
        <w:t>5</w:t>
      </w:r>
      <w:r w:rsidRPr="003A67AC">
        <w:rPr>
          <w:rFonts w:ascii="Times New Roman" w:hAnsi="Times New Roman" w:cs="Times New Roman"/>
          <w:b/>
          <w:bCs/>
          <w:sz w:val="24"/>
          <w:szCs w:val="24"/>
        </w:rPr>
        <w:t>-</w:t>
      </w:r>
      <w:r>
        <w:rPr>
          <w:rFonts w:ascii="Times New Roman" w:hAnsi="Times New Roman" w:cs="Times New Roman"/>
          <w:b/>
          <w:bCs/>
          <w:sz w:val="24"/>
          <w:szCs w:val="24"/>
        </w:rPr>
        <w:t>77</w:t>
      </w:r>
      <w:r w:rsidRPr="003A67AC">
        <w:rPr>
          <w:rFonts w:ascii="Times New Roman" w:hAnsi="Times New Roman" w:cs="Times New Roman"/>
          <w:b/>
          <w:bCs/>
          <w:sz w:val="24"/>
          <w:szCs w:val="24"/>
        </w:rPr>
        <w:t xml:space="preserve"> - BY:   COUNCILMEMBER </w:t>
      </w:r>
      <w:r>
        <w:rPr>
          <w:rFonts w:ascii="Times New Roman" w:hAnsi="Times New Roman" w:cs="Times New Roman"/>
          <w:b/>
          <w:bCs/>
          <w:sz w:val="24"/>
          <w:szCs w:val="24"/>
        </w:rPr>
        <w:t>GREEN (BY REQUEST)</w:t>
      </w:r>
    </w:p>
    <w:p w14:paraId="42830FCE" w14:textId="77777777" w:rsidR="00310BAE" w:rsidRPr="003317A8" w:rsidRDefault="00310BAE" w:rsidP="00310BAE">
      <w:pPr>
        <w:spacing w:after="0" w:line="278" w:lineRule="auto"/>
        <w:rPr>
          <w:rFonts w:ascii="Times New Roman" w:hAnsi="Times New Roman" w:cs="Times New Roman"/>
          <w:b/>
          <w:bCs/>
          <w:sz w:val="24"/>
          <w:szCs w:val="24"/>
        </w:rPr>
      </w:pPr>
    </w:p>
    <w:p w14:paraId="39021A38"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Brief:</w:t>
      </w:r>
    </w:p>
    <w:p w14:paraId="20B49BA8" w14:textId="24495049" w:rsidR="00310BAE" w:rsidRDefault="00310BAE" w:rsidP="00310BAE">
      <w:pPr>
        <w:spacing w:after="0" w:line="278" w:lineRule="auto"/>
        <w:ind w:left="720"/>
        <w:rPr>
          <w:rFonts w:ascii="Times New Roman" w:hAnsi="Times New Roman" w:cs="Times New Roman"/>
          <w:bCs/>
          <w:sz w:val="24"/>
          <w:szCs w:val="24"/>
        </w:rPr>
      </w:pPr>
      <w:r w:rsidRPr="003317A8">
        <w:rPr>
          <w:rFonts w:ascii="Times New Roman" w:hAnsi="Times New Roman" w:cs="Times New Roman"/>
          <w:bCs/>
          <w:sz w:val="24"/>
          <w:szCs w:val="24"/>
        </w:rPr>
        <w:t>Ratifying, confirming and</w:t>
      </w:r>
      <w:r>
        <w:rPr>
          <w:rFonts w:ascii="Times New Roman" w:hAnsi="Times New Roman" w:cs="Times New Roman"/>
          <w:bCs/>
          <w:sz w:val="24"/>
          <w:szCs w:val="24"/>
        </w:rPr>
        <w:t xml:space="preserve"> </w:t>
      </w:r>
      <w:r w:rsidRPr="003317A8">
        <w:rPr>
          <w:rFonts w:ascii="Times New Roman" w:hAnsi="Times New Roman" w:cs="Times New Roman"/>
          <w:bCs/>
          <w:sz w:val="24"/>
          <w:szCs w:val="24"/>
        </w:rPr>
        <w:t xml:space="preserve">approving the </w:t>
      </w:r>
      <w:r>
        <w:rPr>
          <w:rFonts w:ascii="Times New Roman" w:hAnsi="Times New Roman" w:cs="Times New Roman"/>
          <w:bCs/>
          <w:sz w:val="24"/>
          <w:szCs w:val="24"/>
        </w:rPr>
        <w:t>Mayor’s re</w:t>
      </w:r>
      <w:r w:rsidRPr="003317A8">
        <w:rPr>
          <w:rFonts w:ascii="Times New Roman" w:hAnsi="Times New Roman" w:cs="Times New Roman"/>
          <w:bCs/>
          <w:sz w:val="24"/>
          <w:szCs w:val="24"/>
        </w:rPr>
        <w:t xml:space="preserve">appointment of </w:t>
      </w:r>
      <w:r>
        <w:rPr>
          <w:rFonts w:ascii="Times New Roman" w:hAnsi="Times New Roman" w:cs="Times New Roman"/>
          <w:bCs/>
          <w:sz w:val="24"/>
          <w:szCs w:val="24"/>
        </w:rPr>
        <w:t xml:space="preserve">Akeisha Tircuit (vice self), </w:t>
      </w:r>
      <w:r w:rsidRPr="003317A8">
        <w:rPr>
          <w:rFonts w:ascii="Times New Roman" w:hAnsi="Times New Roman" w:cs="Times New Roman"/>
          <w:bCs/>
          <w:sz w:val="24"/>
          <w:szCs w:val="24"/>
        </w:rPr>
        <w:t xml:space="preserve">as a member of the </w:t>
      </w:r>
      <w:r>
        <w:rPr>
          <w:rFonts w:ascii="Times New Roman" w:hAnsi="Times New Roman" w:cs="Times New Roman"/>
          <w:bCs/>
          <w:sz w:val="24"/>
          <w:szCs w:val="24"/>
        </w:rPr>
        <w:t>Municipal Yacht Harbor Management Corporation</w:t>
      </w:r>
      <w:r w:rsidRPr="003317A8">
        <w:rPr>
          <w:rFonts w:ascii="Times New Roman" w:hAnsi="Times New Roman" w:cs="Times New Roman"/>
          <w:bCs/>
          <w:sz w:val="24"/>
          <w:szCs w:val="24"/>
        </w:rPr>
        <w:t xml:space="preserve">, effective upon approval by the Council of the City of New Orleans, for a term that will expire on </w:t>
      </w:r>
      <w:r>
        <w:rPr>
          <w:rFonts w:ascii="Times New Roman" w:hAnsi="Times New Roman" w:cs="Times New Roman"/>
          <w:bCs/>
          <w:sz w:val="24"/>
          <w:szCs w:val="24"/>
        </w:rPr>
        <w:t>February 17</w:t>
      </w:r>
      <w:r w:rsidRPr="003317A8">
        <w:rPr>
          <w:rFonts w:ascii="Times New Roman" w:hAnsi="Times New Roman" w:cs="Times New Roman"/>
          <w:bCs/>
          <w:sz w:val="24"/>
          <w:szCs w:val="24"/>
        </w:rPr>
        <w:t>, 20</w:t>
      </w:r>
      <w:r>
        <w:rPr>
          <w:rFonts w:ascii="Times New Roman" w:hAnsi="Times New Roman" w:cs="Times New Roman"/>
          <w:bCs/>
          <w:sz w:val="24"/>
          <w:szCs w:val="24"/>
        </w:rPr>
        <w:t>28</w:t>
      </w:r>
      <w:r w:rsidRPr="003317A8">
        <w:rPr>
          <w:rFonts w:ascii="Times New Roman" w:hAnsi="Times New Roman" w:cs="Times New Roman"/>
          <w:bCs/>
          <w:sz w:val="24"/>
          <w:szCs w:val="24"/>
        </w:rPr>
        <w:t>.</w:t>
      </w:r>
    </w:p>
    <w:p w14:paraId="4BC4302E" w14:textId="77777777" w:rsidR="00310BAE" w:rsidRPr="003317A8" w:rsidRDefault="00310BAE" w:rsidP="00310BAE">
      <w:pPr>
        <w:spacing w:after="0" w:line="278" w:lineRule="auto"/>
        <w:ind w:left="720"/>
        <w:rPr>
          <w:rFonts w:ascii="Times New Roman" w:hAnsi="Times New Roman" w:cs="Times New Roman"/>
          <w:b/>
          <w:bCs/>
          <w:sz w:val="24"/>
          <w:szCs w:val="24"/>
        </w:rPr>
      </w:pPr>
    </w:p>
    <w:p w14:paraId="40793EBC"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Annotation:</w:t>
      </w:r>
    </w:p>
    <w:p w14:paraId="06688CF7"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 xml:space="preserve">(This matter was introduced </w:t>
      </w:r>
      <w:r w:rsidRPr="003A67AC">
        <w:rPr>
          <w:rFonts w:ascii="Times New Roman" w:hAnsi="Times New Roman" w:cs="Times New Roman"/>
          <w:b/>
          <w:bCs/>
          <w:sz w:val="24"/>
          <w:szCs w:val="24"/>
        </w:rPr>
        <w:t>2</w:t>
      </w:r>
      <w:r w:rsidRPr="003317A8">
        <w:rPr>
          <w:rFonts w:ascii="Times New Roman" w:hAnsi="Times New Roman" w:cs="Times New Roman"/>
          <w:b/>
          <w:bCs/>
          <w:sz w:val="24"/>
          <w:szCs w:val="24"/>
        </w:rPr>
        <w:t>/</w:t>
      </w:r>
      <w:r w:rsidRPr="003A67AC">
        <w:rPr>
          <w:rFonts w:ascii="Times New Roman" w:hAnsi="Times New Roman" w:cs="Times New Roman"/>
          <w:b/>
          <w:bCs/>
          <w:sz w:val="24"/>
          <w:szCs w:val="24"/>
        </w:rPr>
        <w:t>13</w:t>
      </w:r>
      <w:r w:rsidRPr="003317A8">
        <w:rPr>
          <w:rFonts w:ascii="Times New Roman" w:hAnsi="Times New Roman" w:cs="Times New Roman"/>
          <w:b/>
          <w:bCs/>
          <w:sz w:val="24"/>
          <w:szCs w:val="24"/>
        </w:rPr>
        <w:t>/2</w:t>
      </w:r>
      <w:r w:rsidRPr="003A67AC">
        <w:rPr>
          <w:rFonts w:ascii="Times New Roman" w:hAnsi="Times New Roman" w:cs="Times New Roman"/>
          <w:b/>
          <w:bCs/>
          <w:sz w:val="24"/>
          <w:szCs w:val="24"/>
        </w:rPr>
        <w:t>5</w:t>
      </w:r>
      <w:r w:rsidRPr="003317A8">
        <w:rPr>
          <w:rFonts w:ascii="Times New Roman" w:hAnsi="Times New Roman" w:cs="Times New Roman"/>
          <w:b/>
          <w:bCs/>
          <w:sz w:val="24"/>
          <w:szCs w:val="24"/>
        </w:rPr>
        <w:t>).</w:t>
      </w:r>
    </w:p>
    <w:p w14:paraId="73F48AF6" w14:textId="77777777" w:rsidR="00310BAE" w:rsidRPr="003317A8" w:rsidRDefault="00310BAE" w:rsidP="00310BAE">
      <w:pPr>
        <w:spacing w:after="0" w:line="278" w:lineRule="auto"/>
        <w:ind w:left="720"/>
        <w:rPr>
          <w:rFonts w:ascii="Times New Roman" w:hAnsi="Times New Roman" w:cs="Times New Roman"/>
          <w:b/>
          <w:bCs/>
          <w:sz w:val="24"/>
          <w:szCs w:val="24"/>
        </w:rPr>
      </w:pPr>
      <w:r w:rsidRPr="003317A8">
        <w:rPr>
          <w:rFonts w:ascii="Times New Roman" w:hAnsi="Times New Roman" w:cs="Times New Roman"/>
          <w:b/>
          <w:bCs/>
          <w:sz w:val="24"/>
          <w:szCs w:val="24"/>
        </w:rPr>
        <w:t>(Questionnaire received).</w:t>
      </w:r>
    </w:p>
    <w:p w14:paraId="0783F828" w14:textId="77777777" w:rsidR="00310BAE" w:rsidRPr="00AC1736" w:rsidRDefault="00310BAE" w:rsidP="00310BAE">
      <w:pPr>
        <w:spacing w:after="0" w:line="278" w:lineRule="auto"/>
        <w:ind w:left="720"/>
        <w:rPr>
          <w:rFonts w:ascii="Times New Roman" w:hAnsi="Times New Roman" w:cs="Times New Roman"/>
          <w:b/>
          <w:sz w:val="24"/>
          <w:szCs w:val="24"/>
        </w:rPr>
      </w:pPr>
      <w:r w:rsidRPr="003A67AC">
        <w:rPr>
          <w:rFonts w:ascii="Times New Roman" w:hAnsi="Times New Roman" w:cs="Times New Roman"/>
          <w:b/>
          <w:bCs/>
          <w:sz w:val="24"/>
          <w:szCs w:val="24"/>
        </w:rPr>
        <w:t>(Governmental Affairs Committee recommended approval</w:t>
      </w:r>
      <w:r>
        <w:rPr>
          <w:rFonts w:ascii="Times New Roman" w:hAnsi="Times New Roman" w:cs="Times New Roman"/>
          <w:b/>
          <w:bCs/>
          <w:sz w:val="24"/>
          <w:szCs w:val="24"/>
        </w:rPr>
        <w:t>).</w:t>
      </w:r>
    </w:p>
    <w:p w14:paraId="658AF5D7" w14:textId="77777777" w:rsidR="00310BAE" w:rsidRPr="00AC1736" w:rsidRDefault="00310BAE" w:rsidP="00310BAE">
      <w:pPr>
        <w:spacing w:after="0" w:line="278" w:lineRule="auto"/>
        <w:ind w:left="720"/>
        <w:rPr>
          <w:rFonts w:ascii="Times New Roman" w:hAnsi="Times New Roman" w:cs="Times New Roman"/>
          <w:b/>
          <w:sz w:val="24"/>
          <w:szCs w:val="24"/>
        </w:rPr>
      </w:pPr>
    </w:p>
    <w:p w14:paraId="60160C97" w14:textId="77777777" w:rsidR="00DD1010" w:rsidRPr="00087F20" w:rsidRDefault="00DD1010" w:rsidP="001A1FCF">
      <w:pPr>
        <w:spacing w:after="0" w:line="240" w:lineRule="auto"/>
        <w:ind w:left="720"/>
        <w:rPr>
          <w:rFonts w:ascii="Times New Roman" w:hAnsi="Times New Roman" w:cs="Times New Roman"/>
          <w:b/>
          <w:bCs/>
          <w:sz w:val="24"/>
          <w:szCs w:val="24"/>
        </w:rPr>
      </w:pPr>
    </w:p>
    <w:bookmarkEnd w:id="2"/>
    <w:p w14:paraId="56111653" w14:textId="2E0340AD" w:rsidR="004700F6" w:rsidRPr="009F0415" w:rsidRDefault="008C781B">
      <w:pPr>
        <w:spacing w:after="0" w:line="240" w:lineRule="auto"/>
        <w:rPr>
          <w:rFonts w:ascii="Times New Roman" w:eastAsia="Courier New" w:hAnsi="Times New Roman" w:cs="Times New Roman"/>
          <w:iCs/>
          <w:sz w:val="24"/>
          <w:szCs w:val="24"/>
        </w:rPr>
      </w:pPr>
      <w:r w:rsidRPr="009F0415">
        <w:rPr>
          <w:rFonts w:ascii="Times New Roman" w:eastAsia="Courier New" w:hAnsi="Times New Roman" w:cs="Times New Roman"/>
          <w:iCs/>
          <w:sz w:val="24"/>
          <w:szCs w:val="24"/>
        </w:rPr>
        <w:t>MOTION TO ADOPT CONSENT AGENDA AND REFER OTHER MATTERS TO THE PROPER AGENCY.</w:t>
      </w:r>
    </w:p>
    <w:p w14:paraId="68924BF6" w14:textId="7355EF80" w:rsidR="004700F6" w:rsidRPr="009F0415" w:rsidRDefault="008C781B">
      <w:pPr>
        <w:widowControl w:val="0"/>
        <w:pBdr>
          <w:top w:val="nil"/>
          <w:left w:val="nil"/>
          <w:bottom w:val="nil"/>
          <w:right w:val="nil"/>
          <w:between w:val="nil"/>
        </w:pBdr>
        <w:spacing w:after="0" w:line="240" w:lineRule="auto"/>
        <w:ind w:left="1440" w:hanging="1440"/>
        <w:rPr>
          <w:rFonts w:ascii="Times New Roman" w:eastAsia="Courier New" w:hAnsi="Times New Roman" w:cs="Times New Roman"/>
          <w:iCs/>
          <w:color w:val="000000"/>
          <w:sz w:val="24"/>
          <w:szCs w:val="24"/>
          <w:u w:val="single"/>
        </w:rPr>
      </w:pPr>
      <w:r w:rsidRPr="009F0415">
        <w:rPr>
          <w:rFonts w:ascii="Times New Roman" w:eastAsia="Courier New" w:hAnsi="Times New Roman" w:cs="Times New Roman"/>
          <w:iCs/>
          <w:color w:val="000000"/>
          <w:sz w:val="24"/>
          <w:szCs w:val="24"/>
        </w:rPr>
        <w:t>YEAS:</w:t>
      </w:r>
      <w:r w:rsidR="008226CF" w:rsidRPr="009F0415">
        <w:rPr>
          <w:rFonts w:ascii="Times New Roman" w:eastAsia="Courier New" w:hAnsi="Times New Roman" w:cs="Times New Roman"/>
          <w:iCs/>
          <w:color w:val="000000"/>
          <w:sz w:val="24"/>
          <w:szCs w:val="24"/>
        </w:rPr>
        <w:tab/>
      </w:r>
    </w:p>
    <w:p w14:paraId="4F790617" w14:textId="0E729E50" w:rsidR="004700F6" w:rsidRPr="009F0415" w:rsidRDefault="008C781B">
      <w:pPr>
        <w:widowControl w:val="0"/>
        <w:pBdr>
          <w:top w:val="nil"/>
          <w:left w:val="nil"/>
          <w:bottom w:val="nil"/>
          <w:right w:val="nil"/>
          <w:between w:val="nil"/>
        </w:pBdr>
        <w:spacing w:after="0" w:line="240" w:lineRule="auto"/>
        <w:rPr>
          <w:rFonts w:ascii="Times New Roman" w:eastAsia="Courier New" w:hAnsi="Times New Roman" w:cs="Times New Roman"/>
          <w:iCs/>
          <w:color w:val="000000"/>
          <w:sz w:val="24"/>
          <w:szCs w:val="24"/>
        </w:rPr>
      </w:pPr>
      <w:r w:rsidRPr="009F0415">
        <w:rPr>
          <w:rFonts w:ascii="Times New Roman" w:eastAsia="Courier New" w:hAnsi="Times New Roman" w:cs="Times New Roman"/>
          <w:iCs/>
          <w:color w:val="000000"/>
          <w:sz w:val="24"/>
          <w:szCs w:val="24"/>
        </w:rPr>
        <w:t>NAYS:</w:t>
      </w:r>
      <w:r w:rsidR="008226CF" w:rsidRPr="009F0415">
        <w:rPr>
          <w:rFonts w:ascii="Times New Roman" w:eastAsia="Courier New" w:hAnsi="Times New Roman" w:cs="Times New Roman"/>
          <w:iCs/>
          <w:color w:val="000000"/>
          <w:sz w:val="24"/>
          <w:szCs w:val="24"/>
        </w:rPr>
        <w:tab/>
      </w:r>
    </w:p>
    <w:p w14:paraId="70EB8582" w14:textId="1A257962" w:rsidR="004700F6" w:rsidRPr="009F0415" w:rsidRDefault="008C781B">
      <w:pPr>
        <w:widowControl w:val="0"/>
        <w:pBdr>
          <w:top w:val="nil"/>
          <w:left w:val="nil"/>
          <w:bottom w:val="nil"/>
          <w:right w:val="nil"/>
          <w:between w:val="nil"/>
        </w:pBdr>
        <w:spacing w:after="0" w:line="240" w:lineRule="auto"/>
        <w:rPr>
          <w:rFonts w:ascii="Times New Roman" w:eastAsia="Courier New" w:hAnsi="Times New Roman" w:cs="Times New Roman"/>
          <w:iCs/>
          <w:color w:val="000000"/>
          <w:sz w:val="24"/>
          <w:szCs w:val="24"/>
        </w:rPr>
      </w:pPr>
      <w:r w:rsidRPr="009F0415">
        <w:rPr>
          <w:rFonts w:ascii="Times New Roman" w:eastAsia="Courier New" w:hAnsi="Times New Roman" w:cs="Times New Roman"/>
          <w:iCs/>
          <w:color w:val="000000"/>
          <w:sz w:val="24"/>
          <w:szCs w:val="24"/>
        </w:rPr>
        <w:t>ABSENT:</w:t>
      </w:r>
      <w:r w:rsidR="008226CF" w:rsidRPr="009F0415">
        <w:rPr>
          <w:rFonts w:ascii="Times New Roman" w:eastAsia="Courier New" w:hAnsi="Times New Roman" w:cs="Times New Roman"/>
          <w:iCs/>
          <w:color w:val="000000"/>
          <w:sz w:val="24"/>
          <w:szCs w:val="24"/>
        </w:rPr>
        <w:tab/>
      </w:r>
    </w:p>
    <w:p w14:paraId="41EDEBAF" w14:textId="5891AF02" w:rsidR="005B510A" w:rsidRPr="009F0415" w:rsidRDefault="008C781B" w:rsidP="00D02D91">
      <w:pPr>
        <w:widowControl w:val="0"/>
        <w:pBdr>
          <w:top w:val="nil"/>
          <w:left w:val="nil"/>
          <w:bottom w:val="nil"/>
          <w:right w:val="nil"/>
          <w:between w:val="nil"/>
        </w:pBdr>
        <w:spacing w:after="0" w:line="240" w:lineRule="auto"/>
        <w:rPr>
          <w:rFonts w:ascii="Times New Roman" w:eastAsia="Courier New" w:hAnsi="Times New Roman" w:cs="Times New Roman"/>
          <w:iCs/>
          <w:color w:val="000000"/>
          <w:sz w:val="24"/>
          <w:szCs w:val="24"/>
        </w:rPr>
      </w:pPr>
      <w:r w:rsidRPr="009F0415">
        <w:rPr>
          <w:rFonts w:ascii="Times New Roman" w:eastAsia="Courier New" w:hAnsi="Times New Roman" w:cs="Times New Roman"/>
          <w:iCs/>
          <w:color w:val="000000"/>
          <w:sz w:val="24"/>
          <w:szCs w:val="24"/>
        </w:rPr>
        <w:t>AND THE CONSENT AGENDA WAS ADOPTED.</w:t>
      </w:r>
    </w:p>
    <w:p w14:paraId="77F35CAE" w14:textId="77777777" w:rsidR="00B4210A" w:rsidRDefault="00B4210A" w:rsidP="00B4210A">
      <w:pPr>
        <w:spacing w:after="0" w:line="240" w:lineRule="auto"/>
        <w:rPr>
          <w:rFonts w:ascii="Times New Roman" w:hAnsi="Times New Roman" w:cs="Times New Roman"/>
          <w:b/>
          <w:bCs/>
          <w:i/>
          <w:iCs/>
          <w:sz w:val="24"/>
          <w:szCs w:val="24"/>
        </w:rPr>
      </w:pPr>
      <w:bookmarkStart w:id="4" w:name="_Hlk187135550"/>
    </w:p>
    <w:p w14:paraId="176C6704" w14:textId="77777777" w:rsidR="00CB0C1D" w:rsidRDefault="00CB0C1D" w:rsidP="00B4210A">
      <w:pPr>
        <w:spacing w:after="0" w:line="240" w:lineRule="auto"/>
        <w:rPr>
          <w:rFonts w:ascii="Times New Roman" w:hAnsi="Times New Roman" w:cs="Times New Roman"/>
          <w:b/>
          <w:bCs/>
          <w:i/>
          <w:iCs/>
          <w:sz w:val="24"/>
          <w:szCs w:val="24"/>
        </w:rPr>
      </w:pPr>
    </w:p>
    <w:p w14:paraId="2F06C53E" w14:textId="2E103027" w:rsidR="00FC07EE" w:rsidRPr="00A539EC" w:rsidRDefault="00CB0C1D" w:rsidP="00A539EC">
      <w:pPr>
        <w:pStyle w:val="ListParagraph"/>
        <w:numPr>
          <w:ilvl w:val="0"/>
          <w:numId w:val="38"/>
        </w:numPr>
        <w:spacing w:after="0" w:line="240" w:lineRule="auto"/>
        <w:rPr>
          <w:rFonts w:ascii="Times New Roman" w:hAnsi="Times New Roman" w:cs="Times New Roman"/>
          <w:sz w:val="24"/>
          <w:szCs w:val="24"/>
        </w:rPr>
      </w:pPr>
      <w:r w:rsidRPr="00A539EC">
        <w:rPr>
          <w:rFonts w:ascii="Times New Roman" w:hAnsi="Times New Roman" w:cs="Times New Roman"/>
          <w:b/>
          <w:bCs/>
          <w:sz w:val="24"/>
          <w:szCs w:val="24"/>
        </w:rPr>
        <w:t xml:space="preserve">EXECUTIVE SESSION </w:t>
      </w:r>
    </w:p>
    <w:p w14:paraId="29AFF840" w14:textId="77777777" w:rsidR="00A539EC" w:rsidRDefault="00A539EC" w:rsidP="00A539EC">
      <w:pPr>
        <w:pStyle w:val="ListParagraph"/>
        <w:spacing w:after="0" w:line="240" w:lineRule="auto"/>
        <w:ind w:left="420"/>
        <w:rPr>
          <w:rFonts w:ascii="Times New Roman" w:hAnsi="Times New Roman" w:cs="Times New Roman"/>
          <w:b/>
          <w:bCs/>
          <w:sz w:val="24"/>
          <w:szCs w:val="24"/>
        </w:rPr>
      </w:pPr>
    </w:p>
    <w:p w14:paraId="720022E4" w14:textId="057A440B" w:rsidR="00A539EC" w:rsidRPr="00A539EC" w:rsidRDefault="00A539EC" w:rsidP="00A539EC">
      <w:pPr>
        <w:pStyle w:val="ListParagraph"/>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Brief:</w:t>
      </w:r>
    </w:p>
    <w:p w14:paraId="31C9A51B" w14:textId="31A5E150" w:rsidR="00FC07EE" w:rsidRDefault="00A539EC" w:rsidP="00A539EC">
      <w:pPr>
        <w:spacing w:after="0" w:line="240" w:lineRule="auto"/>
        <w:ind w:firstLine="420"/>
        <w:rPr>
          <w:rFonts w:ascii="Times New Roman" w:hAnsi="Times New Roman" w:cs="Times New Roman"/>
          <w:sz w:val="24"/>
          <w:szCs w:val="24"/>
        </w:rPr>
      </w:pPr>
      <w:r w:rsidRPr="00FC07EE">
        <w:rPr>
          <w:rFonts w:ascii="Times New Roman" w:hAnsi="Times New Roman" w:cs="Times New Roman"/>
          <w:sz w:val="24"/>
          <w:szCs w:val="24"/>
        </w:rPr>
        <w:t xml:space="preserve">Executive session </w:t>
      </w:r>
      <w:r>
        <w:rPr>
          <w:rFonts w:ascii="Times New Roman" w:hAnsi="Times New Roman" w:cs="Times New Roman"/>
          <w:sz w:val="24"/>
          <w:szCs w:val="24"/>
        </w:rPr>
        <w:t>t</w:t>
      </w:r>
      <w:r w:rsidRPr="00FC07EE">
        <w:rPr>
          <w:rFonts w:ascii="Times New Roman" w:hAnsi="Times New Roman" w:cs="Times New Roman"/>
          <w:sz w:val="24"/>
          <w:szCs w:val="24"/>
        </w:rPr>
        <w:t xml:space="preserve">o discuss the following litigation: </w:t>
      </w:r>
    </w:p>
    <w:p w14:paraId="1105EEFF" w14:textId="77777777" w:rsidR="00A539EC" w:rsidRPr="00FC07EE" w:rsidRDefault="00A539EC" w:rsidP="00A539EC">
      <w:pPr>
        <w:spacing w:after="0" w:line="240" w:lineRule="auto"/>
        <w:ind w:firstLine="420"/>
        <w:rPr>
          <w:rFonts w:ascii="Times New Roman" w:hAnsi="Times New Roman" w:cs="Times New Roman"/>
          <w:sz w:val="24"/>
          <w:szCs w:val="24"/>
        </w:rPr>
      </w:pPr>
    </w:p>
    <w:p w14:paraId="6CEFAD44" w14:textId="77777777" w:rsidR="008C3371" w:rsidRPr="007038FE" w:rsidRDefault="00FC07EE" w:rsidP="007038FE">
      <w:pPr>
        <w:pStyle w:val="ListParagraph"/>
        <w:numPr>
          <w:ilvl w:val="0"/>
          <w:numId w:val="42"/>
        </w:numPr>
        <w:tabs>
          <w:tab w:val="left" w:pos="720"/>
        </w:tabs>
        <w:spacing w:after="0" w:line="240" w:lineRule="auto"/>
        <w:rPr>
          <w:rFonts w:ascii="Times New Roman" w:hAnsi="Times New Roman" w:cs="Times New Roman"/>
          <w:sz w:val="24"/>
          <w:szCs w:val="24"/>
        </w:rPr>
      </w:pPr>
      <w:r w:rsidRPr="007038FE">
        <w:rPr>
          <w:rFonts w:ascii="Times New Roman" w:hAnsi="Times New Roman" w:cs="Times New Roman"/>
          <w:i/>
          <w:iCs/>
          <w:sz w:val="24"/>
          <w:szCs w:val="24"/>
        </w:rPr>
        <w:t>Orleans Parish School Board v. City of New Orleans, et al.</w:t>
      </w:r>
      <w:r w:rsidRPr="007038FE">
        <w:rPr>
          <w:rFonts w:ascii="Times New Roman" w:hAnsi="Times New Roman" w:cs="Times New Roman"/>
          <w:sz w:val="24"/>
          <w:szCs w:val="24"/>
        </w:rPr>
        <w:t xml:space="preserve">, Civil District Court for the Parish of </w:t>
      </w:r>
    </w:p>
    <w:p w14:paraId="1FCFBE86" w14:textId="540BA75D" w:rsidR="00FC07EE" w:rsidRPr="00FC07EE" w:rsidRDefault="007038FE" w:rsidP="007038FE">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C07EE" w:rsidRPr="00FC07EE">
        <w:rPr>
          <w:rFonts w:ascii="Times New Roman" w:hAnsi="Times New Roman" w:cs="Times New Roman"/>
          <w:sz w:val="24"/>
          <w:szCs w:val="24"/>
        </w:rPr>
        <w:t xml:space="preserve">Orleans, Case No. 2019-5174, Judge Nicole Sheppard </w:t>
      </w:r>
    </w:p>
    <w:p w14:paraId="70BB0593" w14:textId="77777777" w:rsidR="008C3371" w:rsidRPr="007038FE" w:rsidRDefault="00FC07EE" w:rsidP="007038FE">
      <w:pPr>
        <w:pStyle w:val="ListParagraph"/>
        <w:numPr>
          <w:ilvl w:val="0"/>
          <w:numId w:val="42"/>
        </w:numPr>
        <w:tabs>
          <w:tab w:val="left" w:pos="720"/>
        </w:tabs>
        <w:spacing w:after="0" w:line="240" w:lineRule="auto"/>
        <w:rPr>
          <w:rFonts w:ascii="Times New Roman" w:hAnsi="Times New Roman" w:cs="Times New Roman"/>
          <w:sz w:val="24"/>
          <w:szCs w:val="24"/>
        </w:rPr>
      </w:pPr>
      <w:r w:rsidRPr="007038FE">
        <w:rPr>
          <w:rFonts w:ascii="Times New Roman" w:hAnsi="Times New Roman" w:cs="Times New Roman"/>
          <w:i/>
          <w:iCs/>
          <w:sz w:val="24"/>
          <w:szCs w:val="24"/>
        </w:rPr>
        <w:t>Henry Consulting LLC v. The New Orleans City Council</w:t>
      </w:r>
      <w:r w:rsidRPr="007038FE">
        <w:rPr>
          <w:rFonts w:ascii="Times New Roman" w:hAnsi="Times New Roman" w:cs="Times New Roman"/>
          <w:sz w:val="24"/>
          <w:szCs w:val="24"/>
        </w:rPr>
        <w:t xml:space="preserve">, Civil District Court for the Parish of </w:t>
      </w:r>
    </w:p>
    <w:p w14:paraId="7FCCD99E" w14:textId="41D703D6" w:rsidR="00FC07EE" w:rsidRPr="00FC07EE" w:rsidRDefault="00FC07EE" w:rsidP="007038FE">
      <w:pPr>
        <w:tabs>
          <w:tab w:val="left" w:pos="720"/>
        </w:tabs>
        <w:spacing w:after="0" w:line="240" w:lineRule="auto"/>
        <w:ind w:left="720" w:firstLine="720"/>
        <w:rPr>
          <w:rFonts w:ascii="Times New Roman" w:hAnsi="Times New Roman" w:cs="Times New Roman"/>
          <w:sz w:val="24"/>
          <w:szCs w:val="24"/>
        </w:rPr>
      </w:pPr>
      <w:r w:rsidRPr="00FC07EE">
        <w:rPr>
          <w:rFonts w:ascii="Times New Roman" w:hAnsi="Times New Roman" w:cs="Times New Roman"/>
          <w:sz w:val="24"/>
          <w:szCs w:val="24"/>
        </w:rPr>
        <w:t xml:space="preserve">Orleans, Case No. 24-11139, Judge Paulette Irons </w:t>
      </w:r>
    </w:p>
    <w:p w14:paraId="7ABD20A3" w14:textId="77777777" w:rsidR="008C3371" w:rsidRPr="007038FE" w:rsidRDefault="00FC07EE" w:rsidP="007038FE">
      <w:pPr>
        <w:pStyle w:val="ListParagraph"/>
        <w:numPr>
          <w:ilvl w:val="0"/>
          <w:numId w:val="42"/>
        </w:numPr>
        <w:tabs>
          <w:tab w:val="left" w:pos="720"/>
        </w:tabs>
        <w:spacing w:after="0" w:line="240" w:lineRule="auto"/>
        <w:rPr>
          <w:rFonts w:ascii="Times New Roman" w:hAnsi="Times New Roman" w:cs="Times New Roman"/>
          <w:sz w:val="24"/>
          <w:szCs w:val="24"/>
        </w:rPr>
      </w:pPr>
      <w:r w:rsidRPr="007038FE">
        <w:rPr>
          <w:rFonts w:ascii="Times New Roman" w:hAnsi="Times New Roman" w:cs="Times New Roman"/>
          <w:i/>
          <w:iCs/>
          <w:sz w:val="24"/>
          <w:szCs w:val="24"/>
        </w:rPr>
        <w:t>Rice Group LLC v. The New Orleans City Council</w:t>
      </w:r>
      <w:r w:rsidRPr="007038FE">
        <w:rPr>
          <w:rFonts w:ascii="Times New Roman" w:hAnsi="Times New Roman" w:cs="Times New Roman"/>
          <w:sz w:val="24"/>
          <w:szCs w:val="24"/>
        </w:rPr>
        <w:t xml:space="preserve">, Civil District Court for the Parish of Orleans, </w:t>
      </w:r>
    </w:p>
    <w:p w14:paraId="70C5726A" w14:textId="51D1DAA1" w:rsidR="00FC07EE" w:rsidRPr="00FC07EE" w:rsidRDefault="00FC07EE" w:rsidP="007038FE">
      <w:pPr>
        <w:tabs>
          <w:tab w:val="left" w:pos="720"/>
        </w:tabs>
        <w:spacing w:after="0" w:line="240" w:lineRule="auto"/>
        <w:ind w:left="720" w:firstLine="720"/>
        <w:rPr>
          <w:rFonts w:ascii="Times New Roman" w:hAnsi="Times New Roman" w:cs="Times New Roman"/>
          <w:sz w:val="24"/>
          <w:szCs w:val="24"/>
        </w:rPr>
      </w:pPr>
      <w:r w:rsidRPr="00FC07EE">
        <w:rPr>
          <w:rFonts w:ascii="Times New Roman" w:hAnsi="Times New Roman" w:cs="Times New Roman"/>
          <w:sz w:val="24"/>
          <w:szCs w:val="24"/>
        </w:rPr>
        <w:t xml:space="preserve">Case No. 24-06729, Judge Jennifer Medley </w:t>
      </w:r>
    </w:p>
    <w:p w14:paraId="1457271F" w14:textId="77777777" w:rsidR="00A539EC" w:rsidRPr="00A539EC" w:rsidRDefault="00A539EC" w:rsidP="00A539EC">
      <w:pPr>
        <w:pStyle w:val="ListParagraph"/>
        <w:spacing w:after="0" w:line="240" w:lineRule="auto"/>
        <w:rPr>
          <w:rFonts w:ascii="Times New Roman" w:hAnsi="Times New Roman" w:cs="Times New Roman"/>
          <w:b/>
          <w:sz w:val="24"/>
          <w:szCs w:val="24"/>
        </w:rPr>
      </w:pPr>
    </w:p>
    <w:p w14:paraId="6E848AC7" w14:textId="77777777" w:rsidR="00A539EC" w:rsidRDefault="00A539EC" w:rsidP="00A539EC">
      <w:pPr>
        <w:pStyle w:val="ListParagraph"/>
        <w:spacing w:after="0" w:line="240" w:lineRule="auto"/>
        <w:rPr>
          <w:rFonts w:ascii="Times New Roman" w:hAnsi="Times New Roman" w:cs="Times New Roman"/>
          <w:b/>
          <w:sz w:val="24"/>
          <w:szCs w:val="24"/>
        </w:rPr>
      </w:pPr>
      <w:r w:rsidRPr="00A539EC">
        <w:rPr>
          <w:rFonts w:ascii="Times New Roman" w:hAnsi="Times New Roman" w:cs="Times New Roman"/>
          <w:b/>
          <w:sz w:val="24"/>
          <w:szCs w:val="24"/>
        </w:rPr>
        <w:t>Annotation:</w:t>
      </w:r>
    </w:p>
    <w:p w14:paraId="2355965A" w14:textId="416E44F5" w:rsidR="00A539EC" w:rsidRPr="00A539EC" w:rsidRDefault="00A539EC" w:rsidP="00A539EC">
      <w:pPr>
        <w:pStyle w:val="ListParagraph"/>
        <w:spacing w:after="0" w:line="240" w:lineRule="auto"/>
        <w:rPr>
          <w:rFonts w:ascii="Times New Roman" w:hAnsi="Times New Roman" w:cs="Times New Roman"/>
          <w:b/>
        </w:rPr>
      </w:pPr>
      <w:r w:rsidRPr="00A539EC">
        <w:rPr>
          <w:rFonts w:ascii="Times New Roman" w:hAnsi="Times New Roman" w:cs="Times New Roman"/>
          <w:b/>
        </w:rPr>
        <w:t>SESSION TO BE HELD.</w:t>
      </w:r>
    </w:p>
    <w:p w14:paraId="1654D3F2" w14:textId="4C4F0A67" w:rsidR="00D33D27" w:rsidRDefault="00D33D27">
      <w:pPr>
        <w:rPr>
          <w:rFonts w:ascii="Times New Roman" w:eastAsia="Courier New" w:hAnsi="Times New Roman" w:cs="Times New Roman"/>
          <w:b/>
          <w:color w:val="000000"/>
          <w:sz w:val="36"/>
          <w:szCs w:val="36"/>
        </w:rPr>
      </w:pPr>
      <w:r>
        <w:rPr>
          <w:rFonts w:ascii="Times New Roman" w:eastAsia="Courier New" w:hAnsi="Times New Roman" w:cs="Times New Roman"/>
          <w:b/>
          <w:color w:val="000000"/>
          <w:sz w:val="36"/>
          <w:szCs w:val="36"/>
        </w:rPr>
        <w:br w:type="page"/>
      </w:r>
    </w:p>
    <w:p w14:paraId="15F9F20B" w14:textId="3C2DDF0B" w:rsidR="00D33D27" w:rsidRDefault="008C781B">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r w:rsidRPr="003E09CB">
        <w:rPr>
          <w:rFonts w:ascii="Times New Roman" w:eastAsia="Courier New" w:hAnsi="Times New Roman" w:cs="Times New Roman"/>
          <w:b/>
          <w:color w:val="000000"/>
          <w:sz w:val="36"/>
          <w:szCs w:val="36"/>
        </w:rPr>
        <w:lastRenderedPageBreak/>
        <w:t>REGULAR AGENDA</w:t>
      </w:r>
    </w:p>
    <w:p w14:paraId="035EA760" w14:textId="77777777" w:rsidR="00512187" w:rsidRPr="003E09CB" w:rsidRDefault="00512187">
      <w:pPr>
        <w:widowControl w:val="0"/>
        <w:pBdr>
          <w:top w:val="nil"/>
          <w:left w:val="nil"/>
          <w:bottom w:val="nil"/>
          <w:right w:val="nil"/>
          <w:between w:val="nil"/>
        </w:pBdr>
        <w:spacing w:after="0" w:line="240" w:lineRule="auto"/>
        <w:jc w:val="center"/>
        <w:rPr>
          <w:rFonts w:ascii="Times New Roman" w:eastAsia="Courier New" w:hAnsi="Times New Roman" w:cs="Times New Roman"/>
          <w:b/>
          <w:color w:val="000000"/>
          <w:sz w:val="36"/>
          <w:szCs w:val="36"/>
        </w:rPr>
      </w:pPr>
    </w:p>
    <w:tbl>
      <w:tblPr>
        <w:tblStyle w:val="TableGrid"/>
        <w:tblpPr w:leftFromText="180" w:rightFromText="180" w:vertAnchor="text" w:horzAnchor="margin" w:tblpY="150"/>
        <w:tblW w:w="11149" w:type="dxa"/>
        <w:tblCellMar>
          <w:top w:w="115" w:type="dxa"/>
          <w:bottom w:w="115" w:type="dxa"/>
        </w:tblCellMar>
        <w:tblLook w:val="04A0" w:firstRow="1" w:lastRow="0" w:firstColumn="1" w:lastColumn="0" w:noHBand="0" w:noVBand="1"/>
      </w:tblPr>
      <w:tblGrid>
        <w:gridCol w:w="11149"/>
      </w:tblGrid>
      <w:tr w:rsidR="00D53076" w14:paraId="2CEC2637" w14:textId="77777777" w:rsidTr="00D53076">
        <w:trPr>
          <w:trHeight w:val="4785"/>
        </w:trPr>
        <w:tc>
          <w:tcPr>
            <w:tcW w:w="11149" w:type="dxa"/>
          </w:tcPr>
          <w:p w14:paraId="370217C1" w14:textId="77777777" w:rsidR="00D53076" w:rsidRPr="00CB5648" w:rsidRDefault="00D53076" w:rsidP="00D53076">
            <w:pPr>
              <w:jc w:val="both"/>
              <w:rPr>
                <w:rFonts w:ascii="Times New Roman" w:hAnsi="Times New Roman" w:cs="Times New Roman"/>
                <w:i/>
                <w:iCs/>
                <w:u w:val="single"/>
              </w:rPr>
            </w:pPr>
            <w:r w:rsidRPr="00CB5648">
              <w:rPr>
                <w:rFonts w:ascii="Times New Roman" w:hAnsi="Times New Roman" w:cs="Times New Roman"/>
                <w:i/>
                <w:iCs/>
                <w:u w:val="single"/>
              </w:rPr>
              <w:t>PUBLIC COMMENT RULES</w:t>
            </w:r>
          </w:p>
          <w:p w14:paraId="66560839" w14:textId="77777777" w:rsidR="00D53076" w:rsidRPr="00CB5648" w:rsidRDefault="00D53076" w:rsidP="00D53076">
            <w:pPr>
              <w:jc w:val="both"/>
              <w:rPr>
                <w:rFonts w:ascii="Times New Roman" w:hAnsi="Times New Roman" w:cs="Times New Roman"/>
              </w:rPr>
            </w:pPr>
            <w:r w:rsidRPr="00CB5648">
              <w:rPr>
                <w:rFonts w:ascii="Times New Roman" w:hAnsi="Times New Roman" w:cs="Times New Roman"/>
              </w:rPr>
              <w:t>All public comment shall comply with the following Council Rules:</w:t>
            </w:r>
          </w:p>
          <w:p w14:paraId="0D866CFE"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Each commenter must personally submit a comment card to the Clerk.</w:t>
            </w:r>
          </w:p>
          <w:p w14:paraId="79101088"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All commenters must state their names and addresses and whether they are being paid to appear.</w:t>
            </w:r>
          </w:p>
          <w:p w14:paraId="78571D73"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One comment per speaker, per item.</w:t>
            </w:r>
          </w:p>
          <w:p w14:paraId="4111C248"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 xml:space="preserve">Each comment must be entirely germane to the agenda item. </w:t>
            </w:r>
          </w:p>
          <w:p w14:paraId="61572796"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Comments may not exceed two minutes.</w:t>
            </w:r>
          </w:p>
          <w:p w14:paraId="679680C1"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Ceding of time is not permitted.</w:t>
            </w:r>
          </w:p>
          <w:p w14:paraId="13D64F19"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 xml:space="preserve">Each item is limited to 30 minutes of public comment. </w:t>
            </w:r>
          </w:p>
          <w:p w14:paraId="1FA52389" w14:textId="77777777" w:rsidR="00D53076" w:rsidRPr="00CB5648" w:rsidRDefault="00D53076" w:rsidP="00D53076">
            <w:pPr>
              <w:pStyle w:val="ListParagraph"/>
              <w:numPr>
                <w:ilvl w:val="0"/>
                <w:numId w:val="2"/>
              </w:numPr>
              <w:spacing w:line="252" w:lineRule="auto"/>
              <w:jc w:val="both"/>
              <w:rPr>
                <w:rFonts w:ascii="Times New Roman" w:hAnsi="Times New Roman" w:cs="Times New Roman"/>
              </w:rPr>
            </w:pPr>
            <w:r w:rsidRPr="00CB5648">
              <w:rPr>
                <w:rFonts w:ascii="Times New Roman" w:hAnsi="Times New Roman" w:cs="Times New Roman"/>
              </w:rPr>
              <w:t>Public comment on land use items shall not commence before 11 a.m.</w:t>
            </w:r>
          </w:p>
          <w:p w14:paraId="1D51141E" w14:textId="77777777" w:rsidR="00D53076" w:rsidRPr="00CB5648" w:rsidRDefault="00D53076" w:rsidP="00D53076">
            <w:pPr>
              <w:jc w:val="both"/>
              <w:rPr>
                <w:rFonts w:ascii="Times New Roman" w:hAnsi="Times New Roman" w:cs="Times New Roman"/>
                <w:i/>
                <w:iCs/>
                <w:u w:val="single"/>
              </w:rPr>
            </w:pPr>
          </w:p>
          <w:p w14:paraId="4A7D721A" w14:textId="77777777" w:rsidR="00D53076" w:rsidRPr="00CB5648" w:rsidRDefault="00D53076" w:rsidP="00D53076">
            <w:pPr>
              <w:jc w:val="both"/>
              <w:rPr>
                <w:rFonts w:ascii="Times New Roman" w:hAnsi="Times New Roman" w:cs="Times New Roman"/>
                <w:i/>
                <w:iCs/>
                <w:u w:val="single"/>
              </w:rPr>
            </w:pPr>
            <w:r w:rsidRPr="00CB5648">
              <w:rPr>
                <w:rFonts w:ascii="Times New Roman" w:hAnsi="Times New Roman" w:cs="Times New Roman"/>
                <w:i/>
                <w:iCs/>
                <w:u w:val="single"/>
              </w:rPr>
              <w:t>DEFERRAL RULES</w:t>
            </w:r>
          </w:p>
          <w:p w14:paraId="498F39EB" w14:textId="77777777" w:rsidR="00D53076" w:rsidRPr="00CB5648" w:rsidRDefault="00D53076" w:rsidP="00D53076">
            <w:pPr>
              <w:jc w:val="both"/>
              <w:rPr>
                <w:rFonts w:ascii="Times New Roman" w:hAnsi="Times New Roman" w:cs="Times New Roman"/>
              </w:rPr>
            </w:pPr>
            <w:r w:rsidRPr="00CB5648">
              <w:rPr>
                <w:rFonts w:ascii="Times New Roman" w:hAnsi="Times New Roman" w:cs="Times New Roman"/>
              </w:rPr>
              <w:t>Any annotation of a request to defer an agenda item is purely tentative until confirmed during the meeting. A request to defer an agenda item may be withdrawn or overruled pursuant to Council Rules.</w:t>
            </w:r>
          </w:p>
          <w:p w14:paraId="16ADCA7C" w14:textId="77777777" w:rsidR="00D53076" w:rsidRPr="00CB5648" w:rsidRDefault="00D53076" w:rsidP="00D53076">
            <w:pPr>
              <w:jc w:val="both"/>
              <w:rPr>
                <w:rFonts w:ascii="Times New Roman" w:hAnsi="Times New Roman" w:cs="Times New Roman"/>
              </w:rPr>
            </w:pPr>
          </w:p>
          <w:p w14:paraId="243DAFEB" w14:textId="77777777" w:rsidR="00D53076" w:rsidRPr="00CB5648" w:rsidRDefault="00D53076" w:rsidP="00D53076">
            <w:pPr>
              <w:jc w:val="both"/>
              <w:rPr>
                <w:rFonts w:ascii="Times New Roman" w:hAnsi="Times New Roman" w:cs="Times New Roman"/>
                <w:i/>
                <w:iCs/>
                <w:u w:val="single"/>
              </w:rPr>
            </w:pPr>
            <w:r w:rsidRPr="00CB5648">
              <w:rPr>
                <w:rFonts w:ascii="Times New Roman" w:hAnsi="Times New Roman" w:cs="Times New Roman"/>
                <w:i/>
                <w:iCs/>
                <w:u w:val="single"/>
              </w:rPr>
              <w:t>POSTPONEMENT RULES</w:t>
            </w:r>
          </w:p>
          <w:p w14:paraId="6D929F0A" w14:textId="77777777" w:rsidR="00D53076" w:rsidRDefault="00D53076" w:rsidP="00D53076">
            <w:pPr>
              <w:widowControl w:val="0"/>
              <w:jc w:val="both"/>
              <w:rPr>
                <w:rFonts w:ascii="Times New Roman" w:eastAsia="Courier New" w:hAnsi="Times New Roman" w:cs="Times New Roman"/>
                <w:b/>
                <w:color w:val="000000"/>
                <w:sz w:val="24"/>
                <w:szCs w:val="24"/>
              </w:rPr>
            </w:pPr>
            <w:r w:rsidRPr="00CB5648">
              <w:rPr>
                <w:rFonts w:ascii="Times New Roman" w:hAnsi="Times New Roman" w:cs="Times New Roman"/>
              </w:rPr>
              <w:t>Unless subject to an earlier deadline or deferred to a specific date, legislative instruments will be postponed indefinitely and removed from future agendas if not acted upon within 120 days of first reading or appearance on a Council agenda.</w:t>
            </w:r>
          </w:p>
        </w:tc>
      </w:tr>
    </w:tbl>
    <w:p w14:paraId="15754FFC" w14:textId="77777777" w:rsidR="003F413D" w:rsidRDefault="003F413D" w:rsidP="00AA6F87">
      <w:pPr>
        <w:pStyle w:val="AgendaItem"/>
        <w:numPr>
          <w:ilvl w:val="0"/>
          <w:numId w:val="0"/>
        </w:numPr>
      </w:pPr>
    </w:p>
    <w:p w14:paraId="11D1BF7F" w14:textId="77777777" w:rsidR="00512187" w:rsidRDefault="00512187" w:rsidP="00AA6F87">
      <w:pPr>
        <w:pStyle w:val="AgendaItem"/>
        <w:numPr>
          <w:ilvl w:val="0"/>
          <w:numId w:val="0"/>
        </w:numPr>
      </w:pPr>
    </w:p>
    <w:p w14:paraId="2EA428F7" w14:textId="07264527" w:rsidR="00FB5019" w:rsidRDefault="00FB5019" w:rsidP="00AA6F87">
      <w:pPr>
        <w:pStyle w:val="AgendaItem"/>
      </w:pPr>
      <w:r>
        <w:t>LEGISLATIVE GROUPING</w:t>
      </w:r>
    </w:p>
    <w:p w14:paraId="4275556E" w14:textId="1BC03B47" w:rsidR="00525ECF" w:rsidRDefault="003F413D" w:rsidP="00AA6F87">
      <w:pPr>
        <w:pStyle w:val="AgendaItem"/>
        <w:numPr>
          <w:ilvl w:val="0"/>
          <w:numId w:val="0"/>
        </w:numPr>
      </w:pPr>
      <w:r>
        <w:t>a.</w:t>
      </w:r>
      <w:r>
        <w:tab/>
      </w:r>
      <w:r w:rsidR="00525ECF" w:rsidRPr="00D3232D">
        <w:t xml:space="preserve">COMMUNICATION – FROM ELIZABETH HOLMAN, DIRECTOR OF LAND USE, </w:t>
      </w:r>
    </w:p>
    <w:p w14:paraId="2A5B3EBE" w14:textId="77777777" w:rsidR="00525ECF" w:rsidRPr="00D3232D" w:rsidRDefault="00525ECF" w:rsidP="00AA6F87">
      <w:pPr>
        <w:pStyle w:val="AgendaItem"/>
        <w:numPr>
          <w:ilvl w:val="0"/>
          <w:numId w:val="0"/>
        </w:numPr>
        <w:ind w:left="720"/>
      </w:pPr>
      <w:r w:rsidRPr="00D3232D">
        <w:t>COUNCILMEMBER LESLI D. HARRIS, DISTRICT “B”</w:t>
      </w:r>
    </w:p>
    <w:p w14:paraId="0982DA71" w14:textId="77777777" w:rsidR="00525ECF" w:rsidRPr="004024AC" w:rsidRDefault="00525ECF" w:rsidP="00525ECF">
      <w:pPr>
        <w:pStyle w:val="ListParagraph"/>
        <w:ind w:left="0" w:firstLine="720"/>
        <w:rPr>
          <w:rFonts w:ascii="Times New Roman" w:hAnsi="Times New Roman" w:cs="Times New Roman"/>
          <w:b/>
          <w:bCs/>
          <w:sz w:val="24"/>
          <w:szCs w:val="24"/>
        </w:rPr>
      </w:pPr>
    </w:p>
    <w:p w14:paraId="7C02C53D" w14:textId="77777777" w:rsidR="00525ECF" w:rsidRPr="004024AC" w:rsidRDefault="00525ECF" w:rsidP="00525ECF">
      <w:pPr>
        <w:pStyle w:val="ListParagraph"/>
        <w:ind w:left="0" w:firstLine="720"/>
        <w:rPr>
          <w:rFonts w:ascii="Times New Roman" w:hAnsi="Times New Roman" w:cs="Times New Roman"/>
          <w:b/>
          <w:bCs/>
          <w:sz w:val="24"/>
          <w:szCs w:val="24"/>
        </w:rPr>
      </w:pPr>
      <w:r w:rsidRPr="004024AC">
        <w:rPr>
          <w:rFonts w:ascii="Times New Roman" w:hAnsi="Times New Roman" w:cs="Times New Roman"/>
          <w:b/>
          <w:bCs/>
          <w:sz w:val="24"/>
          <w:szCs w:val="24"/>
        </w:rPr>
        <w:t>Brief:</w:t>
      </w:r>
    </w:p>
    <w:p w14:paraId="1155AB1A" w14:textId="77777777" w:rsidR="00525ECF" w:rsidRPr="004024AC" w:rsidRDefault="00525ECF" w:rsidP="00525ECF">
      <w:pPr>
        <w:pStyle w:val="ListParagraph"/>
        <w:spacing w:after="0"/>
        <w:rPr>
          <w:rFonts w:ascii="Times New Roman" w:hAnsi="Times New Roman" w:cs="Times New Roman"/>
          <w:sz w:val="24"/>
          <w:szCs w:val="24"/>
        </w:rPr>
      </w:pPr>
      <w:r w:rsidRPr="004024AC">
        <w:rPr>
          <w:rFonts w:ascii="Times New Roman" w:hAnsi="Times New Roman" w:cs="Times New Roman"/>
          <w:sz w:val="24"/>
          <w:szCs w:val="24"/>
        </w:rPr>
        <w:t xml:space="preserve">Transmitting the Mayor’s Office of Economic Development’s recommendation of </w:t>
      </w:r>
      <w:r w:rsidRPr="004024AC">
        <w:rPr>
          <w:rFonts w:ascii="Times New Roman" w:hAnsi="Times New Roman" w:cs="Times New Roman"/>
          <w:b/>
          <w:bCs/>
          <w:sz w:val="24"/>
          <w:szCs w:val="24"/>
        </w:rPr>
        <w:t>approval</w:t>
      </w:r>
      <w:r w:rsidRPr="004024AC">
        <w:rPr>
          <w:rFonts w:ascii="Times New Roman" w:hAnsi="Times New Roman" w:cs="Times New Roman"/>
          <w:sz w:val="24"/>
          <w:szCs w:val="24"/>
        </w:rPr>
        <w:t xml:space="preserve">, and requesting the scheduling of a public hearing, for the following Restoration Tax Abatement Application:  </w:t>
      </w:r>
      <w:r w:rsidRPr="004024AC">
        <w:rPr>
          <w:rFonts w:ascii="Times New Roman" w:hAnsi="Times New Roman" w:cs="Times New Roman"/>
          <w:b/>
          <w:bCs/>
          <w:sz w:val="24"/>
          <w:szCs w:val="24"/>
        </w:rPr>
        <w:t>RTA Application #20240043, 3535 Magazine Street, VRE 3535 Magazine Street LLC.</w:t>
      </w:r>
    </w:p>
    <w:p w14:paraId="1E91B454" w14:textId="77777777" w:rsidR="00525ECF" w:rsidRPr="004024AC" w:rsidRDefault="00525ECF" w:rsidP="00525ECF">
      <w:pPr>
        <w:spacing w:after="0" w:line="240" w:lineRule="auto"/>
        <w:ind w:firstLine="720"/>
        <w:rPr>
          <w:rFonts w:ascii="Times New Roman" w:hAnsi="Times New Roman" w:cs="Times New Roman"/>
          <w:b/>
          <w:sz w:val="24"/>
          <w:szCs w:val="24"/>
        </w:rPr>
      </w:pPr>
    </w:p>
    <w:p w14:paraId="56BFB09D" w14:textId="77777777" w:rsidR="00525ECF" w:rsidRPr="00133EF8" w:rsidRDefault="00525ECF" w:rsidP="00525ECF">
      <w:pPr>
        <w:spacing w:after="0" w:line="240" w:lineRule="auto"/>
        <w:ind w:firstLine="720"/>
        <w:rPr>
          <w:rFonts w:ascii="Times New Roman" w:hAnsi="Times New Roman" w:cs="Times New Roman"/>
          <w:b/>
        </w:rPr>
      </w:pPr>
      <w:r w:rsidRPr="004024AC">
        <w:rPr>
          <w:rFonts w:ascii="Times New Roman" w:hAnsi="Times New Roman" w:cs="Times New Roman"/>
          <w:b/>
          <w:sz w:val="24"/>
          <w:szCs w:val="24"/>
        </w:rPr>
        <w:t>Annotation:</w:t>
      </w:r>
    </w:p>
    <w:p w14:paraId="7EE7A282" w14:textId="0E1C093C" w:rsidR="001D7EF0" w:rsidRDefault="004024AC"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rPr>
      </w:pPr>
      <w:r w:rsidRPr="004024AC">
        <w:rPr>
          <w:rFonts w:ascii="Times New Roman" w:eastAsia="Courier New" w:hAnsi="Times New Roman" w:cs="Times New Roman"/>
          <w:b/>
          <w:color w:val="000000"/>
        </w:rPr>
        <w:tab/>
        <w:t>(Communication received 1/30/25).</w:t>
      </w:r>
    </w:p>
    <w:p w14:paraId="6C8E2A0A" w14:textId="77777777" w:rsidR="00FB5019" w:rsidRPr="00B11E26" w:rsidRDefault="00FB5019"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7221AD08" w14:textId="6553756C" w:rsidR="00FB5019" w:rsidRPr="00B11E26" w:rsidRDefault="00FB5019"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r w:rsidRPr="00B11E26">
        <w:rPr>
          <w:rFonts w:ascii="Times New Roman" w:eastAsia="Courier New" w:hAnsi="Times New Roman" w:cs="Times New Roman"/>
          <w:b/>
          <w:color w:val="000000"/>
          <w:sz w:val="24"/>
          <w:szCs w:val="24"/>
        </w:rPr>
        <w:t>b.</w:t>
      </w:r>
      <w:r w:rsidRPr="00B11E26">
        <w:rPr>
          <w:rFonts w:ascii="Times New Roman" w:eastAsia="Courier New" w:hAnsi="Times New Roman" w:cs="Times New Roman"/>
          <w:b/>
          <w:color w:val="000000"/>
          <w:sz w:val="24"/>
          <w:szCs w:val="24"/>
        </w:rPr>
        <w:tab/>
        <w:t>RESOLUTION – NO.</w:t>
      </w:r>
      <w:r w:rsidR="00B11E26" w:rsidRPr="00B11E26">
        <w:rPr>
          <w:rFonts w:ascii="Times New Roman" w:eastAsia="Courier New" w:hAnsi="Times New Roman" w:cs="Times New Roman"/>
          <w:b/>
          <w:color w:val="000000"/>
          <w:sz w:val="24"/>
          <w:szCs w:val="24"/>
        </w:rPr>
        <w:t xml:space="preserve"> </w:t>
      </w:r>
      <w:r w:rsidRPr="00B11E26">
        <w:rPr>
          <w:rFonts w:ascii="Times New Roman" w:eastAsia="Courier New" w:hAnsi="Times New Roman" w:cs="Times New Roman"/>
          <w:b/>
          <w:color w:val="000000"/>
          <w:sz w:val="24"/>
          <w:szCs w:val="24"/>
        </w:rPr>
        <w:t xml:space="preserve"> R-25-96 – BY:  COUNCILMEMBER HARRIS</w:t>
      </w:r>
    </w:p>
    <w:p w14:paraId="5DD2944C" w14:textId="77777777" w:rsidR="00FB5019" w:rsidRPr="00B11E26" w:rsidRDefault="00FB5019"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44E86709" w14:textId="3C0933F2" w:rsidR="00FB5019" w:rsidRPr="00B11E26" w:rsidRDefault="00FB5019" w:rsidP="00FD6FDB">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r w:rsidRPr="00B11E26">
        <w:rPr>
          <w:rFonts w:ascii="Times New Roman" w:eastAsia="Courier New" w:hAnsi="Times New Roman" w:cs="Times New Roman"/>
          <w:b/>
          <w:color w:val="000000"/>
          <w:sz w:val="24"/>
          <w:szCs w:val="24"/>
        </w:rPr>
        <w:tab/>
        <w:t>Brief:</w:t>
      </w:r>
    </w:p>
    <w:p w14:paraId="3FB3E2DB" w14:textId="17920083" w:rsidR="00FB5019" w:rsidRPr="00B11E26" w:rsidRDefault="00FB5019" w:rsidP="00B11E26">
      <w:pPr>
        <w:pStyle w:val="ListParagraph"/>
        <w:widowControl w:val="0"/>
        <w:numPr>
          <w:ilvl w:val="0"/>
          <w:numId w:val="19"/>
        </w:numPr>
        <w:pBdr>
          <w:top w:val="nil"/>
          <w:left w:val="nil"/>
          <w:bottom w:val="nil"/>
          <w:right w:val="nil"/>
          <w:between w:val="nil"/>
        </w:pBdr>
        <w:spacing w:after="0" w:line="240" w:lineRule="auto"/>
        <w:ind w:left="1260"/>
        <w:jc w:val="both"/>
        <w:rPr>
          <w:rFonts w:ascii="Times New Roman" w:eastAsia="Courier New" w:hAnsi="Times New Roman" w:cs="Times New Roman"/>
          <w:b/>
          <w:color w:val="000000"/>
          <w:sz w:val="24"/>
          <w:szCs w:val="24"/>
        </w:rPr>
      </w:pPr>
      <w:r w:rsidRPr="00B11E26">
        <w:rPr>
          <w:rFonts w:ascii="Times New Roman" w:eastAsia="Courier New" w:hAnsi="Times New Roman" w:cs="Times New Roman"/>
          <w:bCs/>
          <w:color w:val="000000"/>
          <w:sz w:val="24"/>
          <w:szCs w:val="24"/>
        </w:rPr>
        <w:t xml:space="preserve">A resolution approving the </w:t>
      </w:r>
      <w:r w:rsidRPr="00B11E26">
        <w:rPr>
          <w:rFonts w:ascii="Times New Roman" w:hAnsi="Times New Roman" w:cs="Times New Roman"/>
          <w:b/>
          <w:bCs/>
          <w:sz w:val="24"/>
          <w:szCs w:val="24"/>
        </w:rPr>
        <w:t>RTA Application #20240043, 3535 Magazine Street, VRE 3535 Magazine Street LLC.</w:t>
      </w:r>
    </w:p>
    <w:p w14:paraId="76902A2B" w14:textId="77777777" w:rsidR="00FB5019" w:rsidRPr="00B11E26" w:rsidRDefault="00FB5019" w:rsidP="00FB5019">
      <w:pPr>
        <w:pStyle w:val="ListParagraph"/>
        <w:widowControl w:val="0"/>
        <w:pBdr>
          <w:top w:val="nil"/>
          <w:left w:val="nil"/>
          <w:bottom w:val="nil"/>
          <w:right w:val="nil"/>
          <w:between w:val="nil"/>
        </w:pBdr>
        <w:spacing w:after="0" w:line="240" w:lineRule="auto"/>
        <w:ind w:left="1545"/>
        <w:jc w:val="both"/>
        <w:rPr>
          <w:rFonts w:ascii="Times New Roman" w:eastAsia="Courier New" w:hAnsi="Times New Roman" w:cs="Times New Roman"/>
          <w:b/>
          <w:color w:val="000000"/>
          <w:sz w:val="24"/>
          <w:szCs w:val="24"/>
        </w:rPr>
      </w:pPr>
    </w:p>
    <w:p w14:paraId="2AC5CDC1" w14:textId="77777777" w:rsidR="00FB5019" w:rsidRPr="00B11E26" w:rsidRDefault="00FB5019" w:rsidP="006028A3">
      <w:pPr>
        <w:pStyle w:val="ListParagraph"/>
        <w:spacing w:after="0" w:line="240" w:lineRule="auto"/>
        <w:ind w:left="1545" w:hanging="825"/>
        <w:rPr>
          <w:rFonts w:ascii="Times New Roman" w:hAnsi="Times New Roman" w:cs="Times New Roman"/>
          <w:b/>
          <w:sz w:val="24"/>
          <w:szCs w:val="24"/>
        </w:rPr>
      </w:pPr>
      <w:r w:rsidRPr="00B11E26">
        <w:rPr>
          <w:rFonts w:ascii="Times New Roman" w:hAnsi="Times New Roman" w:cs="Times New Roman"/>
          <w:b/>
          <w:sz w:val="24"/>
          <w:szCs w:val="24"/>
        </w:rPr>
        <w:t>Annotation:</w:t>
      </w:r>
    </w:p>
    <w:bookmarkEnd w:id="4"/>
    <w:p w14:paraId="2626729C" w14:textId="7112026F" w:rsidR="00512187" w:rsidRDefault="00512187" w:rsidP="00512187">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sidR="003A6616">
        <w:rPr>
          <w:b/>
          <w:bCs/>
          <w:color w:val="242424"/>
          <w:sz w:val="22"/>
          <w:szCs w:val="22"/>
        </w:rPr>
        <w:t>2</w:t>
      </w:r>
      <w:r w:rsidRPr="00D75088">
        <w:rPr>
          <w:b/>
          <w:bCs/>
          <w:color w:val="242424"/>
          <w:sz w:val="22"/>
          <w:szCs w:val="22"/>
        </w:rPr>
        <w:t>/</w:t>
      </w:r>
      <w:r w:rsidR="003A6616">
        <w:rPr>
          <w:b/>
          <w:bCs/>
          <w:color w:val="242424"/>
          <w:sz w:val="22"/>
          <w:szCs w:val="22"/>
        </w:rPr>
        <w:t>1</w:t>
      </w:r>
      <w:r w:rsidRPr="00D75088">
        <w:rPr>
          <w:b/>
          <w:bCs/>
          <w:color w:val="242424"/>
          <w:sz w:val="22"/>
          <w:szCs w:val="22"/>
        </w:rPr>
        <w:t>3/25).</w:t>
      </w:r>
    </w:p>
    <w:p w14:paraId="4465A175" w14:textId="77777777" w:rsidR="00442582" w:rsidRPr="00D75088" w:rsidRDefault="00442582" w:rsidP="00512187">
      <w:pPr>
        <w:pStyle w:val="xmsonormal"/>
        <w:shd w:val="clear" w:color="auto" w:fill="FFFFFF"/>
        <w:spacing w:before="0" w:beforeAutospacing="0" w:after="0" w:afterAutospacing="0"/>
        <w:ind w:left="720"/>
        <w:rPr>
          <w:b/>
          <w:bCs/>
          <w:color w:val="242424"/>
          <w:sz w:val="22"/>
          <w:szCs w:val="22"/>
        </w:rPr>
      </w:pPr>
    </w:p>
    <w:p w14:paraId="47B1EEEE" w14:textId="0A9EBE0B" w:rsidR="00F86B36" w:rsidRPr="002F1E10" w:rsidRDefault="00F86B36" w:rsidP="00AA6F87">
      <w:pPr>
        <w:pStyle w:val="AgendaItem"/>
      </w:pPr>
      <w:r w:rsidRPr="002F1E10">
        <w:lastRenderedPageBreak/>
        <w:t>CONSIDERATION OF MASTER PLAN RECOMMENDATIONS BY THE CITY PLANNING</w:t>
      </w:r>
    </w:p>
    <w:p w14:paraId="1027F92E" w14:textId="77777777" w:rsidR="00F86B36" w:rsidRPr="0046236B" w:rsidRDefault="00F86B36" w:rsidP="00F86B36">
      <w:pPr>
        <w:pStyle w:val="ListParagraph"/>
        <w:widowControl w:val="0"/>
        <w:autoSpaceDE w:val="0"/>
        <w:autoSpaceDN w:val="0"/>
        <w:adjustRightInd w:val="0"/>
        <w:spacing w:after="0"/>
        <w:ind w:left="0" w:firstLine="720"/>
        <w:rPr>
          <w:rFonts w:ascii="Times New Roman" w:eastAsia="Courier New" w:hAnsi="Times New Roman" w:cs="Times New Roman"/>
          <w:b/>
          <w:bCs/>
          <w:color w:val="000000"/>
          <w:sz w:val="24"/>
          <w:szCs w:val="24"/>
        </w:rPr>
      </w:pPr>
      <w:r w:rsidRPr="0046236B">
        <w:rPr>
          <w:rFonts w:ascii="Times New Roman" w:eastAsia="Courier New" w:hAnsi="Times New Roman" w:cs="Times New Roman"/>
          <w:b/>
          <w:bCs/>
          <w:color w:val="000000"/>
          <w:sz w:val="24"/>
          <w:szCs w:val="24"/>
        </w:rPr>
        <w:t>COMMISSION</w:t>
      </w:r>
    </w:p>
    <w:p w14:paraId="688F0F95" w14:textId="77777777" w:rsidR="00F86B36" w:rsidRPr="0046236B" w:rsidRDefault="00F86B36" w:rsidP="00F86B36">
      <w:pPr>
        <w:pStyle w:val="ListParagraph"/>
        <w:rPr>
          <w:rFonts w:ascii="Times New Roman" w:eastAsia="Courier New" w:hAnsi="Times New Roman" w:cs="Times New Roman"/>
          <w:b/>
          <w:bCs/>
          <w:color w:val="000000"/>
          <w:sz w:val="24"/>
          <w:szCs w:val="24"/>
        </w:rPr>
      </w:pPr>
    </w:p>
    <w:p w14:paraId="5355B7F8" w14:textId="77777777" w:rsidR="00F86B36" w:rsidRPr="0046236B" w:rsidRDefault="00F86B36" w:rsidP="00F86B36">
      <w:pPr>
        <w:pStyle w:val="ListParagraph"/>
        <w:rPr>
          <w:rFonts w:ascii="Times New Roman" w:eastAsia="Courier New" w:hAnsi="Times New Roman" w:cs="Times New Roman"/>
          <w:b/>
          <w:bCs/>
          <w:color w:val="000000"/>
          <w:sz w:val="24"/>
          <w:szCs w:val="24"/>
        </w:rPr>
      </w:pPr>
      <w:r w:rsidRPr="0046236B">
        <w:rPr>
          <w:rFonts w:ascii="Times New Roman" w:eastAsia="Courier New" w:hAnsi="Times New Roman" w:cs="Times New Roman"/>
          <w:b/>
          <w:bCs/>
          <w:color w:val="000000"/>
          <w:sz w:val="24"/>
          <w:szCs w:val="24"/>
        </w:rPr>
        <w:t>Brief:</w:t>
      </w:r>
    </w:p>
    <w:p w14:paraId="1A7F9411" w14:textId="2ABB9FA1" w:rsidR="00F86B36" w:rsidRPr="0046236B" w:rsidRDefault="00F86B36" w:rsidP="00F86B36">
      <w:pPr>
        <w:pStyle w:val="ListParagraph"/>
        <w:rPr>
          <w:rFonts w:ascii="Times New Roman" w:eastAsia="Courier New" w:hAnsi="Times New Roman" w:cs="Times New Roman"/>
          <w:color w:val="000000"/>
          <w:sz w:val="24"/>
          <w:szCs w:val="24"/>
        </w:rPr>
      </w:pPr>
      <w:r w:rsidRPr="0046236B">
        <w:rPr>
          <w:rFonts w:ascii="Times New Roman" w:eastAsia="Courier New" w:hAnsi="Times New Roman" w:cs="Times New Roman"/>
          <w:color w:val="000000"/>
          <w:sz w:val="24"/>
          <w:szCs w:val="24"/>
        </w:rPr>
        <w:t xml:space="preserve">Consideration of the recommendations for </w:t>
      </w:r>
      <w:r w:rsidR="008D1E16">
        <w:rPr>
          <w:rFonts w:ascii="Times New Roman" w:eastAsia="Courier New" w:hAnsi="Times New Roman" w:cs="Times New Roman"/>
          <w:color w:val="000000"/>
          <w:sz w:val="24"/>
          <w:szCs w:val="24"/>
        </w:rPr>
        <w:t xml:space="preserve">proposed </w:t>
      </w:r>
      <w:r w:rsidRPr="0046236B">
        <w:rPr>
          <w:rFonts w:ascii="Times New Roman" w:eastAsia="Courier New" w:hAnsi="Times New Roman" w:cs="Times New Roman"/>
          <w:color w:val="000000"/>
          <w:sz w:val="24"/>
          <w:szCs w:val="24"/>
        </w:rPr>
        <w:t>future land use map amendments to the Master Plan</w:t>
      </w:r>
      <w:r w:rsidR="008D1E16">
        <w:rPr>
          <w:rFonts w:ascii="Times New Roman" w:eastAsia="Courier New" w:hAnsi="Times New Roman" w:cs="Times New Roman"/>
          <w:color w:val="000000"/>
          <w:sz w:val="24"/>
          <w:szCs w:val="24"/>
        </w:rPr>
        <w:t xml:space="preserve"> Flum</w:t>
      </w:r>
      <w:r w:rsidR="00A57287" w:rsidRPr="0046236B">
        <w:rPr>
          <w:rFonts w:ascii="Times New Roman" w:eastAsia="Courier New" w:hAnsi="Times New Roman" w:cs="Times New Roman"/>
          <w:color w:val="000000"/>
          <w:sz w:val="24"/>
          <w:szCs w:val="24"/>
        </w:rPr>
        <w:t>, as adopted by the City Planning Commission at its meeting of January 7, 2025</w:t>
      </w:r>
      <w:r w:rsidRPr="0046236B">
        <w:rPr>
          <w:rFonts w:ascii="Times New Roman" w:eastAsia="Courier New" w:hAnsi="Times New Roman" w:cs="Times New Roman"/>
          <w:color w:val="000000"/>
          <w:sz w:val="24"/>
          <w:szCs w:val="24"/>
        </w:rPr>
        <w:t>.</w:t>
      </w:r>
    </w:p>
    <w:p w14:paraId="2B600407" w14:textId="77777777" w:rsidR="00F86B36" w:rsidRPr="0046236B" w:rsidRDefault="00F86B36" w:rsidP="00F86B36">
      <w:pPr>
        <w:pStyle w:val="ListParagraph"/>
        <w:rPr>
          <w:rFonts w:ascii="Times New Roman" w:eastAsia="Courier New" w:hAnsi="Times New Roman" w:cs="Times New Roman"/>
          <w:b/>
          <w:bCs/>
          <w:color w:val="000000"/>
          <w:sz w:val="16"/>
          <w:szCs w:val="16"/>
        </w:rPr>
      </w:pPr>
    </w:p>
    <w:p w14:paraId="1D874EB2" w14:textId="77777777" w:rsidR="00F86B36" w:rsidRPr="0046236B" w:rsidRDefault="00F86B36" w:rsidP="00F86B36">
      <w:pPr>
        <w:pStyle w:val="ListParagraph"/>
        <w:spacing w:after="0" w:line="240" w:lineRule="auto"/>
        <w:rPr>
          <w:rFonts w:ascii="Times New Roman" w:eastAsia="Courier New" w:hAnsi="Times New Roman" w:cs="Times New Roman"/>
          <w:b/>
          <w:bCs/>
          <w:color w:val="000000"/>
          <w:sz w:val="24"/>
          <w:szCs w:val="24"/>
        </w:rPr>
      </w:pPr>
      <w:r w:rsidRPr="0046236B">
        <w:rPr>
          <w:rFonts w:ascii="Times New Roman" w:eastAsia="Courier New" w:hAnsi="Times New Roman" w:cs="Times New Roman"/>
          <w:b/>
          <w:bCs/>
          <w:color w:val="000000"/>
          <w:sz w:val="24"/>
          <w:szCs w:val="24"/>
        </w:rPr>
        <w:t>Annotation:</w:t>
      </w:r>
    </w:p>
    <w:p w14:paraId="6AE2C772" w14:textId="0FB95AAA" w:rsidR="00F86B36" w:rsidRPr="00D75088" w:rsidRDefault="00F86B36" w:rsidP="00F86B36">
      <w:pPr>
        <w:pStyle w:val="ListParagraph"/>
        <w:spacing w:after="0" w:line="240" w:lineRule="auto"/>
        <w:rPr>
          <w:rFonts w:ascii="Times New Roman" w:eastAsia="Courier New" w:hAnsi="Times New Roman" w:cs="Times New Roman"/>
          <w:b/>
          <w:bCs/>
          <w:color w:val="000000"/>
        </w:rPr>
      </w:pPr>
      <w:r w:rsidRPr="00D75088">
        <w:rPr>
          <w:rFonts w:ascii="Times New Roman" w:eastAsia="Courier New" w:hAnsi="Times New Roman" w:cs="Times New Roman"/>
          <w:b/>
          <w:bCs/>
          <w:color w:val="000000"/>
        </w:rPr>
        <w:t xml:space="preserve">(Cn. deadline for adoption of Master Plan Ordinance </w:t>
      </w:r>
      <w:r w:rsidR="00A57287" w:rsidRPr="00D75088">
        <w:rPr>
          <w:rFonts w:ascii="Times New Roman" w:eastAsia="Courier New" w:hAnsi="Times New Roman" w:cs="Times New Roman"/>
          <w:b/>
          <w:bCs/>
          <w:color w:val="000000"/>
        </w:rPr>
        <w:t>3</w:t>
      </w:r>
      <w:r w:rsidRPr="00D75088">
        <w:rPr>
          <w:rFonts w:ascii="Times New Roman" w:eastAsia="Courier New" w:hAnsi="Times New Roman" w:cs="Times New Roman"/>
          <w:b/>
          <w:bCs/>
          <w:color w:val="000000"/>
        </w:rPr>
        <w:t>/</w:t>
      </w:r>
      <w:r w:rsidR="00A57287" w:rsidRPr="00D75088">
        <w:rPr>
          <w:rFonts w:ascii="Times New Roman" w:eastAsia="Courier New" w:hAnsi="Times New Roman" w:cs="Times New Roman"/>
          <w:b/>
          <w:bCs/>
          <w:color w:val="000000"/>
        </w:rPr>
        <w:t>16</w:t>
      </w:r>
      <w:r w:rsidRPr="00D75088">
        <w:rPr>
          <w:rFonts w:ascii="Times New Roman" w:eastAsia="Courier New" w:hAnsi="Times New Roman" w:cs="Times New Roman"/>
          <w:b/>
          <w:bCs/>
          <w:color w:val="000000"/>
        </w:rPr>
        <w:t>/2</w:t>
      </w:r>
      <w:r w:rsidR="00A57287" w:rsidRPr="00D75088">
        <w:rPr>
          <w:rFonts w:ascii="Times New Roman" w:eastAsia="Courier New" w:hAnsi="Times New Roman" w:cs="Times New Roman"/>
          <w:b/>
          <w:bCs/>
          <w:color w:val="000000"/>
        </w:rPr>
        <w:t>5</w:t>
      </w:r>
      <w:r w:rsidRPr="00D75088">
        <w:rPr>
          <w:rFonts w:ascii="Times New Roman" w:eastAsia="Courier New" w:hAnsi="Times New Roman" w:cs="Times New Roman"/>
          <w:b/>
          <w:bCs/>
          <w:color w:val="000000"/>
        </w:rPr>
        <w:t xml:space="preserve">.) </w:t>
      </w:r>
    </w:p>
    <w:p w14:paraId="190A56E1" w14:textId="41E3B9E9" w:rsidR="00F86B36" w:rsidRDefault="00F86B36" w:rsidP="00F86B36">
      <w:pPr>
        <w:pStyle w:val="ListParagraph"/>
        <w:spacing w:after="0" w:line="240" w:lineRule="auto"/>
        <w:rPr>
          <w:rFonts w:ascii="Times New Roman" w:eastAsia="Courier New" w:hAnsi="Times New Roman" w:cs="Times New Roman"/>
          <w:b/>
          <w:bCs/>
          <w:color w:val="000000"/>
        </w:rPr>
      </w:pPr>
      <w:r w:rsidRPr="00D75088">
        <w:rPr>
          <w:rFonts w:ascii="Times New Roman" w:eastAsia="Courier New" w:hAnsi="Times New Roman" w:cs="Times New Roman"/>
          <w:b/>
          <w:bCs/>
          <w:color w:val="000000"/>
        </w:rPr>
        <w:t>(Report received 1/30/25).</w:t>
      </w:r>
    </w:p>
    <w:p w14:paraId="51AA5323" w14:textId="77777777" w:rsidR="004024AC" w:rsidRDefault="004024AC" w:rsidP="00F86B36">
      <w:pPr>
        <w:pStyle w:val="ListParagraph"/>
        <w:spacing w:after="0" w:line="240" w:lineRule="auto"/>
        <w:rPr>
          <w:rFonts w:ascii="Times New Roman" w:eastAsia="Courier New" w:hAnsi="Times New Roman" w:cs="Times New Roman"/>
          <w:b/>
          <w:bCs/>
          <w:color w:val="000000"/>
        </w:rPr>
      </w:pPr>
    </w:p>
    <w:p w14:paraId="20BDAE33" w14:textId="77777777" w:rsidR="00CB0C1D" w:rsidRDefault="00CB0C1D" w:rsidP="00F86B36">
      <w:pPr>
        <w:pStyle w:val="ListParagraph"/>
        <w:spacing w:after="0" w:line="240" w:lineRule="auto"/>
        <w:rPr>
          <w:rFonts w:ascii="Times New Roman" w:eastAsia="Courier New" w:hAnsi="Times New Roman" w:cs="Times New Roman"/>
          <w:b/>
          <w:bCs/>
          <w:color w:val="000000"/>
        </w:rPr>
      </w:pPr>
    </w:p>
    <w:p w14:paraId="0AC7214B" w14:textId="77777777" w:rsidR="00CB0C1D" w:rsidRDefault="00CB0C1D" w:rsidP="00F86B36">
      <w:pPr>
        <w:pStyle w:val="ListParagraph"/>
        <w:spacing w:after="0" w:line="240" w:lineRule="auto"/>
        <w:rPr>
          <w:rFonts w:ascii="Times New Roman" w:eastAsia="Courier New" w:hAnsi="Times New Roman" w:cs="Times New Roman"/>
          <w:b/>
          <w:bCs/>
          <w:color w:val="000000"/>
        </w:rPr>
      </w:pPr>
    </w:p>
    <w:p w14:paraId="18C05EBE" w14:textId="77AC3078" w:rsidR="002128A3" w:rsidRPr="00410096" w:rsidRDefault="002128A3" w:rsidP="00AA6F87">
      <w:pPr>
        <w:pStyle w:val="AgendaItem"/>
      </w:pPr>
      <w:r w:rsidRPr="00410096">
        <w:t xml:space="preserve">COMMUNICATION – FROM JP MORRELL, CITY COUNCIL PRESIDENT, CITY OF NEW </w:t>
      </w:r>
    </w:p>
    <w:p w14:paraId="26FF6203" w14:textId="77777777" w:rsidR="002128A3" w:rsidRPr="00410096" w:rsidRDefault="002128A3" w:rsidP="002128A3">
      <w:pPr>
        <w:pStyle w:val="ListParagraph"/>
        <w:spacing w:after="0" w:line="240" w:lineRule="auto"/>
        <w:ind w:left="0" w:firstLine="720"/>
        <w:rPr>
          <w:rFonts w:ascii="Times New Roman" w:hAnsi="Times New Roman" w:cs="Times New Roman"/>
          <w:b/>
          <w:bCs/>
        </w:rPr>
      </w:pPr>
      <w:r w:rsidRPr="00410096">
        <w:rPr>
          <w:rFonts w:ascii="Times New Roman" w:hAnsi="Times New Roman" w:cs="Times New Roman"/>
          <w:b/>
          <w:bCs/>
        </w:rPr>
        <w:t>ORLEANS</w:t>
      </w:r>
    </w:p>
    <w:p w14:paraId="2E5FCF67" w14:textId="77777777" w:rsidR="002128A3" w:rsidRPr="00410096" w:rsidRDefault="002128A3" w:rsidP="002128A3">
      <w:pPr>
        <w:spacing w:after="0" w:line="240" w:lineRule="auto"/>
        <w:rPr>
          <w:rFonts w:ascii="Times New Roman" w:hAnsi="Times New Roman" w:cs="Times New Roman"/>
          <w:b/>
          <w:bCs/>
          <w:i/>
          <w:iCs/>
          <w:sz w:val="16"/>
          <w:szCs w:val="16"/>
        </w:rPr>
      </w:pPr>
    </w:p>
    <w:p w14:paraId="2CA472BE" w14:textId="77777777" w:rsidR="002128A3" w:rsidRPr="00410096" w:rsidRDefault="002128A3" w:rsidP="002128A3">
      <w:pPr>
        <w:spacing w:after="0" w:line="240" w:lineRule="auto"/>
        <w:ind w:firstLine="720"/>
        <w:rPr>
          <w:rFonts w:ascii="Times New Roman" w:hAnsi="Times New Roman" w:cs="Times New Roman"/>
          <w:b/>
          <w:bCs/>
        </w:rPr>
      </w:pPr>
      <w:r w:rsidRPr="00410096">
        <w:rPr>
          <w:rFonts w:ascii="Times New Roman" w:hAnsi="Times New Roman" w:cs="Times New Roman"/>
          <w:b/>
          <w:bCs/>
        </w:rPr>
        <w:t>Brief:</w:t>
      </w:r>
    </w:p>
    <w:p w14:paraId="3BD2B213" w14:textId="77777777" w:rsidR="002128A3" w:rsidRPr="00410096" w:rsidRDefault="002128A3" w:rsidP="002128A3">
      <w:pPr>
        <w:spacing w:after="0" w:line="240" w:lineRule="auto"/>
        <w:ind w:left="720"/>
        <w:rPr>
          <w:rFonts w:ascii="Times New Roman" w:hAnsi="Times New Roman" w:cs="Times New Roman"/>
        </w:rPr>
      </w:pPr>
      <w:r w:rsidRPr="00410096">
        <w:rPr>
          <w:rFonts w:ascii="Times New Roman" w:hAnsi="Times New Roman" w:cs="Times New Roman"/>
        </w:rPr>
        <w:t>Requesting a hearing date for the appointment of Leo Marsh, Advocacy and Community Engagement Manager for the New Orleans Area Habitat for Humanity to the Housing Trust Fund Advisory Committee on behalf of Councilmember JP Morrell, City Council President, per Section 70-415.342 of the City Code.</w:t>
      </w:r>
    </w:p>
    <w:p w14:paraId="1D064E95" w14:textId="77777777" w:rsidR="002128A3" w:rsidRPr="00410096" w:rsidRDefault="002128A3" w:rsidP="002128A3">
      <w:pPr>
        <w:spacing w:after="0" w:line="240" w:lineRule="auto"/>
        <w:rPr>
          <w:rFonts w:ascii="Times New Roman" w:hAnsi="Times New Roman" w:cs="Times New Roman"/>
        </w:rPr>
      </w:pPr>
    </w:p>
    <w:p w14:paraId="16016F24" w14:textId="77777777" w:rsidR="002128A3" w:rsidRPr="00410096" w:rsidRDefault="002128A3" w:rsidP="002128A3">
      <w:pPr>
        <w:spacing w:after="0" w:line="240" w:lineRule="auto"/>
        <w:ind w:firstLine="720"/>
        <w:rPr>
          <w:rFonts w:ascii="Times New Roman" w:hAnsi="Times New Roman" w:cs="Times New Roman"/>
          <w:b/>
        </w:rPr>
      </w:pPr>
      <w:r w:rsidRPr="00410096">
        <w:rPr>
          <w:rFonts w:ascii="Times New Roman" w:hAnsi="Times New Roman" w:cs="Times New Roman"/>
          <w:b/>
        </w:rPr>
        <w:t>Annotation:</w:t>
      </w:r>
    </w:p>
    <w:p w14:paraId="501176B8" w14:textId="41F1356F" w:rsidR="002128A3" w:rsidRPr="00133EF8" w:rsidRDefault="002128A3" w:rsidP="002128A3">
      <w:pPr>
        <w:spacing w:after="0" w:line="240" w:lineRule="auto"/>
        <w:ind w:firstLine="720"/>
        <w:rPr>
          <w:rFonts w:ascii="Times New Roman" w:hAnsi="Times New Roman" w:cs="Times New Roman"/>
          <w:b/>
          <w:bCs/>
          <w:i/>
          <w:iCs/>
        </w:rPr>
      </w:pPr>
      <w:r w:rsidRPr="00410096">
        <w:rPr>
          <w:rFonts w:ascii="Times New Roman" w:hAnsi="Times New Roman" w:cs="Times New Roman"/>
          <w:b/>
          <w:bCs/>
        </w:rPr>
        <w:t>WITHDRAW</w:t>
      </w:r>
      <w:r w:rsidR="00964CB6">
        <w:rPr>
          <w:rFonts w:ascii="Times New Roman" w:hAnsi="Times New Roman" w:cs="Times New Roman"/>
          <w:b/>
          <w:bCs/>
        </w:rPr>
        <w:t>AL REQUESTED</w:t>
      </w:r>
      <w:r w:rsidRPr="00410096">
        <w:rPr>
          <w:rFonts w:ascii="Times New Roman" w:hAnsi="Times New Roman" w:cs="Times New Roman"/>
          <w:b/>
          <w:bCs/>
          <w:i/>
          <w:iCs/>
        </w:rPr>
        <w:t>.</w:t>
      </w:r>
    </w:p>
    <w:p w14:paraId="490444FD" w14:textId="77777777" w:rsidR="002128A3" w:rsidRDefault="002128A3" w:rsidP="002128A3">
      <w:pPr>
        <w:spacing w:after="0"/>
        <w:rPr>
          <w:rFonts w:ascii="Times New Roman" w:hAnsi="Times New Roman" w:cs="Times New Roman"/>
          <w:b/>
          <w:bCs/>
          <w:i/>
          <w:iCs/>
          <w:sz w:val="16"/>
          <w:szCs w:val="16"/>
        </w:rPr>
      </w:pPr>
    </w:p>
    <w:p w14:paraId="2258880E" w14:textId="77777777" w:rsidR="004024AC" w:rsidRDefault="004024AC" w:rsidP="00F86B36">
      <w:pPr>
        <w:pStyle w:val="ListParagraph"/>
        <w:spacing w:after="0" w:line="240" w:lineRule="auto"/>
        <w:rPr>
          <w:rFonts w:ascii="Times New Roman" w:eastAsia="Courier New" w:hAnsi="Times New Roman" w:cs="Times New Roman"/>
          <w:b/>
          <w:bCs/>
          <w:color w:val="000000"/>
        </w:rPr>
      </w:pPr>
    </w:p>
    <w:p w14:paraId="725E3450" w14:textId="77777777" w:rsidR="004024AC" w:rsidRPr="00D75088" w:rsidRDefault="004024AC" w:rsidP="00F86B36">
      <w:pPr>
        <w:pStyle w:val="ListParagraph"/>
        <w:spacing w:after="0" w:line="240" w:lineRule="auto"/>
        <w:rPr>
          <w:rFonts w:ascii="Times New Roman" w:eastAsia="Courier New" w:hAnsi="Times New Roman" w:cs="Times New Roman"/>
          <w:b/>
          <w:bCs/>
          <w:color w:val="000000"/>
        </w:rPr>
      </w:pPr>
    </w:p>
    <w:p w14:paraId="1FFEDB3C" w14:textId="58A4E17E" w:rsidR="00D75088" w:rsidRPr="00D75088" w:rsidRDefault="00D75088" w:rsidP="00AA6F87">
      <w:pPr>
        <w:pStyle w:val="AgendaItem"/>
      </w:pPr>
      <w:r w:rsidRPr="00D75088">
        <w:t>LEGISLATIVE GROUPING</w:t>
      </w:r>
    </w:p>
    <w:p w14:paraId="0F2D5DA6" w14:textId="77777777" w:rsidR="00D75088" w:rsidRPr="004F67A2" w:rsidRDefault="00D75088" w:rsidP="00D75088">
      <w:pPr>
        <w:pStyle w:val="ListParagraph"/>
        <w:rPr>
          <w:rFonts w:ascii="Times New Roman" w:hAnsi="Times New Roman" w:cs="Times New Roman"/>
          <w:b/>
          <w:bCs/>
          <w:sz w:val="24"/>
          <w:szCs w:val="24"/>
        </w:rPr>
      </w:pPr>
    </w:p>
    <w:p w14:paraId="5A6E5C68" w14:textId="77777777" w:rsidR="00D75088" w:rsidRPr="004F67A2" w:rsidRDefault="00D75088" w:rsidP="005640C6">
      <w:pPr>
        <w:pStyle w:val="ListParagraph"/>
        <w:numPr>
          <w:ilvl w:val="0"/>
          <w:numId w:val="8"/>
        </w:numPr>
        <w:ind w:left="720" w:hanging="720"/>
        <w:rPr>
          <w:rFonts w:ascii="Times New Roman" w:hAnsi="Times New Roman" w:cs="Times New Roman"/>
          <w:b/>
          <w:bCs/>
          <w:sz w:val="24"/>
          <w:szCs w:val="24"/>
        </w:rPr>
      </w:pPr>
      <w:r w:rsidRPr="004F67A2">
        <w:rPr>
          <w:rFonts w:ascii="Times New Roman" w:hAnsi="Times New Roman" w:cs="Times New Roman"/>
          <w:b/>
          <w:bCs/>
          <w:sz w:val="24"/>
          <w:szCs w:val="24"/>
        </w:rPr>
        <w:t>DEMOLITION APPLICATION – OF BJ’S SERVICE GROUP, INC</w:t>
      </w:r>
    </w:p>
    <w:p w14:paraId="56DBD6F9" w14:textId="77777777" w:rsidR="00D75088" w:rsidRPr="004F67A2" w:rsidRDefault="00D75088" w:rsidP="00D75088">
      <w:pPr>
        <w:spacing w:after="0" w:line="240" w:lineRule="auto"/>
        <w:ind w:left="720"/>
        <w:rPr>
          <w:rFonts w:ascii="Times New Roman" w:hAnsi="Times New Roman" w:cs="Times New Roman"/>
          <w:b/>
          <w:bCs/>
          <w:sz w:val="24"/>
          <w:szCs w:val="24"/>
        </w:rPr>
      </w:pPr>
      <w:r w:rsidRPr="004F67A2">
        <w:rPr>
          <w:rFonts w:ascii="Times New Roman" w:hAnsi="Times New Roman" w:cs="Times New Roman"/>
          <w:b/>
          <w:bCs/>
          <w:sz w:val="24"/>
          <w:szCs w:val="24"/>
        </w:rPr>
        <w:t>Brief:</w:t>
      </w:r>
    </w:p>
    <w:p w14:paraId="4AD2FC74" w14:textId="77777777" w:rsidR="00D75088" w:rsidRPr="004F67A2" w:rsidRDefault="00D75088" w:rsidP="00D75088">
      <w:pPr>
        <w:spacing w:after="0" w:line="240" w:lineRule="auto"/>
        <w:ind w:left="720"/>
        <w:rPr>
          <w:rFonts w:ascii="Times New Roman" w:hAnsi="Times New Roman" w:cs="Times New Roman"/>
          <w:sz w:val="24"/>
          <w:szCs w:val="24"/>
        </w:rPr>
      </w:pPr>
      <w:r w:rsidRPr="004F67A2">
        <w:rPr>
          <w:rFonts w:ascii="Times New Roman" w:hAnsi="Times New Roman" w:cs="Times New Roman"/>
          <w:sz w:val="24"/>
          <w:szCs w:val="24"/>
        </w:rPr>
        <w:t xml:space="preserve">Application </w:t>
      </w:r>
      <w:r w:rsidRPr="004F67A2">
        <w:rPr>
          <w:rFonts w:ascii="Times New Roman" w:hAnsi="Times New Roman" w:cs="Times New Roman"/>
          <w:b/>
          <w:bCs/>
          <w:sz w:val="24"/>
          <w:szCs w:val="24"/>
        </w:rPr>
        <w:t>#24-34086-DEMO (DEMO-RSF2)</w:t>
      </w:r>
      <w:r w:rsidRPr="004F67A2">
        <w:rPr>
          <w:rFonts w:ascii="Times New Roman" w:hAnsi="Times New Roman" w:cs="Times New Roman"/>
          <w:sz w:val="24"/>
          <w:szCs w:val="24"/>
        </w:rPr>
        <w:t xml:space="preserve"> for a demolition permit requiring City Council review and approval for the following property located at </w:t>
      </w:r>
      <w:r w:rsidRPr="004F67A2">
        <w:rPr>
          <w:rFonts w:ascii="Times New Roman" w:hAnsi="Times New Roman" w:cs="Times New Roman"/>
          <w:b/>
          <w:bCs/>
          <w:sz w:val="24"/>
          <w:szCs w:val="24"/>
        </w:rPr>
        <w:t>2121-2123 S. Robertson Street, Council District B.</w:t>
      </w:r>
    </w:p>
    <w:p w14:paraId="1B2BBA7F" w14:textId="77777777" w:rsidR="00D75088" w:rsidRPr="004F67A2" w:rsidRDefault="00D75088" w:rsidP="00D75088">
      <w:pPr>
        <w:spacing w:after="0" w:line="240" w:lineRule="auto"/>
        <w:ind w:left="720"/>
        <w:rPr>
          <w:rFonts w:ascii="Times New Roman" w:hAnsi="Times New Roman" w:cs="Times New Roman"/>
          <w:sz w:val="24"/>
          <w:szCs w:val="24"/>
        </w:rPr>
      </w:pPr>
    </w:p>
    <w:p w14:paraId="779E5122" w14:textId="77777777" w:rsidR="00D75088" w:rsidRPr="004F67A2" w:rsidRDefault="00D75088" w:rsidP="00D75088">
      <w:pPr>
        <w:spacing w:after="0" w:line="240" w:lineRule="auto"/>
        <w:ind w:left="720"/>
        <w:jc w:val="both"/>
        <w:rPr>
          <w:rFonts w:ascii="Times New Roman" w:hAnsi="Times New Roman" w:cs="Times New Roman"/>
          <w:b/>
          <w:bCs/>
          <w:sz w:val="24"/>
          <w:szCs w:val="24"/>
        </w:rPr>
      </w:pPr>
      <w:r w:rsidRPr="004F67A2">
        <w:rPr>
          <w:rFonts w:ascii="Times New Roman" w:hAnsi="Times New Roman" w:cs="Times New Roman"/>
          <w:b/>
          <w:bCs/>
          <w:sz w:val="24"/>
          <w:szCs w:val="24"/>
        </w:rPr>
        <w:t>Annotation:</w:t>
      </w:r>
    </w:p>
    <w:p w14:paraId="0F9B6BA2" w14:textId="77777777" w:rsidR="00D75088" w:rsidRPr="00D75088" w:rsidRDefault="00D75088" w:rsidP="00D75088">
      <w:pPr>
        <w:pStyle w:val="Default"/>
        <w:ind w:firstLine="720"/>
        <w:rPr>
          <w:b/>
          <w:bCs/>
          <w:sz w:val="22"/>
          <w:szCs w:val="22"/>
        </w:rPr>
      </w:pPr>
      <w:r w:rsidRPr="00D75088">
        <w:rPr>
          <w:b/>
          <w:bCs/>
          <w:sz w:val="22"/>
          <w:szCs w:val="22"/>
        </w:rPr>
        <w:t>(Cm. Harris, District B, Cn. Deadline 3/16/25).</w:t>
      </w:r>
    </w:p>
    <w:p w14:paraId="587CD714" w14:textId="77777777" w:rsidR="00D75088" w:rsidRPr="00D75088" w:rsidRDefault="00D75088" w:rsidP="00D75088">
      <w:pPr>
        <w:pStyle w:val="ListParagraph"/>
        <w:spacing w:after="0" w:line="240" w:lineRule="auto"/>
        <w:rPr>
          <w:rFonts w:ascii="Times New Roman" w:eastAsia="Calibri" w:hAnsi="Times New Roman" w:cs="Times New Roman"/>
          <w:b/>
          <w:sz w:val="24"/>
          <w:szCs w:val="24"/>
        </w:rPr>
      </w:pPr>
      <w:r w:rsidRPr="00D75088">
        <w:rPr>
          <w:rFonts w:ascii="Times New Roman" w:eastAsia="Calibri" w:hAnsi="Times New Roman" w:cs="Times New Roman"/>
          <w:b/>
        </w:rPr>
        <w:t>(Communication received 1/9/25).</w:t>
      </w:r>
    </w:p>
    <w:p w14:paraId="48540111" w14:textId="33B91DBE" w:rsidR="00D75088" w:rsidRDefault="00D75088" w:rsidP="00D75088">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r>
        <w:rPr>
          <w:rFonts w:ascii="Times New Roman" w:eastAsia="Courier New" w:hAnsi="Times New Roman" w:cs="Times New Roman"/>
          <w:b/>
          <w:bCs/>
          <w:color w:val="000000"/>
          <w:sz w:val="24"/>
          <w:szCs w:val="24"/>
        </w:rPr>
        <w:tab/>
      </w:r>
    </w:p>
    <w:p w14:paraId="59B9CB1B" w14:textId="77777777" w:rsidR="00D75088" w:rsidRPr="004F67A2" w:rsidRDefault="00D75088" w:rsidP="00D75088">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p>
    <w:p w14:paraId="47B1B428" w14:textId="3B26F791" w:rsidR="00D75088" w:rsidRPr="004F67A2" w:rsidRDefault="00D75088" w:rsidP="005640C6">
      <w:pPr>
        <w:pStyle w:val="xmsonormal"/>
        <w:numPr>
          <w:ilvl w:val="0"/>
          <w:numId w:val="8"/>
        </w:numPr>
        <w:shd w:val="clear" w:color="auto" w:fill="FFFFFF"/>
        <w:spacing w:before="0" w:beforeAutospacing="0" w:after="0" w:afterAutospacing="0"/>
        <w:ind w:left="720" w:hanging="720"/>
        <w:rPr>
          <w:b/>
          <w:bCs/>
          <w:color w:val="242424"/>
        </w:rPr>
      </w:pPr>
      <w:bookmarkStart w:id="5" w:name="_Hlk184999267"/>
      <w:r w:rsidRPr="004F67A2">
        <w:rPr>
          <w:b/>
          <w:bCs/>
          <w:color w:val="242424"/>
        </w:rPr>
        <w:t>MOTION</w:t>
      </w:r>
      <w:r w:rsidR="00FD2373" w:rsidRPr="00955720">
        <w:rPr>
          <w:b/>
          <w:bCs/>
        </w:rPr>
        <w:t xml:space="preserve"> (LYING OVER)</w:t>
      </w:r>
      <w:r w:rsidRPr="004F67A2">
        <w:rPr>
          <w:b/>
          <w:bCs/>
          <w:color w:val="242424"/>
        </w:rPr>
        <w:t xml:space="preserve"> – NO. M-25-40 – BY:  COUNCILMEMBER HARRIS</w:t>
      </w:r>
    </w:p>
    <w:p w14:paraId="07594B36" w14:textId="77777777" w:rsidR="00D75088" w:rsidRPr="004F67A2" w:rsidRDefault="00D75088" w:rsidP="00D75088">
      <w:pPr>
        <w:pStyle w:val="xmsonormal"/>
        <w:shd w:val="clear" w:color="auto" w:fill="FFFFFF"/>
        <w:spacing w:before="0" w:beforeAutospacing="0" w:after="0" w:afterAutospacing="0"/>
        <w:rPr>
          <w:b/>
          <w:bCs/>
          <w:color w:val="242424"/>
        </w:rPr>
      </w:pPr>
    </w:p>
    <w:p w14:paraId="07A70095" w14:textId="77777777" w:rsidR="00D75088" w:rsidRPr="004F67A2" w:rsidRDefault="00D75088" w:rsidP="00D75088">
      <w:pPr>
        <w:pStyle w:val="xmsonormal"/>
        <w:shd w:val="clear" w:color="auto" w:fill="FFFFFF"/>
        <w:spacing w:before="0" w:beforeAutospacing="0" w:after="0" w:afterAutospacing="0"/>
        <w:ind w:left="720"/>
        <w:rPr>
          <w:b/>
          <w:bCs/>
          <w:color w:val="242424"/>
        </w:rPr>
      </w:pPr>
      <w:r w:rsidRPr="004F67A2">
        <w:rPr>
          <w:b/>
          <w:bCs/>
          <w:color w:val="242424"/>
        </w:rPr>
        <w:t>Brief:</w:t>
      </w:r>
    </w:p>
    <w:p w14:paraId="2CCDFCD1" w14:textId="77777777" w:rsidR="00D75088" w:rsidRPr="004F67A2" w:rsidRDefault="00D75088" w:rsidP="00D75088">
      <w:pPr>
        <w:widowControl w:val="0"/>
        <w:autoSpaceDE w:val="0"/>
        <w:autoSpaceDN w:val="0"/>
        <w:adjustRightInd w:val="0"/>
        <w:spacing w:after="0" w:line="240" w:lineRule="auto"/>
        <w:ind w:firstLine="720"/>
        <w:rPr>
          <w:rFonts w:ascii="Times New Roman" w:hAnsi="Times New Roman" w:cs="Times New Roman"/>
          <w:b/>
          <w:bCs/>
          <w:sz w:val="24"/>
          <w:szCs w:val="24"/>
        </w:rPr>
      </w:pPr>
      <w:r w:rsidRPr="004F67A2">
        <w:rPr>
          <w:rFonts w:ascii="Times New Roman" w:hAnsi="Times New Roman" w:cs="Times New Roman"/>
          <w:color w:val="242424"/>
          <w:sz w:val="24"/>
          <w:szCs w:val="24"/>
        </w:rPr>
        <w:t xml:space="preserve">Approving the demolition request of </w:t>
      </w:r>
      <w:r w:rsidRPr="004F67A2">
        <w:rPr>
          <w:rFonts w:ascii="Times New Roman" w:hAnsi="Times New Roman" w:cs="Times New Roman"/>
          <w:b/>
          <w:bCs/>
          <w:color w:val="242424"/>
          <w:sz w:val="24"/>
          <w:szCs w:val="24"/>
        </w:rPr>
        <w:t>BJ’s SERVICE GROUP, INC.,</w:t>
      </w:r>
      <w:r w:rsidRPr="004F67A2">
        <w:rPr>
          <w:rFonts w:ascii="Times New Roman" w:hAnsi="Times New Roman" w:cs="Times New Roman"/>
          <w:b/>
          <w:bCs/>
          <w:sz w:val="24"/>
          <w:szCs w:val="24"/>
        </w:rPr>
        <w:t xml:space="preserve"> </w:t>
      </w:r>
      <w:r w:rsidRPr="004F67A2">
        <w:rPr>
          <w:rFonts w:ascii="Times New Roman" w:hAnsi="Times New Roman" w:cs="Times New Roman"/>
          <w:color w:val="242424"/>
          <w:sz w:val="24"/>
          <w:szCs w:val="24"/>
        </w:rPr>
        <w:t xml:space="preserve">for the property located on </w:t>
      </w:r>
      <w:r w:rsidRPr="004F67A2">
        <w:rPr>
          <w:rFonts w:ascii="Times New Roman" w:hAnsi="Times New Roman" w:cs="Times New Roman"/>
          <w:b/>
          <w:bCs/>
          <w:sz w:val="24"/>
          <w:szCs w:val="24"/>
        </w:rPr>
        <w:t>2121-</w:t>
      </w:r>
    </w:p>
    <w:p w14:paraId="7568A99A" w14:textId="77777777" w:rsidR="00D75088" w:rsidRPr="004F67A2" w:rsidRDefault="00D75088" w:rsidP="00D7508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4F67A2">
        <w:rPr>
          <w:rFonts w:ascii="Times New Roman" w:hAnsi="Times New Roman" w:cs="Times New Roman"/>
          <w:b/>
          <w:bCs/>
          <w:sz w:val="24"/>
          <w:szCs w:val="24"/>
        </w:rPr>
        <w:t>2123 South Robertson Street</w:t>
      </w:r>
      <w:r w:rsidRPr="004F67A2">
        <w:rPr>
          <w:rFonts w:ascii="Times New Roman" w:hAnsi="Times New Roman" w:cs="Times New Roman"/>
          <w:color w:val="242424"/>
          <w:sz w:val="24"/>
          <w:szCs w:val="24"/>
        </w:rPr>
        <w:t xml:space="preserve">. </w:t>
      </w:r>
    </w:p>
    <w:p w14:paraId="4B3F6451" w14:textId="77777777" w:rsidR="00D75088" w:rsidRPr="004F67A2" w:rsidRDefault="00D75088" w:rsidP="00D75088">
      <w:pPr>
        <w:pStyle w:val="xmsonormal"/>
        <w:shd w:val="clear" w:color="auto" w:fill="FFFFFF"/>
        <w:spacing w:before="0" w:beforeAutospacing="0" w:after="0" w:afterAutospacing="0"/>
        <w:ind w:left="720"/>
        <w:rPr>
          <w:b/>
          <w:bCs/>
          <w:color w:val="242424"/>
        </w:rPr>
      </w:pPr>
    </w:p>
    <w:p w14:paraId="59F85C81" w14:textId="77777777" w:rsidR="00D75088" w:rsidRPr="00D75088" w:rsidRDefault="00D75088" w:rsidP="00D75088">
      <w:pPr>
        <w:pStyle w:val="xmsonormal"/>
        <w:shd w:val="clear" w:color="auto" w:fill="FFFFFF"/>
        <w:spacing w:before="0" w:beforeAutospacing="0" w:after="0" w:afterAutospacing="0"/>
        <w:ind w:left="720"/>
        <w:rPr>
          <w:b/>
          <w:bCs/>
          <w:color w:val="242424"/>
          <w:sz w:val="22"/>
          <w:szCs w:val="22"/>
        </w:rPr>
      </w:pPr>
      <w:r w:rsidRPr="004F67A2">
        <w:rPr>
          <w:b/>
          <w:bCs/>
          <w:color w:val="242424"/>
        </w:rPr>
        <w:t>Annotation:</w:t>
      </w:r>
    </w:p>
    <w:p w14:paraId="28019BFA" w14:textId="77777777" w:rsidR="00D75088" w:rsidRPr="00D75088" w:rsidRDefault="00D75088" w:rsidP="00D75088">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(This matter was introduced 1/30/25).</w:t>
      </w:r>
    </w:p>
    <w:bookmarkEnd w:id="5"/>
    <w:p w14:paraId="701054EC" w14:textId="3BA30A32" w:rsidR="00D75088" w:rsidRPr="004F67A2" w:rsidRDefault="00D75088" w:rsidP="005640C6">
      <w:pPr>
        <w:pStyle w:val="xmsonormal"/>
        <w:numPr>
          <w:ilvl w:val="0"/>
          <w:numId w:val="8"/>
        </w:numPr>
        <w:shd w:val="clear" w:color="auto" w:fill="FFFFFF"/>
        <w:spacing w:before="0" w:beforeAutospacing="0" w:after="0" w:afterAutospacing="0"/>
        <w:ind w:left="720" w:hanging="720"/>
        <w:rPr>
          <w:b/>
          <w:bCs/>
          <w:color w:val="242424"/>
        </w:rPr>
      </w:pPr>
      <w:r w:rsidRPr="004F67A2">
        <w:rPr>
          <w:b/>
          <w:bCs/>
          <w:color w:val="242424"/>
        </w:rPr>
        <w:lastRenderedPageBreak/>
        <w:t>MOTION</w:t>
      </w:r>
      <w:r w:rsidR="00FD2373" w:rsidRPr="00955720">
        <w:rPr>
          <w:b/>
          <w:bCs/>
        </w:rPr>
        <w:t xml:space="preserve"> (LYING OVER)</w:t>
      </w:r>
      <w:r w:rsidRPr="004F67A2">
        <w:rPr>
          <w:b/>
          <w:bCs/>
          <w:color w:val="242424"/>
        </w:rPr>
        <w:t xml:space="preserve"> – NO. M-25-41 – BY:  COUNCILMEMBER HARRIS</w:t>
      </w:r>
    </w:p>
    <w:p w14:paraId="3D96CF0E" w14:textId="77777777" w:rsidR="00D75088" w:rsidRPr="004F67A2" w:rsidRDefault="00D75088" w:rsidP="00D75088">
      <w:pPr>
        <w:pStyle w:val="xmsonormal"/>
        <w:shd w:val="clear" w:color="auto" w:fill="FFFFFF"/>
        <w:spacing w:before="0" w:beforeAutospacing="0" w:after="0" w:afterAutospacing="0"/>
        <w:rPr>
          <w:b/>
          <w:bCs/>
          <w:color w:val="242424"/>
        </w:rPr>
      </w:pPr>
    </w:p>
    <w:p w14:paraId="5D922686" w14:textId="77777777" w:rsidR="00D75088" w:rsidRPr="004F67A2" w:rsidRDefault="00D75088" w:rsidP="00D75088">
      <w:pPr>
        <w:pStyle w:val="xmsonormal"/>
        <w:shd w:val="clear" w:color="auto" w:fill="FFFFFF"/>
        <w:spacing w:before="0" w:beforeAutospacing="0" w:after="0" w:afterAutospacing="0"/>
        <w:ind w:left="720"/>
        <w:rPr>
          <w:b/>
          <w:bCs/>
          <w:color w:val="242424"/>
        </w:rPr>
      </w:pPr>
      <w:r w:rsidRPr="004F67A2">
        <w:rPr>
          <w:b/>
          <w:bCs/>
          <w:color w:val="242424"/>
        </w:rPr>
        <w:t>Brief:</w:t>
      </w:r>
    </w:p>
    <w:p w14:paraId="4ADCC5BC" w14:textId="77777777" w:rsidR="00D75088" w:rsidRPr="004F67A2" w:rsidRDefault="00D75088" w:rsidP="00D75088">
      <w:pPr>
        <w:widowControl w:val="0"/>
        <w:autoSpaceDE w:val="0"/>
        <w:autoSpaceDN w:val="0"/>
        <w:adjustRightInd w:val="0"/>
        <w:spacing w:after="0" w:line="240" w:lineRule="auto"/>
        <w:ind w:firstLine="720"/>
        <w:rPr>
          <w:rFonts w:ascii="Times New Roman" w:hAnsi="Times New Roman" w:cs="Times New Roman"/>
          <w:b/>
          <w:bCs/>
          <w:sz w:val="24"/>
          <w:szCs w:val="24"/>
        </w:rPr>
      </w:pPr>
      <w:r w:rsidRPr="004F67A2">
        <w:rPr>
          <w:rFonts w:ascii="Times New Roman" w:hAnsi="Times New Roman" w:cs="Times New Roman"/>
          <w:color w:val="242424"/>
          <w:sz w:val="24"/>
          <w:szCs w:val="24"/>
        </w:rPr>
        <w:t xml:space="preserve">Denying the demolition request of </w:t>
      </w:r>
      <w:r w:rsidRPr="004F67A2">
        <w:rPr>
          <w:rFonts w:ascii="Times New Roman" w:hAnsi="Times New Roman" w:cs="Times New Roman"/>
          <w:b/>
          <w:bCs/>
          <w:color w:val="242424"/>
          <w:sz w:val="24"/>
          <w:szCs w:val="24"/>
        </w:rPr>
        <w:t>BJ’s SERVICE GROUP, INC.,</w:t>
      </w:r>
      <w:r w:rsidRPr="004F67A2">
        <w:rPr>
          <w:rFonts w:ascii="Times New Roman" w:hAnsi="Times New Roman" w:cs="Times New Roman"/>
          <w:b/>
          <w:bCs/>
          <w:sz w:val="24"/>
          <w:szCs w:val="24"/>
        </w:rPr>
        <w:t xml:space="preserve"> </w:t>
      </w:r>
      <w:r w:rsidRPr="004F67A2">
        <w:rPr>
          <w:rFonts w:ascii="Times New Roman" w:hAnsi="Times New Roman" w:cs="Times New Roman"/>
          <w:color w:val="242424"/>
          <w:sz w:val="24"/>
          <w:szCs w:val="24"/>
        </w:rPr>
        <w:t xml:space="preserve">for the property located on </w:t>
      </w:r>
      <w:r w:rsidRPr="004F67A2">
        <w:rPr>
          <w:rFonts w:ascii="Times New Roman" w:hAnsi="Times New Roman" w:cs="Times New Roman"/>
          <w:b/>
          <w:bCs/>
          <w:sz w:val="24"/>
          <w:szCs w:val="24"/>
        </w:rPr>
        <w:t>2121-</w:t>
      </w:r>
    </w:p>
    <w:p w14:paraId="129A9C16" w14:textId="77777777" w:rsidR="00D75088" w:rsidRPr="004F67A2" w:rsidRDefault="00D75088" w:rsidP="00D75088">
      <w:pPr>
        <w:widowControl w:val="0"/>
        <w:autoSpaceDE w:val="0"/>
        <w:autoSpaceDN w:val="0"/>
        <w:adjustRightInd w:val="0"/>
        <w:spacing w:after="0" w:line="240" w:lineRule="auto"/>
        <w:ind w:firstLine="720"/>
        <w:rPr>
          <w:rFonts w:ascii="Times New Roman" w:hAnsi="Times New Roman" w:cs="Times New Roman"/>
          <w:color w:val="242424"/>
          <w:sz w:val="24"/>
          <w:szCs w:val="24"/>
        </w:rPr>
      </w:pPr>
      <w:r w:rsidRPr="004F67A2">
        <w:rPr>
          <w:rFonts w:ascii="Times New Roman" w:hAnsi="Times New Roman" w:cs="Times New Roman"/>
          <w:b/>
          <w:bCs/>
          <w:sz w:val="24"/>
          <w:szCs w:val="24"/>
        </w:rPr>
        <w:t>2123 South Robertson Street</w:t>
      </w:r>
      <w:r w:rsidRPr="004F67A2">
        <w:rPr>
          <w:rFonts w:ascii="Times New Roman" w:hAnsi="Times New Roman" w:cs="Times New Roman"/>
          <w:color w:val="242424"/>
          <w:sz w:val="24"/>
          <w:szCs w:val="24"/>
        </w:rPr>
        <w:t xml:space="preserve">. </w:t>
      </w:r>
    </w:p>
    <w:p w14:paraId="5062A2DA" w14:textId="77777777" w:rsidR="00D75088" w:rsidRPr="004F67A2" w:rsidRDefault="00D75088" w:rsidP="00D75088">
      <w:pPr>
        <w:pStyle w:val="xmsonormal"/>
        <w:shd w:val="clear" w:color="auto" w:fill="FFFFFF"/>
        <w:spacing w:before="0" w:beforeAutospacing="0" w:after="0" w:afterAutospacing="0"/>
        <w:ind w:left="720"/>
        <w:rPr>
          <w:b/>
          <w:bCs/>
          <w:color w:val="242424"/>
        </w:rPr>
      </w:pPr>
    </w:p>
    <w:p w14:paraId="730E5B23" w14:textId="77777777" w:rsidR="00D75088" w:rsidRPr="004F67A2" w:rsidRDefault="00D75088" w:rsidP="00D75088">
      <w:pPr>
        <w:pStyle w:val="xmsonormal"/>
        <w:shd w:val="clear" w:color="auto" w:fill="FFFFFF"/>
        <w:spacing w:before="0" w:beforeAutospacing="0" w:after="0" w:afterAutospacing="0"/>
        <w:ind w:left="720"/>
        <w:rPr>
          <w:b/>
          <w:bCs/>
          <w:color w:val="242424"/>
        </w:rPr>
      </w:pPr>
      <w:r w:rsidRPr="004F67A2">
        <w:rPr>
          <w:b/>
          <w:bCs/>
          <w:color w:val="242424"/>
        </w:rPr>
        <w:t>Annotation:</w:t>
      </w:r>
    </w:p>
    <w:p w14:paraId="08CB34AC" w14:textId="77777777" w:rsidR="00D75088" w:rsidRPr="00D75088" w:rsidRDefault="00D75088" w:rsidP="00D75088">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(This matter was introduced 1/30/25).</w:t>
      </w:r>
    </w:p>
    <w:p w14:paraId="64A493F9" w14:textId="77777777" w:rsidR="00D75088" w:rsidRDefault="00D75088" w:rsidP="00D75088">
      <w:pPr>
        <w:pStyle w:val="xmsonormal"/>
        <w:shd w:val="clear" w:color="auto" w:fill="FFFFFF"/>
        <w:spacing w:before="0" w:beforeAutospacing="0" w:after="0" w:afterAutospacing="0"/>
        <w:ind w:left="720"/>
        <w:rPr>
          <w:b/>
          <w:bCs/>
          <w:i/>
          <w:iCs/>
          <w:color w:val="242424"/>
        </w:rPr>
      </w:pPr>
    </w:p>
    <w:p w14:paraId="18282FC8" w14:textId="77777777" w:rsidR="00CB0C1D" w:rsidRDefault="00CB0C1D" w:rsidP="00D75088">
      <w:pPr>
        <w:pStyle w:val="xmsonormal"/>
        <w:shd w:val="clear" w:color="auto" w:fill="FFFFFF"/>
        <w:spacing w:before="0" w:beforeAutospacing="0" w:after="0" w:afterAutospacing="0"/>
        <w:ind w:left="720"/>
        <w:rPr>
          <w:b/>
          <w:bCs/>
          <w:i/>
          <w:iCs/>
          <w:color w:val="242424"/>
        </w:rPr>
      </w:pPr>
    </w:p>
    <w:p w14:paraId="019C9590" w14:textId="77777777" w:rsidR="00CB0C1D" w:rsidRPr="004F67A2" w:rsidRDefault="00CB0C1D" w:rsidP="00D75088">
      <w:pPr>
        <w:pStyle w:val="xmsonormal"/>
        <w:shd w:val="clear" w:color="auto" w:fill="FFFFFF"/>
        <w:spacing w:before="0" w:beforeAutospacing="0" w:after="0" w:afterAutospacing="0"/>
        <w:ind w:left="720"/>
        <w:rPr>
          <w:b/>
          <w:bCs/>
          <w:i/>
          <w:iCs/>
          <w:color w:val="242424"/>
        </w:rPr>
      </w:pPr>
    </w:p>
    <w:p w14:paraId="339495FC" w14:textId="6461F84B" w:rsidR="007111A1" w:rsidRPr="00146018" w:rsidRDefault="00E12DEE" w:rsidP="00AA6F87">
      <w:pPr>
        <w:pStyle w:val="AgendaItem"/>
      </w:pPr>
      <w:r w:rsidRPr="00146018">
        <w:t>DEMOLITION APPLICATION</w:t>
      </w:r>
      <w:r w:rsidR="007111A1" w:rsidRPr="00146018">
        <w:t xml:space="preserve"> – </w:t>
      </w:r>
      <w:r w:rsidRPr="00146018">
        <w:t>O</w:t>
      </w:r>
      <w:r w:rsidR="007111A1" w:rsidRPr="00146018">
        <w:t>F</w:t>
      </w:r>
      <w:r w:rsidR="00A90F94" w:rsidRPr="00146018">
        <w:t xml:space="preserve"> CARLOS HAMPTON, HAMP’S ENTERPRISE, LLC</w:t>
      </w:r>
      <w:r w:rsidRPr="00146018">
        <w:t xml:space="preserve"> </w:t>
      </w:r>
    </w:p>
    <w:p w14:paraId="664ABD1C" w14:textId="77777777" w:rsidR="007111A1" w:rsidRPr="00375EB4" w:rsidRDefault="007111A1" w:rsidP="007111A1">
      <w:pPr>
        <w:spacing w:after="0" w:line="240" w:lineRule="auto"/>
        <w:rPr>
          <w:rFonts w:ascii="Times New Roman" w:hAnsi="Times New Roman" w:cs="Times New Roman"/>
          <w:sz w:val="24"/>
          <w:szCs w:val="24"/>
        </w:rPr>
      </w:pPr>
    </w:p>
    <w:p w14:paraId="5C45CFD5" w14:textId="77777777" w:rsidR="007111A1" w:rsidRPr="008B066F" w:rsidRDefault="007111A1" w:rsidP="007111A1">
      <w:pPr>
        <w:spacing w:after="0" w:line="240" w:lineRule="auto"/>
        <w:ind w:left="720"/>
        <w:rPr>
          <w:rFonts w:ascii="Times New Roman" w:hAnsi="Times New Roman" w:cs="Times New Roman"/>
          <w:b/>
          <w:bCs/>
          <w:sz w:val="24"/>
          <w:szCs w:val="24"/>
        </w:rPr>
      </w:pPr>
      <w:r w:rsidRPr="008B066F">
        <w:rPr>
          <w:rFonts w:ascii="Times New Roman" w:hAnsi="Times New Roman" w:cs="Times New Roman"/>
          <w:b/>
          <w:bCs/>
          <w:sz w:val="24"/>
          <w:szCs w:val="24"/>
        </w:rPr>
        <w:t>Brief:</w:t>
      </w:r>
    </w:p>
    <w:p w14:paraId="7D431776" w14:textId="3F1742DF" w:rsidR="007111A1" w:rsidRPr="00375EB4" w:rsidRDefault="007111A1" w:rsidP="007111A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Pr="00375EB4">
        <w:rPr>
          <w:rFonts w:ascii="Times New Roman" w:hAnsi="Times New Roman" w:cs="Times New Roman"/>
          <w:sz w:val="24"/>
          <w:szCs w:val="24"/>
        </w:rPr>
        <w:t xml:space="preserve">pplication </w:t>
      </w:r>
      <w:r w:rsidRPr="007111A1">
        <w:rPr>
          <w:rFonts w:ascii="Times New Roman" w:hAnsi="Times New Roman" w:cs="Times New Roman"/>
          <w:b/>
          <w:bCs/>
          <w:sz w:val="24"/>
          <w:szCs w:val="24"/>
        </w:rPr>
        <w:t>#24-34761-DEMO (DEMO-RSFD)</w:t>
      </w:r>
      <w:r w:rsidRPr="00375EB4">
        <w:rPr>
          <w:rFonts w:ascii="Times New Roman" w:hAnsi="Times New Roman" w:cs="Times New Roman"/>
          <w:sz w:val="24"/>
          <w:szCs w:val="24"/>
        </w:rPr>
        <w:t xml:space="preserve"> </w:t>
      </w:r>
      <w:r>
        <w:rPr>
          <w:rFonts w:ascii="Times New Roman" w:hAnsi="Times New Roman" w:cs="Times New Roman"/>
          <w:sz w:val="24"/>
          <w:szCs w:val="24"/>
        </w:rPr>
        <w:t xml:space="preserve">for a demolition permit </w:t>
      </w:r>
      <w:r w:rsidRPr="00375EB4">
        <w:rPr>
          <w:rFonts w:ascii="Times New Roman" w:hAnsi="Times New Roman" w:cs="Times New Roman"/>
          <w:sz w:val="24"/>
          <w:szCs w:val="24"/>
        </w:rPr>
        <w:t xml:space="preserve">requiring City Council review and approval for the following property located at </w:t>
      </w:r>
      <w:r w:rsidRPr="007111A1">
        <w:rPr>
          <w:rFonts w:ascii="Times New Roman" w:hAnsi="Times New Roman" w:cs="Times New Roman"/>
          <w:b/>
          <w:bCs/>
          <w:sz w:val="24"/>
          <w:szCs w:val="24"/>
        </w:rPr>
        <w:t>2225 N. Derbigny Street, Council District D</w:t>
      </w:r>
      <w:r w:rsidRPr="00375EB4">
        <w:rPr>
          <w:rFonts w:ascii="Times New Roman" w:hAnsi="Times New Roman" w:cs="Times New Roman"/>
          <w:sz w:val="24"/>
          <w:szCs w:val="24"/>
        </w:rPr>
        <w:t>.</w:t>
      </w:r>
    </w:p>
    <w:p w14:paraId="11E7F817" w14:textId="77777777" w:rsidR="007111A1" w:rsidRPr="00375EB4" w:rsidRDefault="007111A1" w:rsidP="007111A1">
      <w:pPr>
        <w:spacing w:after="0" w:line="240" w:lineRule="auto"/>
        <w:ind w:left="720"/>
        <w:rPr>
          <w:rFonts w:ascii="Times New Roman" w:hAnsi="Times New Roman" w:cs="Times New Roman"/>
          <w:sz w:val="24"/>
          <w:szCs w:val="24"/>
        </w:rPr>
      </w:pPr>
    </w:p>
    <w:p w14:paraId="0B254554" w14:textId="77777777" w:rsidR="007111A1" w:rsidRPr="00375EB4" w:rsidRDefault="007111A1" w:rsidP="007111A1">
      <w:pPr>
        <w:spacing w:after="0" w:line="240" w:lineRule="auto"/>
        <w:ind w:left="720"/>
        <w:rPr>
          <w:rFonts w:ascii="Times New Roman" w:hAnsi="Times New Roman" w:cs="Times New Roman"/>
          <w:b/>
          <w:bCs/>
          <w:sz w:val="24"/>
          <w:szCs w:val="24"/>
        </w:rPr>
      </w:pPr>
      <w:r w:rsidRPr="00375EB4">
        <w:rPr>
          <w:rFonts w:ascii="Times New Roman" w:hAnsi="Times New Roman" w:cs="Times New Roman"/>
          <w:b/>
          <w:bCs/>
          <w:sz w:val="24"/>
          <w:szCs w:val="24"/>
        </w:rPr>
        <w:t>Annotation:</w:t>
      </w:r>
    </w:p>
    <w:p w14:paraId="2FE1591F" w14:textId="0DB63450" w:rsidR="007111A1" w:rsidRDefault="007111A1" w:rsidP="007111A1">
      <w:pPr>
        <w:spacing w:after="0" w:line="240" w:lineRule="auto"/>
        <w:ind w:left="720"/>
        <w:rPr>
          <w:rFonts w:ascii="Times New Roman" w:hAnsi="Times New Roman" w:cs="Times New Roman"/>
          <w:b/>
          <w:bCs/>
          <w:i/>
          <w:iCs/>
          <w:sz w:val="24"/>
          <w:szCs w:val="24"/>
        </w:rPr>
      </w:pPr>
      <w:r>
        <w:rPr>
          <w:rFonts w:ascii="Times New Roman" w:hAnsi="Times New Roman" w:cs="Times New Roman"/>
          <w:b/>
          <w:bCs/>
          <w:sz w:val="24"/>
          <w:szCs w:val="24"/>
        </w:rPr>
        <w:t xml:space="preserve">(Cm. Green, District D, Cn Deadline </w:t>
      </w:r>
      <w:r w:rsidR="002E048A">
        <w:rPr>
          <w:rFonts w:ascii="Times New Roman" w:hAnsi="Times New Roman" w:cs="Times New Roman"/>
          <w:b/>
          <w:bCs/>
          <w:sz w:val="24"/>
          <w:szCs w:val="24"/>
        </w:rPr>
        <w:t>3</w:t>
      </w:r>
      <w:r w:rsidR="00E12DEE">
        <w:rPr>
          <w:rFonts w:ascii="Times New Roman" w:hAnsi="Times New Roman" w:cs="Times New Roman"/>
          <w:b/>
          <w:bCs/>
          <w:sz w:val="24"/>
          <w:szCs w:val="24"/>
        </w:rPr>
        <w:t>/</w:t>
      </w:r>
      <w:r w:rsidR="002E048A">
        <w:rPr>
          <w:rFonts w:ascii="Times New Roman" w:hAnsi="Times New Roman" w:cs="Times New Roman"/>
          <w:b/>
          <w:bCs/>
          <w:sz w:val="24"/>
          <w:szCs w:val="24"/>
        </w:rPr>
        <w:t>16</w:t>
      </w:r>
      <w:r w:rsidR="00E12DEE">
        <w:rPr>
          <w:rFonts w:ascii="Times New Roman" w:hAnsi="Times New Roman" w:cs="Times New Roman"/>
          <w:b/>
          <w:bCs/>
          <w:sz w:val="24"/>
          <w:szCs w:val="24"/>
        </w:rPr>
        <w:t>/</w:t>
      </w:r>
      <w:r w:rsidRPr="00375EB4">
        <w:rPr>
          <w:rFonts w:ascii="Times New Roman" w:hAnsi="Times New Roman" w:cs="Times New Roman"/>
          <w:b/>
          <w:bCs/>
          <w:i/>
          <w:iCs/>
          <w:sz w:val="24"/>
          <w:szCs w:val="24"/>
        </w:rPr>
        <w:t>25).</w:t>
      </w:r>
    </w:p>
    <w:p w14:paraId="529445E5" w14:textId="10B12263" w:rsidR="00E12DEE" w:rsidRDefault="00E12DEE" w:rsidP="007111A1">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(Communication received 1/30/25</w:t>
      </w:r>
      <w:r w:rsidR="00A90F94">
        <w:rPr>
          <w:rFonts w:ascii="Times New Roman" w:hAnsi="Times New Roman" w:cs="Times New Roman"/>
          <w:b/>
          <w:bCs/>
          <w:sz w:val="24"/>
          <w:szCs w:val="24"/>
        </w:rPr>
        <w:t>).</w:t>
      </w:r>
    </w:p>
    <w:p w14:paraId="1FB9A0C4" w14:textId="77777777" w:rsidR="001D7EF0" w:rsidRPr="001D7EF0" w:rsidRDefault="001D7EF0" w:rsidP="00AA6F87">
      <w:pPr>
        <w:pStyle w:val="AgendaItem"/>
        <w:numPr>
          <w:ilvl w:val="0"/>
          <w:numId w:val="0"/>
        </w:numPr>
      </w:pPr>
    </w:p>
    <w:p w14:paraId="49ACC68F" w14:textId="77777777" w:rsidR="004024AC" w:rsidRDefault="004024AC" w:rsidP="00B4210A">
      <w:pPr>
        <w:spacing w:after="0" w:line="240" w:lineRule="auto"/>
        <w:ind w:left="720"/>
        <w:rPr>
          <w:rFonts w:ascii="Times New Roman" w:hAnsi="Times New Roman" w:cs="Times New Roman"/>
          <w:b/>
          <w:bCs/>
          <w:sz w:val="24"/>
          <w:szCs w:val="24"/>
        </w:rPr>
      </w:pPr>
    </w:p>
    <w:p w14:paraId="3E1E404F" w14:textId="77777777" w:rsidR="004024AC" w:rsidRDefault="004024AC" w:rsidP="00B4210A">
      <w:pPr>
        <w:spacing w:after="0" w:line="240" w:lineRule="auto"/>
        <w:ind w:left="720"/>
        <w:rPr>
          <w:rFonts w:ascii="Times New Roman" w:hAnsi="Times New Roman" w:cs="Times New Roman"/>
          <w:b/>
          <w:bCs/>
          <w:sz w:val="24"/>
          <w:szCs w:val="24"/>
        </w:rPr>
      </w:pPr>
    </w:p>
    <w:p w14:paraId="36E757BF" w14:textId="37DDB91E" w:rsidR="006B3C41" w:rsidRDefault="006B3C41" w:rsidP="00AA6F87">
      <w:pPr>
        <w:pStyle w:val="AgendaItem"/>
      </w:pPr>
      <w:r>
        <w:t>LEGISLATIVE GROUPING</w:t>
      </w:r>
    </w:p>
    <w:p w14:paraId="26B2D48F" w14:textId="77777777" w:rsidR="006B3C41" w:rsidRDefault="006B3C41" w:rsidP="00AA6F87">
      <w:pPr>
        <w:pStyle w:val="AgendaItem"/>
        <w:numPr>
          <w:ilvl w:val="0"/>
          <w:numId w:val="0"/>
        </w:numPr>
      </w:pPr>
    </w:p>
    <w:p w14:paraId="5D20D76A" w14:textId="7C888C5B" w:rsidR="000F42E4" w:rsidRPr="00FD7052" w:rsidRDefault="006B3C41" w:rsidP="00AA6F87">
      <w:pPr>
        <w:pStyle w:val="AgendaItem"/>
        <w:numPr>
          <w:ilvl w:val="0"/>
          <w:numId w:val="0"/>
        </w:numPr>
      </w:pPr>
      <w:r>
        <w:t xml:space="preserve">a. </w:t>
      </w:r>
      <w:r>
        <w:tab/>
      </w:r>
      <w:r w:rsidR="000F42E4" w:rsidRPr="00FD7052">
        <w:t>EXTENSION REQUEST – OF J. NICOLE WEBRE, WEBRE CONSULTING</w:t>
      </w:r>
    </w:p>
    <w:p w14:paraId="4FF4D34D" w14:textId="77777777" w:rsidR="000F42E4" w:rsidRPr="007D1D21" w:rsidRDefault="000F42E4" w:rsidP="000F42E4">
      <w:pPr>
        <w:spacing w:after="0" w:line="240" w:lineRule="auto"/>
        <w:rPr>
          <w:rFonts w:ascii="Times New Roman" w:hAnsi="Times New Roman" w:cs="Times New Roman"/>
          <w:sz w:val="24"/>
          <w:szCs w:val="24"/>
        </w:rPr>
      </w:pPr>
    </w:p>
    <w:p w14:paraId="7E5B09FC" w14:textId="77777777" w:rsidR="000F42E4" w:rsidRPr="007D1D21" w:rsidRDefault="000F42E4" w:rsidP="000F42E4">
      <w:pPr>
        <w:spacing w:after="0" w:line="240" w:lineRule="auto"/>
        <w:ind w:left="720"/>
        <w:rPr>
          <w:rFonts w:ascii="Times New Roman" w:hAnsi="Times New Roman" w:cs="Times New Roman"/>
          <w:b/>
          <w:bCs/>
          <w:sz w:val="24"/>
          <w:szCs w:val="24"/>
        </w:rPr>
      </w:pPr>
      <w:r w:rsidRPr="007D1D21">
        <w:rPr>
          <w:rFonts w:ascii="Times New Roman" w:hAnsi="Times New Roman" w:cs="Times New Roman"/>
          <w:b/>
          <w:bCs/>
          <w:sz w:val="24"/>
          <w:szCs w:val="24"/>
        </w:rPr>
        <w:t>Brief:</w:t>
      </w:r>
    </w:p>
    <w:p w14:paraId="059B00A9" w14:textId="77777777" w:rsidR="000F42E4" w:rsidRPr="007D1D21" w:rsidRDefault="000F42E4" w:rsidP="000F42E4">
      <w:pPr>
        <w:spacing w:after="0" w:line="240" w:lineRule="auto"/>
        <w:ind w:left="720"/>
        <w:rPr>
          <w:rFonts w:ascii="Times New Roman" w:hAnsi="Times New Roman" w:cs="Times New Roman"/>
          <w:sz w:val="24"/>
          <w:szCs w:val="24"/>
        </w:rPr>
      </w:pPr>
      <w:r w:rsidRPr="007D1D21">
        <w:rPr>
          <w:rFonts w:ascii="Times New Roman" w:hAnsi="Times New Roman" w:cs="Times New Roman"/>
          <w:sz w:val="24"/>
          <w:szCs w:val="24"/>
        </w:rPr>
        <w:t xml:space="preserve">Requesting an extension of time for a conditional use for Zoning Docket No. 106/19, Ordinance No. 28,298 M.C.S., pursuant to Article 4, Section 4.3.H.1(b) and 4.3.H.2(b) of the Comprehensive Zoning Ordinance (CZO) for property located at </w:t>
      </w:r>
      <w:r w:rsidRPr="007D1D21">
        <w:rPr>
          <w:rFonts w:ascii="Times New Roman" w:hAnsi="Times New Roman" w:cs="Times New Roman"/>
          <w:b/>
          <w:bCs/>
          <w:sz w:val="24"/>
          <w:szCs w:val="24"/>
        </w:rPr>
        <w:t>4439 Canal Street</w:t>
      </w:r>
      <w:r w:rsidRPr="007D1D21">
        <w:rPr>
          <w:rFonts w:ascii="Times New Roman" w:hAnsi="Times New Roman" w:cs="Times New Roman"/>
          <w:sz w:val="24"/>
          <w:szCs w:val="24"/>
        </w:rPr>
        <w:t>.</w:t>
      </w:r>
    </w:p>
    <w:p w14:paraId="26750D77" w14:textId="77777777" w:rsidR="000F42E4" w:rsidRPr="007D1D21" w:rsidRDefault="000F42E4" w:rsidP="000F42E4">
      <w:pPr>
        <w:spacing w:after="0" w:line="240" w:lineRule="auto"/>
        <w:ind w:left="720"/>
        <w:rPr>
          <w:rFonts w:ascii="Times New Roman" w:hAnsi="Times New Roman" w:cs="Times New Roman"/>
          <w:sz w:val="24"/>
          <w:szCs w:val="24"/>
        </w:rPr>
      </w:pPr>
    </w:p>
    <w:p w14:paraId="73925F4D" w14:textId="77777777" w:rsidR="000F42E4" w:rsidRPr="007D1D21" w:rsidRDefault="000F42E4" w:rsidP="000F42E4">
      <w:pPr>
        <w:spacing w:after="0" w:line="240" w:lineRule="auto"/>
        <w:ind w:left="720"/>
        <w:rPr>
          <w:rFonts w:ascii="Times New Roman" w:hAnsi="Times New Roman" w:cs="Times New Roman"/>
          <w:b/>
          <w:bCs/>
        </w:rPr>
      </w:pPr>
      <w:r w:rsidRPr="007D1D21">
        <w:rPr>
          <w:rFonts w:ascii="Times New Roman" w:hAnsi="Times New Roman" w:cs="Times New Roman"/>
          <w:b/>
          <w:bCs/>
        </w:rPr>
        <w:t>Annotation:</w:t>
      </w:r>
    </w:p>
    <w:p w14:paraId="515EFB57" w14:textId="6654C3C4" w:rsidR="000F42E4" w:rsidRPr="007D1D21" w:rsidRDefault="000F42E4" w:rsidP="000F42E4">
      <w:pPr>
        <w:spacing w:after="0" w:line="240" w:lineRule="auto"/>
        <w:ind w:left="720"/>
        <w:rPr>
          <w:rFonts w:ascii="Times New Roman" w:hAnsi="Times New Roman" w:cs="Times New Roman"/>
          <w:b/>
          <w:bCs/>
        </w:rPr>
      </w:pPr>
      <w:r w:rsidRPr="007D1D21">
        <w:rPr>
          <w:rFonts w:ascii="Times New Roman" w:hAnsi="Times New Roman" w:cs="Times New Roman"/>
          <w:b/>
          <w:bCs/>
        </w:rPr>
        <w:t xml:space="preserve">(Cm. </w:t>
      </w:r>
      <w:r w:rsidR="00112FB5" w:rsidRPr="007D1D21">
        <w:rPr>
          <w:rFonts w:ascii="Times New Roman" w:hAnsi="Times New Roman" w:cs="Times New Roman"/>
          <w:b/>
          <w:bCs/>
        </w:rPr>
        <w:t>Giarrusso</w:t>
      </w:r>
      <w:r w:rsidRPr="007D1D21">
        <w:rPr>
          <w:rFonts w:ascii="Times New Roman" w:hAnsi="Times New Roman" w:cs="Times New Roman"/>
          <w:b/>
          <w:bCs/>
        </w:rPr>
        <w:t>, District</w:t>
      </w:r>
      <w:r w:rsidR="00112FB5" w:rsidRPr="007D1D21">
        <w:rPr>
          <w:rFonts w:ascii="Times New Roman" w:hAnsi="Times New Roman" w:cs="Times New Roman"/>
          <w:b/>
          <w:bCs/>
        </w:rPr>
        <w:t xml:space="preserve"> A</w:t>
      </w:r>
      <w:r w:rsidRPr="007D1D21">
        <w:rPr>
          <w:rFonts w:ascii="Times New Roman" w:hAnsi="Times New Roman" w:cs="Times New Roman"/>
          <w:b/>
          <w:bCs/>
        </w:rPr>
        <w:t xml:space="preserve">).  </w:t>
      </w:r>
    </w:p>
    <w:p w14:paraId="43DD27E0" w14:textId="221BA86A" w:rsidR="00B62285" w:rsidRDefault="000F42E4"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r w:rsidRPr="007D1D21">
        <w:rPr>
          <w:rFonts w:ascii="Times New Roman" w:eastAsia="Courier New" w:hAnsi="Times New Roman" w:cs="Times New Roman"/>
          <w:b/>
          <w:color w:val="000000"/>
          <w:sz w:val="24"/>
          <w:szCs w:val="24"/>
        </w:rPr>
        <w:tab/>
        <w:t>(Communication received 1/</w:t>
      </w:r>
      <w:r w:rsidR="00112FB5" w:rsidRPr="007D1D21">
        <w:rPr>
          <w:rFonts w:ascii="Times New Roman" w:eastAsia="Courier New" w:hAnsi="Times New Roman" w:cs="Times New Roman"/>
          <w:b/>
          <w:color w:val="000000"/>
          <w:sz w:val="24"/>
          <w:szCs w:val="24"/>
        </w:rPr>
        <w:t>9</w:t>
      </w:r>
      <w:r w:rsidRPr="007D1D21">
        <w:rPr>
          <w:rFonts w:ascii="Times New Roman" w:eastAsia="Courier New" w:hAnsi="Times New Roman" w:cs="Times New Roman"/>
          <w:b/>
          <w:color w:val="000000"/>
          <w:sz w:val="24"/>
          <w:szCs w:val="24"/>
        </w:rPr>
        <w:t>/25).</w:t>
      </w:r>
      <w:bookmarkStart w:id="6" w:name="_Hlk187135284"/>
    </w:p>
    <w:p w14:paraId="6C242A40" w14:textId="77777777" w:rsidR="006B3C41" w:rsidRDefault="006B3C41"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68DD9E3" w14:textId="77777777" w:rsidR="00CB0C1D" w:rsidRDefault="00CB0C1D"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64B715A" w14:textId="1D7D8AA7" w:rsidR="006B3C41" w:rsidRDefault="006B3C41"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 xml:space="preserve">b. </w:t>
      </w:r>
      <w:r>
        <w:rPr>
          <w:rFonts w:ascii="Times New Roman" w:eastAsia="Courier New" w:hAnsi="Times New Roman" w:cs="Times New Roman"/>
          <w:b/>
          <w:color w:val="000000"/>
          <w:sz w:val="24"/>
          <w:szCs w:val="24"/>
        </w:rPr>
        <w:tab/>
        <w:t>MOTION NO. M-25-63 – BY: COUNCILMEMBER GIARRUSSO</w:t>
      </w:r>
    </w:p>
    <w:p w14:paraId="347D52A0" w14:textId="77777777" w:rsidR="006B3C41" w:rsidRDefault="006B3C41"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471326CE" w14:textId="77777777" w:rsidR="006B3C41" w:rsidRDefault="006B3C41" w:rsidP="006B3C41">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6FF843E3" w14:textId="017B0CAE" w:rsidR="00B16C2B" w:rsidRDefault="006B3C41" w:rsidP="006B3C41">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color w:val="000000"/>
          <w:sz w:val="24"/>
          <w:szCs w:val="24"/>
        </w:rPr>
      </w:pPr>
      <w:r w:rsidRPr="006B3C41">
        <w:rPr>
          <w:rFonts w:ascii="Times New Roman" w:eastAsia="Courier New" w:hAnsi="Times New Roman" w:cs="Times New Roman"/>
          <w:bCs/>
          <w:color w:val="000000"/>
          <w:sz w:val="24"/>
          <w:szCs w:val="24"/>
        </w:rPr>
        <w:t xml:space="preserve">Approving and granting the extension request </w:t>
      </w:r>
      <w:r w:rsidR="00E75D89">
        <w:rPr>
          <w:rFonts w:ascii="Times New Roman" w:eastAsia="Courier New" w:hAnsi="Times New Roman" w:cs="Times New Roman"/>
          <w:bCs/>
          <w:color w:val="000000"/>
          <w:sz w:val="24"/>
          <w:szCs w:val="24"/>
        </w:rPr>
        <w:t xml:space="preserve">for one year </w:t>
      </w:r>
      <w:r w:rsidRPr="006B3C41">
        <w:rPr>
          <w:rFonts w:ascii="Times New Roman" w:eastAsia="Courier New" w:hAnsi="Times New Roman" w:cs="Times New Roman"/>
          <w:bCs/>
          <w:color w:val="000000"/>
          <w:sz w:val="24"/>
          <w:szCs w:val="24"/>
        </w:rPr>
        <w:t>for</w:t>
      </w:r>
      <w:r>
        <w:rPr>
          <w:rFonts w:ascii="Times New Roman" w:eastAsia="Courier New" w:hAnsi="Times New Roman" w:cs="Times New Roman"/>
          <w:bCs/>
          <w:color w:val="000000"/>
          <w:sz w:val="24"/>
          <w:szCs w:val="24"/>
        </w:rPr>
        <w:t xml:space="preserve"> property located at </w:t>
      </w:r>
      <w:r w:rsidRPr="006B3C41">
        <w:rPr>
          <w:rFonts w:ascii="Times New Roman" w:eastAsia="Courier New" w:hAnsi="Times New Roman" w:cs="Times New Roman"/>
          <w:b/>
          <w:color w:val="000000"/>
          <w:sz w:val="24"/>
          <w:szCs w:val="24"/>
        </w:rPr>
        <w:t>4439 Canal Street</w:t>
      </w:r>
      <w:r>
        <w:rPr>
          <w:rFonts w:ascii="Times New Roman" w:eastAsia="Courier New" w:hAnsi="Times New Roman" w:cs="Times New Roman"/>
          <w:bCs/>
          <w:color w:val="000000"/>
          <w:sz w:val="24"/>
          <w:szCs w:val="24"/>
        </w:rPr>
        <w:t xml:space="preserve">.  </w:t>
      </w:r>
      <w:r w:rsidRPr="006B3C41">
        <w:rPr>
          <w:rFonts w:ascii="Times New Roman" w:eastAsia="Courier New" w:hAnsi="Times New Roman" w:cs="Times New Roman"/>
          <w:bCs/>
          <w:color w:val="000000"/>
          <w:sz w:val="24"/>
          <w:szCs w:val="24"/>
        </w:rPr>
        <w:t xml:space="preserve"> </w:t>
      </w:r>
    </w:p>
    <w:p w14:paraId="162A9F2D" w14:textId="77777777" w:rsidR="006B3C41" w:rsidRPr="00FC576D" w:rsidRDefault="006B3C41" w:rsidP="006B3C41">
      <w:pPr>
        <w:pStyle w:val="xmsonormal"/>
        <w:shd w:val="clear" w:color="auto" w:fill="FFFFFF"/>
        <w:spacing w:before="0" w:beforeAutospacing="0" w:after="0" w:afterAutospacing="0"/>
        <w:ind w:left="720"/>
        <w:rPr>
          <w:b/>
          <w:bCs/>
          <w:color w:val="242424"/>
        </w:rPr>
      </w:pPr>
    </w:p>
    <w:p w14:paraId="7C293D36" w14:textId="77777777" w:rsidR="006B3C41" w:rsidRPr="009935FD" w:rsidRDefault="006B3C41" w:rsidP="006B3C4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51E45D7" w14:textId="400CB646" w:rsidR="006B3C41" w:rsidRPr="00D75088" w:rsidRDefault="006B3C41" w:rsidP="006B3C41">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1B0BE4E9" w14:textId="77777777" w:rsidR="00B16C2B" w:rsidRDefault="00B16C2B"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9DE4A9D" w14:textId="0C715694" w:rsidR="00D75088" w:rsidRPr="00D75088" w:rsidRDefault="00D75088" w:rsidP="00AA6F87">
      <w:pPr>
        <w:pStyle w:val="AgendaItem"/>
      </w:pPr>
      <w:r w:rsidRPr="00D75088">
        <w:lastRenderedPageBreak/>
        <w:t xml:space="preserve">ZONING DOCKET NO. 93/24 - City Council Motion M-24-376 </w:t>
      </w:r>
    </w:p>
    <w:p w14:paraId="7FE11970" w14:textId="77777777" w:rsidR="00D75088" w:rsidRDefault="00D75088" w:rsidP="00D75088">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7999D237" w14:textId="77777777" w:rsidR="00D75088" w:rsidRPr="00E618FF" w:rsidRDefault="00D75088" w:rsidP="00D75088">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1D2291C7" w14:textId="77777777" w:rsidR="00D75088" w:rsidRPr="00774476" w:rsidRDefault="00D75088" w:rsidP="00D75088">
      <w:pPr>
        <w:widowControl w:val="0"/>
        <w:pBdr>
          <w:top w:val="nil"/>
          <w:left w:val="nil"/>
          <w:bottom w:val="nil"/>
          <w:right w:val="nil"/>
          <w:between w:val="nil"/>
        </w:pBdr>
        <w:spacing w:after="0" w:line="240" w:lineRule="auto"/>
        <w:ind w:left="720"/>
        <w:rPr>
          <w:rFonts w:ascii="Times New Roman" w:eastAsia="Courier New" w:hAnsi="Times New Roman" w:cs="Times New Roman"/>
          <w:b/>
          <w:color w:val="000000"/>
          <w:sz w:val="24"/>
          <w:szCs w:val="24"/>
        </w:rPr>
      </w:pPr>
      <w:r w:rsidRPr="00E618FF">
        <w:rPr>
          <w:rFonts w:ascii="Times New Roman" w:eastAsia="Courier New" w:hAnsi="Times New Roman" w:cs="Times New Roman"/>
          <w:bCs/>
          <w:color w:val="000000"/>
          <w:sz w:val="24"/>
          <w:szCs w:val="24"/>
        </w:rPr>
        <w:t>Request</w:t>
      </w:r>
      <w:r>
        <w:rPr>
          <w:rFonts w:ascii="Times New Roman" w:eastAsia="Courier New" w:hAnsi="Times New Roman" w:cs="Times New Roman"/>
          <w:bCs/>
          <w:color w:val="000000"/>
          <w:sz w:val="24"/>
          <w:szCs w:val="24"/>
        </w:rPr>
        <w:t>ing an</w:t>
      </w:r>
      <w:r w:rsidRPr="00E618FF">
        <w:rPr>
          <w:rFonts w:ascii="Times New Roman" w:eastAsia="Courier New" w:hAnsi="Times New Roman" w:cs="Times New Roman"/>
          <w:bCs/>
          <w:color w:val="000000"/>
          <w:sz w:val="24"/>
          <w:szCs w:val="24"/>
        </w:rPr>
        <w:t xml:space="preserve"> Amendment to the text of the Comprehensive Zoning Ordinance to create “Ice Manufacturing and Vending Machines” as principal and accessory uses in all non</w:t>
      </w:r>
      <w:r>
        <w:rPr>
          <w:rFonts w:ascii="Times New Roman" w:eastAsia="Courier New" w:hAnsi="Times New Roman" w:cs="Times New Roman"/>
          <w:bCs/>
          <w:color w:val="000000"/>
          <w:sz w:val="24"/>
          <w:szCs w:val="24"/>
        </w:rPr>
        <w:t>-</w:t>
      </w:r>
      <w:r w:rsidRPr="00E618FF">
        <w:rPr>
          <w:rFonts w:ascii="Times New Roman" w:eastAsia="Courier New" w:hAnsi="Times New Roman" w:cs="Times New Roman"/>
          <w:bCs/>
          <w:color w:val="000000"/>
          <w:sz w:val="24"/>
          <w:szCs w:val="24"/>
        </w:rPr>
        <w:t>residential zoning districts except for the HU-B1A Historic Urban Neighborhood Business District.</w:t>
      </w:r>
      <w:r>
        <w:rPr>
          <w:rFonts w:ascii="Times New Roman" w:eastAsia="Courier New" w:hAnsi="Times New Roman" w:cs="Times New Roman"/>
          <w:bCs/>
          <w:color w:val="000000"/>
          <w:sz w:val="24"/>
          <w:szCs w:val="24"/>
        </w:rPr>
        <w:t xml:space="preserve">  The recommendation of the City Planning Commission being </w:t>
      </w:r>
      <w:r w:rsidRPr="00B45750">
        <w:rPr>
          <w:rFonts w:ascii="Times New Roman" w:eastAsia="Courier New" w:hAnsi="Times New Roman" w:cs="Times New Roman"/>
          <w:b/>
          <w:color w:val="000000"/>
          <w:sz w:val="24"/>
          <w:szCs w:val="24"/>
        </w:rPr>
        <w:t>“FOR DENIAL”</w:t>
      </w:r>
      <w:r>
        <w:rPr>
          <w:rFonts w:ascii="Times New Roman" w:eastAsia="Courier New" w:hAnsi="Times New Roman" w:cs="Times New Roman"/>
          <w:b/>
          <w:color w:val="000000"/>
          <w:sz w:val="24"/>
          <w:szCs w:val="24"/>
        </w:rPr>
        <w:t>.</w:t>
      </w:r>
    </w:p>
    <w:p w14:paraId="523F3444" w14:textId="77777777" w:rsidR="00D75088" w:rsidRDefault="00D75088" w:rsidP="00D75088">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5DC4FEA6" w14:textId="77777777" w:rsidR="00D75088" w:rsidRPr="00774476" w:rsidRDefault="00D75088" w:rsidP="00D75088">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696A205C" w14:textId="77777777" w:rsidR="00D75088" w:rsidRDefault="00D75088" w:rsidP="00D75088">
      <w:pPr>
        <w:autoSpaceDE w:val="0"/>
        <w:autoSpaceDN w:val="0"/>
        <w:adjustRightInd w:val="0"/>
        <w:spacing w:after="0" w:line="240" w:lineRule="auto"/>
        <w:ind w:left="720"/>
        <w:jc w:val="both"/>
        <w:rPr>
          <w:rFonts w:ascii="Times New Roman" w:hAnsi="Times New Roman" w:cs="Times New Roman"/>
          <w:b/>
          <w:bCs/>
        </w:rPr>
      </w:pPr>
      <w:r w:rsidRPr="00D75088">
        <w:rPr>
          <w:rFonts w:ascii="Times New Roman" w:hAnsi="Times New Roman" w:cs="Times New Roman"/>
          <w:b/>
          <w:bCs/>
        </w:rPr>
        <w:t>(All Cms. Deadline for Council action 3/10/25).</w:t>
      </w:r>
    </w:p>
    <w:p w14:paraId="446A4799" w14:textId="77777777" w:rsidR="008C3371" w:rsidRDefault="008C3371" w:rsidP="00D75088">
      <w:pPr>
        <w:autoSpaceDE w:val="0"/>
        <w:autoSpaceDN w:val="0"/>
        <w:adjustRightInd w:val="0"/>
        <w:spacing w:after="0" w:line="240" w:lineRule="auto"/>
        <w:ind w:left="720"/>
        <w:jc w:val="both"/>
        <w:rPr>
          <w:rFonts w:ascii="Times New Roman" w:hAnsi="Times New Roman" w:cs="Times New Roman"/>
          <w:b/>
          <w:bCs/>
        </w:rPr>
      </w:pPr>
    </w:p>
    <w:p w14:paraId="6E18842E" w14:textId="77777777" w:rsidR="008C3371" w:rsidRDefault="008C3371" w:rsidP="00D75088">
      <w:pPr>
        <w:autoSpaceDE w:val="0"/>
        <w:autoSpaceDN w:val="0"/>
        <w:adjustRightInd w:val="0"/>
        <w:spacing w:after="0" w:line="240" w:lineRule="auto"/>
        <w:ind w:left="720"/>
        <w:jc w:val="both"/>
        <w:rPr>
          <w:rFonts w:ascii="Times New Roman" w:hAnsi="Times New Roman" w:cs="Times New Roman"/>
          <w:b/>
          <w:bCs/>
        </w:rPr>
      </w:pPr>
    </w:p>
    <w:p w14:paraId="6885C253" w14:textId="77777777" w:rsidR="008C3371" w:rsidRDefault="008C3371" w:rsidP="00D75088">
      <w:pPr>
        <w:autoSpaceDE w:val="0"/>
        <w:autoSpaceDN w:val="0"/>
        <w:adjustRightInd w:val="0"/>
        <w:spacing w:after="0" w:line="240" w:lineRule="auto"/>
        <w:ind w:left="720"/>
        <w:jc w:val="both"/>
        <w:rPr>
          <w:rFonts w:ascii="Times New Roman" w:hAnsi="Times New Roman" w:cs="Times New Roman"/>
          <w:b/>
          <w:bCs/>
        </w:rPr>
      </w:pPr>
    </w:p>
    <w:p w14:paraId="4973D404" w14:textId="77777777" w:rsidR="008C3371" w:rsidRDefault="008C3371" w:rsidP="00D75088">
      <w:pPr>
        <w:autoSpaceDE w:val="0"/>
        <w:autoSpaceDN w:val="0"/>
        <w:adjustRightInd w:val="0"/>
        <w:spacing w:after="0" w:line="240" w:lineRule="auto"/>
        <w:ind w:left="720"/>
        <w:jc w:val="both"/>
        <w:rPr>
          <w:rFonts w:ascii="Times New Roman" w:hAnsi="Times New Roman" w:cs="Times New Roman"/>
          <w:b/>
          <w:bCs/>
        </w:rPr>
      </w:pPr>
    </w:p>
    <w:p w14:paraId="47FB5B82" w14:textId="77777777" w:rsidR="008C3371" w:rsidRPr="00D75088" w:rsidRDefault="008C3371" w:rsidP="00D75088">
      <w:pPr>
        <w:autoSpaceDE w:val="0"/>
        <w:autoSpaceDN w:val="0"/>
        <w:adjustRightInd w:val="0"/>
        <w:spacing w:after="0" w:line="240" w:lineRule="auto"/>
        <w:ind w:left="720"/>
        <w:jc w:val="both"/>
        <w:rPr>
          <w:rFonts w:ascii="Times New Roman" w:hAnsi="Times New Roman" w:cs="Times New Roman"/>
          <w:b/>
          <w:bCs/>
        </w:rPr>
      </w:pPr>
    </w:p>
    <w:p w14:paraId="2538E259" w14:textId="2E498E92" w:rsidR="00D75088" w:rsidRPr="00D75088" w:rsidRDefault="00D75088" w:rsidP="00AA6F87">
      <w:pPr>
        <w:pStyle w:val="AgendaItem"/>
      </w:pPr>
      <w:r w:rsidRPr="00D75088">
        <w:t>LEGISLATIVE GROUPING</w:t>
      </w:r>
    </w:p>
    <w:p w14:paraId="1250260F" w14:textId="77777777" w:rsidR="00D75088" w:rsidRPr="00E618FF" w:rsidRDefault="00D75088" w:rsidP="00D75088">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27D0C9FE" w14:textId="77777777" w:rsidR="00D75088" w:rsidRPr="006E6E63" w:rsidRDefault="00D75088" w:rsidP="00D75088">
      <w:pPr>
        <w:pStyle w:val="ListParagraph"/>
        <w:widowControl w:val="0"/>
        <w:pBdr>
          <w:top w:val="nil"/>
          <w:left w:val="nil"/>
          <w:bottom w:val="nil"/>
          <w:right w:val="nil"/>
          <w:between w:val="nil"/>
        </w:pBdr>
        <w:spacing w:after="0" w:line="240" w:lineRule="auto"/>
        <w:ind w:hanging="720"/>
        <w:rPr>
          <w:rFonts w:ascii="Times New Roman" w:eastAsia="Courier New" w:hAnsi="Times New Roman" w:cs="Times New Roman"/>
          <w:b/>
          <w:caps/>
          <w:color w:val="000000"/>
          <w:sz w:val="24"/>
          <w:szCs w:val="24"/>
        </w:rPr>
      </w:pPr>
      <w:r>
        <w:rPr>
          <w:rFonts w:ascii="Times New Roman Bold" w:eastAsia="Courier New" w:hAnsi="Times New Roman Bold" w:cs="Times New Roman"/>
          <w:b/>
          <w:color w:val="000000"/>
          <w:sz w:val="24"/>
          <w:szCs w:val="24"/>
        </w:rPr>
        <w:t>a.</w:t>
      </w:r>
      <w:r>
        <w:rPr>
          <w:rFonts w:ascii="Times New Roman Bold" w:eastAsia="Courier New" w:hAnsi="Times New Roman Bold" w:cs="Times New Roman"/>
          <w:b/>
          <w:color w:val="000000"/>
          <w:sz w:val="24"/>
          <w:szCs w:val="24"/>
        </w:rPr>
        <w:tab/>
      </w:r>
      <w:r w:rsidRPr="006E6E63">
        <w:rPr>
          <w:rFonts w:ascii="Times New Roman" w:eastAsia="Courier New" w:hAnsi="Times New Roman" w:cs="Times New Roman"/>
          <w:b/>
          <w:caps/>
          <w:color w:val="000000"/>
          <w:sz w:val="24"/>
          <w:szCs w:val="24"/>
        </w:rPr>
        <w:t xml:space="preserve">Zoning Docket NO. 95/24 - City Council Motion No. M-23-146 </w:t>
      </w:r>
    </w:p>
    <w:p w14:paraId="0FE1E620" w14:textId="77777777" w:rsidR="00D75088" w:rsidRDefault="00D75088" w:rsidP="00D75088">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68460CB9" w14:textId="77777777" w:rsidR="00D75088" w:rsidRPr="00F255FA" w:rsidRDefault="00D75088" w:rsidP="00D75088">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626310C3" w14:textId="77777777" w:rsidR="00D75088" w:rsidRPr="006036D6" w:rsidRDefault="00D75088" w:rsidP="00D75088">
      <w:pPr>
        <w:widowControl w:val="0"/>
        <w:pBdr>
          <w:top w:val="nil"/>
          <w:left w:val="nil"/>
          <w:bottom w:val="nil"/>
          <w:right w:val="nil"/>
          <w:between w:val="nil"/>
        </w:pBdr>
        <w:spacing w:after="0" w:line="240" w:lineRule="auto"/>
        <w:ind w:left="720"/>
        <w:rPr>
          <w:rFonts w:ascii="Times New Roman" w:eastAsia="Courier New" w:hAnsi="Times New Roman" w:cs="Times New Roman"/>
          <w:bCs/>
          <w:color w:val="000000"/>
          <w:sz w:val="24"/>
          <w:szCs w:val="24"/>
        </w:rPr>
      </w:pPr>
      <w:r w:rsidRPr="00E618FF">
        <w:rPr>
          <w:rFonts w:ascii="Times New Roman" w:eastAsia="Courier New" w:hAnsi="Times New Roman" w:cs="Times New Roman"/>
          <w:bCs/>
          <w:color w:val="000000"/>
          <w:sz w:val="24"/>
          <w:szCs w:val="24"/>
        </w:rPr>
        <w:t>Request</w:t>
      </w:r>
      <w:r>
        <w:rPr>
          <w:rFonts w:ascii="Times New Roman" w:eastAsia="Courier New" w:hAnsi="Times New Roman" w:cs="Times New Roman"/>
          <w:bCs/>
          <w:color w:val="000000"/>
          <w:sz w:val="24"/>
          <w:szCs w:val="24"/>
        </w:rPr>
        <w:t>ing an</w:t>
      </w:r>
      <w:r w:rsidRPr="00E618FF">
        <w:rPr>
          <w:rFonts w:ascii="Times New Roman" w:eastAsia="Courier New" w:hAnsi="Times New Roman" w:cs="Times New Roman"/>
          <w:bCs/>
          <w:color w:val="000000"/>
          <w:sz w:val="24"/>
          <w:szCs w:val="24"/>
        </w:rPr>
        <w:t xml:space="preserve"> Amendment to text the of Article 25 of the Comprehensive Zoning Ordinance to permit the reduction in size of legally non-conforming electronic billboards and billboards created under the processes outlined in Section 25.7 of the Comprehensive Zoning Ordinance without affecting their non-conforming status. In considering the request, the City Planning Commission is also directed to make changes to Section 24.14 of the Comprehensive Zoning Ordinance to resolve any conflict created. The proposed text change would affect legally non-conforming billboard procedures that are applied citywide.</w:t>
      </w:r>
      <w:r>
        <w:rPr>
          <w:rFonts w:ascii="Times New Roman" w:eastAsia="Courier New" w:hAnsi="Times New Roman" w:cs="Times New Roman"/>
          <w:bCs/>
          <w:color w:val="000000"/>
          <w:sz w:val="24"/>
          <w:szCs w:val="24"/>
        </w:rPr>
        <w:t xml:space="preserve">  The recommendation of the City Planning Commission being </w:t>
      </w:r>
      <w:r w:rsidRPr="00B45750">
        <w:rPr>
          <w:rFonts w:ascii="Times New Roman" w:eastAsia="Courier New" w:hAnsi="Times New Roman" w:cs="Times New Roman"/>
          <w:b/>
          <w:color w:val="000000"/>
          <w:sz w:val="24"/>
          <w:szCs w:val="24"/>
        </w:rPr>
        <w:t>“FOR APPROVAL”</w:t>
      </w:r>
      <w:r>
        <w:rPr>
          <w:rFonts w:ascii="Times New Roman" w:eastAsia="Courier New" w:hAnsi="Times New Roman" w:cs="Times New Roman"/>
          <w:bCs/>
          <w:color w:val="000000"/>
          <w:sz w:val="24"/>
          <w:szCs w:val="24"/>
        </w:rPr>
        <w:t>.</w:t>
      </w:r>
    </w:p>
    <w:p w14:paraId="0D86F6D7" w14:textId="77777777" w:rsidR="00D75088" w:rsidRPr="00E618FF" w:rsidRDefault="00D75088" w:rsidP="00D75088">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0DB83C19" w14:textId="77777777" w:rsidR="00D75088" w:rsidRPr="00774476" w:rsidRDefault="00D75088" w:rsidP="00D75088">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6FE64214" w14:textId="77777777" w:rsidR="00D75088" w:rsidRPr="00D75088" w:rsidRDefault="00D75088" w:rsidP="00D75088">
      <w:pPr>
        <w:autoSpaceDE w:val="0"/>
        <w:autoSpaceDN w:val="0"/>
        <w:adjustRightInd w:val="0"/>
        <w:spacing w:after="0" w:line="240" w:lineRule="auto"/>
        <w:ind w:left="720"/>
        <w:jc w:val="both"/>
        <w:rPr>
          <w:rFonts w:ascii="Times New Roman" w:hAnsi="Times New Roman" w:cs="Times New Roman"/>
          <w:b/>
          <w:bCs/>
        </w:rPr>
      </w:pPr>
      <w:r w:rsidRPr="00D75088">
        <w:rPr>
          <w:rFonts w:ascii="Times New Roman" w:hAnsi="Times New Roman" w:cs="Times New Roman"/>
          <w:b/>
          <w:bCs/>
        </w:rPr>
        <w:t>(All Cms.  Deadline for Council action 3/10/25).</w:t>
      </w:r>
    </w:p>
    <w:p w14:paraId="6F81DF8A" w14:textId="2E47F004" w:rsidR="00D75088" w:rsidRDefault="00D75088" w:rsidP="00D75088">
      <w:pPr>
        <w:pStyle w:val="ListParagraph"/>
        <w:widowControl w:val="0"/>
        <w:autoSpaceDE w:val="0"/>
        <w:autoSpaceDN w:val="0"/>
        <w:adjustRightInd w:val="0"/>
        <w:spacing w:after="0"/>
        <w:ind w:left="0"/>
        <w:rPr>
          <w:rFonts w:ascii="Times New Roman" w:eastAsia="Courier New" w:hAnsi="Times New Roman" w:cs="Times New Roman"/>
          <w:b/>
          <w:bCs/>
          <w:color w:val="000000"/>
          <w:sz w:val="24"/>
          <w:szCs w:val="24"/>
        </w:rPr>
      </w:pPr>
      <w:r w:rsidRPr="00D75088">
        <w:rPr>
          <w:rFonts w:ascii="Times New Roman" w:eastAsia="Courier New" w:hAnsi="Times New Roman" w:cs="Times New Roman"/>
          <w:b/>
          <w:bCs/>
          <w:color w:val="000000"/>
        </w:rPr>
        <w:tab/>
      </w:r>
    </w:p>
    <w:p w14:paraId="6469AF16" w14:textId="77777777" w:rsidR="00D75088" w:rsidRPr="00774476" w:rsidRDefault="00D75088" w:rsidP="00D75088">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456EC5DE" w14:textId="77777777" w:rsidR="00D75088" w:rsidRDefault="00D75088" w:rsidP="00D75088">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A8949CC" w14:textId="28FD1CC2" w:rsidR="00D75088" w:rsidRPr="00FC576D" w:rsidRDefault="00D75088" w:rsidP="005640C6">
      <w:pPr>
        <w:pStyle w:val="xmsonormal"/>
        <w:numPr>
          <w:ilvl w:val="0"/>
          <w:numId w:val="9"/>
        </w:numPr>
        <w:shd w:val="clear" w:color="auto" w:fill="FFFFFF"/>
        <w:spacing w:before="0" w:beforeAutospacing="0" w:after="0" w:afterAutospacing="0"/>
        <w:ind w:left="720" w:hanging="720"/>
        <w:rPr>
          <w:b/>
          <w:bCs/>
          <w:color w:val="242424"/>
        </w:rPr>
      </w:pPr>
      <w:r w:rsidRPr="00FC576D">
        <w:rPr>
          <w:b/>
          <w:bCs/>
          <w:color w:val="242424"/>
        </w:rPr>
        <w:t>MOTION</w:t>
      </w:r>
      <w:r w:rsidR="00FD2373" w:rsidRPr="00955720">
        <w:rPr>
          <w:b/>
          <w:bCs/>
        </w:rPr>
        <w:t xml:space="preserve"> (LYING OVER) </w:t>
      </w:r>
      <w:r w:rsidRPr="00FC576D">
        <w:rPr>
          <w:b/>
          <w:bCs/>
          <w:color w:val="242424"/>
        </w:rPr>
        <w:t>– NO. M-2</w:t>
      </w:r>
      <w:r>
        <w:rPr>
          <w:b/>
          <w:bCs/>
          <w:color w:val="242424"/>
        </w:rPr>
        <w:t>5</w:t>
      </w:r>
      <w:r w:rsidRPr="00FC576D">
        <w:rPr>
          <w:b/>
          <w:bCs/>
          <w:color w:val="242424"/>
        </w:rPr>
        <w:t>-</w:t>
      </w:r>
      <w:r>
        <w:rPr>
          <w:b/>
          <w:bCs/>
          <w:color w:val="242424"/>
        </w:rPr>
        <w:t>42</w:t>
      </w:r>
      <w:r w:rsidRPr="00FC576D">
        <w:rPr>
          <w:b/>
          <w:bCs/>
          <w:color w:val="242424"/>
        </w:rPr>
        <w:t xml:space="preserve"> – BY:  COUNCILMEMBER </w:t>
      </w:r>
      <w:r>
        <w:rPr>
          <w:b/>
          <w:bCs/>
          <w:color w:val="242424"/>
        </w:rPr>
        <w:t>HARRIS</w:t>
      </w:r>
    </w:p>
    <w:p w14:paraId="5FE0F7EA" w14:textId="77777777" w:rsidR="00D75088" w:rsidRPr="00FC576D" w:rsidRDefault="00D75088" w:rsidP="00D75088">
      <w:pPr>
        <w:pStyle w:val="xmsonormal"/>
        <w:shd w:val="clear" w:color="auto" w:fill="FFFFFF"/>
        <w:spacing w:before="0" w:beforeAutospacing="0" w:after="0" w:afterAutospacing="0"/>
        <w:rPr>
          <w:b/>
          <w:bCs/>
          <w:color w:val="242424"/>
        </w:rPr>
      </w:pPr>
    </w:p>
    <w:p w14:paraId="5493BFEC" w14:textId="77777777" w:rsidR="00D75088" w:rsidRPr="00FC576D" w:rsidRDefault="00D75088" w:rsidP="00D75088">
      <w:pPr>
        <w:pStyle w:val="xmsonormal"/>
        <w:shd w:val="clear" w:color="auto" w:fill="FFFFFF"/>
        <w:spacing w:before="0" w:beforeAutospacing="0" w:after="0" w:afterAutospacing="0"/>
        <w:ind w:left="720"/>
        <w:rPr>
          <w:b/>
          <w:bCs/>
          <w:color w:val="242424"/>
        </w:rPr>
      </w:pPr>
      <w:r w:rsidRPr="00FC576D">
        <w:rPr>
          <w:b/>
          <w:bCs/>
          <w:color w:val="242424"/>
        </w:rPr>
        <w:t>Brief:</w:t>
      </w:r>
    </w:p>
    <w:p w14:paraId="43369A80" w14:textId="77777777" w:rsidR="00D75088" w:rsidRPr="00FC576D" w:rsidRDefault="00D75088" w:rsidP="00D75088">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95</w:t>
      </w:r>
      <w:r w:rsidRPr="00373750">
        <w:rPr>
          <w:rFonts w:ascii="Times New Roman" w:hAnsi="Times New Roman" w:cs="Times New Roman"/>
          <w:b/>
          <w:bCs/>
          <w:color w:val="242424"/>
          <w:sz w:val="24"/>
          <w:szCs w:val="24"/>
        </w:rPr>
        <w:t>/24</w:t>
      </w:r>
      <w:r w:rsidRPr="00FC576D">
        <w:rPr>
          <w:rFonts w:ascii="Times New Roman" w:hAnsi="Times New Roman" w:cs="Times New Roman"/>
          <w:color w:val="242424"/>
          <w:sz w:val="24"/>
          <w:szCs w:val="24"/>
        </w:rPr>
        <w:t xml:space="preserve">. </w:t>
      </w:r>
    </w:p>
    <w:p w14:paraId="20D1EB35" w14:textId="77777777" w:rsidR="00D75088" w:rsidRPr="00FC576D" w:rsidRDefault="00D75088" w:rsidP="00D75088">
      <w:pPr>
        <w:pStyle w:val="xmsonormal"/>
        <w:shd w:val="clear" w:color="auto" w:fill="FFFFFF"/>
        <w:spacing w:before="0" w:beforeAutospacing="0" w:after="0" w:afterAutospacing="0"/>
        <w:ind w:left="720"/>
        <w:rPr>
          <w:b/>
          <w:bCs/>
          <w:color w:val="242424"/>
        </w:rPr>
      </w:pPr>
    </w:p>
    <w:p w14:paraId="30390767" w14:textId="77777777" w:rsidR="00D75088" w:rsidRPr="009935FD" w:rsidRDefault="00D75088" w:rsidP="00D75088">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16DDC845" w14:textId="77777777" w:rsidR="00D75088" w:rsidRPr="00D75088" w:rsidRDefault="00D75088" w:rsidP="00D75088">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(This matter was introduced 1/30/25).</w:t>
      </w:r>
    </w:p>
    <w:p w14:paraId="67B8105A" w14:textId="77777777" w:rsidR="00D75088" w:rsidRDefault="00D75088"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23A25238" w14:textId="77777777" w:rsidR="00D75088" w:rsidRDefault="00D75088"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0859A500" w14:textId="77777777" w:rsidR="00547053" w:rsidRDefault="00547053"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27260927" w14:textId="77777777" w:rsidR="00547053" w:rsidRDefault="00547053"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7C5B9083" w14:textId="77777777" w:rsidR="008C3371" w:rsidRDefault="008C3371">
      <w:pPr>
        <w:rPr>
          <w:rFonts w:ascii="Times New Roman" w:eastAsia="Courier New" w:hAnsi="Times New Roman" w:cs="Times New Roman"/>
          <w:b/>
          <w:sz w:val="24"/>
          <w:szCs w:val="24"/>
        </w:rPr>
      </w:pPr>
      <w:r>
        <w:br w:type="page"/>
      </w:r>
    </w:p>
    <w:p w14:paraId="4BD87598" w14:textId="2720FE06" w:rsidR="00547053" w:rsidRPr="00E429EC" w:rsidRDefault="00547053" w:rsidP="00AA6F87">
      <w:pPr>
        <w:pStyle w:val="AgendaItem"/>
      </w:pPr>
      <w:r w:rsidRPr="00E429EC">
        <w:lastRenderedPageBreak/>
        <w:t>Z</w:t>
      </w:r>
      <w:r w:rsidR="008C3371" w:rsidRPr="00E429EC">
        <w:t xml:space="preserve">ONING DOCKET NO.  </w:t>
      </w:r>
      <w:r w:rsidRPr="00E429EC">
        <w:t xml:space="preserve">96/24 </w:t>
      </w:r>
      <w:r w:rsidR="008C3371" w:rsidRPr="00E429EC">
        <w:t>–</w:t>
      </w:r>
      <w:r w:rsidRPr="00E429EC">
        <w:t xml:space="preserve"> C</w:t>
      </w:r>
      <w:r w:rsidR="008C3371" w:rsidRPr="00E429EC">
        <w:t xml:space="preserve">ITY COUNCIL MOTION NO. </w:t>
      </w:r>
      <w:r w:rsidRPr="00E429EC">
        <w:t xml:space="preserve"> M-24-492 </w:t>
      </w:r>
    </w:p>
    <w:p w14:paraId="0C73281A" w14:textId="77777777" w:rsidR="008C3371" w:rsidRPr="00E429EC" w:rsidRDefault="008C3371" w:rsidP="00AA6F87">
      <w:pPr>
        <w:pStyle w:val="AgendaItem"/>
        <w:numPr>
          <w:ilvl w:val="0"/>
          <w:numId w:val="0"/>
        </w:numPr>
        <w:ind w:left="720"/>
      </w:pPr>
    </w:p>
    <w:p w14:paraId="4A241A7D" w14:textId="77777777" w:rsidR="00547053" w:rsidRPr="00E429EC" w:rsidRDefault="00547053" w:rsidP="00547053">
      <w:pPr>
        <w:spacing w:after="0"/>
        <w:ind w:firstLine="720"/>
        <w:rPr>
          <w:rFonts w:ascii="Times New Roman Bold" w:hAnsi="Times New Roman Bold" w:cs="Times New Roman"/>
          <w:b/>
          <w:bCs/>
          <w:sz w:val="24"/>
          <w:szCs w:val="24"/>
        </w:rPr>
      </w:pPr>
      <w:r w:rsidRPr="00E429EC">
        <w:rPr>
          <w:rFonts w:ascii="Times New Roman" w:hAnsi="Times New Roman" w:cs="Times New Roman"/>
          <w:b/>
          <w:bCs/>
          <w:caps/>
          <w:sz w:val="24"/>
          <w:szCs w:val="24"/>
        </w:rPr>
        <w:t>B</w:t>
      </w:r>
      <w:r w:rsidRPr="00E429EC">
        <w:rPr>
          <w:rFonts w:ascii="Times New Roman Bold" w:hAnsi="Times New Roman Bold" w:cs="Times New Roman"/>
          <w:b/>
          <w:bCs/>
          <w:sz w:val="24"/>
          <w:szCs w:val="24"/>
        </w:rPr>
        <w:t>rief:</w:t>
      </w:r>
    </w:p>
    <w:p w14:paraId="6619182E" w14:textId="77777777" w:rsidR="00547053" w:rsidRPr="006118BC" w:rsidRDefault="00547053" w:rsidP="00547053">
      <w:pPr>
        <w:ind w:left="720"/>
        <w:rPr>
          <w:rFonts w:ascii="Times New Roman" w:hAnsi="Times New Roman" w:cs="Times New Roman"/>
        </w:rPr>
      </w:pPr>
      <w:r w:rsidRPr="006118BC">
        <w:rPr>
          <w:rFonts w:ascii="Times New Roman" w:hAnsi="Times New Roman" w:cs="Times New Roman"/>
        </w:rPr>
        <w:t xml:space="preserve">Requesting an Amendment to the text of Article 21, Section 21.8.C.18.r of the Comprehensive Zoning Ordinance to remove special exceptions from block limitations. </w:t>
      </w:r>
    </w:p>
    <w:p w14:paraId="6BC196B1" w14:textId="77777777" w:rsidR="00547053" w:rsidRPr="006118BC" w:rsidRDefault="00547053" w:rsidP="00547053">
      <w:pPr>
        <w:ind w:left="720"/>
        <w:rPr>
          <w:rFonts w:ascii="Times New Roman" w:hAnsi="Times New Roman" w:cs="Times New Roman"/>
        </w:rPr>
      </w:pPr>
      <w:r w:rsidRPr="006118BC">
        <w:rPr>
          <w:rFonts w:ascii="Times New Roman" w:hAnsi="Times New Roman" w:cs="Times New Roman"/>
        </w:rPr>
        <w:t xml:space="preserve">The amendment to Article 21, On-Site Development Standards, Section 21.8.C.18.r is to read as follows (text that is to be deleted is shown as strikethroughs). </w:t>
      </w:r>
    </w:p>
    <w:p w14:paraId="7CBEF969" w14:textId="77777777" w:rsidR="00547053" w:rsidRPr="00542547" w:rsidRDefault="00547053" w:rsidP="00547053">
      <w:pPr>
        <w:ind w:left="720"/>
        <w:rPr>
          <w:rFonts w:ascii="Times New Roman" w:hAnsi="Times New Roman" w:cs="Times New Roman"/>
          <w:strike/>
        </w:rPr>
      </w:pPr>
      <w:r w:rsidRPr="00542547">
        <w:rPr>
          <w:rFonts w:ascii="Times New Roman" w:hAnsi="Times New Roman" w:cs="Times New Roman"/>
          <w:strike/>
        </w:rPr>
        <w:t>r. Any property owner may request a special exception from an applicable block limitation, provided that no more than two (2) special exceptions may be in effect within any block at one time. All applications for a special exception shall include a Project Neighborhood Participation Program (Project NPP), conducted in accordance with Section 4.2.D.2, except that the mailed notice to owners of record required by Section 3.3.B.2.b shall be limited to properties located within one hundred (100) feet of the property lines of the subject property. Said request shall be submitted to the Executive Director of the City Planning Commission, who shall review and make recommendations to the ZD 096/24 2 City Council relative to the special exception request. The City Planning staff shall render its recommendations within sixty days of receipt, using the following review standards:</w:t>
      </w:r>
    </w:p>
    <w:p w14:paraId="45732DC0" w14:textId="77777777" w:rsidR="00547053" w:rsidRPr="00542547" w:rsidRDefault="00547053" w:rsidP="00547053">
      <w:pPr>
        <w:ind w:firstLine="720"/>
        <w:rPr>
          <w:rFonts w:ascii="Times New Roman" w:hAnsi="Times New Roman" w:cs="Times New Roman"/>
          <w:strike/>
        </w:rPr>
      </w:pPr>
      <w:r w:rsidRPr="00542547">
        <w:rPr>
          <w:rFonts w:ascii="Times New Roman" w:hAnsi="Times New Roman" w:cs="Times New Roman"/>
          <w:strike/>
        </w:rPr>
        <w:t xml:space="preserve">i. Is the requested increase compatible with the surrounding land use and structures? </w:t>
      </w:r>
    </w:p>
    <w:p w14:paraId="6EAEFB49" w14:textId="77777777" w:rsidR="00547053" w:rsidRPr="00542547" w:rsidRDefault="00547053" w:rsidP="00547053">
      <w:pPr>
        <w:spacing w:after="0"/>
        <w:ind w:firstLine="720"/>
        <w:rPr>
          <w:rFonts w:ascii="Times New Roman" w:hAnsi="Times New Roman" w:cs="Times New Roman"/>
          <w:strike/>
        </w:rPr>
      </w:pPr>
      <w:r w:rsidRPr="00542547">
        <w:rPr>
          <w:rFonts w:ascii="Times New Roman" w:hAnsi="Times New Roman" w:cs="Times New Roman"/>
          <w:strike/>
        </w:rPr>
        <w:t xml:space="preserve">ii. Are there unique geographic considerations which would mitigate the impact of an additional </w:t>
      </w:r>
    </w:p>
    <w:p w14:paraId="49EB05DF" w14:textId="77777777" w:rsidR="00547053" w:rsidRPr="00542547" w:rsidRDefault="00547053" w:rsidP="00547053">
      <w:pPr>
        <w:ind w:firstLine="720"/>
        <w:rPr>
          <w:rFonts w:ascii="Times New Roman" w:hAnsi="Times New Roman" w:cs="Times New Roman"/>
          <w:strike/>
        </w:rPr>
      </w:pPr>
      <w:r w:rsidRPr="00542547">
        <w:rPr>
          <w:rFonts w:ascii="Times New Roman" w:hAnsi="Times New Roman" w:cs="Times New Roman"/>
          <w:strike/>
        </w:rPr>
        <w:t xml:space="preserve">    non-commercial short tern rental within the block?</w:t>
      </w:r>
    </w:p>
    <w:p w14:paraId="584D1AA5" w14:textId="77777777" w:rsidR="00547053" w:rsidRPr="00542547" w:rsidRDefault="00547053" w:rsidP="00547053">
      <w:pPr>
        <w:spacing w:after="0"/>
        <w:ind w:firstLine="720"/>
        <w:rPr>
          <w:rFonts w:ascii="Times New Roman" w:hAnsi="Times New Roman" w:cs="Times New Roman"/>
          <w:strike/>
        </w:rPr>
      </w:pPr>
      <w:r w:rsidRPr="00542547">
        <w:rPr>
          <w:rFonts w:ascii="Times New Roman" w:hAnsi="Times New Roman" w:cs="Times New Roman"/>
          <w:strike/>
        </w:rPr>
        <w:t xml:space="preserve">iii. Are there unique use conditions in the surrounding areas which would be well-served by or mitigate </w:t>
      </w:r>
    </w:p>
    <w:p w14:paraId="21041598" w14:textId="77777777" w:rsidR="00547053" w:rsidRPr="00542547" w:rsidRDefault="00547053" w:rsidP="00547053">
      <w:pPr>
        <w:ind w:firstLine="720"/>
        <w:rPr>
          <w:rFonts w:ascii="Times New Roman" w:hAnsi="Times New Roman" w:cs="Times New Roman"/>
          <w:strike/>
        </w:rPr>
      </w:pPr>
      <w:r w:rsidRPr="00542547">
        <w:rPr>
          <w:rFonts w:ascii="Times New Roman" w:hAnsi="Times New Roman" w:cs="Times New Roman"/>
          <w:strike/>
        </w:rPr>
        <w:t xml:space="preserve">     the impact of an additional non-commercial short term rental use within the block?</w:t>
      </w:r>
    </w:p>
    <w:p w14:paraId="34BD200B" w14:textId="77777777" w:rsidR="00547053" w:rsidRPr="00542547" w:rsidRDefault="00547053" w:rsidP="00547053">
      <w:pPr>
        <w:ind w:firstLine="720"/>
        <w:rPr>
          <w:rFonts w:ascii="Times New Roman" w:hAnsi="Times New Roman" w:cs="Times New Roman"/>
          <w:strike/>
        </w:rPr>
      </w:pPr>
      <w:r w:rsidRPr="00542547">
        <w:rPr>
          <w:rFonts w:ascii="Times New Roman" w:hAnsi="Times New Roman" w:cs="Times New Roman"/>
          <w:strike/>
        </w:rPr>
        <w:t>iv. Will the additional non-commercial short term rental use increase traffic and safety hazards?</w:t>
      </w:r>
    </w:p>
    <w:p w14:paraId="568305D5" w14:textId="77777777" w:rsidR="00547053" w:rsidRPr="00542547" w:rsidRDefault="00547053" w:rsidP="00547053">
      <w:pPr>
        <w:spacing w:after="0"/>
        <w:ind w:firstLine="720"/>
        <w:rPr>
          <w:rFonts w:ascii="Times New Roman" w:hAnsi="Times New Roman" w:cs="Times New Roman"/>
          <w:strike/>
        </w:rPr>
      </w:pPr>
      <w:r w:rsidRPr="00542547">
        <w:rPr>
          <w:rFonts w:ascii="Times New Roman" w:hAnsi="Times New Roman" w:cs="Times New Roman"/>
          <w:strike/>
        </w:rPr>
        <w:t xml:space="preserve">v. Will the additional non-commercial short term rental use create parking issues around the block or in </w:t>
      </w:r>
    </w:p>
    <w:p w14:paraId="7B83B349" w14:textId="77777777" w:rsidR="00547053" w:rsidRPr="00542547" w:rsidRDefault="00547053" w:rsidP="00547053">
      <w:pPr>
        <w:spacing w:after="0"/>
        <w:ind w:firstLine="720"/>
        <w:rPr>
          <w:rFonts w:ascii="Times New Roman" w:hAnsi="Times New Roman" w:cs="Times New Roman"/>
          <w:strike/>
        </w:rPr>
      </w:pPr>
      <w:r w:rsidRPr="00542547">
        <w:rPr>
          <w:rFonts w:ascii="Times New Roman" w:hAnsi="Times New Roman" w:cs="Times New Roman"/>
          <w:strike/>
        </w:rPr>
        <w:t xml:space="preserve">    the surrounding areas?</w:t>
      </w:r>
    </w:p>
    <w:p w14:paraId="068201D7" w14:textId="77777777" w:rsidR="00547053" w:rsidRPr="00542547" w:rsidRDefault="00547053" w:rsidP="00547053">
      <w:pPr>
        <w:spacing w:after="0"/>
        <w:rPr>
          <w:rFonts w:ascii="Times New Roman" w:hAnsi="Times New Roman" w:cs="Times New Roman"/>
          <w:strike/>
        </w:rPr>
      </w:pPr>
    </w:p>
    <w:p w14:paraId="448D5492" w14:textId="77777777" w:rsidR="00547053" w:rsidRPr="00542547" w:rsidRDefault="00547053" w:rsidP="00547053">
      <w:pPr>
        <w:spacing w:after="0"/>
        <w:ind w:firstLine="720"/>
        <w:rPr>
          <w:rFonts w:ascii="Times New Roman" w:hAnsi="Times New Roman" w:cs="Times New Roman"/>
          <w:strike/>
        </w:rPr>
      </w:pPr>
      <w:r w:rsidRPr="00542547">
        <w:rPr>
          <w:rFonts w:ascii="Times New Roman" w:hAnsi="Times New Roman" w:cs="Times New Roman"/>
          <w:strike/>
        </w:rPr>
        <w:t xml:space="preserve">vi. Will the additional non-commercial short term rental use impair the health, safety and welfare of the </w:t>
      </w:r>
    </w:p>
    <w:p w14:paraId="7CF2391B" w14:textId="77777777" w:rsidR="00547053" w:rsidRPr="00542547" w:rsidRDefault="00547053" w:rsidP="00547053">
      <w:pPr>
        <w:ind w:firstLine="720"/>
        <w:rPr>
          <w:rFonts w:ascii="Times New Roman" w:hAnsi="Times New Roman" w:cs="Times New Roman"/>
          <w:strike/>
        </w:rPr>
      </w:pPr>
      <w:r w:rsidRPr="00542547">
        <w:rPr>
          <w:rFonts w:ascii="Times New Roman" w:hAnsi="Times New Roman" w:cs="Times New Roman"/>
          <w:strike/>
        </w:rPr>
        <w:t xml:space="preserve">      neighboring properties?</w:t>
      </w:r>
    </w:p>
    <w:p w14:paraId="7385B95E" w14:textId="77777777" w:rsidR="00547053" w:rsidRPr="006118BC" w:rsidRDefault="00547053" w:rsidP="00547053">
      <w:pPr>
        <w:ind w:left="720"/>
        <w:rPr>
          <w:rFonts w:ascii="Times New Roman" w:hAnsi="Times New Roman" w:cs="Times New Roman"/>
        </w:rPr>
      </w:pPr>
      <w:r w:rsidRPr="00542547">
        <w:rPr>
          <w:rFonts w:ascii="Times New Roman" w:hAnsi="Times New Roman" w:cs="Times New Roman"/>
          <w:strike/>
        </w:rPr>
        <w:t>The council shall have sixty (60) days from the receipt of the recommendation to approve, deny, or modify the special exception request by motion. The granting of a special exception shall not entitle the applicant to a short-term rental permit unless the applicant otherwise complies with the permitting requirements set forth in the Code. A special exception granted pursuant to the subsection shall lapse in the event the holder of the permit transfers the property subject to the special exception or if the owner's permit is revoked. In the event the Council denies a request for a special exception within a particular block, the applicant may not reapply for a special exception for a period of two years</w:t>
      </w:r>
      <w:r w:rsidRPr="006118BC">
        <w:rPr>
          <w:rFonts w:ascii="Times New Roman" w:hAnsi="Times New Roman" w:cs="Times New Roman"/>
        </w:rPr>
        <w:t xml:space="preserve">. </w:t>
      </w:r>
    </w:p>
    <w:p w14:paraId="6C252F07" w14:textId="77777777" w:rsidR="00547053" w:rsidRPr="00774476" w:rsidRDefault="00547053" w:rsidP="00547053">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6989FE53" w14:textId="77777777" w:rsidR="00547053" w:rsidRPr="00547053" w:rsidRDefault="00547053" w:rsidP="00547053">
      <w:pPr>
        <w:autoSpaceDE w:val="0"/>
        <w:autoSpaceDN w:val="0"/>
        <w:adjustRightInd w:val="0"/>
        <w:spacing w:after="0" w:line="240" w:lineRule="auto"/>
        <w:ind w:left="720"/>
        <w:jc w:val="both"/>
        <w:rPr>
          <w:rFonts w:ascii="Times New Roman" w:hAnsi="Times New Roman" w:cs="Times New Roman"/>
          <w:b/>
          <w:bCs/>
        </w:rPr>
      </w:pPr>
      <w:r w:rsidRPr="00547053">
        <w:rPr>
          <w:rFonts w:ascii="Times New Roman" w:hAnsi="Times New Roman" w:cs="Times New Roman"/>
          <w:b/>
          <w:bCs/>
        </w:rPr>
        <w:t>(All Cms.  Deadline for Council action 3/10/25).</w:t>
      </w:r>
    </w:p>
    <w:p w14:paraId="3147F6C5" w14:textId="77777777" w:rsidR="00547053" w:rsidRDefault="00547053"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8C4C9C4" w14:textId="77777777" w:rsidR="00547053" w:rsidRDefault="00547053"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4059B351" w14:textId="77777777" w:rsidR="00547053" w:rsidRDefault="00547053"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081BE208" w14:textId="77777777" w:rsidR="008C3371" w:rsidRDefault="008C3371">
      <w:pPr>
        <w:rPr>
          <w:rFonts w:ascii="Times New Roman" w:eastAsia="Courier New" w:hAnsi="Times New Roman" w:cs="Times New Roman"/>
          <w:b/>
          <w:sz w:val="24"/>
          <w:szCs w:val="24"/>
        </w:rPr>
      </w:pPr>
      <w:r>
        <w:br w:type="page"/>
      </w:r>
    </w:p>
    <w:p w14:paraId="03385AB2" w14:textId="6DD07696" w:rsidR="00547053" w:rsidRPr="00547053" w:rsidRDefault="00547053" w:rsidP="00AA6F87">
      <w:pPr>
        <w:pStyle w:val="AgendaItem"/>
      </w:pPr>
      <w:r w:rsidRPr="00547053">
        <w:lastRenderedPageBreak/>
        <w:t>Z</w:t>
      </w:r>
      <w:r w:rsidR="008C3371">
        <w:t xml:space="preserve">ONING DOCKET NO.  </w:t>
      </w:r>
      <w:r w:rsidRPr="00547053">
        <w:t xml:space="preserve">97/24 </w:t>
      </w:r>
      <w:r w:rsidR="008C3371">
        <w:t>– CITY COUNCIL MOTION NO. M</w:t>
      </w:r>
      <w:r w:rsidRPr="00547053">
        <w:t xml:space="preserve">-24-493 </w:t>
      </w:r>
    </w:p>
    <w:p w14:paraId="23FC0BB3" w14:textId="77777777" w:rsidR="00547053" w:rsidRDefault="00547053" w:rsidP="0054705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17598BE1" w14:textId="77777777" w:rsidR="00547053" w:rsidRPr="00AA3F83" w:rsidRDefault="00547053" w:rsidP="00547053">
      <w:pPr>
        <w:widowControl w:val="0"/>
        <w:pBdr>
          <w:top w:val="nil"/>
          <w:left w:val="nil"/>
          <w:bottom w:val="nil"/>
          <w:right w:val="nil"/>
          <w:between w:val="nil"/>
        </w:pBdr>
        <w:spacing w:after="0" w:line="240" w:lineRule="auto"/>
        <w:ind w:firstLine="720"/>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Brief:</w:t>
      </w:r>
    </w:p>
    <w:p w14:paraId="6157E38B" w14:textId="77777777" w:rsidR="00547053" w:rsidRPr="006036D6" w:rsidRDefault="00547053" w:rsidP="00547053">
      <w:pPr>
        <w:widowControl w:val="0"/>
        <w:pBdr>
          <w:top w:val="nil"/>
          <w:left w:val="nil"/>
          <w:bottom w:val="nil"/>
          <w:right w:val="nil"/>
          <w:between w:val="nil"/>
        </w:pBdr>
        <w:spacing w:after="0" w:line="240" w:lineRule="auto"/>
        <w:ind w:left="720"/>
        <w:rPr>
          <w:rFonts w:ascii="Times New Roman" w:eastAsia="Courier New" w:hAnsi="Times New Roman" w:cs="Times New Roman"/>
          <w:bCs/>
          <w:color w:val="000000"/>
          <w:sz w:val="24"/>
          <w:szCs w:val="24"/>
        </w:rPr>
      </w:pPr>
      <w:r w:rsidRPr="00774476">
        <w:rPr>
          <w:rFonts w:ascii="Times New Roman" w:eastAsia="Courier New" w:hAnsi="Times New Roman" w:cs="Times New Roman"/>
          <w:bCs/>
          <w:color w:val="000000"/>
          <w:sz w:val="24"/>
          <w:szCs w:val="24"/>
        </w:rPr>
        <w:t>Request</w:t>
      </w:r>
      <w:r>
        <w:rPr>
          <w:rFonts w:ascii="Times New Roman" w:eastAsia="Courier New" w:hAnsi="Times New Roman" w:cs="Times New Roman"/>
          <w:bCs/>
          <w:color w:val="000000"/>
          <w:sz w:val="24"/>
          <w:szCs w:val="24"/>
        </w:rPr>
        <w:t>ing an</w:t>
      </w:r>
      <w:r w:rsidRPr="00774476">
        <w:rPr>
          <w:rFonts w:ascii="Times New Roman" w:eastAsia="Courier New" w:hAnsi="Times New Roman" w:cs="Times New Roman"/>
          <w:bCs/>
          <w:color w:val="000000"/>
          <w:sz w:val="24"/>
          <w:szCs w:val="24"/>
        </w:rPr>
        <w:t xml:space="preserve"> Amendment to the text of the Comprehensive Zoning Ordinance to amend Article 19 to create a new Interim Zoning District called the Non-Commercial Short-Term Rental Special Exception Interim Zoning District, the intent of which is to prohibit the issuance of any Non-Commercial Short Term Rental by special exception as specified in Article 21, Section 21.8.C.18.R.</w:t>
      </w:r>
      <w:r>
        <w:rPr>
          <w:rFonts w:ascii="Times New Roman" w:eastAsia="Courier New" w:hAnsi="Times New Roman" w:cs="Times New Roman"/>
          <w:bCs/>
          <w:color w:val="000000"/>
          <w:sz w:val="24"/>
          <w:szCs w:val="24"/>
        </w:rPr>
        <w:t xml:space="preserve">  The recommendation of the City Planning Commission being </w:t>
      </w:r>
      <w:r w:rsidRPr="00B45750">
        <w:rPr>
          <w:rFonts w:ascii="Times New Roman" w:eastAsia="Courier New" w:hAnsi="Times New Roman" w:cs="Times New Roman"/>
          <w:b/>
          <w:color w:val="000000"/>
          <w:sz w:val="24"/>
          <w:szCs w:val="24"/>
        </w:rPr>
        <w:t>“FOR APPROVAL”.</w:t>
      </w:r>
    </w:p>
    <w:p w14:paraId="03C13D2B" w14:textId="77777777" w:rsidR="00547053" w:rsidRPr="00E618FF" w:rsidRDefault="00547053" w:rsidP="00547053">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24"/>
          <w:szCs w:val="24"/>
        </w:rPr>
      </w:pPr>
    </w:p>
    <w:p w14:paraId="27543CCA" w14:textId="77777777" w:rsidR="00547053" w:rsidRPr="00774476" w:rsidRDefault="00547053" w:rsidP="00547053">
      <w:pPr>
        <w:autoSpaceDE w:val="0"/>
        <w:autoSpaceDN w:val="0"/>
        <w:adjustRightInd w:val="0"/>
        <w:spacing w:after="0" w:line="240" w:lineRule="auto"/>
        <w:ind w:left="720"/>
        <w:jc w:val="both"/>
        <w:rPr>
          <w:rFonts w:ascii="Times New Roman" w:hAnsi="Times New Roman" w:cs="Times New Roman"/>
          <w:b/>
          <w:bCs/>
          <w:sz w:val="24"/>
          <w:szCs w:val="24"/>
        </w:rPr>
      </w:pPr>
      <w:r w:rsidRPr="00774476">
        <w:rPr>
          <w:rFonts w:ascii="Times New Roman" w:hAnsi="Times New Roman" w:cs="Times New Roman"/>
          <w:b/>
          <w:bCs/>
          <w:sz w:val="24"/>
          <w:szCs w:val="24"/>
        </w:rPr>
        <w:t>Annotation:</w:t>
      </w:r>
    </w:p>
    <w:p w14:paraId="65ACE4A0" w14:textId="77777777" w:rsidR="00547053" w:rsidRDefault="00547053" w:rsidP="00547053">
      <w:pPr>
        <w:autoSpaceDE w:val="0"/>
        <w:autoSpaceDN w:val="0"/>
        <w:adjustRightInd w:val="0"/>
        <w:spacing w:after="0" w:line="240" w:lineRule="auto"/>
        <w:ind w:left="720"/>
        <w:jc w:val="both"/>
        <w:rPr>
          <w:rFonts w:ascii="Times New Roman" w:hAnsi="Times New Roman" w:cs="Times New Roman"/>
          <w:b/>
          <w:bCs/>
        </w:rPr>
      </w:pPr>
      <w:r w:rsidRPr="00547053">
        <w:rPr>
          <w:rFonts w:ascii="Times New Roman" w:hAnsi="Times New Roman" w:cs="Times New Roman"/>
          <w:b/>
          <w:bCs/>
          <w:i/>
          <w:iCs/>
        </w:rPr>
        <w:t>(All Cms.  Deadline for Council action 3/10/25).</w:t>
      </w:r>
    </w:p>
    <w:p w14:paraId="64255F84" w14:textId="77777777" w:rsidR="008C3371" w:rsidRDefault="008C3371" w:rsidP="00547053">
      <w:pPr>
        <w:autoSpaceDE w:val="0"/>
        <w:autoSpaceDN w:val="0"/>
        <w:adjustRightInd w:val="0"/>
        <w:spacing w:after="0" w:line="240" w:lineRule="auto"/>
        <w:ind w:left="720"/>
        <w:jc w:val="both"/>
        <w:rPr>
          <w:rFonts w:ascii="Times New Roman" w:hAnsi="Times New Roman" w:cs="Times New Roman"/>
          <w:b/>
          <w:bCs/>
        </w:rPr>
      </w:pPr>
    </w:p>
    <w:p w14:paraId="6AF2A88C" w14:textId="77777777" w:rsidR="008C3371" w:rsidRDefault="008C3371" w:rsidP="00547053">
      <w:pPr>
        <w:autoSpaceDE w:val="0"/>
        <w:autoSpaceDN w:val="0"/>
        <w:adjustRightInd w:val="0"/>
        <w:spacing w:after="0" w:line="240" w:lineRule="auto"/>
        <w:ind w:left="720"/>
        <w:jc w:val="both"/>
        <w:rPr>
          <w:rFonts w:ascii="Times New Roman" w:hAnsi="Times New Roman" w:cs="Times New Roman"/>
          <w:b/>
          <w:bCs/>
        </w:rPr>
      </w:pPr>
    </w:p>
    <w:p w14:paraId="78768BB6" w14:textId="77777777" w:rsidR="008C3371" w:rsidRDefault="008C3371" w:rsidP="00547053">
      <w:pPr>
        <w:autoSpaceDE w:val="0"/>
        <w:autoSpaceDN w:val="0"/>
        <w:adjustRightInd w:val="0"/>
        <w:spacing w:after="0" w:line="240" w:lineRule="auto"/>
        <w:ind w:left="720"/>
        <w:jc w:val="both"/>
        <w:rPr>
          <w:rFonts w:ascii="Times New Roman" w:hAnsi="Times New Roman" w:cs="Times New Roman"/>
          <w:b/>
          <w:bCs/>
        </w:rPr>
      </w:pPr>
    </w:p>
    <w:p w14:paraId="40B6F936" w14:textId="77777777" w:rsidR="008C3371" w:rsidRPr="008C3371" w:rsidRDefault="008C3371" w:rsidP="00547053">
      <w:pPr>
        <w:autoSpaceDE w:val="0"/>
        <w:autoSpaceDN w:val="0"/>
        <w:adjustRightInd w:val="0"/>
        <w:spacing w:after="0" w:line="240" w:lineRule="auto"/>
        <w:ind w:left="720"/>
        <w:jc w:val="both"/>
        <w:rPr>
          <w:rFonts w:ascii="Times New Roman" w:hAnsi="Times New Roman" w:cs="Times New Roman"/>
          <w:b/>
          <w:bCs/>
        </w:rPr>
      </w:pPr>
    </w:p>
    <w:p w14:paraId="63E55CE4" w14:textId="46EE8F03" w:rsidR="006853F9" w:rsidRDefault="006853F9" w:rsidP="00AA6F87">
      <w:pPr>
        <w:pStyle w:val="AgendaItem"/>
      </w:pPr>
      <w:r>
        <w:t>LEGISLATIVE GROUPING</w:t>
      </w:r>
    </w:p>
    <w:p w14:paraId="46FD7E50" w14:textId="77777777" w:rsidR="006853F9" w:rsidRDefault="006853F9" w:rsidP="00AA6F87">
      <w:pPr>
        <w:pStyle w:val="AgendaItem"/>
        <w:numPr>
          <w:ilvl w:val="0"/>
          <w:numId w:val="0"/>
        </w:numPr>
        <w:ind w:left="720"/>
      </w:pPr>
    </w:p>
    <w:p w14:paraId="61CEC9FB" w14:textId="4A90B98C" w:rsidR="00B45750" w:rsidRPr="00B45750" w:rsidRDefault="006853F9" w:rsidP="00E3578D">
      <w:pPr>
        <w:pStyle w:val="AgendaItem"/>
        <w:numPr>
          <w:ilvl w:val="0"/>
          <w:numId w:val="0"/>
        </w:numPr>
        <w:ind w:left="720" w:hanging="720"/>
      </w:pPr>
      <w:r>
        <w:t>a.</w:t>
      </w:r>
      <w:r>
        <w:tab/>
      </w:r>
      <w:r w:rsidR="00E429EC" w:rsidRPr="00B45750">
        <w:t xml:space="preserve">ZONING DOCKET NO. 104/24 - ORLEANS PARISH SCHOOL BOARD </w:t>
      </w:r>
    </w:p>
    <w:p w14:paraId="55278610" w14:textId="77777777" w:rsidR="00B45750" w:rsidRPr="000E3F4F" w:rsidRDefault="00B45750" w:rsidP="00B45750">
      <w:pPr>
        <w:shd w:val="clear" w:color="auto" w:fill="FFFFFF"/>
        <w:spacing w:after="0" w:line="240" w:lineRule="auto"/>
        <w:ind w:left="720"/>
        <w:rPr>
          <w:rFonts w:ascii="Times New Roman" w:eastAsia="Times New Roman" w:hAnsi="Times New Roman" w:cs="Times New Roman"/>
          <w:b/>
          <w:bCs/>
          <w:caps/>
          <w:color w:val="242424"/>
          <w:sz w:val="16"/>
          <w:szCs w:val="16"/>
        </w:rPr>
      </w:pPr>
    </w:p>
    <w:p w14:paraId="684EF285" w14:textId="77777777" w:rsidR="00B45750" w:rsidRPr="00423861" w:rsidRDefault="00B45750" w:rsidP="00B45750">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37BAC8EF" w14:textId="77777777" w:rsidR="00B45750" w:rsidRPr="006036D6" w:rsidRDefault="00B45750" w:rsidP="00B45750">
      <w:pPr>
        <w:shd w:val="clear" w:color="auto" w:fill="FFFFFF"/>
        <w:spacing w:after="0" w:line="240" w:lineRule="auto"/>
        <w:ind w:left="720"/>
        <w:rPr>
          <w:rFonts w:ascii="Times New Roman" w:eastAsia="Courier New" w:hAnsi="Times New Roman" w:cs="Times New Roman"/>
          <w:bCs/>
          <w:color w:val="000000"/>
          <w:sz w:val="24"/>
          <w:szCs w:val="24"/>
        </w:rPr>
      </w:pPr>
      <w:r w:rsidRPr="00B51343">
        <w:rPr>
          <w:rFonts w:ascii="Times New Roman" w:eastAsia="Times New Roman" w:hAnsi="Times New Roman" w:cs="Times New Roman"/>
          <w:color w:val="242424"/>
          <w:sz w:val="24"/>
          <w:szCs w:val="24"/>
        </w:rPr>
        <w:t>Request</w:t>
      </w:r>
      <w:r>
        <w:rPr>
          <w:rFonts w:ascii="Times New Roman" w:eastAsia="Times New Roman" w:hAnsi="Times New Roman" w:cs="Times New Roman"/>
          <w:color w:val="242424"/>
          <w:sz w:val="24"/>
          <w:szCs w:val="24"/>
        </w:rPr>
        <w:t>ing an</w:t>
      </w:r>
      <w:r w:rsidRPr="00B51343">
        <w:rPr>
          <w:rFonts w:ascii="Times New Roman" w:eastAsia="Times New Roman" w:hAnsi="Times New Roman" w:cs="Times New Roman"/>
          <w:color w:val="242424"/>
          <w:sz w:val="24"/>
          <w:szCs w:val="24"/>
        </w:rPr>
        <w:t xml:space="preserve"> Amendment to Ordinance No. 25,090 MCS (Zoning Docket 098/12) to permit the expansion of the Mary McLeod Bethune Elementary Charter School campus to include a portion of the adjacent Lots E, F, G, H, I, and K (a portion of proposed Lot 2-A) for use as an accessory parking lot in an OS-N Neighborhood Open Space District</w:t>
      </w:r>
      <w:r>
        <w:rPr>
          <w:rFonts w:ascii="Times New Roman" w:eastAsia="Times New Roman" w:hAnsi="Times New Roman" w:cs="Times New Roman"/>
          <w:color w:val="242424"/>
          <w:sz w:val="24"/>
          <w:szCs w:val="24"/>
        </w:rPr>
        <w:t>, on</w:t>
      </w:r>
      <w:r w:rsidRPr="00B51343">
        <w:rPr>
          <w:rFonts w:ascii="Times New Roman" w:eastAsia="Times New Roman" w:hAnsi="Times New Roman" w:cs="Times New Roman"/>
          <w:color w:val="242424"/>
          <w:sz w:val="24"/>
          <w:szCs w:val="24"/>
        </w:rPr>
        <w:t xml:space="preserve"> Square 2149, Lots 1-A, E, F, G, H, I, and K (proposed Lot 2-A) in the Third Municipal District, bounded by West Saint Roch Avenue, Humanity Street, and Clermont Drive </w:t>
      </w:r>
      <w:r>
        <w:rPr>
          <w:rFonts w:ascii="Times New Roman" w:eastAsia="Times New Roman" w:hAnsi="Times New Roman" w:cs="Times New Roman"/>
          <w:b/>
          <w:bCs/>
          <w:i/>
          <w:iCs/>
          <w:color w:val="242424"/>
          <w:sz w:val="24"/>
          <w:szCs w:val="24"/>
        </w:rPr>
        <w:t>(</w:t>
      </w:r>
      <w:r w:rsidRPr="00423861">
        <w:rPr>
          <w:rFonts w:ascii="Times New Roman" w:eastAsia="Times New Roman" w:hAnsi="Times New Roman" w:cs="Times New Roman"/>
          <w:b/>
          <w:bCs/>
          <w:i/>
          <w:iCs/>
          <w:color w:val="242424"/>
          <w:sz w:val="24"/>
          <w:szCs w:val="24"/>
        </w:rPr>
        <w:t>Municipal address(es): The municipal address of the school is 2401 Humanity Street. The municipal address of the expansion site is 3425 West Saint Roch Avenue.</w:t>
      </w:r>
      <w:r>
        <w:rPr>
          <w:rFonts w:ascii="Times New Roman" w:eastAsia="Times New Roman" w:hAnsi="Times New Roman" w:cs="Times New Roman"/>
          <w:b/>
          <w:bCs/>
          <w:i/>
          <w:iCs/>
          <w:color w:val="242424"/>
          <w:sz w:val="24"/>
          <w:szCs w:val="24"/>
        </w:rPr>
        <w:t xml:space="preserve">  </w:t>
      </w:r>
      <w:r>
        <w:rPr>
          <w:rFonts w:ascii="Times New Roman" w:eastAsia="Courier New" w:hAnsi="Times New Roman" w:cs="Times New Roman"/>
          <w:bCs/>
          <w:color w:val="000000"/>
          <w:sz w:val="24"/>
          <w:szCs w:val="24"/>
        </w:rPr>
        <w:t xml:space="preserve">The recommendation of the City Planning Commission being </w:t>
      </w:r>
      <w:r w:rsidRPr="00B45750">
        <w:rPr>
          <w:rFonts w:ascii="Times New Roman" w:eastAsia="Courier New" w:hAnsi="Times New Roman" w:cs="Times New Roman"/>
          <w:b/>
          <w:color w:val="000000"/>
          <w:sz w:val="24"/>
          <w:szCs w:val="24"/>
        </w:rPr>
        <w:t>“NONE”</w:t>
      </w:r>
      <w:r w:rsidRPr="00B45750">
        <w:rPr>
          <w:rFonts w:ascii="Times New Roman" w:eastAsia="Courier New" w:hAnsi="Times New Roman" w:cs="Times New Roman"/>
          <w:bCs/>
          <w:color w:val="000000"/>
          <w:sz w:val="24"/>
          <w:szCs w:val="24"/>
        </w:rPr>
        <w:t>.</w:t>
      </w:r>
    </w:p>
    <w:p w14:paraId="13BB52E4" w14:textId="77777777" w:rsidR="00B45750" w:rsidRPr="000E3F4F" w:rsidRDefault="00B45750" w:rsidP="00B45750">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16"/>
          <w:szCs w:val="16"/>
        </w:rPr>
      </w:pPr>
    </w:p>
    <w:p w14:paraId="1467B50B" w14:textId="77777777" w:rsidR="00B45750" w:rsidRPr="00B45750" w:rsidRDefault="00B45750" w:rsidP="00B45750">
      <w:pPr>
        <w:autoSpaceDE w:val="0"/>
        <w:autoSpaceDN w:val="0"/>
        <w:adjustRightInd w:val="0"/>
        <w:spacing w:after="0" w:line="240" w:lineRule="auto"/>
        <w:ind w:left="720"/>
        <w:jc w:val="both"/>
        <w:rPr>
          <w:rFonts w:ascii="Times New Roman" w:hAnsi="Times New Roman" w:cs="Times New Roman"/>
          <w:b/>
          <w:bCs/>
          <w:sz w:val="24"/>
          <w:szCs w:val="24"/>
        </w:rPr>
      </w:pPr>
      <w:r w:rsidRPr="00B45750">
        <w:rPr>
          <w:rFonts w:ascii="Times New Roman" w:hAnsi="Times New Roman" w:cs="Times New Roman"/>
          <w:b/>
          <w:bCs/>
          <w:sz w:val="24"/>
          <w:szCs w:val="24"/>
        </w:rPr>
        <w:t>Annotation:</w:t>
      </w:r>
    </w:p>
    <w:p w14:paraId="69993405" w14:textId="77777777" w:rsidR="00B45750" w:rsidRPr="00B45750" w:rsidRDefault="00B45750" w:rsidP="00B45750">
      <w:pPr>
        <w:autoSpaceDE w:val="0"/>
        <w:autoSpaceDN w:val="0"/>
        <w:adjustRightInd w:val="0"/>
        <w:spacing w:after="0" w:line="240" w:lineRule="auto"/>
        <w:ind w:left="720"/>
        <w:jc w:val="both"/>
        <w:rPr>
          <w:rFonts w:ascii="Times New Roman" w:hAnsi="Times New Roman" w:cs="Times New Roman"/>
          <w:b/>
          <w:bCs/>
        </w:rPr>
      </w:pPr>
      <w:r w:rsidRPr="00B45750">
        <w:rPr>
          <w:rFonts w:ascii="Times New Roman" w:hAnsi="Times New Roman" w:cs="Times New Roman"/>
          <w:b/>
          <w:bCs/>
        </w:rPr>
        <w:t>(Cm. Green, District D, Deadline for Council action 3/10/25).</w:t>
      </w:r>
    </w:p>
    <w:p w14:paraId="48A7B798" w14:textId="77777777" w:rsidR="00B45750" w:rsidRDefault="00B45750" w:rsidP="00B45750">
      <w:pPr>
        <w:shd w:val="clear" w:color="auto" w:fill="FFFFFF"/>
        <w:spacing w:after="0" w:line="240" w:lineRule="auto"/>
        <w:ind w:left="720"/>
        <w:rPr>
          <w:rFonts w:ascii="Times New Roman" w:eastAsia="Times New Roman" w:hAnsi="Times New Roman" w:cs="Times New Roman"/>
          <w:b/>
          <w:bCs/>
          <w:i/>
          <w:iCs/>
          <w:color w:val="242424"/>
          <w:sz w:val="24"/>
          <w:szCs w:val="24"/>
        </w:rPr>
      </w:pPr>
    </w:p>
    <w:p w14:paraId="653B1D1B" w14:textId="77777777" w:rsidR="00B45750" w:rsidRDefault="00B45750" w:rsidP="00B45750">
      <w:pPr>
        <w:shd w:val="clear" w:color="auto" w:fill="FFFFFF"/>
        <w:spacing w:after="0" w:line="240" w:lineRule="auto"/>
        <w:ind w:left="720"/>
        <w:rPr>
          <w:rFonts w:ascii="Times New Roman" w:eastAsia="Times New Roman" w:hAnsi="Times New Roman" w:cs="Times New Roman"/>
          <w:b/>
          <w:bCs/>
          <w:i/>
          <w:iCs/>
          <w:color w:val="242424"/>
          <w:sz w:val="24"/>
          <w:szCs w:val="24"/>
        </w:rPr>
      </w:pPr>
    </w:p>
    <w:p w14:paraId="7B910EDB" w14:textId="77777777" w:rsidR="00EB7E13" w:rsidRDefault="00EB7E13" w:rsidP="00EB7E13">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06F3D628" w14:textId="67174DB7" w:rsidR="00EB7E13" w:rsidRPr="00FC576D" w:rsidRDefault="00EB7E13" w:rsidP="00EB7E13">
      <w:pPr>
        <w:pStyle w:val="xmsonormal"/>
        <w:shd w:val="clear" w:color="auto" w:fill="FFFFFF"/>
        <w:spacing w:before="0" w:beforeAutospacing="0" w:after="0" w:afterAutospacing="0"/>
        <w:rPr>
          <w:b/>
          <w:bCs/>
          <w:color w:val="242424"/>
        </w:rPr>
      </w:pPr>
      <w:r>
        <w:rPr>
          <w:b/>
          <w:bCs/>
          <w:color w:val="242424"/>
        </w:rPr>
        <w:t>b.</w:t>
      </w:r>
      <w:r>
        <w:rPr>
          <w:b/>
          <w:bCs/>
          <w:color w:val="242424"/>
        </w:rPr>
        <w:tab/>
      </w:r>
      <w:r w:rsidRPr="00FC576D">
        <w:rPr>
          <w:b/>
          <w:bCs/>
          <w:color w:val="242424"/>
        </w:rPr>
        <w:t>MOTION</w:t>
      </w:r>
      <w:r w:rsidRPr="00955720">
        <w:rPr>
          <w:b/>
          <w:bCs/>
        </w:rPr>
        <w:t xml:space="preserve"> </w:t>
      </w:r>
      <w:r w:rsidRPr="00FC576D">
        <w:rPr>
          <w:b/>
          <w:bCs/>
          <w:color w:val="242424"/>
        </w:rPr>
        <w:t>– NO. M-2</w:t>
      </w:r>
      <w:r>
        <w:rPr>
          <w:b/>
          <w:bCs/>
          <w:color w:val="242424"/>
        </w:rPr>
        <w:t>5</w:t>
      </w:r>
      <w:r w:rsidRPr="00FC576D">
        <w:rPr>
          <w:b/>
          <w:bCs/>
          <w:color w:val="242424"/>
        </w:rPr>
        <w:t>-</w:t>
      </w:r>
      <w:r>
        <w:rPr>
          <w:b/>
          <w:bCs/>
          <w:color w:val="242424"/>
        </w:rPr>
        <w:t>101</w:t>
      </w:r>
      <w:r w:rsidRPr="00FC576D">
        <w:rPr>
          <w:b/>
          <w:bCs/>
          <w:color w:val="242424"/>
        </w:rPr>
        <w:t xml:space="preserve"> – BY:  COUNCILMEMBER </w:t>
      </w:r>
      <w:r>
        <w:rPr>
          <w:b/>
          <w:bCs/>
          <w:color w:val="242424"/>
        </w:rPr>
        <w:t>GREEN</w:t>
      </w:r>
    </w:p>
    <w:p w14:paraId="536B73E7" w14:textId="77777777" w:rsidR="00EB7E13" w:rsidRPr="00FC576D" w:rsidRDefault="00EB7E13" w:rsidP="00EB7E13">
      <w:pPr>
        <w:pStyle w:val="xmsonormal"/>
        <w:shd w:val="clear" w:color="auto" w:fill="FFFFFF"/>
        <w:spacing w:before="0" w:beforeAutospacing="0" w:after="0" w:afterAutospacing="0"/>
        <w:rPr>
          <w:b/>
          <w:bCs/>
          <w:color w:val="242424"/>
        </w:rPr>
      </w:pPr>
    </w:p>
    <w:p w14:paraId="5C4A47AC" w14:textId="77777777" w:rsidR="00EB7E13" w:rsidRPr="00FC576D" w:rsidRDefault="00EB7E13" w:rsidP="00EB7E13">
      <w:pPr>
        <w:pStyle w:val="xmsonormal"/>
        <w:shd w:val="clear" w:color="auto" w:fill="FFFFFF"/>
        <w:spacing w:before="0" w:beforeAutospacing="0" w:after="0" w:afterAutospacing="0"/>
        <w:ind w:left="720"/>
        <w:rPr>
          <w:b/>
          <w:bCs/>
          <w:color w:val="242424"/>
        </w:rPr>
      </w:pPr>
      <w:r w:rsidRPr="00FC576D">
        <w:rPr>
          <w:b/>
          <w:bCs/>
          <w:color w:val="242424"/>
        </w:rPr>
        <w:t>Brief:</w:t>
      </w:r>
    </w:p>
    <w:p w14:paraId="28AC7AC3" w14:textId="637344FF" w:rsidR="00EB7E13" w:rsidRPr="00FC576D" w:rsidRDefault="00EB7E13" w:rsidP="00EB7E13">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104</w:t>
      </w:r>
      <w:r w:rsidRPr="00373750">
        <w:rPr>
          <w:rFonts w:ascii="Times New Roman" w:hAnsi="Times New Roman" w:cs="Times New Roman"/>
          <w:b/>
          <w:bCs/>
          <w:color w:val="242424"/>
          <w:sz w:val="24"/>
          <w:szCs w:val="24"/>
        </w:rPr>
        <w:t>/24</w:t>
      </w:r>
      <w:r w:rsidRPr="00FC576D">
        <w:rPr>
          <w:rFonts w:ascii="Times New Roman" w:hAnsi="Times New Roman" w:cs="Times New Roman"/>
          <w:color w:val="242424"/>
          <w:sz w:val="24"/>
          <w:szCs w:val="24"/>
        </w:rPr>
        <w:t xml:space="preserve">. </w:t>
      </w:r>
    </w:p>
    <w:p w14:paraId="7BEE462E" w14:textId="77777777" w:rsidR="00EB7E13" w:rsidRPr="00FC576D" w:rsidRDefault="00EB7E13" w:rsidP="00EB7E13">
      <w:pPr>
        <w:pStyle w:val="xmsonormal"/>
        <w:shd w:val="clear" w:color="auto" w:fill="FFFFFF"/>
        <w:spacing w:before="0" w:beforeAutospacing="0" w:after="0" w:afterAutospacing="0"/>
        <w:ind w:left="720"/>
        <w:rPr>
          <w:b/>
          <w:bCs/>
          <w:color w:val="242424"/>
        </w:rPr>
      </w:pPr>
    </w:p>
    <w:p w14:paraId="7F074D84" w14:textId="77777777" w:rsidR="00EB7E13" w:rsidRPr="009935FD" w:rsidRDefault="00EB7E13" w:rsidP="00EB7E13">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635B611" w14:textId="7F2A1279" w:rsidR="00EB7E13" w:rsidRPr="00D75088" w:rsidRDefault="00EB7E13" w:rsidP="00EB7E13">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sidR="0075493E">
        <w:rPr>
          <w:b/>
          <w:bCs/>
          <w:color w:val="242424"/>
          <w:sz w:val="22"/>
          <w:szCs w:val="22"/>
        </w:rPr>
        <w:t>2</w:t>
      </w:r>
      <w:r w:rsidRPr="00D75088">
        <w:rPr>
          <w:b/>
          <w:bCs/>
          <w:color w:val="242424"/>
          <w:sz w:val="22"/>
          <w:szCs w:val="22"/>
        </w:rPr>
        <w:t>/</w:t>
      </w:r>
      <w:r w:rsidR="0075493E">
        <w:rPr>
          <w:b/>
          <w:bCs/>
          <w:color w:val="242424"/>
          <w:sz w:val="22"/>
          <w:szCs w:val="22"/>
        </w:rPr>
        <w:t>1</w:t>
      </w:r>
      <w:r w:rsidRPr="00D75088">
        <w:rPr>
          <w:b/>
          <w:bCs/>
          <w:color w:val="242424"/>
          <w:sz w:val="22"/>
          <w:szCs w:val="22"/>
        </w:rPr>
        <w:t>3/25).</w:t>
      </w:r>
    </w:p>
    <w:p w14:paraId="27D87B50" w14:textId="77777777" w:rsidR="00B45750" w:rsidRPr="00EB7E13" w:rsidRDefault="00B45750" w:rsidP="00B45750">
      <w:pPr>
        <w:shd w:val="clear" w:color="auto" w:fill="FFFFFF"/>
        <w:spacing w:after="0" w:line="240" w:lineRule="auto"/>
        <w:ind w:left="720"/>
        <w:rPr>
          <w:rFonts w:ascii="Times New Roman" w:eastAsia="Times New Roman" w:hAnsi="Times New Roman" w:cs="Times New Roman"/>
          <w:b/>
          <w:bCs/>
          <w:color w:val="242424"/>
          <w:sz w:val="24"/>
          <w:szCs w:val="24"/>
        </w:rPr>
      </w:pPr>
    </w:p>
    <w:p w14:paraId="36FF721F" w14:textId="77777777" w:rsidR="00B45750" w:rsidRPr="00423861" w:rsidRDefault="00B45750" w:rsidP="00B45750">
      <w:pPr>
        <w:shd w:val="clear" w:color="auto" w:fill="FFFFFF"/>
        <w:spacing w:after="0" w:line="240" w:lineRule="auto"/>
        <w:ind w:left="720"/>
        <w:rPr>
          <w:rFonts w:ascii="Times New Roman" w:eastAsia="Times New Roman" w:hAnsi="Times New Roman" w:cs="Times New Roman"/>
          <w:b/>
          <w:bCs/>
          <w:i/>
          <w:iCs/>
          <w:color w:val="242424"/>
          <w:sz w:val="24"/>
          <w:szCs w:val="24"/>
        </w:rPr>
      </w:pPr>
    </w:p>
    <w:p w14:paraId="621338DA" w14:textId="77777777" w:rsidR="008C3371" w:rsidRDefault="008C3371">
      <w:pPr>
        <w:rPr>
          <w:rFonts w:ascii="Times New Roman" w:eastAsia="Courier New" w:hAnsi="Times New Roman" w:cs="Times New Roman"/>
          <w:b/>
          <w:sz w:val="24"/>
          <w:szCs w:val="24"/>
        </w:rPr>
      </w:pPr>
      <w:r>
        <w:br w:type="page"/>
      </w:r>
    </w:p>
    <w:p w14:paraId="00C9E2BC" w14:textId="49E236EF" w:rsidR="00B45750" w:rsidRPr="00B578BB" w:rsidRDefault="00B45750" w:rsidP="00AA6F87">
      <w:pPr>
        <w:pStyle w:val="AgendaItem"/>
      </w:pPr>
      <w:r w:rsidRPr="00B578BB">
        <w:lastRenderedPageBreak/>
        <w:t>Z</w:t>
      </w:r>
      <w:r w:rsidR="008C3371">
        <w:t xml:space="preserve">ONING DOCKET NO. 105/24 </w:t>
      </w:r>
      <w:r w:rsidRPr="00B578BB">
        <w:t xml:space="preserve">- 621 Elysian Fields Group, LLC </w:t>
      </w:r>
    </w:p>
    <w:p w14:paraId="5C0C071C" w14:textId="77777777" w:rsidR="00B45750" w:rsidRPr="00172835" w:rsidRDefault="00B45750" w:rsidP="00B45750">
      <w:pPr>
        <w:shd w:val="clear" w:color="auto" w:fill="FFFFFF"/>
        <w:spacing w:after="0" w:line="240" w:lineRule="auto"/>
        <w:ind w:left="720"/>
        <w:rPr>
          <w:rFonts w:ascii="Times New Roman" w:eastAsia="Times New Roman" w:hAnsi="Times New Roman" w:cs="Times New Roman"/>
          <w:b/>
          <w:bCs/>
          <w:caps/>
          <w:color w:val="242424"/>
          <w:sz w:val="16"/>
          <w:szCs w:val="16"/>
        </w:rPr>
      </w:pPr>
    </w:p>
    <w:p w14:paraId="54799B95" w14:textId="77777777" w:rsidR="00B45750" w:rsidRPr="00F82948" w:rsidRDefault="00B45750" w:rsidP="00B45750">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58528356" w14:textId="77777777" w:rsidR="00B45750" w:rsidRPr="006036D6" w:rsidRDefault="00B45750" w:rsidP="00B45750">
      <w:pPr>
        <w:shd w:val="clear" w:color="auto" w:fill="FFFFFF"/>
        <w:spacing w:after="0" w:line="240" w:lineRule="auto"/>
        <w:ind w:left="720"/>
        <w:rPr>
          <w:rFonts w:ascii="Times New Roman" w:eastAsia="Courier New" w:hAnsi="Times New Roman" w:cs="Times New Roman"/>
          <w:bCs/>
          <w:color w:val="000000"/>
          <w:sz w:val="24"/>
          <w:szCs w:val="24"/>
        </w:rPr>
      </w:pPr>
      <w:r w:rsidRPr="00B51343">
        <w:rPr>
          <w:rFonts w:ascii="Times New Roman" w:eastAsia="Times New Roman" w:hAnsi="Times New Roman" w:cs="Times New Roman"/>
          <w:color w:val="242424"/>
          <w:sz w:val="24"/>
          <w:szCs w:val="24"/>
        </w:rPr>
        <w:t>Request</w:t>
      </w:r>
      <w:r>
        <w:rPr>
          <w:rFonts w:ascii="Times New Roman" w:eastAsia="Times New Roman" w:hAnsi="Times New Roman" w:cs="Times New Roman"/>
          <w:color w:val="242424"/>
          <w:sz w:val="24"/>
          <w:szCs w:val="24"/>
        </w:rPr>
        <w:t>ing a</w:t>
      </w:r>
      <w:r w:rsidRPr="00B51343">
        <w:rPr>
          <w:rFonts w:ascii="Times New Roman" w:eastAsia="Times New Roman" w:hAnsi="Times New Roman" w:cs="Times New Roman"/>
          <w:color w:val="242424"/>
          <w:sz w:val="24"/>
          <w:szCs w:val="24"/>
        </w:rPr>
        <w:t xml:space="preserve"> Conditional </w:t>
      </w:r>
      <w:r>
        <w:rPr>
          <w:rFonts w:ascii="Times New Roman" w:eastAsia="Times New Roman" w:hAnsi="Times New Roman" w:cs="Times New Roman"/>
          <w:color w:val="242424"/>
          <w:sz w:val="24"/>
          <w:szCs w:val="24"/>
        </w:rPr>
        <w:t>U</w:t>
      </w:r>
      <w:r w:rsidRPr="00B51343">
        <w:rPr>
          <w:rFonts w:ascii="Times New Roman" w:eastAsia="Times New Roman" w:hAnsi="Times New Roman" w:cs="Times New Roman"/>
          <w:color w:val="242424"/>
          <w:sz w:val="24"/>
          <w:szCs w:val="24"/>
        </w:rPr>
        <w:t>se to permit a hotel over 10,000 square feet in floor area in the HMC-2 Historic Marigny/Tremé/Bywater Commercial District</w:t>
      </w:r>
      <w:r>
        <w:rPr>
          <w:rFonts w:ascii="Times New Roman" w:eastAsia="Times New Roman" w:hAnsi="Times New Roman" w:cs="Times New Roman"/>
          <w:color w:val="242424"/>
          <w:sz w:val="24"/>
          <w:szCs w:val="24"/>
        </w:rPr>
        <w:t>, on</w:t>
      </w:r>
      <w:r w:rsidRPr="00B51343">
        <w:rPr>
          <w:rFonts w:ascii="Times New Roman" w:eastAsia="Times New Roman" w:hAnsi="Times New Roman" w:cs="Times New Roman"/>
          <w:color w:val="242424"/>
          <w:sz w:val="24"/>
          <w:szCs w:val="24"/>
        </w:rPr>
        <w:t xml:space="preserve"> Square 152, Lot 93-A, in the Third Municipal District, bounded by Elysian Fields Avenue, Chartres Street, Royal Street, and Marigny Street </w:t>
      </w:r>
      <w:r>
        <w:rPr>
          <w:rFonts w:ascii="Times New Roman" w:eastAsia="Times New Roman" w:hAnsi="Times New Roman" w:cs="Times New Roman"/>
          <w:b/>
          <w:bCs/>
          <w:i/>
          <w:iCs/>
          <w:color w:val="242424"/>
          <w:sz w:val="24"/>
          <w:szCs w:val="24"/>
        </w:rPr>
        <w:t>(Municipal Addresses</w:t>
      </w:r>
      <w:r w:rsidRPr="00F82948">
        <w:rPr>
          <w:rFonts w:ascii="Times New Roman" w:eastAsia="Times New Roman" w:hAnsi="Times New Roman" w:cs="Times New Roman"/>
          <w:b/>
          <w:bCs/>
          <w:i/>
          <w:iCs/>
          <w:color w:val="242424"/>
          <w:sz w:val="24"/>
          <w:szCs w:val="24"/>
        </w:rPr>
        <w:t>: 613-621 Elysian Fields Avenue, 2221 Chartres Street, and 2210 Royal Street</w:t>
      </w:r>
      <w:r>
        <w:rPr>
          <w:rFonts w:ascii="Times New Roman" w:eastAsia="Times New Roman" w:hAnsi="Times New Roman" w:cs="Times New Roman"/>
          <w:b/>
          <w:bCs/>
          <w:i/>
          <w:iCs/>
          <w:color w:val="242424"/>
          <w:sz w:val="24"/>
          <w:szCs w:val="24"/>
        </w:rPr>
        <w:t>)</w:t>
      </w:r>
      <w:r w:rsidRPr="00F82948">
        <w:rPr>
          <w:rFonts w:ascii="Times New Roman" w:eastAsia="Times New Roman" w:hAnsi="Times New Roman" w:cs="Times New Roman"/>
          <w:b/>
          <w:bCs/>
          <w:i/>
          <w:iCs/>
          <w:color w:val="242424"/>
          <w:sz w:val="24"/>
          <w:szCs w:val="24"/>
        </w:rPr>
        <w:t>.</w:t>
      </w:r>
      <w:r>
        <w:rPr>
          <w:rFonts w:ascii="Times New Roman" w:eastAsia="Times New Roman" w:hAnsi="Times New Roman" w:cs="Times New Roman"/>
          <w:b/>
          <w:bCs/>
          <w:i/>
          <w:iCs/>
          <w:color w:val="242424"/>
          <w:sz w:val="24"/>
          <w:szCs w:val="24"/>
        </w:rPr>
        <w:t xml:space="preserve">  </w:t>
      </w:r>
      <w:r>
        <w:rPr>
          <w:rFonts w:ascii="Times New Roman" w:eastAsia="Courier New" w:hAnsi="Times New Roman" w:cs="Times New Roman"/>
          <w:bCs/>
          <w:color w:val="000000"/>
          <w:sz w:val="24"/>
          <w:szCs w:val="24"/>
        </w:rPr>
        <w:t>The recommendation of the City Planning Commission being</w:t>
      </w:r>
      <w:r w:rsidRPr="00B45750">
        <w:rPr>
          <w:rFonts w:ascii="Times New Roman" w:eastAsia="Courier New" w:hAnsi="Times New Roman" w:cs="Times New Roman"/>
          <w:bCs/>
          <w:color w:val="000000"/>
          <w:sz w:val="24"/>
          <w:szCs w:val="24"/>
        </w:rPr>
        <w:t xml:space="preserve"> </w:t>
      </w:r>
      <w:r w:rsidRPr="00B45750">
        <w:rPr>
          <w:rFonts w:ascii="Times New Roman" w:eastAsia="Courier New" w:hAnsi="Times New Roman" w:cs="Times New Roman"/>
          <w:b/>
          <w:color w:val="000000"/>
          <w:sz w:val="24"/>
          <w:szCs w:val="24"/>
        </w:rPr>
        <w:t>“FOR DENIAL”</w:t>
      </w:r>
      <w:r>
        <w:rPr>
          <w:rFonts w:ascii="Times New Roman" w:eastAsia="Courier New" w:hAnsi="Times New Roman" w:cs="Times New Roman"/>
          <w:bCs/>
          <w:color w:val="000000"/>
          <w:sz w:val="24"/>
          <w:szCs w:val="24"/>
        </w:rPr>
        <w:t>.</w:t>
      </w:r>
    </w:p>
    <w:p w14:paraId="70855CC5" w14:textId="77777777" w:rsidR="00B45750" w:rsidRPr="00172835" w:rsidRDefault="00B45750" w:rsidP="00B45750">
      <w:pPr>
        <w:widowControl w:val="0"/>
        <w:pBdr>
          <w:top w:val="nil"/>
          <w:left w:val="nil"/>
          <w:bottom w:val="nil"/>
          <w:right w:val="nil"/>
          <w:between w:val="nil"/>
        </w:pBdr>
        <w:spacing w:after="0" w:line="240" w:lineRule="auto"/>
        <w:rPr>
          <w:rFonts w:ascii="Times New Roman" w:eastAsia="Courier New" w:hAnsi="Times New Roman" w:cs="Times New Roman"/>
          <w:bCs/>
          <w:color w:val="000000"/>
          <w:sz w:val="16"/>
          <w:szCs w:val="16"/>
        </w:rPr>
      </w:pPr>
    </w:p>
    <w:p w14:paraId="4744EC4D" w14:textId="77777777" w:rsidR="00B45750" w:rsidRPr="00B45750" w:rsidRDefault="00B45750" w:rsidP="00B45750">
      <w:pPr>
        <w:autoSpaceDE w:val="0"/>
        <w:autoSpaceDN w:val="0"/>
        <w:adjustRightInd w:val="0"/>
        <w:spacing w:after="0" w:line="240" w:lineRule="auto"/>
        <w:ind w:left="720"/>
        <w:jc w:val="both"/>
        <w:rPr>
          <w:rFonts w:ascii="Times New Roman" w:hAnsi="Times New Roman" w:cs="Times New Roman"/>
          <w:b/>
          <w:bCs/>
          <w:sz w:val="24"/>
          <w:szCs w:val="24"/>
        </w:rPr>
      </w:pPr>
      <w:r w:rsidRPr="00B45750">
        <w:rPr>
          <w:rFonts w:ascii="Times New Roman" w:hAnsi="Times New Roman" w:cs="Times New Roman"/>
          <w:b/>
          <w:bCs/>
          <w:sz w:val="24"/>
          <w:szCs w:val="24"/>
        </w:rPr>
        <w:t>Annotation:</w:t>
      </w:r>
    </w:p>
    <w:p w14:paraId="3A2A0DD4" w14:textId="77777777" w:rsidR="00B45750" w:rsidRPr="00B45750" w:rsidRDefault="00B45750" w:rsidP="00B45750">
      <w:pPr>
        <w:autoSpaceDE w:val="0"/>
        <w:autoSpaceDN w:val="0"/>
        <w:adjustRightInd w:val="0"/>
        <w:spacing w:after="0" w:line="240" w:lineRule="auto"/>
        <w:ind w:left="720"/>
        <w:jc w:val="both"/>
        <w:rPr>
          <w:rFonts w:ascii="Times New Roman" w:hAnsi="Times New Roman" w:cs="Times New Roman"/>
          <w:b/>
          <w:bCs/>
        </w:rPr>
      </w:pPr>
      <w:r w:rsidRPr="00B45750">
        <w:rPr>
          <w:rFonts w:ascii="Times New Roman" w:hAnsi="Times New Roman" w:cs="Times New Roman"/>
          <w:b/>
          <w:bCs/>
        </w:rPr>
        <w:t>(Cm. King, District C, Deadline for Council action 3/10/25).</w:t>
      </w:r>
    </w:p>
    <w:p w14:paraId="389C7FD3" w14:textId="06CDFD83" w:rsidR="00575FCD" w:rsidRDefault="00575FCD" w:rsidP="00575FCD">
      <w:pPr>
        <w:widowControl w:val="0"/>
        <w:pBdr>
          <w:top w:val="nil"/>
          <w:left w:val="nil"/>
          <w:bottom w:val="nil"/>
          <w:right w:val="nil"/>
          <w:between w:val="nil"/>
        </w:pBdr>
        <w:spacing w:after="0" w:line="240" w:lineRule="auto"/>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ab/>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01E6C651" w14:textId="77777777" w:rsidR="008C3371" w:rsidRDefault="008C3371" w:rsidP="00575FCD">
      <w:pPr>
        <w:widowControl w:val="0"/>
        <w:pBdr>
          <w:top w:val="nil"/>
          <w:left w:val="nil"/>
          <w:bottom w:val="nil"/>
          <w:right w:val="nil"/>
          <w:between w:val="nil"/>
        </w:pBdr>
        <w:spacing w:after="0" w:line="240" w:lineRule="auto"/>
        <w:jc w:val="both"/>
        <w:rPr>
          <w:rFonts w:ascii="Times New Roman" w:eastAsia="Courier New" w:hAnsi="Times New Roman" w:cs="Times New Roman"/>
          <w:b/>
          <w:bCs/>
          <w:color w:val="000000"/>
          <w:sz w:val="24"/>
          <w:szCs w:val="24"/>
        </w:rPr>
      </w:pPr>
    </w:p>
    <w:p w14:paraId="3975B952" w14:textId="77777777" w:rsidR="008C3371" w:rsidRDefault="008C3371" w:rsidP="00575FCD">
      <w:pPr>
        <w:widowControl w:val="0"/>
        <w:pBdr>
          <w:top w:val="nil"/>
          <w:left w:val="nil"/>
          <w:bottom w:val="nil"/>
          <w:right w:val="nil"/>
          <w:between w:val="nil"/>
        </w:pBdr>
        <w:spacing w:after="0" w:line="240" w:lineRule="auto"/>
        <w:jc w:val="both"/>
        <w:rPr>
          <w:rFonts w:ascii="Times New Roman" w:eastAsia="Courier New" w:hAnsi="Times New Roman" w:cs="Times New Roman"/>
          <w:b/>
          <w:bCs/>
          <w:color w:val="000000"/>
          <w:sz w:val="24"/>
          <w:szCs w:val="24"/>
        </w:rPr>
      </w:pPr>
    </w:p>
    <w:p w14:paraId="3A620655" w14:textId="77777777" w:rsidR="008C3371" w:rsidRDefault="008C3371" w:rsidP="00575FCD">
      <w:pPr>
        <w:widowControl w:val="0"/>
        <w:pBdr>
          <w:top w:val="nil"/>
          <w:left w:val="nil"/>
          <w:bottom w:val="nil"/>
          <w:right w:val="nil"/>
          <w:between w:val="nil"/>
        </w:pBdr>
        <w:spacing w:after="0" w:line="240" w:lineRule="auto"/>
        <w:jc w:val="both"/>
        <w:rPr>
          <w:rFonts w:ascii="Times New Roman" w:eastAsia="Courier New" w:hAnsi="Times New Roman" w:cs="Times New Roman"/>
          <w:b/>
          <w:bCs/>
          <w:color w:val="000000"/>
          <w:sz w:val="24"/>
          <w:szCs w:val="24"/>
        </w:rPr>
      </w:pPr>
    </w:p>
    <w:p w14:paraId="6F3F16F6" w14:textId="77777777" w:rsidR="008C3371" w:rsidRDefault="008C3371" w:rsidP="00575FCD">
      <w:pPr>
        <w:widowControl w:val="0"/>
        <w:pBdr>
          <w:top w:val="nil"/>
          <w:left w:val="nil"/>
          <w:bottom w:val="nil"/>
          <w:right w:val="nil"/>
          <w:between w:val="nil"/>
        </w:pBdr>
        <w:spacing w:after="0" w:line="240" w:lineRule="auto"/>
        <w:jc w:val="both"/>
        <w:rPr>
          <w:rFonts w:ascii="Times New Roman" w:eastAsia="Courier New" w:hAnsi="Times New Roman" w:cs="Times New Roman"/>
          <w:b/>
          <w:bCs/>
          <w:color w:val="000000"/>
          <w:sz w:val="24"/>
          <w:szCs w:val="24"/>
        </w:rPr>
      </w:pPr>
    </w:p>
    <w:p w14:paraId="055C40C5" w14:textId="51974895" w:rsidR="00727F58" w:rsidRPr="00727F58" w:rsidRDefault="00727F58" w:rsidP="00AA6F87">
      <w:pPr>
        <w:pStyle w:val="AgendaItem"/>
      </w:pPr>
      <w:r>
        <w:t>LEGISLATIVE GROUPING</w:t>
      </w:r>
    </w:p>
    <w:p w14:paraId="4FDF7D47" w14:textId="77777777" w:rsidR="00727F58" w:rsidRDefault="00727F58" w:rsidP="00AA6F87">
      <w:pPr>
        <w:pStyle w:val="AgendaItem"/>
        <w:numPr>
          <w:ilvl w:val="0"/>
          <w:numId w:val="0"/>
        </w:numPr>
      </w:pPr>
    </w:p>
    <w:p w14:paraId="24E883E7" w14:textId="4D0A5993" w:rsidR="0040028F" w:rsidRPr="006608E7" w:rsidRDefault="00D10905" w:rsidP="00AA6F87">
      <w:pPr>
        <w:pStyle w:val="AgendaItem"/>
        <w:numPr>
          <w:ilvl w:val="0"/>
          <w:numId w:val="0"/>
        </w:numPr>
      </w:pPr>
      <w:r>
        <w:t>a.</w:t>
      </w:r>
      <w:r>
        <w:tab/>
      </w:r>
      <w:r w:rsidR="0040028F" w:rsidRPr="006608E7">
        <w:t>ZONING DOCKET NO. 1/25 - NOLA COMMERCIAL PROPERTIES, LLC</w:t>
      </w:r>
    </w:p>
    <w:p w14:paraId="0718EC5E" w14:textId="77777777" w:rsidR="0040028F" w:rsidRPr="006608E7" w:rsidRDefault="0040028F" w:rsidP="0040028F">
      <w:pPr>
        <w:spacing w:after="0" w:line="240" w:lineRule="auto"/>
        <w:rPr>
          <w:rFonts w:ascii="Times New Roman" w:hAnsi="Times New Roman" w:cs="Times New Roman"/>
          <w:b/>
          <w:bCs/>
          <w:sz w:val="24"/>
          <w:szCs w:val="24"/>
        </w:rPr>
      </w:pPr>
    </w:p>
    <w:p w14:paraId="62309582" w14:textId="77777777" w:rsidR="0040028F" w:rsidRPr="006608E7" w:rsidRDefault="0040028F" w:rsidP="003B4E11">
      <w:pPr>
        <w:spacing w:after="0" w:line="240" w:lineRule="auto"/>
        <w:ind w:left="720"/>
        <w:rPr>
          <w:rFonts w:ascii="Times New Roman" w:hAnsi="Times New Roman" w:cs="Times New Roman"/>
          <w:b/>
          <w:bCs/>
          <w:sz w:val="24"/>
          <w:szCs w:val="24"/>
        </w:rPr>
      </w:pPr>
      <w:r w:rsidRPr="006608E7">
        <w:rPr>
          <w:rFonts w:ascii="Times New Roman" w:hAnsi="Times New Roman" w:cs="Times New Roman"/>
          <w:b/>
          <w:bCs/>
          <w:sz w:val="24"/>
          <w:szCs w:val="24"/>
        </w:rPr>
        <w:t>Brief:</w:t>
      </w:r>
    </w:p>
    <w:p w14:paraId="7CE48160" w14:textId="12EDF912" w:rsidR="0040028F" w:rsidRPr="006608E7" w:rsidRDefault="0040028F" w:rsidP="003B4E11">
      <w:pPr>
        <w:spacing w:after="0" w:line="240" w:lineRule="auto"/>
        <w:ind w:left="720"/>
        <w:rPr>
          <w:rFonts w:ascii="Times New Roman" w:hAnsi="Times New Roman" w:cs="Times New Roman"/>
          <w:sz w:val="24"/>
          <w:szCs w:val="24"/>
        </w:rPr>
      </w:pPr>
      <w:r w:rsidRPr="006608E7">
        <w:rPr>
          <w:rFonts w:ascii="Times New Roman" w:hAnsi="Times New Roman" w:cs="Times New Roman"/>
          <w:sz w:val="24"/>
          <w:szCs w:val="24"/>
        </w:rPr>
        <w:t>Requesting an</w:t>
      </w:r>
      <w:r w:rsidRPr="006608E7">
        <w:rPr>
          <w:rFonts w:ascii="Times New Roman" w:hAnsi="Times New Roman" w:cs="Times New Roman"/>
          <w:b/>
          <w:bCs/>
          <w:sz w:val="24"/>
          <w:szCs w:val="24"/>
        </w:rPr>
        <w:t xml:space="preserve"> </w:t>
      </w:r>
      <w:r w:rsidRPr="006608E7">
        <w:rPr>
          <w:rFonts w:ascii="Times New Roman" w:hAnsi="Times New Roman" w:cs="Times New Roman"/>
          <w:sz w:val="24"/>
          <w:szCs w:val="24"/>
        </w:rPr>
        <w:t>Amendment to Ordinance No. 29,547 MCS (Zoning Docket 021/23) to permit the conditional use of a bar in an HMC-2 Historic Marigny/Tremé/Bywater Commercial District, on Square 636, Lot C1, in the Third Municipal District, bounded by North Claiborne Avenue, Pauger Street, North Robertson Street, and Saint Anthony Street (</w:t>
      </w:r>
      <w:r w:rsidRPr="006608E7">
        <w:rPr>
          <w:rFonts w:ascii="Times New Roman" w:hAnsi="Times New Roman" w:cs="Times New Roman"/>
          <w:b/>
          <w:bCs/>
          <w:sz w:val="24"/>
          <w:szCs w:val="24"/>
        </w:rPr>
        <w:t xml:space="preserve">Municipal Address(es): 1830-1840 North Claiborne Avenue and 2224 Pauger Street).  </w:t>
      </w:r>
      <w:r w:rsidRPr="006608E7">
        <w:rPr>
          <w:rFonts w:ascii="Times New Roman" w:hAnsi="Times New Roman" w:cs="Times New Roman"/>
          <w:sz w:val="24"/>
          <w:szCs w:val="24"/>
        </w:rPr>
        <w:t xml:space="preserve">The recommendation of the City Planning Commission being </w:t>
      </w:r>
      <w:r w:rsidRPr="006608E7">
        <w:rPr>
          <w:rFonts w:ascii="Times New Roman" w:hAnsi="Times New Roman" w:cs="Times New Roman"/>
          <w:b/>
          <w:bCs/>
          <w:sz w:val="24"/>
          <w:szCs w:val="24"/>
        </w:rPr>
        <w:t>“FOR APPROVAL”</w:t>
      </w:r>
      <w:r w:rsidRPr="006608E7">
        <w:rPr>
          <w:rFonts w:ascii="Times New Roman" w:hAnsi="Times New Roman" w:cs="Times New Roman"/>
          <w:sz w:val="24"/>
          <w:szCs w:val="24"/>
        </w:rPr>
        <w:t>, subject to eight (8) provisos.</w:t>
      </w:r>
    </w:p>
    <w:p w14:paraId="65444851" w14:textId="77777777" w:rsidR="0040028F" w:rsidRPr="006608E7" w:rsidRDefault="0040028F" w:rsidP="003B4E11">
      <w:pPr>
        <w:spacing w:after="0" w:line="240" w:lineRule="auto"/>
        <w:ind w:left="720"/>
        <w:rPr>
          <w:rFonts w:ascii="Times New Roman" w:hAnsi="Times New Roman" w:cs="Times New Roman"/>
          <w:sz w:val="24"/>
          <w:szCs w:val="24"/>
        </w:rPr>
      </w:pPr>
    </w:p>
    <w:p w14:paraId="079742CA" w14:textId="77777777" w:rsidR="0040028F" w:rsidRPr="006608E7" w:rsidRDefault="0040028F" w:rsidP="003B4E11">
      <w:pPr>
        <w:spacing w:after="0" w:line="240" w:lineRule="auto"/>
        <w:ind w:left="720"/>
        <w:rPr>
          <w:rFonts w:ascii="Times New Roman" w:hAnsi="Times New Roman" w:cs="Times New Roman"/>
          <w:b/>
          <w:bCs/>
          <w:sz w:val="24"/>
          <w:szCs w:val="24"/>
        </w:rPr>
      </w:pPr>
      <w:r w:rsidRPr="006608E7">
        <w:rPr>
          <w:rFonts w:ascii="Times New Roman" w:hAnsi="Times New Roman" w:cs="Times New Roman"/>
          <w:b/>
          <w:bCs/>
          <w:sz w:val="24"/>
          <w:szCs w:val="24"/>
        </w:rPr>
        <w:t>Annotation:</w:t>
      </w:r>
    </w:p>
    <w:p w14:paraId="50EA006B" w14:textId="0DB63748" w:rsidR="0040028F" w:rsidRPr="00547053" w:rsidRDefault="0040028F" w:rsidP="003B4E11">
      <w:pPr>
        <w:spacing w:after="0" w:line="240" w:lineRule="auto"/>
        <w:ind w:left="720"/>
        <w:rPr>
          <w:rFonts w:ascii="Times New Roman" w:hAnsi="Times New Roman" w:cs="Times New Roman"/>
          <w:b/>
          <w:bCs/>
        </w:rPr>
      </w:pPr>
      <w:r w:rsidRPr="00547053">
        <w:rPr>
          <w:rFonts w:ascii="Times New Roman" w:hAnsi="Times New Roman" w:cs="Times New Roman"/>
          <w:b/>
          <w:bCs/>
        </w:rPr>
        <w:t xml:space="preserve">(Cm. King, District </w:t>
      </w:r>
      <w:r w:rsidR="008F50D7">
        <w:rPr>
          <w:rFonts w:ascii="Times New Roman" w:hAnsi="Times New Roman" w:cs="Times New Roman"/>
          <w:b/>
          <w:bCs/>
        </w:rPr>
        <w:t>C</w:t>
      </w:r>
      <w:r w:rsidRPr="00547053">
        <w:rPr>
          <w:rFonts w:ascii="Times New Roman" w:hAnsi="Times New Roman" w:cs="Times New Roman"/>
          <w:b/>
          <w:bCs/>
        </w:rPr>
        <w:t>, Deadline f</w:t>
      </w:r>
      <w:r w:rsidR="0076131F" w:rsidRPr="00547053">
        <w:rPr>
          <w:rFonts w:ascii="Times New Roman" w:hAnsi="Times New Roman" w:cs="Times New Roman"/>
          <w:b/>
          <w:bCs/>
        </w:rPr>
        <w:t>o</w:t>
      </w:r>
      <w:r w:rsidRPr="00547053">
        <w:rPr>
          <w:rFonts w:ascii="Times New Roman" w:hAnsi="Times New Roman" w:cs="Times New Roman"/>
          <w:b/>
          <w:bCs/>
        </w:rPr>
        <w:t xml:space="preserve">r Council action 3/31/25). </w:t>
      </w:r>
    </w:p>
    <w:p w14:paraId="5B44BFE0" w14:textId="77777777" w:rsidR="00727F58" w:rsidRDefault="00727F58">
      <w:pPr>
        <w:rPr>
          <w:rFonts w:ascii="Times New Roman" w:hAnsi="Times New Roman" w:cs="Times New Roman"/>
          <w:b/>
          <w:bCs/>
          <w:sz w:val="24"/>
          <w:szCs w:val="24"/>
        </w:rPr>
      </w:pPr>
    </w:p>
    <w:p w14:paraId="7781C9CA" w14:textId="77777777" w:rsidR="00727F58" w:rsidRDefault="00727F58" w:rsidP="00727F58">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49274D48" w14:textId="740D3E45" w:rsidR="00727F58" w:rsidRPr="00FC576D" w:rsidRDefault="008C3371" w:rsidP="008C3371">
      <w:pPr>
        <w:pStyle w:val="xmsonormal"/>
        <w:shd w:val="clear" w:color="auto" w:fill="FFFFFF"/>
        <w:spacing w:before="0" w:beforeAutospacing="0" w:after="0" w:afterAutospacing="0"/>
        <w:rPr>
          <w:b/>
          <w:bCs/>
          <w:color w:val="242424"/>
        </w:rPr>
      </w:pPr>
      <w:r>
        <w:rPr>
          <w:b/>
          <w:bCs/>
          <w:color w:val="242424"/>
        </w:rPr>
        <w:t>b.</w:t>
      </w:r>
      <w:r>
        <w:rPr>
          <w:b/>
          <w:bCs/>
          <w:color w:val="242424"/>
        </w:rPr>
        <w:tab/>
      </w:r>
      <w:r w:rsidR="00727F58" w:rsidRPr="00FC576D">
        <w:rPr>
          <w:b/>
          <w:bCs/>
          <w:color w:val="242424"/>
        </w:rPr>
        <w:t>MOTION</w:t>
      </w:r>
      <w:r w:rsidR="00727F58" w:rsidRPr="00955720">
        <w:rPr>
          <w:b/>
          <w:bCs/>
        </w:rPr>
        <w:t xml:space="preserve"> </w:t>
      </w:r>
      <w:r w:rsidR="00727F58" w:rsidRPr="00FC576D">
        <w:rPr>
          <w:b/>
          <w:bCs/>
          <w:color w:val="242424"/>
        </w:rPr>
        <w:t>– NO. M-2</w:t>
      </w:r>
      <w:r w:rsidR="00727F58">
        <w:rPr>
          <w:b/>
          <w:bCs/>
          <w:color w:val="242424"/>
        </w:rPr>
        <w:t>5</w:t>
      </w:r>
      <w:r w:rsidR="00727F58" w:rsidRPr="00FC576D">
        <w:rPr>
          <w:b/>
          <w:bCs/>
          <w:color w:val="242424"/>
        </w:rPr>
        <w:t>-</w:t>
      </w:r>
      <w:r w:rsidR="00727F58">
        <w:rPr>
          <w:b/>
          <w:bCs/>
          <w:color w:val="242424"/>
        </w:rPr>
        <w:t>82</w:t>
      </w:r>
      <w:r w:rsidR="00727F58" w:rsidRPr="00FC576D">
        <w:rPr>
          <w:b/>
          <w:bCs/>
          <w:color w:val="242424"/>
        </w:rPr>
        <w:t xml:space="preserve"> – BY:  COUNCILMEMBER </w:t>
      </w:r>
      <w:r w:rsidR="00727F58">
        <w:rPr>
          <w:b/>
          <w:bCs/>
          <w:color w:val="242424"/>
        </w:rPr>
        <w:t>KING</w:t>
      </w:r>
    </w:p>
    <w:p w14:paraId="03CCA996" w14:textId="77777777" w:rsidR="00727F58" w:rsidRPr="00FC576D" w:rsidRDefault="00727F58" w:rsidP="00727F58">
      <w:pPr>
        <w:pStyle w:val="xmsonormal"/>
        <w:shd w:val="clear" w:color="auto" w:fill="FFFFFF"/>
        <w:spacing w:before="0" w:beforeAutospacing="0" w:after="0" w:afterAutospacing="0"/>
        <w:rPr>
          <w:b/>
          <w:bCs/>
          <w:color w:val="242424"/>
        </w:rPr>
      </w:pPr>
    </w:p>
    <w:p w14:paraId="5D929E95" w14:textId="77777777" w:rsidR="00727F58" w:rsidRPr="00FC576D" w:rsidRDefault="00727F58" w:rsidP="00727F58">
      <w:pPr>
        <w:pStyle w:val="xmsonormal"/>
        <w:shd w:val="clear" w:color="auto" w:fill="FFFFFF"/>
        <w:spacing w:before="0" w:beforeAutospacing="0" w:after="0" w:afterAutospacing="0"/>
        <w:ind w:left="720"/>
        <w:rPr>
          <w:b/>
          <w:bCs/>
          <w:color w:val="242424"/>
        </w:rPr>
      </w:pPr>
      <w:r w:rsidRPr="00FC576D">
        <w:rPr>
          <w:b/>
          <w:bCs/>
          <w:color w:val="242424"/>
        </w:rPr>
        <w:t>Brief:</w:t>
      </w:r>
    </w:p>
    <w:p w14:paraId="5CDA91B8" w14:textId="122B8BFE" w:rsidR="00727F58" w:rsidRPr="00FC576D" w:rsidRDefault="00727F58" w:rsidP="00727F58">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1</w:t>
      </w:r>
      <w:r w:rsidRPr="00373750">
        <w:rPr>
          <w:rFonts w:ascii="Times New Roman" w:hAnsi="Times New Roman" w:cs="Times New Roman"/>
          <w:b/>
          <w:bCs/>
          <w:color w:val="242424"/>
          <w:sz w:val="24"/>
          <w:szCs w:val="24"/>
        </w:rPr>
        <w:t>/2</w:t>
      </w:r>
      <w:r w:rsidR="00E17C1C">
        <w:rPr>
          <w:rFonts w:ascii="Times New Roman" w:hAnsi="Times New Roman" w:cs="Times New Roman"/>
          <w:b/>
          <w:bCs/>
          <w:color w:val="242424"/>
          <w:sz w:val="24"/>
          <w:szCs w:val="24"/>
        </w:rPr>
        <w:t>5</w:t>
      </w:r>
      <w:r w:rsidR="00E17C1C" w:rsidRPr="006608E7">
        <w:rPr>
          <w:rFonts w:ascii="Times New Roman" w:hAnsi="Times New Roman" w:cs="Times New Roman"/>
          <w:sz w:val="24"/>
          <w:szCs w:val="24"/>
        </w:rPr>
        <w:t>, subject to eight (8) provisos</w:t>
      </w:r>
      <w:r w:rsidRPr="00FC576D">
        <w:rPr>
          <w:rFonts w:ascii="Times New Roman" w:hAnsi="Times New Roman" w:cs="Times New Roman"/>
          <w:color w:val="242424"/>
          <w:sz w:val="24"/>
          <w:szCs w:val="24"/>
        </w:rPr>
        <w:t xml:space="preserve">. </w:t>
      </w:r>
    </w:p>
    <w:p w14:paraId="481526A5" w14:textId="77777777" w:rsidR="00727F58" w:rsidRPr="00FC576D" w:rsidRDefault="00727F58" w:rsidP="00727F58">
      <w:pPr>
        <w:pStyle w:val="xmsonormal"/>
        <w:shd w:val="clear" w:color="auto" w:fill="FFFFFF"/>
        <w:spacing w:before="0" w:beforeAutospacing="0" w:after="0" w:afterAutospacing="0"/>
        <w:ind w:left="720"/>
        <w:rPr>
          <w:b/>
          <w:bCs/>
          <w:color w:val="242424"/>
        </w:rPr>
      </w:pPr>
    </w:p>
    <w:p w14:paraId="6E7869DF" w14:textId="77777777" w:rsidR="00727F58" w:rsidRPr="009935FD" w:rsidRDefault="00727F58" w:rsidP="00727F58">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1C82795D" w14:textId="01F4049A" w:rsidR="00727F58" w:rsidRPr="00D75088" w:rsidRDefault="00727F58" w:rsidP="00727F58">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5476A73F" w14:textId="77777777" w:rsidR="00727F58" w:rsidRDefault="00727F58" w:rsidP="00727F58">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77114D6D" w14:textId="2E2EFA4A" w:rsidR="00547053" w:rsidRDefault="00547053">
      <w:pPr>
        <w:rPr>
          <w:rFonts w:ascii="Times New Roman" w:hAnsi="Times New Roman" w:cs="Times New Roman"/>
          <w:b/>
          <w:bCs/>
          <w:sz w:val="24"/>
          <w:szCs w:val="24"/>
        </w:rPr>
      </w:pPr>
      <w:r>
        <w:rPr>
          <w:rFonts w:ascii="Times New Roman" w:hAnsi="Times New Roman" w:cs="Times New Roman"/>
          <w:b/>
          <w:bCs/>
          <w:sz w:val="24"/>
          <w:szCs w:val="24"/>
        </w:rPr>
        <w:br w:type="page"/>
      </w:r>
    </w:p>
    <w:p w14:paraId="38A96E7C" w14:textId="07A4A72E" w:rsidR="0076131F" w:rsidRPr="006608E7" w:rsidRDefault="003B4E11" w:rsidP="00AA6F87">
      <w:pPr>
        <w:pStyle w:val="AgendaItem"/>
      </w:pPr>
      <w:r w:rsidRPr="006608E7">
        <w:lastRenderedPageBreak/>
        <w:t>ZONING DOCKET NO. 2/25 -</w:t>
      </w:r>
      <w:r w:rsidR="0076131F" w:rsidRPr="006608E7">
        <w:t xml:space="preserve"> QUENTELLA M. RICHARDS</w:t>
      </w:r>
    </w:p>
    <w:p w14:paraId="43DFC754" w14:textId="77777777" w:rsidR="003B4E11" w:rsidRPr="006608E7" w:rsidRDefault="003B4E11" w:rsidP="003B4E11">
      <w:pPr>
        <w:spacing w:after="0" w:line="240" w:lineRule="auto"/>
        <w:rPr>
          <w:rFonts w:ascii="Times New Roman" w:hAnsi="Times New Roman" w:cs="Times New Roman"/>
          <w:b/>
          <w:bCs/>
          <w:sz w:val="24"/>
          <w:szCs w:val="24"/>
        </w:rPr>
      </w:pPr>
    </w:p>
    <w:p w14:paraId="7AEECA30" w14:textId="77777777" w:rsidR="003B4E11" w:rsidRPr="006608E7" w:rsidRDefault="003B4E11" w:rsidP="003B4E11">
      <w:pPr>
        <w:spacing w:after="0" w:line="240" w:lineRule="auto"/>
        <w:ind w:left="720"/>
        <w:rPr>
          <w:rFonts w:ascii="Times New Roman" w:hAnsi="Times New Roman" w:cs="Times New Roman"/>
          <w:b/>
          <w:bCs/>
          <w:sz w:val="24"/>
          <w:szCs w:val="24"/>
        </w:rPr>
      </w:pPr>
      <w:r w:rsidRPr="006608E7">
        <w:rPr>
          <w:rFonts w:ascii="Times New Roman" w:hAnsi="Times New Roman" w:cs="Times New Roman"/>
          <w:b/>
          <w:bCs/>
          <w:sz w:val="24"/>
          <w:szCs w:val="24"/>
        </w:rPr>
        <w:t>Brief:</w:t>
      </w:r>
    </w:p>
    <w:p w14:paraId="366700D3" w14:textId="20209EC7" w:rsidR="0076131F" w:rsidRPr="0076131F" w:rsidRDefault="0076131F" w:rsidP="0076131F">
      <w:pPr>
        <w:spacing w:after="0" w:line="240" w:lineRule="auto"/>
        <w:ind w:left="720"/>
        <w:rPr>
          <w:rFonts w:ascii="Times New Roman" w:hAnsi="Times New Roman" w:cs="Times New Roman"/>
          <w:sz w:val="24"/>
          <w:szCs w:val="24"/>
        </w:rPr>
      </w:pPr>
      <w:r w:rsidRPr="0076131F">
        <w:rPr>
          <w:rFonts w:ascii="Times New Roman" w:hAnsi="Times New Roman" w:cs="Times New Roman"/>
          <w:sz w:val="24"/>
          <w:szCs w:val="24"/>
        </w:rPr>
        <w:t>Request</w:t>
      </w:r>
      <w:r w:rsidRPr="006608E7">
        <w:rPr>
          <w:rFonts w:ascii="Times New Roman" w:hAnsi="Times New Roman" w:cs="Times New Roman"/>
          <w:sz w:val="24"/>
          <w:szCs w:val="24"/>
        </w:rPr>
        <w:t xml:space="preserve">ing a </w:t>
      </w:r>
      <w:r w:rsidRPr="0076131F">
        <w:rPr>
          <w:rFonts w:ascii="Times New Roman" w:hAnsi="Times New Roman" w:cs="Times New Roman"/>
          <w:sz w:val="24"/>
          <w:szCs w:val="24"/>
        </w:rPr>
        <w:t>Zoning change from an HI Heavy Industrial District to a C-2 Auto-Oriented Commercial</w:t>
      </w:r>
    </w:p>
    <w:p w14:paraId="060197EE" w14:textId="60E74ADE" w:rsidR="0076131F" w:rsidRPr="00E54686" w:rsidRDefault="0076131F" w:rsidP="0076131F">
      <w:pPr>
        <w:spacing w:after="0" w:line="240" w:lineRule="auto"/>
        <w:ind w:left="720"/>
        <w:rPr>
          <w:rFonts w:ascii="Times New Roman" w:hAnsi="Times New Roman" w:cs="Times New Roman"/>
          <w:sz w:val="24"/>
          <w:szCs w:val="24"/>
        </w:rPr>
      </w:pPr>
      <w:r w:rsidRPr="0076131F">
        <w:rPr>
          <w:rFonts w:ascii="Times New Roman" w:hAnsi="Times New Roman" w:cs="Times New Roman"/>
          <w:sz w:val="24"/>
          <w:szCs w:val="24"/>
        </w:rPr>
        <w:t>District</w:t>
      </w:r>
      <w:r w:rsidR="006608E7" w:rsidRPr="006608E7">
        <w:rPr>
          <w:rFonts w:ascii="Times New Roman" w:hAnsi="Times New Roman" w:cs="Times New Roman"/>
          <w:sz w:val="24"/>
          <w:szCs w:val="24"/>
        </w:rPr>
        <w:t xml:space="preserve">, on </w:t>
      </w:r>
      <w:r w:rsidRPr="0076131F">
        <w:rPr>
          <w:rFonts w:ascii="Times New Roman" w:hAnsi="Times New Roman" w:cs="Times New Roman"/>
          <w:sz w:val="24"/>
          <w:szCs w:val="24"/>
        </w:rPr>
        <w:t>Square 720, Lot 22, in the Third Municipal District, bounded by Kentucky</w:t>
      </w:r>
      <w:r w:rsidR="006608E7" w:rsidRPr="006608E7">
        <w:rPr>
          <w:rFonts w:ascii="Times New Roman" w:hAnsi="Times New Roman" w:cs="Times New Roman"/>
          <w:sz w:val="24"/>
          <w:szCs w:val="24"/>
        </w:rPr>
        <w:t xml:space="preserve"> </w:t>
      </w:r>
      <w:r w:rsidRPr="0076131F">
        <w:rPr>
          <w:rFonts w:ascii="Times New Roman" w:hAnsi="Times New Roman" w:cs="Times New Roman"/>
          <w:sz w:val="24"/>
          <w:szCs w:val="24"/>
        </w:rPr>
        <w:t>Street, North Claiborne Avenue, Poland Ave</w:t>
      </w:r>
      <w:r w:rsidR="00F332E3">
        <w:rPr>
          <w:rFonts w:ascii="Times New Roman" w:hAnsi="Times New Roman" w:cs="Times New Roman"/>
          <w:sz w:val="24"/>
          <w:szCs w:val="24"/>
        </w:rPr>
        <w:t>nue</w:t>
      </w:r>
      <w:r w:rsidRPr="0076131F">
        <w:rPr>
          <w:rFonts w:ascii="Times New Roman" w:hAnsi="Times New Roman" w:cs="Times New Roman"/>
          <w:sz w:val="24"/>
          <w:szCs w:val="24"/>
        </w:rPr>
        <w:t>, North Derbigny Street</w:t>
      </w:r>
      <w:r w:rsidR="006608E7" w:rsidRPr="006608E7">
        <w:rPr>
          <w:rFonts w:ascii="Times New Roman" w:hAnsi="Times New Roman" w:cs="Times New Roman"/>
          <w:sz w:val="24"/>
          <w:szCs w:val="24"/>
        </w:rPr>
        <w:t xml:space="preserve"> </w:t>
      </w:r>
      <w:r w:rsidR="006608E7" w:rsidRPr="006608E7">
        <w:rPr>
          <w:rFonts w:ascii="Times New Roman" w:hAnsi="Times New Roman" w:cs="Times New Roman"/>
          <w:b/>
          <w:bCs/>
          <w:sz w:val="24"/>
          <w:szCs w:val="24"/>
        </w:rPr>
        <w:t>(</w:t>
      </w:r>
      <w:r w:rsidRPr="006608E7">
        <w:rPr>
          <w:rFonts w:ascii="Times New Roman" w:hAnsi="Times New Roman" w:cs="Times New Roman"/>
          <w:b/>
          <w:bCs/>
          <w:sz w:val="24"/>
          <w:szCs w:val="24"/>
        </w:rPr>
        <w:t xml:space="preserve">Municipal </w:t>
      </w:r>
      <w:r w:rsidR="00E54686">
        <w:rPr>
          <w:rFonts w:ascii="Times New Roman" w:hAnsi="Times New Roman" w:cs="Times New Roman"/>
          <w:b/>
          <w:bCs/>
          <w:sz w:val="24"/>
          <w:szCs w:val="24"/>
        </w:rPr>
        <w:t>A</w:t>
      </w:r>
      <w:r w:rsidRPr="006608E7">
        <w:rPr>
          <w:rFonts w:ascii="Times New Roman" w:hAnsi="Times New Roman" w:cs="Times New Roman"/>
          <w:b/>
          <w:bCs/>
          <w:sz w:val="24"/>
          <w:szCs w:val="24"/>
        </w:rPr>
        <w:t>ddress: 1600 Kentucky Street</w:t>
      </w:r>
      <w:r w:rsidR="006608E7" w:rsidRPr="006608E7">
        <w:rPr>
          <w:rFonts w:ascii="Times New Roman" w:hAnsi="Times New Roman" w:cs="Times New Roman"/>
          <w:b/>
          <w:bCs/>
          <w:sz w:val="24"/>
          <w:szCs w:val="24"/>
        </w:rPr>
        <w:t>)</w:t>
      </w:r>
      <w:r w:rsidR="006608E7" w:rsidRPr="006608E7">
        <w:rPr>
          <w:rFonts w:ascii="Times New Roman" w:hAnsi="Times New Roman" w:cs="Times New Roman"/>
          <w:sz w:val="24"/>
          <w:szCs w:val="24"/>
        </w:rPr>
        <w:t xml:space="preserve">. </w:t>
      </w:r>
      <w:r w:rsidR="006608E7">
        <w:rPr>
          <w:rFonts w:ascii="Times New Roman" w:hAnsi="Times New Roman" w:cs="Times New Roman"/>
          <w:sz w:val="24"/>
          <w:szCs w:val="24"/>
        </w:rPr>
        <w:t xml:space="preserve">The recommendation </w:t>
      </w:r>
      <w:r w:rsidR="00E54686">
        <w:rPr>
          <w:rFonts w:ascii="Times New Roman" w:hAnsi="Times New Roman" w:cs="Times New Roman"/>
          <w:sz w:val="24"/>
          <w:szCs w:val="24"/>
        </w:rPr>
        <w:t xml:space="preserve">of the City Planning Commission being </w:t>
      </w:r>
      <w:r w:rsidR="00E54686">
        <w:rPr>
          <w:rFonts w:ascii="Times New Roman" w:hAnsi="Times New Roman" w:cs="Times New Roman"/>
          <w:b/>
          <w:bCs/>
          <w:sz w:val="24"/>
          <w:szCs w:val="24"/>
        </w:rPr>
        <w:t>“FOR APPROVAL”.</w:t>
      </w:r>
    </w:p>
    <w:p w14:paraId="75F2BCAC" w14:textId="77777777" w:rsidR="003B4E11" w:rsidRDefault="003B4E11" w:rsidP="003B4E11">
      <w:pPr>
        <w:spacing w:after="0" w:line="240" w:lineRule="auto"/>
        <w:ind w:left="720"/>
        <w:rPr>
          <w:rFonts w:ascii="Times New Roman" w:hAnsi="Times New Roman" w:cs="Times New Roman"/>
        </w:rPr>
      </w:pPr>
    </w:p>
    <w:p w14:paraId="7C3D0486" w14:textId="77777777" w:rsidR="003B4E11" w:rsidRPr="00547053" w:rsidRDefault="003B4E11" w:rsidP="003B4E11">
      <w:pPr>
        <w:spacing w:after="0" w:line="240" w:lineRule="auto"/>
        <w:ind w:left="720"/>
        <w:rPr>
          <w:rFonts w:ascii="Times New Roman" w:hAnsi="Times New Roman" w:cs="Times New Roman"/>
          <w:b/>
          <w:bCs/>
          <w:sz w:val="24"/>
          <w:szCs w:val="24"/>
        </w:rPr>
      </w:pPr>
      <w:r w:rsidRPr="00547053">
        <w:rPr>
          <w:rFonts w:ascii="Times New Roman" w:hAnsi="Times New Roman" w:cs="Times New Roman"/>
          <w:b/>
          <w:bCs/>
          <w:sz w:val="24"/>
          <w:szCs w:val="24"/>
        </w:rPr>
        <w:t>Annotation:</w:t>
      </w:r>
    </w:p>
    <w:p w14:paraId="4BE37434" w14:textId="05C434C2" w:rsidR="003B4E11" w:rsidRPr="00334DBA" w:rsidRDefault="003B4E11" w:rsidP="003B4E11">
      <w:pPr>
        <w:spacing w:after="0" w:line="240" w:lineRule="auto"/>
        <w:ind w:left="720"/>
        <w:rPr>
          <w:rFonts w:ascii="Times New Roman" w:hAnsi="Times New Roman" w:cs="Times New Roman"/>
          <w:b/>
          <w:bCs/>
        </w:rPr>
      </w:pPr>
      <w:r w:rsidRPr="00334DBA">
        <w:rPr>
          <w:rFonts w:ascii="Times New Roman" w:hAnsi="Times New Roman" w:cs="Times New Roman"/>
          <w:b/>
          <w:bCs/>
        </w:rPr>
        <w:t xml:space="preserve">(Cm. </w:t>
      </w:r>
      <w:r w:rsidR="0076131F">
        <w:rPr>
          <w:rFonts w:ascii="Times New Roman" w:hAnsi="Times New Roman" w:cs="Times New Roman"/>
          <w:b/>
          <w:bCs/>
        </w:rPr>
        <w:t>Green</w:t>
      </w:r>
      <w:r w:rsidRPr="00334DBA">
        <w:rPr>
          <w:rFonts w:ascii="Times New Roman" w:hAnsi="Times New Roman" w:cs="Times New Roman"/>
          <w:b/>
          <w:bCs/>
        </w:rPr>
        <w:t xml:space="preserve">, District </w:t>
      </w:r>
      <w:r w:rsidR="0076131F">
        <w:rPr>
          <w:rFonts w:ascii="Times New Roman" w:hAnsi="Times New Roman" w:cs="Times New Roman"/>
          <w:b/>
          <w:bCs/>
        </w:rPr>
        <w:t>D</w:t>
      </w:r>
      <w:r w:rsidRPr="00334DBA">
        <w:rPr>
          <w:rFonts w:ascii="Times New Roman" w:hAnsi="Times New Roman" w:cs="Times New Roman"/>
          <w:b/>
          <w:bCs/>
        </w:rPr>
        <w:t>,</w:t>
      </w:r>
      <w:r>
        <w:rPr>
          <w:rFonts w:ascii="Times New Roman" w:hAnsi="Times New Roman" w:cs="Times New Roman"/>
          <w:b/>
          <w:bCs/>
        </w:rPr>
        <w:t xml:space="preserve"> Deadline f</w:t>
      </w:r>
      <w:r w:rsidR="00E54686">
        <w:rPr>
          <w:rFonts w:ascii="Times New Roman" w:hAnsi="Times New Roman" w:cs="Times New Roman"/>
          <w:b/>
          <w:bCs/>
        </w:rPr>
        <w:t>o</w:t>
      </w:r>
      <w:r>
        <w:rPr>
          <w:rFonts w:ascii="Times New Roman" w:hAnsi="Times New Roman" w:cs="Times New Roman"/>
          <w:b/>
          <w:bCs/>
        </w:rPr>
        <w:t>r</w:t>
      </w:r>
      <w:r w:rsidR="00E54686">
        <w:rPr>
          <w:rFonts w:ascii="Times New Roman" w:hAnsi="Times New Roman" w:cs="Times New Roman"/>
          <w:b/>
          <w:bCs/>
        </w:rPr>
        <w:t xml:space="preserve"> </w:t>
      </w:r>
      <w:r>
        <w:rPr>
          <w:rFonts w:ascii="Times New Roman" w:hAnsi="Times New Roman" w:cs="Times New Roman"/>
          <w:b/>
          <w:bCs/>
        </w:rPr>
        <w:t xml:space="preserve">Council action 3/31/25). </w:t>
      </w:r>
    </w:p>
    <w:p w14:paraId="6FEDBB8A" w14:textId="77777777" w:rsidR="003B4E11" w:rsidRDefault="003B4E11" w:rsidP="003B4E11">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27CC09FF" w14:textId="77777777" w:rsidR="0040028F" w:rsidRDefault="0040028F"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49A920C" w14:textId="77777777" w:rsidR="0032301F" w:rsidRDefault="0032301F"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3ED78D80" w14:textId="77777777" w:rsidR="0032301F" w:rsidRDefault="0032301F"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2356E830" w14:textId="77777777" w:rsidR="00E54686" w:rsidRPr="006608E7" w:rsidRDefault="00E54686" w:rsidP="00E54686">
      <w:pPr>
        <w:spacing w:after="0" w:line="240" w:lineRule="auto"/>
        <w:ind w:left="720"/>
        <w:rPr>
          <w:rFonts w:ascii="Times New Roman" w:hAnsi="Times New Roman" w:cs="Times New Roman"/>
          <w:b/>
          <w:bCs/>
          <w:sz w:val="24"/>
          <w:szCs w:val="24"/>
        </w:rPr>
      </w:pPr>
    </w:p>
    <w:p w14:paraId="7908790B" w14:textId="3715993C" w:rsidR="00D8187A" w:rsidRPr="00D8187A" w:rsidRDefault="00D8187A" w:rsidP="00AA6F87">
      <w:pPr>
        <w:pStyle w:val="AgendaItem"/>
      </w:pPr>
      <w:r>
        <w:t>LEGISLATIVE GROUPING</w:t>
      </w:r>
    </w:p>
    <w:p w14:paraId="2A3DB9C3" w14:textId="77777777" w:rsidR="00D8187A" w:rsidRPr="00D8187A" w:rsidRDefault="00D8187A" w:rsidP="00AA6F87">
      <w:pPr>
        <w:pStyle w:val="AgendaItem"/>
        <w:numPr>
          <w:ilvl w:val="0"/>
          <w:numId w:val="0"/>
        </w:numPr>
      </w:pPr>
    </w:p>
    <w:p w14:paraId="58163993" w14:textId="07381AC2" w:rsidR="00E54686" w:rsidRPr="006608E7" w:rsidRDefault="00D10905" w:rsidP="00AA6F87">
      <w:pPr>
        <w:pStyle w:val="AgendaItem"/>
        <w:numPr>
          <w:ilvl w:val="0"/>
          <w:numId w:val="0"/>
        </w:numPr>
      </w:pPr>
      <w:r>
        <w:t>a.</w:t>
      </w:r>
      <w:r>
        <w:tab/>
      </w:r>
      <w:r w:rsidR="00E54686" w:rsidRPr="006608E7">
        <w:t xml:space="preserve">ZONING DOCKET NO. </w:t>
      </w:r>
      <w:r w:rsidR="00E54686">
        <w:t>5</w:t>
      </w:r>
      <w:r w:rsidR="00E54686" w:rsidRPr="006608E7">
        <w:t>/25 -</w:t>
      </w:r>
      <w:r w:rsidR="00E54686" w:rsidRPr="00E54686">
        <w:t xml:space="preserve"> EPHRAIM C. OPARA, JR.</w:t>
      </w:r>
    </w:p>
    <w:p w14:paraId="67ABA8D2" w14:textId="77777777" w:rsidR="00E54686" w:rsidRPr="006608E7" w:rsidRDefault="00E54686" w:rsidP="00E54686">
      <w:pPr>
        <w:spacing w:after="0" w:line="240" w:lineRule="auto"/>
        <w:rPr>
          <w:rFonts w:ascii="Times New Roman" w:hAnsi="Times New Roman" w:cs="Times New Roman"/>
          <w:b/>
          <w:bCs/>
          <w:sz w:val="24"/>
          <w:szCs w:val="24"/>
        </w:rPr>
      </w:pPr>
    </w:p>
    <w:p w14:paraId="3F787A1F" w14:textId="77777777" w:rsidR="00E54686" w:rsidRPr="006608E7" w:rsidRDefault="00E54686" w:rsidP="00E54686">
      <w:pPr>
        <w:spacing w:after="0" w:line="240" w:lineRule="auto"/>
        <w:ind w:left="720"/>
        <w:rPr>
          <w:rFonts w:ascii="Times New Roman" w:hAnsi="Times New Roman" w:cs="Times New Roman"/>
          <w:b/>
          <w:bCs/>
          <w:sz w:val="24"/>
          <w:szCs w:val="24"/>
        </w:rPr>
      </w:pPr>
      <w:r w:rsidRPr="006608E7">
        <w:rPr>
          <w:rFonts w:ascii="Times New Roman" w:hAnsi="Times New Roman" w:cs="Times New Roman"/>
          <w:b/>
          <w:bCs/>
          <w:sz w:val="24"/>
          <w:szCs w:val="24"/>
        </w:rPr>
        <w:t>Brief:</w:t>
      </w:r>
    </w:p>
    <w:p w14:paraId="08790FDD" w14:textId="12DE67B6" w:rsidR="00E54686" w:rsidRPr="00E54686" w:rsidRDefault="00E54686" w:rsidP="00E54686">
      <w:pPr>
        <w:spacing w:after="0" w:line="240" w:lineRule="auto"/>
        <w:ind w:left="720"/>
        <w:rPr>
          <w:rFonts w:ascii="Times New Roman" w:hAnsi="Times New Roman" w:cs="Times New Roman"/>
          <w:sz w:val="24"/>
          <w:szCs w:val="24"/>
        </w:rPr>
      </w:pPr>
      <w:r w:rsidRPr="0076131F">
        <w:rPr>
          <w:rFonts w:ascii="Times New Roman" w:hAnsi="Times New Roman" w:cs="Times New Roman"/>
          <w:sz w:val="24"/>
          <w:szCs w:val="24"/>
        </w:rPr>
        <w:t>Request</w:t>
      </w:r>
      <w:r w:rsidRPr="006608E7">
        <w:rPr>
          <w:rFonts w:ascii="Times New Roman" w:hAnsi="Times New Roman" w:cs="Times New Roman"/>
          <w:sz w:val="24"/>
          <w:szCs w:val="24"/>
        </w:rPr>
        <w:t xml:space="preserve">ing </w:t>
      </w:r>
      <w:r>
        <w:rPr>
          <w:rFonts w:ascii="Times New Roman" w:hAnsi="Times New Roman" w:cs="Times New Roman"/>
          <w:sz w:val="24"/>
          <w:szCs w:val="24"/>
        </w:rPr>
        <w:t xml:space="preserve">a </w:t>
      </w:r>
      <w:r w:rsidRPr="00E54686">
        <w:rPr>
          <w:rFonts w:ascii="Times New Roman" w:hAnsi="Times New Roman" w:cs="Times New Roman"/>
          <w:sz w:val="24"/>
          <w:szCs w:val="24"/>
        </w:rPr>
        <w:t>Conditional use to permit a single-family residence in a GPD General Planned</w:t>
      </w:r>
    </w:p>
    <w:p w14:paraId="7F6DA496" w14:textId="1D4535B5" w:rsidR="00E54686" w:rsidRPr="00E54686" w:rsidRDefault="00E54686" w:rsidP="00E54686">
      <w:pPr>
        <w:spacing w:after="0" w:line="240" w:lineRule="auto"/>
        <w:ind w:left="720"/>
        <w:rPr>
          <w:rFonts w:ascii="Times New Roman" w:hAnsi="Times New Roman" w:cs="Times New Roman"/>
          <w:sz w:val="24"/>
          <w:szCs w:val="24"/>
        </w:rPr>
      </w:pPr>
      <w:r w:rsidRPr="00E54686">
        <w:rPr>
          <w:rFonts w:ascii="Times New Roman" w:hAnsi="Times New Roman" w:cs="Times New Roman"/>
          <w:sz w:val="24"/>
          <w:szCs w:val="24"/>
        </w:rPr>
        <w:t>Development District</w:t>
      </w:r>
      <w:r>
        <w:rPr>
          <w:rFonts w:ascii="Times New Roman" w:hAnsi="Times New Roman" w:cs="Times New Roman"/>
          <w:sz w:val="24"/>
          <w:szCs w:val="24"/>
        </w:rPr>
        <w:t>, on</w:t>
      </w:r>
      <w:r w:rsidRPr="00E54686">
        <w:rPr>
          <w:rFonts w:ascii="Times New Roman" w:hAnsi="Times New Roman" w:cs="Times New Roman"/>
          <w:sz w:val="24"/>
          <w:szCs w:val="24"/>
        </w:rPr>
        <w:t xml:space="preserve"> Square 168, Lot 37-A or Lots 36, 37, and 38, Riverside Subdivision, in the</w:t>
      </w:r>
    </w:p>
    <w:p w14:paraId="2C50101F" w14:textId="77777777" w:rsidR="00E54686" w:rsidRPr="00E54686" w:rsidRDefault="00E54686" w:rsidP="00E54686">
      <w:pPr>
        <w:spacing w:after="0" w:line="240" w:lineRule="auto"/>
        <w:ind w:left="720"/>
        <w:rPr>
          <w:rFonts w:ascii="Times New Roman" w:hAnsi="Times New Roman" w:cs="Times New Roman"/>
          <w:sz w:val="24"/>
          <w:szCs w:val="24"/>
        </w:rPr>
      </w:pPr>
      <w:r w:rsidRPr="00E54686">
        <w:rPr>
          <w:rFonts w:ascii="Times New Roman" w:hAnsi="Times New Roman" w:cs="Times New Roman"/>
          <w:sz w:val="24"/>
          <w:szCs w:val="24"/>
        </w:rPr>
        <w:t>Fifth Municipal District, bounded by Paul Street, Woodland Highway, Bryson Street, and</w:t>
      </w:r>
    </w:p>
    <w:p w14:paraId="58EF4D19" w14:textId="73293CE5" w:rsidR="00E54686" w:rsidRPr="00E54686" w:rsidRDefault="00E54686" w:rsidP="00E54686">
      <w:pPr>
        <w:spacing w:after="0" w:line="240" w:lineRule="auto"/>
        <w:ind w:left="720"/>
        <w:rPr>
          <w:rFonts w:ascii="Times New Roman" w:hAnsi="Times New Roman" w:cs="Times New Roman"/>
          <w:sz w:val="24"/>
          <w:szCs w:val="24"/>
        </w:rPr>
      </w:pPr>
      <w:r w:rsidRPr="00E54686">
        <w:rPr>
          <w:rFonts w:ascii="Times New Roman" w:hAnsi="Times New Roman" w:cs="Times New Roman"/>
          <w:sz w:val="24"/>
          <w:szCs w:val="24"/>
        </w:rPr>
        <w:t>Henderson Street</w:t>
      </w:r>
      <w:r>
        <w:rPr>
          <w:rFonts w:ascii="Times New Roman" w:hAnsi="Times New Roman" w:cs="Times New Roman"/>
          <w:sz w:val="24"/>
          <w:szCs w:val="24"/>
        </w:rPr>
        <w:t xml:space="preserve"> </w:t>
      </w:r>
      <w:r>
        <w:rPr>
          <w:rFonts w:ascii="Times New Roman" w:hAnsi="Times New Roman" w:cs="Times New Roman"/>
          <w:b/>
          <w:bCs/>
          <w:sz w:val="24"/>
          <w:szCs w:val="24"/>
        </w:rPr>
        <w:t>(</w:t>
      </w:r>
      <w:r w:rsidRPr="00E54686">
        <w:rPr>
          <w:rFonts w:ascii="Times New Roman" w:hAnsi="Times New Roman" w:cs="Times New Roman"/>
          <w:b/>
          <w:bCs/>
          <w:sz w:val="24"/>
          <w:szCs w:val="24"/>
        </w:rPr>
        <w:t xml:space="preserve">Municipal </w:t>
      </w:r>
      <w:r>
        <w:rPr>
          <w:rFonts w:ascii="Times New Roman" w:hAnsi="Times New Roman" w:cs="Times New Roman"/>
          <w:b/>
          <w:bCs/>
          <w:sz w:val="24"/>
          <w:szCs w:val="24"/>
        </w:rPr>
        <w:t>A</w:t>
      </w:r>
      <w:r w:rsidRPr="00E54686">
        <w:rPr>
          <w:rFonts w:ascii="Times New Roman" w:hAnsi="Times New Roman" w:cs="Times New Roman"/>
          <w:b/>
          <w:bCs/>
          <w:sz w:val="24"/>
          <w:szCs w:val="24"/>
        </w:rPr>
        <w:t>ddress: 3710 Paul Street</w:t>
      </w:r>
      <w:r>
        <w:rPr>
          <w:rFonts w:ascii="Times New Roman" w:hAnsi="Times New Roman" w:cs="Times New Roman"/>
          <w:sz w:val="24"/>
          <w:szCs w:val="24"/>
        </w:rPr>
        <w:t xml:space="preserve">). </w:t>
      </w:r>
      <w:r w:rsidRPr="006608E7">
        <w:rPr>
          <w:rFonts w:ascii="Times New Roman" w:hAnsi="Times New Roman" w:cs="Times New Roman"/>
          <w:sz w:val="24"/>
          <w:szCs w:val="24"/>
        </w:rPr>
        <w:t xml:space="preserve"> </w:t>
      </w:r>
      <w:r>
        <w:rPr>
          <w:rFonts w:ascii="Times New Roman" w:hAnsi="Times New Roman" w:cs="Times New Roman"/>
          <w:sz w:val="24"/>
          <w:szCs w:val="24"/>
        </w:rPr>
        <w:t xml:space="preserve">The recommendation of the City Planning Commission being </w:t>
      </w:r>
      <w:r>
        <w:rPr>
          <w:rFonts w:ascii="Times New Roman" w:hAnsi="Times New Roman" w:cs="Times New Roman"/>
          <w:b/>
          <w:bCs/>
          <w:sz w:val="24"/>
          <w:szCs w:val="24"/>
        </w:rPr>
        <w:t>“FOR APPROVAL”,</w:t>
      </w:r>
      <w:r w:rsidRPr="006608E7">
        <w:rPr>
          <w:rFonts w:ascii="Times New Roman" w:hAnsi="Times New Roman" w:cs="Times New Roman"/>
          <w:sz w:val="24"/>
          <w:szCs w:val="24"/>
        </w:rPr>
        <w:t xml:space="preserve"> subject to </w:t>
      </w:r>
      <w:r w:rsidR="003D060A">
        <w:rPr>
          <w:rFonts w:ascii="Times New Roman" w:hAnsi="Times New Roman" w:cs="Times New Roman"/>
          <w:sz w:val="24"/>
          <w:szCs w:val="24"/>
        </w:rPr>
        <w:t>one</w:t>
      </w:r>
      <w:r w:rsidRPr="006608E7">
        <w:rPr>
          <w:rFonts w:ascii="Times New Roman" w:hAnsi="Times New Roman" w:cs="Times New Roman"/>
          <w:sz w:val="24"/>
          <w:szCs w:val="24"/>
        </w:rPr>
        <w:t xml:space="preserve"> </w:t>
      </w:r>
      <w:r w:rsidR="003D060A">
        <w:rPr>
          <w:rFonts w:ascii="Times New Roman" w:hAnsi="Times New Roman" w:cs="Times New Roman"/>
          <w:sz w:val="24"/>
          <w:szCs w:val="24"/>
        </w:rPr>
        <w:t xml:space="preserve">waiver </w:t>
      </w:r>
      <w:r w:rsidRPr="006608E7">
        <w:rPr>
          <w:rFonts w:ascii="Times New Roman" w:hAnsi="Times New Roman" w:cs="Times New Roman"/>
          <w:sz w:val="24"/>
          <w:szCs w:val="24"/>
        </w:rPr>
        <w:t>(</w:t>
      </w:r>
      <w:r w:rsidR="003D060A">
        <w:rPr>
          <w:rFonts w:ascii="Times New Roman" w:hAnsi="Times New Roman" w:cs="Times New Roman"/>
          <w:sz w:val="24"/>
          <w:szCs w:val="24"/>
        </w:rPr>
        <w:t>1</w:t>
      </w:r>
      <w:r w:rsidRPr="006608E7">
        <w:rPr>
          <w:rFonts w:ascii="Times New Roman" w:hAnsi="Times New Roman" w:cs="Times New Roman"/>
          <w:sz w:val="24"/>
          <w:szCs w:val="24"/>
        </w:rPr>
        <w:t xml:space="preserve">) </w:t>
      </w:r>
      <w:r w:rsidR="003D060A">
        <w:rPr>
          <w:rFonts w:ascii="Times New Roman" w:hAnsi="Times New Roman" w:cs="Times New Roman"/>
          <w:sz w:val="24"/>
          <w:szCs w:val="24"/>
        </w:rPr>
        <w:t xml:space="preserve">and three (3) </w:t>
      </w:r>
      <w:r w:rsidRPr="006608E7">
        <w:rPr>
          <w:rFonts w:ascii="Times New Roman" w:hAnsi="Times New Roman" w:cs="Times New Roman"/>
          <w:sz w:val="24"/>
          <w:szCs w:val="24"/>
        </w:rPr>
        <w:t>proviso</w:t>
      </w:r>
      <w:r w:rsidR="003D060A">
        <w:rPr>
          <w:rFonts w:ascii="Times New Roman" w:hAnsi="Times New Roman" w:cs="Times New Roman"/>
          <w:sz w:val="24"/>
          <w:szCs w:val="24"/>
        </w:rPr>
        <w:t>s</w:t>
      </w:r>
      <w:r w:rsidRPr="006608E7">
        <w:rPr>
          <w:rFonts w:ascii="Times New Roman" w:hAnsi="Times New Roman" w:cs="Times New Roman"/>
          <w:sz w:val="24"/>
          <w:szCs w:val="24"/>
        </w:rPr>
        <w:t>.</w:t>
      </w:r>
    </w:p>
    <w:p w14:paraId="6F6D8CD3" w14:textId="77777777" w:rsidR="00E54686" w:rsidRDefault="00E54686" w:rsidP="00E54686">
      <w:pPr>
        <w:spacing w:after="0" w:line="240" w:lineRule="auto"/>
        <w:ind w:left="720"/>
        <w:rPr>
          <w:rFonts w:ascii="Times New Roman" w:hAnsi="Times New Roman" w:cs="Times New Roman"/>
        </w:rPr>
      </w:pPr>
    </w:p>
    <w:p w14:paraId="58C06533" w14:textId="77777777" w:rsidR="00E54686" w:rsidRPr="00B45750" w:rsidRDefault="00E54686" w:rsidP="00E54686">
      <w:pPr>
        <w:spacing w:after="0" w:line="240" w:lineRule="auto"/>
        <w:ind w:left="720"/>
        <w:rPr>
          <w:rFonts w:ascii="Times New Roman" w:hAnsi="Times New Roman" w:cs="Times New Roman"/>
          <w:b/>
          <w:bCs/>
          <w:sz w:val="24"/>
          <w:szCs w:val="24"/>
        </w:rPr>
      </w:pPr>
      <w:r w:rsidRPr="00B45750">
        <w:rPr>
          <w:rFonts w:ascii="Times New Roman" w:hAnsi="Times New Roman" w:cs="Times New Roman"/>
          <w:b/>
          <w:bCs/>
          <w:sz w:val="24"/>
          <w:szCs w:val="24"/>
        </w:rPr>
        <w:t>Annotation:</w:t>
      </w:r>
    </w:p>
    <w:p w14:paraId="67F73AC1" w14:textId="740C0749" w:rsidR="00E54686" w:rsidRPr="00334DBA" w:rsidRDefault="00E54686" w:rsidP="00E54686">
      <w:pPr>
        <w:spacing w:after="0" w:line="240" w:lineRule="auto"/>
        <w:ind w:left="720"/>
        <w:rPr>
          <w:rFonts w:ascii="Times New Roman" w:hAnsi="Times New Roman" w:cs="Times New Roman"/>
          <w:b/>
          <w:bCs/>
        </w:rPr>
      </w:pPr>
      <w:r w:rsidRPr="00334DBA">
        <w:rPr>
          <w:rFonts w:ascii="Times New Roman" w:hAnsi="Times New Roman" w:cs="Times New Roman"/>
          <w:b/>
          <w:bCs/>
        </w:rPr>
        <w:t xml:space="preserve">(Cm. </w:t>
      </w:r>
      <w:r w:rsidR="003D060A">
        <w:rPr>
          <w:rFonts w:ascii="Times New Roman" w:hAnsi="Times New Roman" w:cs="Times New Roman"/>
          <w:b/>
          <w:bCs/>
        </w:rPr>
        <w:t>King</w:t>
      </w:r>
      <w:r w:rsidRPr="00334DBA">
        <w:rPr>
          <w:rFonts w:ascii="Times New Roman" w:hAnsi="Times New Roman" w:cs="Times New Roman"/>
          <w:b/>
          <w:bCs/>
        </w:rPr>
        <w:t xml:space="preserve">, District </w:t>
      </w:r>
      <w:r w:rsidR="003D060A">
        <w:rPr>
          <w:rFonts w:ascii="Times New Roman" w:hAnsi="Times New Roman" w:cs="Times New Roman"/>
          <w:b/>
          <w:bCs/>
        </w:rPr>
        <w:t>C</w:t>
      </w:r>
      <w:r w:rsidRPr="00334DBA">
        <w:rPr>
          <w:rFonts w:ascii="Times New Roman" w:hAnsi="Times New Roman" w:cs="Times New Roman"/>
          <w:b/>
          <w:bCs/>
        </w:rPr>
        <w:t>,</w:t>
      </w:r>
      <w:r>
        <w:rPr>
          <w:rFonts w:ascii="Times New Roman" w:hAnsi="Times New Roman" w:cs="Times New Roman"/>
          <w:b/>
          <w:bCs/>
        </w:rPr>
        <w:t xml:space="preserve"> Deadline for Council action 3/31/25). </w:t>
      </w:r>
    </w:p>
    <w:p w14:paraId="25C22A96" w14:textId="77777777" w:rsidR="0040028F" w:rsidRDefault="0040028F"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73BEEA89" w14:textId="77777777" w:rsidR="00D8187A" w:rsidRDefault="00D8187A" w:rsidP="00D8187A">
      <w:pPr>
        <w:rPr>
          <w:rFonts w:ascii="Times New Roman" w:hAnsi="Times New Roman" w:cs="Times New Roman"/>
          <w:b/>
          <w:bCs/>
          <w:sz w:val="24"/>
          <w:szCs w:val="24"/>
        </w:rPr>
      </w:pPr>
    </w:p>
    <w:p w14:paraId="7E387A4F" w14:textId="77777777" w:rsidR="00D8187A" w:rsidRDefault="00D8187A" w:rsidP="00D8187A">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7B9224F" w14:textId="53FFA76A" w:rsidR="00D8187A"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D8187A" w:rsidRPr="00FC576D">
        <w:rPr>
          <w:b/>
          <w:bCs/>
          <w:color w:val="242424"/>
        </w:rPr>
        <w:t>MOTION</w:t>
      </w:r>
      <w:r w:rsidR="00D8187A" w:rsidRPr="00955720">
        <w:rPr>
          <w:b/>
          <w:bCs/>
        </w:rPr>
        <w:t xml:space="preserve"> </w:t>
      </w:r>
      <w:r w:rsidR="00D8187A" w:rsidRPr="00FC576D">
        <w:rPr>
          <w:b/>
          <w:bCs/>
          <w:color w:val="242424"/>
        </w:rPr>
        <w:t>– NO. M-2</w:t>
      </w:r>
      <w:r w:rsidR="00D8187A">
        <w:rPr>
          <w:b/>
          <w:bCs/>
          <w:color w:val="242424"/>
        </w:rPr>
        <w:t>5</w:t>
      </w:r>
      <w:r w:rsidR="00D8187A" w:rsidRPr="00FC576D">
        <w:rPr>
          <w:b/>
          <w:bCs/>
          <w:color w:val="242424"/>
        </w:rPr>
        <w:t>-</w:t>
      </w:r>
      <w:r w:rsidR="00D8187A">
        <w:rPr>
          <w:b/>
          <w:bCs/>
          <w:color w:val="242424"/>
        </w:rPr>
        <w:t>83</w:t>
      </w:r>
      <w:r w:rsidR="00D8187A" w:rsidRPr="00FC576D">
        <w:rPr>
          <w:b/>
          <w:bCs/>
          <w:color w:val="242424"/>
        </w:rPr>
        <w:t xml:space="preserve"> – BY:  COUNCILMEMBER </w:t>
      </w:r>
      <w:r w:rsidR="00D8187A">
        <w:rPr>
          <w:b/>
          <w:bCs/>
          <w:color w:val="242424"/>
        </w:rPr>
        <w:t>KING</w:t>
      </w:r>
    </w:p>
    <w:p w14:paraId="7466030B" w14:textId="77777777" w:rsidR="00D8187A" w:rsidRPr="00FC576D" w:rsidRDefault="00D8187A" w:rsidP="00D8187A">
      <w:pPr>
        <w:pStyle w:val="xmsonormal"/>
        <w:shd w:val="clear" w:color="auto" w:fill="FFFFFF"/>
        <w:spacing w:before="0" w:beforeAutospacing="0" w:after="0" w:afterAutospacing="0"/>
        <w:rPr>
          <w:b/>
          <w:bCs/>
          <w:color w:val="242424"/>
        </w:rPr>
      </w:pPr>
    </w:p>
    <w:p w14:paraId="088FAEBE" w14:textId="77777777" w:rsidR="00D8187A" w:rsidRPr="00FC576D" w:rsidRDefault="00D8187A" w:rsidP="00D8187A">
      <w:pPr>
        <w:pStyle w:val="xmsonormal"/>
        <w:shd w:val="clear" w:color="auto" w:fill="FFFFFF"/>
        <w:spacing w:before="0" w:beforeAutospacing="0" w:after="0" w:afterAutospacing="0"/>
        <w:ind w:left="720"/>
        <w:rPr>
          <w:b/>
          <w:bCs/>
          <w:color w:val="242424"/>
        </w:rPr>
      </w:pPr>
      <w:r w:rsidRPr="00FC576D">
        <w:rPr>
          <w:b/>
          <w:bCs/>
          <w:color w:val="242424"/>
        </w:rPr>
        <w:t>Brief:</w:t>
      </w:r>
    </w:p>
    <w:p w14:paraId="42881ADC" w14:textId="77777777" w:rsidR="00F332E3" w:rsidRPr="00E54686" w:rsidRDefault="00D8187A" w:rsidP="00F332E3">
      <w:pPr>
        <w:spacing w:after="0" w:line="240" w:lineRule="auto"/>
        <w:ind w:left="720"/>
        <w:rPr>
          <w:rFonts w:ascii="Times New Roman" w:hAnsi="Times New Roman" w:cs="Times New Roman"/>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5</w:t>
      </w:r>
      <w:r w:rsidRPr="00373750">
        <w:rPr>
          <w:rFonts w:ascii="Times New Roman" w:hAnsi="Times New Roman" w:cs="Times New Roman"/>
          <w:b/>
          <w:bCs/>
          <w:color w:val="242424"/>
          <w:sz w:val="24"/>
          <w:szCs w:val="24"/>
        </w:rPr>
        <w:t>/2</w:t>
      </w:r>
      <w:r>
        <w:rPr>
          <w:rFonts w:ascii="Times New Roman" w:hAnsi="Times New Roman" w:cs="Times New Roman"/>
          <w:b/>
          <w:bCs/>
          <w:color w:val="242424"/>
          <w:sz w:val="24"/>
          <w:szCs w:val="24"/>
        </w:rPr>
        <w:t>5</w:t>
      </w:r>
      <w:r w:rsidR="00F332E3">
        <w:rPr>
          <w:rFonts w:ascii="Times New Roman" w:hAnsi="Times New Roman" w:cs="Times New Roman"/>
          <w:b/>
          <w:bCs/>
          <w:sz w:val="24"/>
          <w:szCs w:val="24"/>
        </w:rPr>
        <w:t>,</w:t>
      </w:r>
      <w:r w:rsidR="00F332E3" w:rsidRPr="006608E7">
        <w:rPr>
          <w:rFonts w:ascii="Times New Roman" w:hAnsi="Times New Roman" w:cs="Times New Roman"/>
          <w:sz w:val="24"/>
          <w:szCs w:val="24"/>
        </w:rPr>
        <w:t xml:space="preserve"> subject to </w:t>
      </w:r>
      <w:r w:rsidR="00F332E3">
        <w:rPr>
          <w:rFonts w:ascii="Times New Roman" w:hAnsi="Times New Roman" w:cs="Times New Roman"/>
          <w:sz w:val="24"/>
          <w:szCs w:val="24"/>
        </w:rPr>
        <w:t>one</w:t>
      </w:r>
      <w:r w:rsidR="00F332E3" w:rsidRPr="006608E7">
        <w:rPr>
          <w:rFonts w:ascii="Times New Roman" w:hAnsi="Times New Roman" w:cs="Times New Roman"/>
          <w:sz w:val="24"/>
          <w:szCs w:val="24"/>
        </w:rPr>
        <w:t xml:space="preserve"> </w:t>
      </w:r>
      <w:r w:rsidR="00F332E3">
        <w:rPr>
          <w:rFonts w:ascii="Times New Roman" w:hAnsi="Times New Roman" w:cs="Times New Roman"/>
          <w:sz w:val="24"/>
          <w:szCs w:val="24"/>
        </w:rPr>
        <w:t xml:space="preserve">waiver </w:t>
      </w:r>
      <w:r w:rsidR="00F332E3" w:rsidRPr="006608E7">
        <w:rPr>
          <w:rFonts w:ascii="Times New Roman" w:hAnsi="Times New Roman" w:cs="Times New Roman"/>
          <w:sz w:val="24"/>
          <w:szCs w:val="24"/>
        </w:rPr>
        <w:t>(</w:t>
      </w:r>
      <w:r w:rsidR="00F332E3">
        <w:rPr>
          <w:rFonts w:ascii="Times New Roman" w:hAnsi="Times New Roman" w:cs="Times New Roman"/>
          <w:sz w:val="24"/>
          <w:szCs w:val="24"/>
        </w:rPr>
        <w:t>1</w:t>
      </w:r>
      <w:r w:rsidR="00F332E3" w:rsidRPr="006608E7">
        <w:rPr>
          <w:rFonts w:ascii="Times New Roman" w:hAnsi="Times New Roman" w:cs="Times New Roman"/>
          <w:sz w:val="24"/>
          <w:szCs w:val="24"/>
        </w:rPr>
        <w:t xml:space="preserve">) </w:t>
      </w:r>
      <w:r w:rsidR="00F332E3">
        <w:rPr>
          <w:rFonts w:ascii="Times New Roman" w:hAnsi="Times New Roman" w:cs="Times New Roman"/>
          <w:sz w:val="24"/>
          <w:szCs w:val="24"/>
        </w:rPr>
        <w:t xml:space="preserve">and three (3) </w:t>
      </w:r>
      <w:r w:rsidR="00F332E3" w:rsidRPr="006608E7">
        <w:rPr>
          <w:rFonts w:ascii="Times New Roman" w:hAnsi="Times New Roman" w:cs="Times New Roman"/>
          <w:sz w:val="24"/>
          <w:szCs w:val="24"/>
        </w:rPr>
        <w:t>proviso</w:t>
      </w:r>
      <w:r w:rsidR="00F332E3">
        <w:rPr>
          <w:rFonts w:ascii="Times New Roman" w:hAnsi="Times New Roman" w:cs="Times New Roman"/>
          <w:sz w:val="24"/>
          <w:szCs w:val="24"/>
        </w:rPr>
        <w:t>s</w:t>
      </w:r>
      <w:r w:rsidR="00F332E3" w:rsidRPr="006608E7">
        <w:rPr>
          <w:rFonts w:ascii="Times New Roman" w:hAnsi="Times New Roman" w:cs="Times New Roman"/>
          <w:sz w:val="24"/>
          <w:szCs w:val="24"/>
        </w:rPr>
        <w:t>.</w:t>
      </w:r>
    </w:p>
    <w:p w14:paraId="325BABC3" w14:textId="1623D8F8" w:rsidR="00D8187A" w:rsidRPr="00FC576D" w:rsidRDefault="00D8187A" w:rsidP="0075493E">
      <w:pPr>
        <w:widowControl w:val="0"/>
        <w:autoSpaceDE w:val="0"/>
        <w:autoSpaceDN w:val="0"/>
        <w:adjustRightInd w:val="0"/>
        <w:spacing w:after="0" w:line="240" w:lineRule="auto"/>
        <w:ind w:firstLine="720"/>
        <w:rPr>
          <w:b/>
          <w:bCs/>
          <w:color w:val="242424"/>
        </w:rPr>
      </w:pPr>
      <w:r w:rsidRPr="00FC576D">
        <w:rPr>
          <w:rFonts w:ascii="Times New Roman" w:hAnsi="Times New Roman" w:cs="Times New Roman"/>
          <w:color w:val="242424"/>
          <w:sz w:val="24"/>
          <w:szCs w:val="24"/>
        </w:rPr>
        <w:t xml:space="preserve">. </w:t>
      </w:r>
    </w:p>
    <w:p w14:paraId="01D9223F" w14:textId="77777777" w:rsidR="00D8187A" w:rsidRPr="009935FD" w:rsidRDefault="00D8187A" w:rsidP="00D8187A">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2038C87" w14:textId="77777777" w:rsidR="00D8187A" w:rsidRPr="00D75088" w:rsidRDefault="00D8187A" w:rsidP="00D8187A">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5D32CF04" w14:textId="77777777" w:rsidR="00D8187A" w:rsidRDefault="00D8187A" w:rsidP="00D8187A">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36438269" w14:textId="485214FB" w:rsidR="00C07CC2" w:rsidRDefault="00D8187A">
      <w:pPr>
        <w:rPr>
          <w:rFonts w:ascii="Times New Roman" w:eastAsia="Courier New" w:hAnsi="Times New Roman" w:cs="Times New Roman"/>
          <w:b/>
          <w:color w:val="000000"/>
          <w:sz w:val="24"/>
          <w:szCs w:val="24"/>
        </w:rPr>
      </w:pPr>
      <w:r>
        <w:rPr>
          <w:rFonts w:ascii="Times New Roman" w:hAnsi="Times New Roman" w:cs="Times New Roman"/>
          <w:b/>
          <w:bCs/>
          <w:sz w:val="24"/>
          <w:szCs w:val="24"/>
        </w:rPr>
        <w:br w:type="page"/>
      </w:r>
    </w:p>
    <w:p w14:paraId="374EFC5B" w14:textId="3AE52771" w:rsidR="00AE366E" w:rsidRDefault="00AE366E" w:rsidP="00AA6F87">
      <w:pPr>
        <w:pStyle w:val="AgendaItem"/>
      </w:pPr>
      <w:r>
        <w:lastRenderedPageBreak/>
        <w:t>LEGISLATIVE GROUPING</w:t>
      </w:r>
    </w:p>
    <w:p w14:paraId="2171A64F" w14:textId="77777777" w:rsidR="00AE366E" w:rsidRDefault="00AE366E" w:rsidP="00AA6F87">
      <w:pPr>
        <w:pStyle w:val="AgendaItem"/>
        <w:numPr>
          <w:ilvl w:val="0"/>
          <w:numId w:val="0"/>
        </w:numPr>
      </w:pPr>
    </w:p>
    <w:p w14:paraId="69AD078A" w14:textId="60B0E1EB" w:rsidR="0032301F" w:rsidRPr="00FD739D" w:rsidRDefault="00D10905" w:rsidP="00AA6F87">
      <w:pPr>
        <w:pStyle w:val="AgendaItem"/>
        <w:numPr>
          <w:ilvl w:val="0"/>
          <w:numId w:val="0"/>
        </w:numPr>
      </w:pPr>
      <w:r>
        <w:t>a.</w:t>
      </w:r>
      <w:r>
        <w:tab/>
      </w:r>
      <w:r w:rsidR="0032301F" w:rsidRPr="006608E7">
        <w:t xml:space="preserve">ZONING DOCKET NO. </w:t>
      </w:r>
      <w:r w:rsidR="0032301F">
        <w:t>6</w:t>
      </w:r>
      <w:r w:rsidR="0032301F" w:rsidRPr="006608E7">
        <w:t>/25 -</w:t>
      </w:r>
      <w:r w:rsidR="0032301F" w:rsidRPr="00E54686">
        <w:t xml:space="preserve"> </w:t>
      </w:r>
      <w:r w:rsidR="00FD739D" w:rsidRPr="00FD739D">
        <w:t>TRI-MEG PROPERTIES, LLC</w:t>
      </w:r>
    </w:p>
    <w:p w14:paraId="2E071944" w14:textId="77777777" w:rsidR="0032301F" w:rsidRPr="006608E7" w:rsidRDefault="0032301F" w:rsidP="0032301F">
      <w:pPr>
        <w:spacing w:after="0" w:line="240" w:lineRule="auto"/>
        <w:rPr>
          <w:rFonts w:ascii="Times New Roman" w:hAnsi="Times New Roman" w:cs="Times New Roman"/>
          <w:b/>
          <w:bCs/>
          <w:sz w:val="24"/>
          <w:szCs w:val="24"/>
        </w:rPr>
      </w:pPr>
    </w:p>
    <w:p w14:paraId="61612144" w14:textId="77777777" w:rsidR="0032301F" w:rsidRPr="006608E7" w:rsidRDefault="0032301F" w:rsidP="0032301F">
      <w:pPr>
        <w:spacing w:after="0" w:line="240" w:lineRule="auto"/>
        <w:ind w:left="720"/>
        <w:rPr>
          <w:rFonts w:ascii="Times New Roman" w:hAnsi="Times New Roman" w:cs="Times New Roman"/>
          <w:b/>
          <w:bCs/>
          <w:sz w:val="24"/>
          <w:szCs w:val="24"/>
        </w:rPr>
      </w:pPr>
      <w:r w:rsidRPr="006608E7">
        <w:rPr>
          <w:rFonts w:ascii="Times New Roman" w:hAnsi="Times New Roman" w:cs="Times New Roman"/>
          <w:b/>
          <w:bCs/>
          <w:sz w:val="24"/>
          <w:szCs w:val="24"/>
        </w:rPr>
        <w:t>Brief:</w:t>
      </w:r>
    </w:p>
    <w:p w14:paraId="3B01A8DC" w14:textId="4ED6AFCB" w:rsidR="00B97D57" w:rsidRPr="00B97D57" w:rsidRDefault="0032301F" w:rsidP="00B97D57">
      <w:pPr>
        <w:spacing w:after="0" w:line="240" w:lineRule="auto"/>
        <w:ind w:left="720"/>
        <w:rPr>
          <w:rFonts w:ascii="Times New Roman" w:hAnsi="Times New Roman" w:cs="Times New Roman"/>
          <w:sz w:val="24"/>
          <w:szCs w:val="24"/>
        </w:rPr>
      </w:pPr>
      <w:r w:rsidRPr="0076131F">
        <w:rPr>
          <w:rFonts w:ascii="Times New Roman" w:hAnsi="Times New Roman" w:cs="Times New Roman"/>
          <w:sz w:val="24"/>
          <w:szCs w:val="24"/>
        </w:rPr>
        <w:t>Request</w:t>
      </w:r>
      <w:r w:rsidRPr="006608E7">
        <w:rPr>
          <w:rFonts w:ascii="Times New Roman" w:hAnsi="Times New Roman" w:cs="Times New Roman"/>
          <w:sz w:val="24"/>
          <w:szCs w:val="24"/>
        </w:rPr>
        <w:t xml:space="preserve">ing </w:t>
      </w:r>
      <w:r>
        <w:rPr>
          <w:rFonts w:ascii="Times New Roman" w:hAnsi="Times New Roman" w:cs="Times New Roman"/>
          <w:sz w:val="24"/>
          <w:szCs w:val="24"/>
        </w:rPr>
        <w:t xml:space="preserve">a </w:t>
      </w:r>
      <w:r w:rsidRPr="00E54686">
        <w:rPr>
          <w:rFonts w:ascii="Times New Roman" w:hAnsi="Times New Roman" w:cs="Times New Roman"/>
          <w:sz w:val="24"/>
          <w:szCs w:val="24"/>
        </w:rPr>
        <w:t xml:space="preserve">Conditional use to </w:t>
      </w:r>
      <w:r w:rsidR="00B97D57" w:rsidRPr="00B97D57">
        <w:rPr>
          <w:rFonts w:ascii="Times New Roman" w:hAnsi="Times New Roman" w:cs="Times New Roman"/>
          <w:sz w:val="24"/>
          <w:szCs w:val="24"/>
        </w:rPr>
        <w:t>permit a neighborhood commercial</w:t>
      </w:r>
      <w:r w:rsidR="00B97D57">
        <w:rPr>
          <w:rFonts w:ascii="Times New Roman" w:hAnsi="Times New Roman" w:cs="Times New Roman"/>
          <w:sz w:val="24"/>
          <w:szCs w:val="24"/>
        </w:rPr>
        <w:t xml:space="preserve"> e</w:t>
      </w:r>
      <w:r w:rsidR="00B97D57" w:rsidRPr="00B97D57">
        <w:rPr>
          <w:rFonts w:ascii="Times New Roman" w:hAnsi="Times New Roman" w:cs="Times New Roman"/>
          <w:sz w:val="24"/>
          <w:szCs w:val="24"/>
        </w:rPr>
        <w:t>stablishment in an HU-RD2 Historic Urban Two-Family Residential District</w:t>
      </w:r>
      <w:r w:rsidR="00B97D57">
        <w:rPr>
          <w:rFonts w:ascii="Times New Roman" w:hAnsi="Times New Roman" w:cs="Times New Roman"/>
          <w:sz w:val="24"/>
          <w:szCs w:val="24"/>
        </w:rPr>
        <w:t xml:space="preserve">, on </w:t>
      </w:r>
      <w:r w:rsidR="00B97D57" w:rsidRPr="00B97D57">
        <w:rPr>
          <w:rFonts w:ascii="Times New Roman" w:hAnsi="Times New Roman" w:cs="Times New Roman"/>
          <w:sz w:val="24"/>
          <w:szCs w:val="24"/>
        </w:rPr>
        <w:t>Square 611, Lot 2, in the Second Municipal</w:t>
      </w:r>
    </w:p>
    <w:p w14:paraId="56E53339" w14:textId="1A37F49E" w:rsidR="0010681B" w:rsidRPr="00E54686" w:rsidRDefault="00B97D57" w:rsidP="0010681B">
      <w:pPr>
        <w:spacing w:after="0" w:line="240" w:lineRule="auto"/>
        <w:ind w:left="720"/>
        <w:rPr>
          <w:rFonts w:ascii="Times New Roman" w:hAnsi="Times New Roman" w:cs="Times New Roman"/>
          <w:sz w:val="24"/>
          <w:szCs w:val="24"/>
        </w:rPr>
      </w:pPr>
      <w:r w:rsidRPr="00B97D57">
        <w:rPr>
          <w:rFonts w:ascii="Times New Roman" w:hAnsi="Times New Roman" w:cs="Times New Roman"/>
          <w:sz w:val="24"/>
          <w:szCs w:val="24"/>
        </w:rPr>
        <w:t>District, bounded by N. Saint Patrick St., Iberville St., Bienville Ave., N.</w:t>
      </w:r>
      <w:r>
        <w:rPr>
          <w:rFonts w:ascii="Times New Roman" w:hAnsi="Times New Roman" w:cs="Times New Roman"/>
          <w:sz w:val="24"/>
          <w:szCs w:val="24"/>
        </w:rPr>
        <w:t xml:space="preserve"> </w:t>
      </w:r>
      <w:r w:rsidRPr="00B97D57">
        <w:rPr>
          <w:rFonts w:ascii="Times New Roman" w:hAnsi="Times New Roman" w:cs="Times New Roman"/>
          <w:sz w:val="24"/>
          <w:szCs w:val="24"/>
        </w:rPr>
        <w:t>Bernadotte St.</w:t>
      </w:r>
      <w:r>
        <w:rPr>
          <w:rFonts w:ascii="Times New Roman" w:hAnsi="Times New Roman" w:cs="Times New Roman"/>
          <w:sz w:val="24"/>
          <w:szCs w:val="24"/>
        </w:rPr>
        <w:t xml:space="preserve"> </w:t>
      </w:r>
      <w:r>
        <w:rPr>
          <w:rFonts w:ascii="Times New Roman" w:hAnsi="Times New Roman" w:cs="Times New Roman"/>
          <w:b/>
          <w:bCs/>
          <w:sz w:val="24"/>
          <w:szCs w:val="24"/>
        </w:rPr>
        <w:t xml:space="preserve">(Municipal </w:t>
      </w:r>
      <w:r w:rsidRPr="00B97D57">
        <w:rPr>
          <w:rFonts w:ascii="Times New Roman" w:hAnsi="Times New Roman" w:cs="Times New Roman"/>
          <w:b/>
          <w:bCs/>
          <w:sz w:val="24"/>
          <w:szCs w:val="24"/>
        </w:rPr>
        <w:t>Address: 4705</w:t>
      </w:r>
      <w:r w:rsidR="00B16C2B">
        <w:rPr>
          <w:rFonts w:ascii="Times New Roman" w:hAnsi="Times New Roman" w:cs="Times New Roman"/>
          <w:b/>
          <w:bCs/>
          <w:sz w:val="24"/>
          <w:szCs w:val="24"/>
        </w:rPr>
        <w:t xml:space="preserve"> </w:t>
      </w:r>
      <w:r w:rsidRPr="00B97D57">
        <w:rPr>
          <w:rFonts w:ascii="Times New Roman" w:hAnsi="Times New Roman" w:cs="Times New Roman"/>
          <w:b/>
          <w:bCs/>
          <w:sz w:val="24"/>
          <w:szCs w:val="24"/>
        </w:rPr>
        <w:t>Iberville St</w:t>
      </w:r>
      <w:r w:rsidR="000F140F" w:rsidRPr="000F140F">
        <w:rPr>
          <w:rFonts w:ascii="Times New Roman" w:hAnsi="Times New Roman" w:cs="Times New Roman"/>
          <w:b/>
          <w:bCs/>
          <w:sz w:val="24"/>
          <w:szCs w:val="24"/>
        </w:rPr>
        <w:t>)</w:t>
      </w:r>
      <w:r w:rsidR="000F140F" w:rsidRPr="00F91E85">
        <w:rPr>
          <w:rFonts w:ascii="Times New Roman" w:hAnsi="Times New Roman" w:cs="Times New Roman"/>
          <w:sz w:val="24"/>
          <w:szCs w:val="24"/>
        </w:rPr>
        <w:t>.</w:t>
      </w:r>
      <w:r w:rsidR="0010681B" w:rsidRPr="006608E7">
        <w:rPr>
          <w:rFonts w:ascii="Times New Roman" w:hAnsi="Times New Roman" w:cs="Times New Roman"/>
          <w:sz w:val="24"/>
          <w:szCs w:val="24"/>
        </w:rPr>
        <w:t xml:space="preserve"> </w:t>
      </w:r>
      <w:r w:rsidR="0010681B">
        <w:rPr>
          <w:rFonts w:ascii="Times New Roman" w:hAnsi="Times New Roman" w:cs="Times New Roman"/>
          <w:sz w:val="24"/>
          <w:szCs w:val="24"/>
        </w:rPr>
        <w:t xml:space="preserve">The recommendation of the City Planning Commission being </w:t>
      </w:r>
      <w:r w:rsidR="0010681B">
        <w:rPr>
          <w:rFonts w:ascii="Times New Roman" w:hAnsi="Times New Roman" w:cs="Times New Roman"/>
          <w:b/>
          <w:bCs/>
          <w:sz w:val="24"/>
          <w:szCs w:val="24"/>
        </w:rPr>
        <w:t>“FOR APPROVAL”,</w:t>
      </w:r>
      <w:r w:rsidR="0010681B" w:rsidRPr="006608E7">
        <w:rPr>
          <w:rFonts w:ascii="Times New Roman" w:hAnsi="Times New Roman" w:cs="Times New Roman"/>
          <w:sz w:val="24"/>
          <w:szCs w:val="24"/>
        </w:rPr>
        <w:t xml:space="preserve"> subject to</w:t>
      </w:r>
      <w:r w:rsidR="0010681B">
        <w:rPr>
          <w:rFonts w:ascii="Times New Roman" w:hAnsi="Times New Roman" w:cs="Times New Roman"/>
          <w:sz w:val="24"/>
          <w:szCs w:val="24"/>
        </w:rPr>
        <w:t xml:space="preserve"> </w:t>
      </w:r>
      <w:r w:rsidR="0010681B" w:rsidRPr="006608E7">
        <w:rPr>
          <w:rFonts w:ascii="Times New Roman" w:hAnsi="Times New Roman" w:cs="Times New Roman"/>
          <w:sz w:val="24"/>
          <w:szCs w:val="24"/>
        </w:rPr>
        <w:t>(</w:t>
      </w:r>
      <w:r>
        <w:rPr>
          <w:rFonts w:ascii="Times New Roman" w:hAnsi="Times New Roman" w:cs="Times New Roman"/>
          <w:sz w:val="24"/>
          <w:szCs w:val="24"/>
        </w:rPr>
        <w:t>2</w:t>
      </w:r>
      <w:r w:rsidR="0010681B" w:rsidRPr="006608E7">
        <w:rPr>
          <w:rFonts w:ascii="Times New Roman" w:hAnsi="Times New Roman" w:cs="Times New Roman"/>
          <w:sz w:val="24"/>
          <w:szCs w:val="24"/>
        </w:rPr>
        <w:t xml:space="preserve">) </w:t>
      </w:r>
      <w:r>
        <w:rPr>
          <w:rFonts w:ascii="Times New Roman" w:hAnsi="Times New Roman" w:cs="Times New Roman"/>
          <w:sz w:val="24"/>
          <w:szCs w:val="24"/>
        </w:rPr>
        <w:t>two</w:t>
      </w:r>
      <w:r w:rsidR="0010681B">
        <w:rPr>
          <w:rFonts w:ascii="Times New Roman" w:hAnsi="Times New Roman" w:cs="Times New Roman"/>
          <w:sz w:val="24"/>
          <w:szCs w:val="24"/>
        </w:rPr>
        <w:t xml:space="preserve"> </w:t>
      </w:r>
      <w:r w:rsidR="0010681B" w:rsidRPr="006608E7">
        <w:rPr>
          <w:rFonts w:ascii="Times New Roman" w:hAnsi="Times New Roman" w:cs="Times New Roman"/>
          <w:sz w:val="24"/>
          <w:szCs w:val="24"/>
        </w:rPr>
        <w:t>proviso</w:t>
      </w:r>
      <w:r w:rsidR="0010681B">
        <w:rPr>
          <w:rFonts w:ascii="Times New Roman" w:hAnsi="Times New Roman" w:cs="Times New Roman"/>
          <w:sz w:val="24"/>
          <w:szCs w:val="24"/>
        </w:rPr>
        <w:t>s</w:t>
      </w:r>
      <w:r w:rsidR="0010681B" w:rsidRPr="006608E7">
        <w:rPr>
          <w:rFonts w:ascii="Times New Roman" w:hAnsi="Times New Roman" w:cs="Times New Roman"/>
          <w:sz w:val="24"/>
          <w:szCs w:val="24"/>
        </w:rPr>
        <w:t>.</w:t>
      </w:r>
    </w:p>
    <w:p w14:paraId="141A3FB0" w14:textId="77777777" w:rsidR="0032301F" w:rsidRDefault="0032301F" w:rsidP="0032301F">
      <w:pPr>
        <w:spacing w:after="0" w:line="240" w:lineRule="auto"/>
        <w:ind w:left="720"/>
        <w:rPr>
          <w:rFonts w:ascii="Times New Roman" w:hAnsi="Times New Roman" w:cs="Times New Roman"/>
        </w:rPr>
      </w:pPr>
    </w:p>
    <w:p w14:paraId="4E0A101D" w14:textId="77777777" w:rsidR="0032301F" w:rsidRPr="00B45750" w:rsidRDefault="0032301F" w:rsidP="0032301F">
      <w:pPr>
        <w:spacing w:after="0" w:line="240" w:lineRule="auto"/>
        <w:ind w:left="720"/>
        <w:rPr>
          <w:rFonts w:ascii="Times New Roman" w:hAnsi="Times New Roman" w:cs="Times New Roman"/>
          <w:b/>
          <w:bCs/>
          <w:sz w:val="24"/>
          <w:szCs w:val="24"/>
        </w:rPr>
      </w:pPr>
      <w:r w:rsidRPr="00B45750">
        <w:rPr>
          <w:rFonts w:ascii="Times New Roman" w:hAnsi="Times New Roman" w:cs="Times New Roman"/>
          <w:b/>
          <w:bCs/>
          <w:sz w:val="24"/>
          <w:szCs w:val="24"/>
        </w:rPr>
        <w:t>Annotation:</w:t>
      </w:r>
    </w:p>
    <w:p w14:paraId="731905D1" w14:textId="65289DD1" w:rsidR="0032301F" w:rsidRDefault="0032301F" w:rsidP="0032301F">
      <w:pPr>
        <w:spacing w:after="0" w:line="240" w:lineRule="auto"/>
        <w:ind w:left="720"/>
        <w:rPr>
          <w:rFonts w:ascii="Times New Roman" w:hAnsi="Times New Roman" w:cs="Times New Roman"/>
          <w:b/>
          <w:bCs/>
        </w:rPr>
      </w:pPr>
      <w:r w:rsidRPr="00334DBA">
        <w:rPr>
          <w:rFonts w:ascii="Times New Roman" w:hAnsi="Times New Roman" w:cs="Times New Roman"/>
          <w:b/>
          <w:bCs/>
        </w:rPr>
        <w:t xml:space="preserve">(Cm. </w:t>
      </w:r>
      <w:r w:rsidR="00B97D57">
        <w:rPr>
          <w:rFonts w:ascii="Times New Roman" w:hAnsi="Times New Roman" w:cs="Times New Roman"/>
          <w:b/>
          <w:bCs/>
        </w:rPr>
        <w:t>Giarrusso</w:t>
      </w:r>
      <w:r w:rsidRPr="00334DBA">
        <w:rPr>
          <w:rFonts w:ascii="Times New Roman" w:hAnsi="Times New Roman" w:cs="Times New Roman"/>
          <w:b/>
          <w:bCs/>
        </w:rPr>
        <w:t xml:space="preserve">, District </w:t>
      </w:r>
      <w:r w:rsidR="00B97D57">
        <w:rPr>
          <w:rFonts w:ascii="Times New Roman" w:hAnsi="Times New Roman" w:cs="Times New Roman"/>
          <w:b/>
          <w:bCs/>
        </w:rPr>
        <w:t>A</w:t>
      </w:r>
      <w:r w:rsidRPr="00334DBA">
        <w:rPr>
          <w:rFonts w:ascii="Times New Roman" w:hAnsi="Times New Roman" w:cs="Times New Roman"/>
          <w:b/>
          <w:bCs/>
        </w:rPr>
        <w:t>,</w:t>
      </w:r>
      <w:r>
        <w:rPr>
          <w:rFonts w:ascii="Times New Roman" w:hAnsi="Times New Roman" w:cs="Times New Roman"/>
          <w:b/>
          <w:bCs/>
        </w:rPr>
        <w:t xml:space="preserve"> Deadline for Council action 3/31/25). </w:t>
      </w:r>
    </w:p>
    <w:p w14:paraId="4C205AA3" w14:textId="77777777" w:rsidR="000F140F" w:rsidRDefault="000F140F" w:rsidP="0032301F">
      <w:pPr>
        <w:spacing w:after="0" w:line="240" w:lineRule="auto"/>
        <w:ind w:left="720"/>
        <w:rPr>
          <w:rFonts w:ascii="Times New Roman" w:hAnsi="Times New Roman" w:cs="Times New Roman"/>
          <w:b/>
          <w:bCs/>
        </w:rPr>
      </w:pPr>
    </w:p>
    <w:p w14:paraId="3517E3EB" w14:textId="77777777" w:rsidR="004D4C65" w:rsidRDefault="004D4C65" w:rsidP="0032301F">
      <w:pPr>
        <w:spacing w:after="0" w:line="240" w:lineRule="auto"/>
        <w:ind w:left="720"/>
        <w:rPr>
          <w:rFonts w:ascii="Times New Roman" w:hAnsi="Times New Roman" w:cs="Times New Roman"/>
          <w:b/>
          <w:bCs/>
        </w:rPr>
      </w:pPr>
    </w:p>
    <w:p w14:paraId="4AF3CD9C" w14:textId="77777777" w:rsidR="004D4C65" w:rsidRDefault="004D4C65" w:rsidP="0032301F">
      <w:pPr>
        <w:spacing w:after="0" w:line="240" w:lineRule="auto"/>
        <w:ind w:left="720"/>
        <w:rPr>
          <w:rFonts w:ascii="Times New Roman" w:hAnsi="Times New Roman" w:cs="Times New Roman"/>
          <w:b/>
          <w:bCs/>
        </w:rPr>
      </w:pPr>
    </w:p>
    <w:p w14:paraId="44567B02" w14:textId="39E1BD64" w:rsidR="00240F61"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240F61" w:rsidRPr="00FC576D">
        <w:rPr>
          <w:b/>
          <w:bCs/>
          <w:color w:val="242424"/>
        </w:rPr>
        <w:t>MOTION</w:t>
      </w:r>
      <w:r w:rsidR="00240F61" w:rsidRPr="00955720">
        <w:rPr>
          <w:b/>
          <w:bCs/>
        </w:rPr>
        <w:t xml:space="preserve"> </w:t>
      </w:r>
      <w:r w:rsidR="00240F61" w:rsidRPr="00FC576D">
        <w:rPr>
          <w:b/>
          <w:bCs/>
          <w:color w:val="242424"/>
        </w:rPr>
        <w:t>– NO. M-2</w:t>
      </w:r>
      <w:r w:rsidR="00240F61">
        <w:rPr>
          <w:b/>
          <w:bCs/>
          <w:color w:val="242424"/>
        </w:rPr>
        <w:t>5</w:t>
      </w:r>
      <w:r w:rsidR="00240F61" w:rsidRPr="00FC576D">
        <w:rPr>
          <w:b/>
          <w:bCs/>
          <w:color w:val="242424"/>
        </w:rPr>
        <w:t>-</w:t>
      </w:r>
      <w:r w:rsidR="00240F61">
        <w:rPr>
          <w:b/>
          <w:bCs/>
          <w:color w:val="242424"/>
        </w:rPr>
        <w:t>64</w:t>
      </w:r>
      <w:r w:rsidR="00240F61" w:rsidRPr="00FC576D">
        <w:rPr>
          <w:b/>
          <w:bCs/>
          <w:color w:val="242424"/>
        </w:rPr>
        <w:t xml:space="preserve"> – BY:  COUNCILMEMBER </w:t>
      </w:r>
      <w:r w:rsidR="00240F61">
        <w:rPr>
          <w:b/>
          <w:bCs/>
          <w:color w:val="242424"/>
        </w:rPr>
        <w:t>GIARRUSSO</w:t>
      </w:r>
    </w:p>
    <w:p w14:paraId="44B9E287" w14:textId="77777777" w:rsidR="00240F61" w:rsidRPr="00FC576D" w:rsidRDefault="00240F61" w:rsidP="00240F61">
      <w:pPr>
        <w:pStyle w:val="xmsonormal"/>
        <w:shd w:val="clear" w:color="auto" w:fill="FFFFFF"/>
        <w:spacing w:before="0" w:beforeAutospacing="0" w:after="0" w:afterAutospacing="0"/>
        <w:rPr>
          <w:b/>
          <w:bCs/>
          <w:color w:val="242424"/>
        </w:rPr>
      </w:pPr>
    </w:p>
    <w:p w14:paraId="2A3436FA" w14:textId="77777777" w:rsidR="00240F61" w:rsidRPr="00FC576D" w:rsidRDefault="00240F61" w:rsidP="00240F61">
      <w:pPr>
        <w:pStyle w:val="xmsonormal"/>
        <w:shd w:val="clear" w:color="auto" w:fill="FFFFFF"/>
        <w:spacing w:before="0" w:beforeAutospacing="0" w:after="0" w:afterAutospacing="0"/>
        <w:ind w:left="720"/>
        <w:rPr>
          <w:b/>
          <w:bCs/>
          <w:color w:val="242424"/>
        </w:rPr>
      </w:pPr>
      <w:r w:rsidRPr="00FC576D">
        <w:rPr>
          <w:b/>
          <w:bCs/>
          <w:color w:val="242424"/>
        </w:rPr>
        <w:t>Brief:</w:t>
      </w:r>
    </w:p>
    <w:p w14:paraId="302DD7CF" w14:textId="2883C0FC" w:rsidR="00240F61" w:rsidRPr="00FC576D" w:rsidRDefault="00240F61" w:rsidP="00240F61">
      <w:pPr>
        <w:widowControl w:val="0"/>
        <w:autoSpaceDE w:val="0"/>
        <w:autoSpaceDN w:val="0"/>
        <w:adjustRightInd w:val="0"/>
        <w:spacing w:after="0" w:line="240" w:lineRule="auto"/>
        <w:ind w:firstLine="720"/>
        <w:rPr>
          <w:rFonts w:ascii="Times New Roman" w:hAnsi="Times New Roman" w:cs="Times New Roman"/>
          <w:color w:val="242424"/>
          <w:sz w:val="24"/>
          <w:szCs w:val="24"/>
        </w:rPr>
      </w:pPr>
      <w:r>
        <w:rPr>
          <w:rFonts w:ascii="Times New Roman" w:hAnsi="Times New Roman" w:cs="Times New Roman"/>
          <w:color w:val="242424"/>
          <w:sz w:val="24"/>
          <w:szCs w:val="24"/>
        </w:rPr>
        <w:t>Approv</w:t>
      </w:r>
      <w:r w:rsidRPr="00FC576D">
        <w:rPr>
          <w:rFonts w:ascii="Times New Roman" w:hAnsi="Times New Roman" w:cs="Times New Roman"/>
          <w:color w:val="242424"/>
          <w:sz w:val="24"/>
          <w:szCs w:val="24"/>
        </w:rPr>
        <w:t xml:space="preserve">ing </w:t>
      </w:r>
      <w:r w:rsidR="00F91E85">
        <w:rPr>
          <w:rFonts w:ascii="Times New Roman" w:hAnsi="Times New Roman" w:cs="Times New Roman"/>
          <w:color w:val="242424"/>
          <w:sz w:val="24"/>
          <w:szCs w:val="24"/>
        </w:rPr>
        <w:t xml:space="preserve">and granting </w:t>
      </w:r>
      <w:r w:rsidRPr="00FC576D">
        <w:rPr>
          <w:rFonts w:ascii="Times New Roman" w:hAnsi="Times New Roman" w:cs="Times New Roman"/>
          <w:color w:val="242424"/>
          <w:sz w:val="24"/>
          <w:szCs w:val="24"/>
        </w:rPr>
        <w:t xml:space="preserve">the </w:t>
      </w:r>
      <w:r>
        <w:rPr>
          <w:rFonts w:ascii="Times New Roman" w:hAnsi="Times New Roman" w:cs="Times New Roman"/>
          <w:color w:val="242424"/>
          <w:sz w:val="24"/>
          <w:szCs w:val="24"/>
        </w:rPr>
        <w:t>applicant’s r</w:t>
      </w:r>
      <w:r w:rsidRPr="00FC576D">
        <w:rPr>
          <w:rFonts w:ascii="Times New Roman" w:hAnsi="Times New Roman" w:cs="Times New Roman"/>
          <w:color w:val="242424"/>
          <w:sz w:val="24"/>
          <w:szCs w:val="24"/>
        </w:rPr>
        <w:t>equest f</w:t>
      </w:r>
      <w:r>
        <w:rPr>
          <w:rFonts w:ascii="Times New Roman" w:hAnsi="Times New Roman" w:cs="Times New Roman"/>
          <w:color w:val="242424"/>
          <w:sz w:val="24"/>
          <w:szCs w:val="24"/>
        </w:rPr>
        <w:t>or</w:t>
      </w:r>
      <w:r w:rsidRPr="00FC576D">
        <w:rPr>
          <w:rFonts w:ascii="Times New Roman" w:hAnsi="Times New Roman" w:cs="Times New Roman"/>
          <w:color w:val="242424"/>
          <w:sz w:val="24"/>
          <w:szCs w:val="24"/>
        </w:rPr>
        <w:t xml:space="preserve"> </w:t>
      </w:r>
      <w:r w:rsidRPr="00373750">
        <w:rPr>
          <w:rFonts w:ascii="Times New Roman" w:hAnsi="Times New Roman" w:cs="Times New Roman"/>
          <w:b/>
          <w:bCs/>
          <w:color w:val="242424"/>
          <w:sz w:val="24"/>
          <w:szCs w:val="24"/>
        </w:rPr>
        <w:t xml:space="preserve">ZD </w:t>
      </w:r>
      <w:r>
        <w:rPr>
          <w:rFonts w:ascii="Times New Roman" w:hAnsi="Times New Roman" w:cs="Times New Roman"/>
          <w:b/>
          <w:bCs/>
          <w:color w:val="242424"/>
          <w:sz w:val="24"/>
          <w:szCs w:val="24"/>
        </w:rPr>
        <w:t>06</w:t>
      </w:r>
      <w:r w:rsidRPr="00373750">
        <w:rPr>
          <w:rFonts w:ascii="Times New Roman" w:hAnsi="Times New Roman" w:cs="Times New Roman"/>
          <w:b/>
          <w:bCs/>
          <w:color w:val="242424"/>
          <w:sz w:val="24"/>
          <w:szCs w:val="24"/>
        </w:rPr>
        <w:t>/2</w:t>
      </w:r>
      <w:r>
        <w:rPr>
          <w:rFonts w:ascii="Times New Roman" w:hAnsi="Times New Roman" w:cs="Times New Roman"/>
          <w:b/>
          <w:bCs/>
          <w:color w:val="242424"/>
          <w:sz w:val="24"/>
          <w:szCs w:val="24"/>
        </w:rPr>
        <w:t>5</w:t>
      </w:r>
      <w:r w:rsidR="00C009DE">
        <w:rPr>
          <w:rFonts w:ascii="Times New Roman" w:hAnsi="Times New Roman" w:cs="Times New Roman"/>
          <w:b/>
          <w:bCs/>
          <w:sz w:val="24"/>
          <w:szCs w:val="24"/>
        </w:rPr>
        <w:t>,</w:t>
      </w:r>
      <w:r w:rsidR="00C009DE" w:rsidRPr="006608E7">
        <w:rPr>
          <w:rFonts w:ascii="Times New Roman" w:hAnsi="Times New Roman" w:cs="Times New Roman"/>
          <w:sz w:val="24"/>
          <w:szCs w:val="24"/>
        </w:rPr>
        <w:t xml:space="preserve"> subject to</w:t>
      </w:r>
      <w:r w:rsidR="00C009DE">
        <w:rPr>
          <w:rFonts w:ascii="Times New Roman" w:hAnsi="Times New Roman" w:cs="Times New Roman"/>
          <w:sz w:val="24"/>
          <w:szCs w:val="24"/>
        </w:rPr>
        <w:t xml:space="preserve"> </w:t>
      </w:r>
      <w:r w:rsidR="00C009DE" w:rsidRPr="006608E7">
        <w:rPr>
          <w:rFonts w:ascii="Times New Roman" w:hAnsi="Times New Roman" w:cs="Times New Roman"/>
          <w:sz w:val="24"/>
          <w:szCs w:val="24"/>
        </w:rPr>
        <w:t>(</w:t>
      </w:r>
      <w:r w:rsidR="00C009DE">
        <w:rPr>
          <w:rFonts w:ascii="Times New Roman" w:hAnsi="Times New Roman" w:cs="Times New Roman"/>
          <w:sz w:val="24"/>
          <w:szCs w:val="24"/>
        </w:rPr>
        <w:t>2</w:t>
      </w:r>
      <w:r w:rsidR="00C009DE" w:rsidRPr="006608E7">
        <w:rPr>
          <w:rFonts w:ascii="Times New Roman" w:hAnsi="Times New Roman" w:cs="Times New Roman"/>
          <w:sz w:val="24"/>
          <w:szCs w:val="24"/>
        </w:rPr>
        <w:t xml:space="preserve">) </w:t>
      </w:r>
      <w:r w:rsidR="00C009DE">
        <w:rPr>
          <w:rFonts w:ascii="Times New Roman" w:hAnsi="Times New Roman" w:cs="Times New Roman"/>
          <w:sz w:val="24"/>
          <w:szCs w:val="24"/>
        </w:rPr>
        <w:t xml:space="preserve">two </w:t>
      </w:r>
      <w:r w:rsidR="00C009DE" w:rsidRPr="006608E7">
        <w:rPr>
          <w:rFonts w:ascii="Times New Roman" w:hAnsi="Times New Roman" w:cs="Times New Roman"/>
          <w:sz w:val="24"/>
          <w:szCs w:val="24"/>
        </w:rPr>
        <w:t>proviso</w:t>
      </w:r>
      <w:r w:rsidR="00C009DE">
        <w:rPr>
          <w:rFonts w:ascii="Times New Roman" w:hAnsi="Times New Roman" w:cs="Times New Roman"/>
          <w:sz w:val="24"/>
          <w:szCs w:val="24"/>
        </w:rPr>
        <w:t>s</w:t>
      </w:r>
      <w:r w:rsidRPr="00FC576D">
        <w:rPr>
          <w:rFonts w:ascii="Times New Roman" w:hAnsi="Times New Roman" w:cs="Times New Roman"/>
          <w:color w:val="242424"/>
          <w:sz w:val="24"/>
          <w:szCs w:val="24"/>
        </w:rPr>
        <w:t xml:space="preserve">. </w:t>
      </w:r>
    </w:p>
    <w:p w14:paraId="69BCE282" w14:textId="77777777" w:rsidR="00240F61" w:rsidRPr="00FC576D" w:rsidRDefault="00240F61" w:rsidP="00240F61">
      <w:pPr>
        <w:pStyle w:val="xmsonormal"/>
        <w:shd w:val="clear" w:color="auto" w:fill="FFFFFF"/>
        <w:spacing w:before="0" w:beforeAutospacing="0" w:after="0" w:afterAutospacing="0"/>
        <w:ind w:left="720"/>
        <w:rPr>
          <w:b/>
          <w:bCs/>
          <w:color w:val="242424"/>
        </w:rPr>
      </w:pPr>
    </w:p>
    <w:p w14:paraId="0E4A8BEB" w14:textId="77777777" w:rsidR="00240F61" w:rsidRPr="009935FD" w:rsidRDefault="00240F61" w:rsidP="00240F6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CE65F0E" w14:textId="4F66742D" w:rsidR="00240F61" w:rsidRPr="00D75088" w:rsidRDefault="00240F61" w:rsidP="00240F61">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r w:rsidR="00F91E85" w:rsidRPr="006608E7">
        <w:t>.</w:t>
      </w:r>
    </w:p>
    <w:p w14:paraId="4F77CEB0" w14:textId="26DEA21C" w:rsidR="000F140F" w:rsidRPr="00AE366E" w:rsidRDefault="000F140F" w:rsidP="00240F61">
      <w:pPr>
        <w:pStyle w:val="ListParagraph"/>
        <w:spacing w:after="0" w:line="240" w:lineRule="auto"/>
        <w:rPr>
          <w:rFonts w:ascii="Times New Roman" w:hAnsi="Times New Roman" w:cs="Times New Roman"/>
          <w:b/>
          <w:bCs/>
        </w:rPr>
      </w:pPr>
    </w:p>
    <w:p w14:paraId="516F77C0" w14:textId="77777777" w:rsidR="00B16C2B" w:rsidRDefault="00B16C2B" w:rsidP="0032301F">
      <w:pPr>
        <w:spacing w:after="0" w:line="240" w:lineRule="auto"/>
        <w:ind w:left="720"/>
        <w:rPr>
          <w:rFonts w:ascii="Times New Roman" w:hAnsi="Times New Roman" w:cs="Times New Roman"/>
          <w:b/>
          <w:bCs/>
        </w:rPr>
      </w:pPr>
    </w:p>
    <w:p w14:paraId="0CFBA354" w14:textId="77777777" w:rsidR="00A94601" w:rsidRDefault="00A94601" w:rsidP="0032301F">
      <w:pPr>
        <w:spacing w:after="0" w:line="240" w:lineRule="auto"/>
        <w:ind w:left="720"/>
        <w:rPr>
          <w:rFonts w:ascii="Times New Roman" w:hAnsi="Times New Roman" w:cs="Times New Roman"/>
          <w:b/>
          <w:bCs/>
        </w:rPr>
      </w:pPr>
    </w:p>
    <w:p w14:paraId="168CF642" w14:textId="77777777" w:rsidR="00C07CC2" w:rsidRDefault="00C07CC2" w:rsidP="0032301F">
      <w:pPr>
        <w:spacing w:after="0" w:line="240" w:lineRule="auto"/>
        <w:ind w:left="720"/>
        <w:rPr>
          <w:rFonts w:ascii="Times New Roman" w:hAnsi="Times New Roman" w:cs="Times New Roman"/>
          <w:b/>
          <w:bCs/>
        </w:rPr>
      </w:pPr>
    </w:p>
    <w:p w14:paraId="215DC2E5" w14:textId="77777777" w:rsidR="00C07CC2" w:rsidRDefault="00C07CC2" w:rsidP="0032301F">
      <w:pPr>
        <w:spacing w:after="0" w:line="240" w:lineRule="auto"/>
        <w:ind w:left="720"/>
        <w:rPr>
          <w:rFonts w:ascii="Times New Roman" w:hAnsi="Times New Roman" w:cs="Times New Roman"/>
          <w:b/>
          <w:bCs/>
        </w:rPr>
      </w:pPr>
    </w:p>
    <w:p w14:paraId="10037B65" w14:textId="600BB766" w:rsidR="000F140F" w:rsidRPr="005D589B" w:rsidRDefault="000F140F" w:rsidP="00AA6F87">
      <w:pPr>
        <w:pStyle w:val="AgendaItem"/>
      </w:pPr>
      <w:r w:rsidRPr="006608E7">
        <w:t xml:space="preserve">ZONING DOCKET NO. </w:t>
      </w:r>
      <w:r>
        <w:t>7</w:t>
      </w:r>
      <w:r w:rsidRPr="006608E7">
        <w:t>/25 -</w:t>
      </w:r>
      <w:r w:rsidRPr="00E54686">
        <w:t xml:space="preserve"> </w:t>
      </w:r>
      <w:r w:rsidR="005D589B" w:rsidRPr="005D589B">
        <w:t>SANKOFA COMMUNITY DEVELOPMENT CORPORATION</w:t>
      </w:r>
    </w:p>
    <w:p w14:paraId="70A19EA4" w14:textId="77777777" w:rsidR="000F140F" w:rsidRPr="006608E7" w:rsidRDefault="000F140F" w:rsidP="000F140F">
      <w:pPr>
        <w:spacing w:after="0" w:line="240" w:lineRule="auto"/>
        <w:rPr>
          <w:rFonts w:ascii="Times New Roman" w:hAnsi="Times New Roman" w:cs="Times New Roman"/>
          <w:b/>
          <w:bCs/>
          <w:sz w:val="24"/>
          <w:szCs w:val="24"/>
        </w:rPr>
      </w:pPr>
    </w:p>
    <w:p w14:paraId="034FE854" w14:textId="77777777" w:rsidR="000F140F" w:rsidRPr="006608E7" w:rsidRDefault="000F140F" w:rsidP="000F140F">
      <w:pPr>
        <w:spacing w:after="0" w:line="240" w:lineRule="auto"/>
        <w:ind w:left="720"/>
        <w:rPr>
          <w:rFonts w:ascii="Times New Roman" w:hAnsi="Times New Roman" w:cs="Times New Roman"/>
          <w:b/>
          <w:bCs/>
          <w:sz w:val="24"/>
          <w:szCs w:val="24"/>
        </w:rPr>
      </w:pPr>
      <w:r w:rsidRPr="006608E7">
        <w:rPr>
          <w:rFonts w:ascii="Times New Roman" w:hAnsi="Times New Roman" w:cs="Times New Roman"/>
          <w:b/>
          <w:bCs/>
          <w:sz w:val="24"/>
          <w:szCs w:val="24"/>
        </w:rPr>
        <w:t>Brief:</w:t>
      </w:r>
    </w:p>
    <w:p w14:paraId="3B82A09D" w14:textId="5E0EAE5F" w:rsidR="005D589B" w:rsidRPr="005D589B" w:rsidRDefault="000F140F" w:rsidP="005D589B">
      <w:pPr>
        <w:spacing w:after="0" w:line="240" w:lineRule="auto"/>
        <w:ind w:left="720"/>
        <w:rPr>
          <w:rFonts w:ascii="Times New Roman" w:hAnsi="Times New Roman" w:cs="Times New Roman"/>
          <w:sz w:val="24"/>
          <w:szCs w:val="24"/>
        </w:rPr>
      </w:pPr>
      <w:r w:rsidRPr="0076131F">
        <w:rPr>
          <w:rFonts w:ascii="Times New Roman" w:hAnsi="Times New Roman" w:cs="Times New Roman"/>
          <w:sz w:val="24"/>
          <w:szCs w:val="24"/>
        </w:rPr>
        <w:t>Request</w:t>
      </w:r>
      <w:r w:rsidRPr="006608E7">
        <w:rPr>
          <w:rFonts w:ascii="Times New Roman" w:hAnsi="Times New Roman" w:cs="Times New Roman"/>
          <w:sz w:val="24"/>
          <w:szCs w:val="24"/>
        </w:rPr>
        <w:t xml:space="preserve">ing </w:t>
      </w:r>
      <w:r>
        <w:rPr>
          <w:rFonts w:ascii="Times New Roman" w:hAnsi="Times New Roman" w:cs="Times New Roman"/>
          <w:sz w:val="24"/>
          <w:szCs w:val="24"/>
        </w:rPr>
        <w:t xml:space="preserve">a </w:t>
      </w:r>
      <w:r w:rsidRPr="00E54686">
        <w:rPr>
          <w:rFonts w:ascii="Times New Roman" w:hAnsi="Times New Roman" w:cs="Times New Roman"/>
          <w:sz w:val="24"/>
          <w:szCs w:val="24"/>
        </w:rPr>
        <w:t xml:space="preserve">Conditional use to </w:t>
      </w:r>
      <w:r w:rsidRPr="00B97D57">
        <w:rPr>
          <w:rFonts w:ascii="Times New Roman" w:hAnsi="Times New Roman" w:cs="Times New Roman"/>
          <w:sz w:val="24"/>
          <w:szCs w:val="24"/>
        </w:rPr>
        <w:t>permit a</w:t>
      </w:r>
      <w:r>
        <w:rPr>
          <w:rFonts w:ascii="Times New Roman" w:hAnsi="Times New Roman" w:cs="Times New Roman"/>
          <w:sz w:val="24"/>
          <w:szCs w:val="24"/>
        </w:rPr>
        <w:t xml:space="preserve">n </w:t>
      </w:r>
      <w:r w:rsidR="005D589B" w:rsidRPr="005D589B">
        <w:rPr>
          <w:rFonts w:ascii="Times New Roman" w:hAnsi="Times New Roman" w:cs="Times New Roman"/>
          <w:sz w:val="24"/>
          <w:szCs w:val="24"/>
        </w:rPr>
        <w:t>accessory parking lot in an HU-RD2 Historic Urban Two-</w:t>
      </w:r>
    </w:p>
    <w:p w14:paraId="67F5DBCD" w14:textId="6404C412" w:rsidR="005D589B" w:rsidRPr="005D589B" w:rsidRDefault="005D589B" w:rsidP="005D589B">
      <w:pPr>
        <w:spacing w:after="0" w:line="240" w:lineRule="auto"/>
        <w:ind w:left="720"/>
        <w:rPr>
          <w:rFonts w:ascii="Times New Roman" w:hAnsi="Times New Roman" w:cs="Times New Roman"/>
          <w:sz w:val="24"/>
          <w:szCs w:val="24"/>
        </w:rPr>
      </w:pPr>
      <w:r w:rsidRPr="005D589B">
        <w:rPr>
          <w:rFonts w:ascii="Times New Roman" w:hAnsi="Times New Roman" w:cs="Times New Roman"/>
          <w:sz w:val="24"/>
          <w:szCs w:val="24"/>
        </w:rPr>
        <w:t>Family Residential District</w:t>
      </w:r>
      <w:r>
        <w:rPr>
          <w:rFonts w:ascii="Times New Roman" w:hAnsi="Times New Roman" w:cs="Times New Roman"/>
          <w:sz w:val="24"/>
          <w:szCs w:val="24"/>
        </w:rPr>
        <w:t>, on</w:t>
      </w:r>
      <w:r w:rsidRPr="005D589B">
        <w:rPr>
          <w:rFonts w:ascii="Times New Roman" w:hAnsi="Times New Roman" w:cs="Times New Roman"/>
          <w:b/>
          <w:bCs/>
          <w:sz w:val="24"/>
          <w:szCs w:val="24"/>
        </w:rPr>
        <w:t xml:space="preserve"> </w:t>
      </w:r>
      <w:r w:rsidRPr="005D589B">
        <w:rPr>
          <w:rFonts w:ascii="Times New Roman" w:hAnsi="Times New Roman" w:cs="Times New Roman"/>
          <w:sz w:val="24"/>
          <w:szCs w:val="24"/>
        </w:rPr>
        <w:t>Square 424, Lot 2, in the Third Municipal District, bounded by Forstall</w:t>
      </w:r>
    </w:p>
    <w:p w14:paraId="612FB21F" w14:textId="38188EA7" w:rsidR="000F140F" w:rsidRPr="00E54686" w:rsidRDefault="005D589B" w:rsidP="000F140F">
      <w:pPr>
        <w:spacing w:after="0" w:line="240" w:lineRule="auto"/>
        <w:ind w:left="720"/>
        <w:rPr>
          <w:rFonts w:ascii="Times New Roman" w:hAnsi="Times New Roman" w:cs="Times New Roman"/>
          <w:sz w:val="24"/>
          <w:szCs w:val="24"/>
        </w:rPr>
      </w:pPr>
      <w:r w:rsidRPr="005D589B">
        <w:rPr>
          <w:rFonts w:ascii="Times New Roman" w:hAnsi="Times New Roman" w:cs="Times New Roman"/>
          <w:sz w:val="24"/>
          <w:szCs w:val="24"/>
        </w:rPr>
        <w:t>Street, Marais Street, Reynes Street, and Saint Claude Avenue</w:t>
      </w:r>
      <w:r>
        <w:rPr>
          <w:rFonts w:ascii="Times New Roman" w:hAnsi="Times New Roman" w:cs="Times New Roman"/>
          <w:sz w:val="24"/>
          <w:szCs w:val="24"/>
        </w:rPr>
        <w:t xml:space="preserve"> </w:t>
      </w:r>
      <w:r>
        <w:rPr>
          <w:rFonts w:ascii="Times New Roman" w:hAnsi="Times New Roman" w:cs="Times New Roman"/>
          <w:b/>
          <w:bCs/>
          <w:sz w:val="24"/>
          <w:szCs w:val="24"/>
        </w:rPr>
        <w:t xml:space="preserve">(Municipal </w:t>
      </w:r>
      <w:r w:rsidRPr="005D589B">
        <w:rPr>
          <w:rFonts w:ascii="Times New Roman" w:hAnsi="Times New Roman" w:cs="Times New Roman"/>
          <w:b/>
          <w:bCs/>
          <w:sz w:val="24"/>
          <w:szCs w:val="24"/>
        </w:rPr>
        <w:t>Address: 1122 Forstall Street</w:t>
      </w:r>
      <w:r>
        <w:rPr>
          <w:rFonts w:ascii="Times New Roman" w:hAnsi="Times New Roman" w:cs="Times New Roman"/>
          <w:b/>
          <w:bCs/>
          <w:sz w:val="24"/>
          <w:szCs w:val="24"/>
        </w:rPr>
        <w:t>)</w:t>
      </w:r>
      <w:r>
        <w:rPr>
          <w:rFonts w:ascii="Times New Roman" w:hAnsi="Times New Roman" w:cs="Times New Roman"/>
          <w:sz w:val="24"/>
          <w:szCs w:val="24"/>
        </w:rPr>
        <w:t xml:space="preserve">. </w:t>
      </w:r>
      <w:r w:rsidR="000F140F" w:rsidRPr="006608E7">
        <w:rPr>
          <w:rFonts w:ascii="Times New Roman" w:hAnsi="Times New Roman" w:cs="Times New Roman"/>
          <w:sz w:val="24"/>
          <w:szCs w:val="24"/>
        </w:rPr>
        <w:t xml:space="preserve"> </w:t>
      </w:r>
      <w:r w:rsidR="000F140F">
        <w:rPr>
          <w:rFonts w:ascii="Times New Roman" w:hAnsi="Times New Roman" w:cs="Times New Roman"/>
          <w:sz w:val="24"/>
          <w:szCs w:val="24"/>
        </w:rPr>
        <w:t xml:space="preserve">The recommendation of the City Planning Commission being </w:t>
      </w:r>
      <w:r w:rsidR="000F140F">
        <w:rPr>
          <w:rFonts w:ascii="Times New Roman" w:hAnsi="Times New Roman" w:cs="Times New Roman"/>
          <w:b/>
          <w:bCs/>
          <w:sz w:val="24"/>
          <w:szCs w:val="24"/>
        </w:rPr>
        <w:t>“FOR APPROVAL”,</w:t>
      </w:r>
      <w:r w:rsidR="000F140F" w:rsidRPr="006608E7">
        <w:rPr>
          <w:rFonts w:ascii="Times New Roman" w:hAnsi="Times New Roman" w:cs="Times New Roman"/>
          <w:sz w:val="24"/>
          <w:szCs w:val="24"/>
        </w:rPr>
        <w:t xml:space="preserve"> subject to</w:t>
      </w:r>
      <w:r w:rsidR="000F140F">
        <w:rPr>
          <w:rFonts w:ascii="Times New Roman" w:hAnsi="Times New Roman" w:cs="Times New Roman"/>
          <w:sz w:val="24"/>
          <w:szCs w:val="24"/>
        </w:rPr>
        <w:t xml:space="preserve"> </w:t>
      </w:r>
      <w:r w:rsidR="000F140F" w:rsidRPr="006608E7">
        <w:rPr>
          <w:rFonts w:ascii="Times New Roman" w:hAnsi="Times New Roman" w:cs="Times New Roman"/>
          <w:sz w:val="24"/>
          <w:szCs w:val="24"/>
        </w:rPr>
        <w:t>(</w:t>
      </w:r>
      <w:r w:rsidR="00961470">
        <w:rPr>
          <w:rFonts w:ascii="Times New Roman" w:hAnsi="Times New Roman" w:cs="Times New Roman"/>
          <w:sz w:val="24"/>
          <w:szCs w:val="24"/>
        </w:rPr>
        <w:t>1</w:t>
      </w:r>
      <w:r w:rsidR="000F140F" w:rsidRPr="006608E7">
        <w:rPr>
          <w:rFonts w:ascii="Times New Roman" w:hAnsi="Times New Roman" w:cs="Times New Roman"/>
          <w:sz w:val="24"/>
          <w:szCs w:val="24"/>
        </w:rPr>
        <w:t xml:space="preserve">) </w:t>
      </w:r>
      <w:r w:rsidR="00961470">
        <w:rPr>
          <w:rFonts w:ascii="Times New Roman" w:hAnsi="Times New Roman" w:cs="Times New Roman"/>
          <w:sz w:val="24"/>
          <w:szCs w:val="24"/>
        </w:rPr>
        <w:t>one</w:t>
      </w:r>
      <w:r w:rsidR="000F140F">
        <w:rPr>
          <w:rFonts w:ascii="Times New Roman" w:hAnsi="Times New Roman" w:cs="Times New Roman"/>
          <w:sz w:val="24"/>
          <w:szCs w:val="24"/>
        </w:rPr>
        <w:t xml:space="preserve"> </w:t>
      </w:r>
      <w:r w:rsidR="000F140F" w:rsidRPr="006608E7">
        <w:rPr>
          <w:rFonts w:ascii="Times New Roman" w:hAnsi="Times New Roman" w:cs="Times New Roman"/>
          <w:sz w:val="24"/>
          <w:szCs w:val="24"/>
        </w:rPr>
        <w:t>proviso.</w:t>
      </w:r>
    </w:p>
    <w:p w14:paraId="7DD1480B" w14:textId="77777777" w:rsidR="000F140F" w:rsidRDefault="000F140F" w:rsidP="000F140F">
      <w:pPr>
        <w:spacing w:after="0" w:line="240" w:lineRule="auto"/>
        <w:ind w:left="720"/>
        <w:rPr>
          <w:rFonts w:ascii="Times New Roman" w:hAnsi="Times New Roman" w:cs="Times New Roman"/>
        </w:rPr>
      </w:pPr>
    </w:p>
    <w:p w14:paraId="60C5C6B4" w14:textId="77777777" w:rsidR="000F140F" w:rsidRPr="00B45750" w:rsidRDefault="000F140F" w:rsidP="000F140F">
      <w:pPr>
        <w:spacing w:after="0" w:line="240" w:lineRule="auto"/>
        <w:ind w:left="720"/>
        <w:rPr>
          <w:rFonts w:ascii="Times New Roman" w:hAnsi="Times New Roman" w:cs="Times New Roman"/>
          <w:b/>
          <w:bCs/>
          <w:sz w:val="24"/>
          <w:szCs w:val="24"/>
        </w:rPr>
      </w:pPr>
      <w:r w:rsidRPr="00B45750">
        <w:rPr>
          <w:rFonts w:ascii="Times New Roman" w:hAnsi="Times New Roman" w:cs="Times New Roman"/>
          <w:b/>
          <w:bCs/>
          <w:sz w:val="24"/>
          <w:szCs w:val="24"/>
        </w:rPr>
        <w:t>Annotation:</w:t>
      </w:r>
    </w:p>
    <w:p w14:paraId="1E64D936" w14:textId="5643407E" w:rsidR="000F140F" w:rsidRPr="00334DBA" w:rsidRDefault="000F140F" w:rsidP="000F140F">
      <w:pPr>
        <w:spacing w:after="0" w:line="240" w:lineRule="auto"/>
        <w:ind w:left="720"/>
        <w:rPr>
          <w:rFonts w:ascii="Times New Roman" w:hAnsi="Times New Roman" w:cs="Times New Roman"/>
          <w:b/>
          <w:bCs/>
        </w:rPr>
      </w:pPr>
      <w:r w:rsidRPr="00334DBA">
        <w:rPr>
          <w:rFonts w:ascii="Times New Roman" w:hAnsi="Times New Roman" w:cs="Times New Roman"/>
          <w:b/>
          <w:bCs/>
        </w:rPr>
        <w:t xml:space="preserve">(Cm. </w:t>
      </w:r>
      <w:r>
        <w:rPr>
          <w:rFonts w:ascii="Times New Roman" w:hAnsi="Times New Roman" w:cs="Times New Roman"/>
          <w:b/>
          <w:bCs/>
        </w:rPr>
        <w:t>Thomas</w:t>
      </w:r>
      <w:r w:rsidRPr="00334DBA">
        <w:rPr>
          <w:rFonts w:ascii="Times New Roman" w:hAnsi="Times New Roman" w:cs="Times New Roman"/>
          <w:b/>
          <w:bCs/>
        </w:rPr>
        <w:t xml:space="preserve">, District </w:t>
      </w:r>
      <w:r>
        <w:rPr>
          <w:rFonts w:ascii="Times New Roman" w:hAnsi="Times New Roman" w:cs="Times New Roman"/>
          <w:b/>
          <w:bCs/>
        </w:rPr>
        <w:t>E</w:t>
      </w:r>
      <w:r w:rsidRPr="00334DBA">
        <w:rPr>
          <w:rFonts w:ascii="Times New Roman" w:hAnsi="Times New Roman" w:cs="Times New Roman"/>
          <w:b/>
          <w:bCs/>
        </w:rPr>
        <w:t>,</w:t>
      </w:r>
      <w:r>
        <w:rPr>
          <w:rFonts w:ascii="Times New Roman" w:hAnsi="Times New Roman" w:cs="Times New Roman"/>
          <w:b/>
          <w:bCs/>
        </w:rPr>
        <w:t xml:space="preserve"> Deadline for Council action 3/31/25). </w:t>
      </w:r>
    </w:p>
    <w:p w14:paraId="1DED9CB9" w14:textId="77777777" w:rsidR="000F140F" w:rsidRDefault="000F140F" w:rsidP="000F140F">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6430BC33" w14:textId="77777777" w:rsidR="0032301F" w:rsidRDefault="0032301F"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2C9B9958" w14:textId="77777777" w:rsidR="001F694A" w:rsidRDefault="001F694A"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5C9BCDF1" w14:textId="0623C74C" w:rsidR="004D4C65" w:rsidRDefault="004D4C65">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5168A527" w14:textId="528D4C94" w:rsidR="00B45750" w:rsidRPr="00B45750" w:rsidRDefault="00CB0C1D" w:rsidP="00AA6F87">
      <w:pPr>
        <w:pStyle w:val="AgendaItem"/>
      </w:pPr>
      <w:r w:rsidRPr="00B45750">
        <w:lastRenderedPageBreak/>
        <w:t xml:space="preserve">STREET NAME CHANGE:  1/24 </w:t>
      </w:r>
    </w:p>
    <w:p w14:paraId="3694B4D7" w14:textId="77777777" w:rsidR="00B45750" w:rsidRPr="00172835" w:rsidRDefault="00B45750" w:rsidP="00B45750">
      <w:pPr>
        <w:shd w:val="clear" w:color="auto" w:fill="FFFFFF"/>
        <w:spacing w:after="0" w:line="240" w:lineRule="auto"/>
        <w:ind w:left="720"/>
        <w:rPr>
          <w:rFonts w:ascii="Times New Roman" w:eastAsia="Times New Roman" w:hAnsi="Times New Roman" w:cs="Times New Roman"/>
          <w:color w:val="242424"/>
          <w:sz w:val="16"/>
          <w:szCs w:val="16"/>
        </w:rPr>
      </w:pPr>
    </w:p>
    <w:p w14:paraId="01EA769F" w14:textId="77777777" w:rsidR="00B45750" w:rsidRPr="00F3053D" w:rsidRDefault="00B45750" w:rsidP="00B45750">
      <w:pPr>
        <w:shd w:val="clear" w:color="auto" w:fill="FFFFFF"/>
        <w:spacing w:after="0" w:line="240" w:lineRule="auto"/>
        <w:ind w:left="720"/>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Brief:</w:t>
      </w:r>
    </w:p>
    <w:p w14:paraId="1AD5756D" w14:textId="77777777" w:rsidR="00B45750" w:rsidRPr="005C662D" w:rsidRDefault="00B45750" w:rsidP="00B45750">
      <w:pPr>
        <w:shd w:val="clear" w:color="auto" w:fill="FFFFFF"/>
        <w:spacing w:after="0" w:line="240" w:lineRule="auto"/>
        <w:ind w:left="720"/>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Requesting consideration of </w:t>
      </w:r>
      <w:r w:rsidRPr="00B51343">
        <w:rPr>
          <w:rFonts w:ascii="Times New Roman" w:eastAsia="Times New Roman" w:hAnsi="Times New Roman" w:cs="Times New Roman"/>
          <w:color w:val="242424"/>
          <w:sz w:val="24"/>
          <w:szCs w:val="24"/>
        </w:rPr>
        <w:t>renam</w:t>
      </w:r>
      <w:r>
        <w:rPr>
          <w:rFonts w:ascii="Times New Roman" w:eastAsia="Times New Roman" w:hAnsi="Times New Roman" w:cs="Times New Roman"/>
          <w:color w:val="242424"/>
          <w:sz w:val="24"/>
          <w:szCs w:val="24"/>
        </w:rPr>
        <w:t>ing</w:t>
      </w:r>
      <w:r w:rsidRPr="00B51343">
        <w:rPr>
          <w:rFonts w:ascii="Times New Roman" w:eastAsia="Times New Roman" w:hAnsi="Times New Roman" w:cs="Times New Roman"/>
          <w:color w:val="242424"/>
          <w:sz w:val="24"/>
          <w:szCs w:val="24"/>
        </w:rPr>
        <w:t xml:space="preserve"> the entirety of General Meyer Avenue to Rudy Lombard Avenue and Taza Green Avenue. The proposed would rename the section of General Meyer Avenue running from Behrman Avenue to Sullen Place, roughly 3.5 miles, to Rudy Lombard Avenue. And the section running from Sullen Place to Bennett Street, roughly 0.6 miles, to Taza Green Avenue. The name changes would affect about three hundred and sixty-two (362) lots of record.</w:t>
      </w:r>
      <w:r>
        <w:rPr>
          <w:rFonts w:ascii="Times New Roman" w:eastAsia="Times New Roman" w:hAnsi="Times New Roman" w:cs="Times New Roman"/>
          <w:color w:val="242424"/>
          <w:sz w:val="24"/>
          <w:szCs w:val="24"/>
        </w:rPr>
        <w:t xml:space="preserve">  </w:t>
      </w:r>
      <w:r w:rsidRPr="000762E9">
        <w:rPr>
          <w:rFonts w:ascii="Times New Roman" w:eastAsia="Times New Roman" w:hAnsi="Times New Roman" w:cs="Times New Roman"/>
          <w:color w:val="242424"/>
          <w:sz w:val="24"/>
          <w:szCs w:val="24"/>
        </w:rPr>
        <w:t>The recommend</w:t>
      </w:r>
      <w:r>
        <w:rPr>
          <w:rFonts w:ascii="Times New Roman" w:eastAsia="Times New Roman" w:hAnsi="Times New Roman" w:cs="Times New Roman"/>
          <w:color w:val="242424"/>
          <w:sz w:val="24"/>
          <w:szCs w:val="24"/>
        </w:rPr>
        <w:t xml:space="preserve">ation of City Planning Commission being </w:t>
      </w:r>
      <w:r w:rsidRPr="005C662D">
        <w:rPr>
          <w:rFonts w:ascii="Times New Roman" w:eastAsia="Times New Roman" w:hAnsi="Times New Roman" w:cs="Times New Roman"/>
          <w:color w:val="242424"/>
          <w:sz w:val="24"/>
          <w:szCs w:val="24"/>
        </w:rPr>
        <w:t>“</w:t>
      </w:r>
      <w:r w:rsidRPr="005C662D">
        <w:rPr>
          <w:rFonts w:ascii="Times New Roman" w:eastAsia="Times New Roman" w:hAnsi="Times New Roman" w:cs="Times New Roman"/>
          <w:b/>
          <w:bCs/>
          <w:color w:val="242424"/>
          <w:sz w:val="24"/>
          <w:szCs w:val="24"/>
        </w:rPr>
        <w:t>FOR DENIAL”.</w:t>
      </w:r>
    </w:p>
    <w:p w14:paraId="0A068AE7" w14:textId="77777777" w:rsidR="00B45750" w:rsidRPr="005C662D" w:rsidRDefault="00B45750" w:rsidP="00B45750">
      <w:pPr>
        <w:shd w:val="clear" w:color="auto" w:fill="FFFFFF"/>
        <w:spacing w:after="0" w:line="240" w:lineRule="auto"/>
        <w:ind w:left="720"/>
        <w:rPr>
          <w:rFonts w:ascii="Times New Roman" w:eastAsia="Times New Roman" w:hAnsi="Times New Roman" w:cs="Times New Roman"/>
          <w:color w:val="242424"/>
          <w:sz w:val="24"/>
          <w:szCs w:val="24"/>
        </w:rPr>
      </w:pPr>
    </w:p>
    <w:p w14:paraId="380B8228" w14:textId="77777777" w:rsidR="00B45750" w:rsidRPr="00B674F4" w:rsidRDefault="00B45750" w:rsidP="00B45750">
      <w:pPr>
        <w:spacing w:after="0" w:line="240" w:lineRule="auto"/>
        <w:ind w:left="720"/>
        <w:rPr>
          <w:rFonts w:ascii="Times New Roman" w:hAnsi="Times New Roman" w:cs="Times New Roman"/>
          <w:b/>
          <w:bCs/>
          <w:color w:val="201F1E"/>
          <w:sz w:val="24"/>
          <w:szCs w:val="24"/>
        </w:rPr>
      </w:pPr>
      <w:r w:rsidRPr="00B674F4">
        <w:rPr>
          <w:rFonts w:ascii="Times New Roman" w:hAnsi="Times New Roman" w:cs="Times New Roman"/>
          <w:b/>
          <w:bCs/>
          <w:color w:val="201F1E"/>
          <w:sz w:val="24"/>
          <w:szCs w:val="24"/>
        </w:rPr>
        <w:t>Annotation:</w:t>
      </w:r>
    </w:p>
    <w:p w14:paraId="2C8D01E3" w14:textId="77777777" w:rsidR="00B45750" w:rsidRPr="00B45750" w:rsidRDefault="00B45750" w:rsidP="00B45750">
      <w:pPr>
        <w:spacing w:after="0" w:line="240" w:lineRule="auto"/>
        <w:ind w:left="720"/>
        <w:rPr>
          <w:rFonts w:ascii="Times New Roman" w:hAnsi="Times New Roman" w:cs="Times New Roman"/>
          <w:b/>
          <w:bCs/>
          <w:color w:val="201F1E"/>
        </w:rPr>
      </w:pPr>
      <w:r w:rsidRPr="00B45750">
        <w:rPr>
          <w:rFonts w:ascii="Times New Roman" w:hAnsi="Times New Roman" w:cs="Times New Roman"/>
          <w:b/>
          <w:bCs/>
          <w:color w:val="201F1E"/>
        </w:rPr>
        <w:t>(Cm. King, District C, Cn. Deadline N/A).</w:t>
      </w:r>
    </w:p>
    <w:p w14:paraId="6CBE556D" w14:textId="77777777" w:rsidR="001F694A" w:rsidRDefault="001F694A"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D25305E" w14:textId="77777777" w:rsidR="001F694A" w:rsidRDefault="001F694A"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16A0068C" w14:textId="77777777" w:rsidR="001F694A" w:rsidRDefault="001F694A"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2C5FA260" w14:textId="0A253D36" w:rsidR="000E4786" w:rsidRDefault="000E4786" w:rsidP="00AA6F87">
      <w:pPr>
        <w:pStyle w:val="AgendaItem"/>
      </w:pPr>
      <w:r>
        <w:t>LEGISLATIVE GROUPING</w:t>
      </w:r>
    </w:p>
    <w:p w14:paraId="4A892B7C" w14:textId="77777777" w:rsidR="000E4786" w:rsidRDefault="000E4786" w:rsidP="00AA6F87">
      <w:pPr>
        <w:pStyle w:val="AgendaItem"/>
        <w:numPr>
          <w:ilvl w:val="0"/>
          <w:numId w:val="0"/>
        </w:numPr>
        <w:ind w:left="720"/>
      </w:pPr>
    </w:p>
    <w:p w14:paraId="4628AABC" w14:textId="23222FC6" w:rsidR="005F15C6" w:rsidRPr="00185D09" w:rsidRDefault="000A64F8" w:rsidP="000A64F8">
      <w:pPr>
        <w:pStyle w:val="AgendaItem"/>
        <w:numPr>
          <w:ilvl w:val="0"/>
          <w:numId w:val="0"/>
        </w:numPr>
        <w:ind w:left="720" w:hanging="720"/>
      </w:pPr>
      <w:r>
        <w:t>a.</w:t>
      </w:r>
      <w:r>
        <w:tab/>
      </w:r>
      <w:r w:rsidR="005F15C6" w:rsidRPr="00185D09">
        <w:t>NSTR SPECIAL EXCEPTION NO. 1</w:t>
      </w:r>
      <w:r w:rsidR="005F15C6">
        <w:t>73</w:t>
      </w:r>
      <w:r w:rsidR="005F15C6" w:rsidRPr="00185D09">
        <w:t>/</w:t>
      </w:r>
      <w:r w:rsidR="005F15C6">
        <w:t>23</w:t>
      </w:r>
      <w:r w:rsidR="005F15C6" w:rsidRPr="00185D09">
        <w:t xml:space="preserve"> – </w:t>
      </w:r>
      <w:r w:rsidR="005F15C6">
        <w:t>CONRAD BARRE</w:t>
      </w:r>
    </w:p>
    <w:p w14:paraId="212AD0AE" w14:textId="77777777" w:rsidR="005F15C6" w:rsidRPr="00185D09" w:rsidRDefault="005F15C6" w:rsidP="005F15C6">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029469A6" w14:textId="77777777" w:rsidR="005F15C6" w:rsidRPr="008A26C2" w:rsidRDefault="005F15C6" w:rsidP="005F15C6">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12A5AEE5" w14:textId="77777777" w:rsidR="005F15C6" w:rsidRPr="005C662D" w:rsidRDefault="005F15C6" w:rsidP="005F15C6">
      <w:pPr>
        <w:spacing w:after="0" w:line="240" w:lineRule="auto"/>
        <w:ind w:left="720" w:right="720"/>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2516 Myrtle St.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9</w:t>
      </w:r>
      <w:r w:rsidRPr="008A26C2">
        <w:rPr>
          <w:rFonts w:ascii="Times New Roman" w:hAnsi="Times New Roman" w:cs="Times New Roman"/>
          <w:sz w:val="24"/>
          <w:szCs w:val="24"/>
        </w:rPr>
        <w:t xml:space="preserve">.  The City Planning Commission staff recommended </w:t>
      </w:r>
      <w:r w:rsidRPr="005C662D">
        <w:rPr>
          <w:rFonts w:ascii="Times New Roman" w:hAnsi="Times New Roman" w:cs="Times New Roman"/>
          <w:b/>
          <w:bCs/>
          <w:sz w:val="24"/>
          <w:szCs w:val="24"/>
        </w:rPr>
        <w:t>DENIAL</w:t>
      </w:r>
      <w:r w:rsidRPr="005C662D">
        <w:rPr>
          <w:rFonts w:ascii="Times New Roman" w:hAnsi="Times New Roman" w:cs="Times New Roman"/>
          <w:sz w:val="24"/>
          <w:szCs w:val="24"/>
        </w:rPr>
        <w:t>.</w:t>
      </w:r>
    </w:p>
    <w:p w14:paraId="79333366" w14:textId="77777777" w:rsidR="005F15C6" w:rsidRPr="00185D09" w:rsidRDefault="005F15C6" w:rsidP="005F15C6">
      <w:pPr>
        <w:pStyle w:val="xmsonormal"/>
        <w:shd w:val="clear" w:color="auto" w:fill="FFFFFF"/>
        <w:spacing w:before="0" w:beforeAutospacing="0" w:after="0" w:afterAutospacing="0"/>
        <w:jc w:val="both"/>
        <w:rPr>
          <w:b/>
          <w:bCs/>
          <w:color w:val="242424"/>
        </w:rPr>
      </w:pPr>
    </w:p>
    <w:p w14:paraId="3C47C757" w14:textId="77777777" w:rsidR="005F15C6" w:rsidRPr="005F15C6" w:rsidRDefault="005F15C6" w:rsidP="005F15C6">
      <w:pPr>
        <w:pStyle w:val="xmsonormal"/>
        <w:shd w:val="clear" w:color="auto" w:fill="FFFFFF"/>
        <w:spacing w:before="0" w:beforeAutospacing="0" w:after="0" w:afterAutospacing="0"/>
        <w:ind w:firstLine="720"/>
        <w:jc w:val="both"/>
        <w:rPr>
          <w:b/>
          <w:bCs/>
          <w:color w:val="242424"/>
        </w:rPr>
      </w:pPr>
      <w:r w:rsidRPr="005F15C6">
        <w:rPr>
          <w:b/>
          <w:bCs/>
          <w:color w:val="242424"/>
        </w:rPr>
        <w:t>Annotation:</w:t>
      </w:r>
    </w:p>
    <w:p w14:paraId="28B7350A" w14:textId="77777777" w:rsidR="005F15C6" w:rsidRPr="001F694A" w:rsidRDefault="005F15C6" w:rsidP="005F15C6">
      <w:pPr>
        <w:spacing w:after="0" w:line="240" w:lineRule="auto"/>
        <w:ind w:firstLine="720"/>
        <w:rPr>
          <w:rFonts w:ascii="Times New Roman" w:eastAsia="Courier New" w:hAnsi="Times New Roman" w:cs="Times New Roman"/>
          <w:b/>
          <w:color w:val="000000"/>
        </w:rPr>
      </w:pPr>
      <w:r w:rsidRPr="001F694A">
        <w:rPr>
          <w:rFonts w:ascii="Times New Roman" w:hAnsi="Times New Roman" w:cs="Times New Roman"/>
          <w:b/>
          <w:bCs/>
          <w:color w:val="242424"/>
        </w:rPr>
        <w:t>(Cm. Green, District D, Deadline for Council action 3/10/25).</w:t>
      </w:r>
    </w:p>
    <w:p w14:paraId="27D037BD" w14:textId="77777777" w:rsidR="00B16C2B" w:rsidRDefault="00B16C2B" w:rsidP="00B62285">
      <w:pPr>
        <w:widowControl w:val="0"/>
        <w:pBdr>
          <w:top w:val="nil"/>
          <w:left w:val="nil"/>
          <w:bottom w:val="nil"/>
          <w:right w:val="nil"/>
          <w:between w:val="nil"/>
        </w:pBdr>
        <w:spacing w:after="0" w:line="240" w:lineRule="auto"/>
        <w:jc w:val="both"/>
        <w:rPr>
          <w:rFonts w:ascii="Times New Roman" w:eastAsia="Courier New" w:hAnsi="Times New Roman" w:cs="Times New Roman"/>
          <w:b/>
          <w:color w:val="000000"/>
          <w:sz w:val="24"/>
          <w:szCs w:val="24"/>
        </w:rPr>
      </w:pPr>
    </w:p>
    <w:p w14:paraId="31AA6F32" w14:textId="269225EC" w:rsidR="000E4786" w:rsidRPr="00B62285" w:rsidRDefault="000E4786" w:rsidP="000E4786">
      <w:pPr>
        <w:pStyle w:val="xmsonormal"/>
        <w:shd w:val="clear" w:color="auto" w:fill="FFFFFF"/>
        <w:spacing w:before="0" w:beforeAutospacing="0" w:after="0" w:afterAutospacing="0"/>
        <w:ind w:firstLine="720"/>
        <w:jc w:val="both"/>
        <w:rPr>
          <w:b/>
          <w:bCs/>
          <w:color w:val="242424"/>
          <w:sz w:val="22"/>
          <w:szCs w:val="22"/>
        </w:rPr>
      </w:pPr>
    </w:p>
    <w:p w14:paraId="7278B0EB" w14:textId="1A81B66D" w:rsidR="000E4786" w:rsidRPr="00FC576D" w:rsidRDefault="000E4786" w:rsidP="000E4786">
      <w:pPr>
        <w:pStyle w:val="xmsonormal"/>
        <w:shd w:val="clear" w:color="auto" w:fill="FFFFFF"/>
        <w:spacing w:before="0" w:beforeAutospacing="0" w:after="0" w:afterAutospacing="0"/>
        <w:rPr>
          <w:b/>
          <w:bCs/>
          <w:color w:val="242424"/>
        </w:rPr>
      </w:pPr>
      <w:r>
        <w:rPr>
          <w:b/>
          <w:bCs/>
          <w:color w:val="242424"/>
        </w:rPr>
        <w:t>b.</w:t>
      </w:r>
      <w:r>
        <w:rPr>
          <w:b/>
          <w:bCs/>
          <w:color w:val="242424"/>
        </w:rPr>
        <w:tab/>
      </w:r>
      <w:r w:rsidRPr="00FC576D">
        <w:rPr>
          <w:b/>
          <w:bCs/>
          <w:color w:val="242424"/>
        </w:rPr>
        <w:t>MOTION</w:t>
      </w:r>
      <w:r w:rsidRPr="00955720">
        <w:rPr>
          <w:b/>
          <w:bCs/>
        </w:rPr>
        <w:t xml:space="preserve"> </w:t>
      </w:r>
      <w:r w:rsidRPr="00FC576D">
        <w:rPr>
          <w:b/>
          <w:bCs/>
          <w:color w:val="242424"/>
        </w:rPr>
        <w:t>– NO. M-2</w:t>
      </w:r>
      <w:r>
        <w:rPr>
          <w:b/>
          <w:bCs/>
          <w:color w:val="242424"/>
        </w:rPr>
        <w:t>5-104</w:t>
      </w:r>
      <w:r w:rsidRPr="00FC576D">
        <w:rPr>
          <w:b/>
          <w:bCs/>
          <w:color w:val="242424"/>
        </w:rPr>
        <w:t xml:space="preserve"> – BY:  COUNCILMEMBER </w:t>
      </w:r>
      <w:r>
        <w:rPr>
          <w:b/>
          <w:bCs/>
          <w:color w:val="242424"/>
        </w:rPr>
        <w:t>GREEN</w:t>
      </w:r>
    </w:p>
    <w:p w14:paraId="1B282CD2" w14:textId="77777777" w:rsidR="000E4786" w:rsidRPr="00FC576D" w:rsidRDefault="000E4786" w:rsidP="000E4786">
      <w:pPr>
        <w:pStyle w:val="xmsonormal"/>
        <w:shd w:val="clear" w:color="auto" w:fill="FFFFFF"/>
        <w:spacing w:before="0" w:beforeAutospacing="0" w:after="0" w:afterAutospacing="0"/>
        <w:rPr>
          <w:b/>
          <w:bCs/>
          <w:color w:val="242424"/>
        </w:rPr>
      </w:pPr>
    </w:p>
    <w:p w14:paraId="6F4C3B18" w14:textId="77777777" w:rsidR="000E4786" w:rsidRPr="00FC576D" w:rsidRDefault="000E4786" w:rsidP="000E4786">
      <w:pPr>
        <w:pStyle w:val="xmsonormal"/>
        <w:shd w:val="clear" w:color="auto" w:fill="FFFFFF"/>
        <w:spacing w:before="0" w:beforeAutospacing="0" w:after="0" w:afterAutospacing="0"/>
        <w:ind w:left="720"/>
        <w:rPr>
          <w:b/>
          <w:bCs/>
          <w:color w:val="242424"/>
        </w:rPr>
      </w:pPr>
      <w:r w:rsidRPr="00FC576D">
        <w:rPr>
          <w:b/>
          <w:bCs/>
          <w:color w:val="242424"/>
        </w:rPr>
        <w:t>Brief:</w:t>
      </w:r>
    </w:p>
    <w:p w14:paraId="5A83FA82" w14:textId="2BF03064" w:rsidR="000E4786" w:rsidRDefault="000E4786" w:rsidP="000E478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 xml:space="preserve">CONRAD BARRE </w:t>
      </w:r>
      <w:r w:rsidRPr="000E4786">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9</w:t>
      </w:r>
      <w:r>
        <w:rPr>
          <w:rFonts w:ascii="Times New Roman" w:hAnsi="Times New Roman" w:cs="Times New Roman"/>
          <w:color w:val="242424"/>
          <w:sz w:val="24"/>
          <w:szCs w:val="24"/>
        </w:rPr>
        <w:t xml:space="preserve"> and bearing </w:t>
      </w:r>
    </w:p>
    <w:p w14:paraId="142E318F" w14:textId="7F153B72" w:rsidR="000E4786" w:rsidRPr="00FC576D" w:rsidRDefault="000E4786" w:rsidP="000E478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2516 Myrtle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4B2FF6BE" w14:textId="77777777" w:rsidR="000E4786" w:rsidRPr="00FC576D" w:rsidRDefault="000E4786" w:rsidP="000E4786">
      <w:pPr>
        <w:pStyle w:val="xmsonormal"/>
        <w:shd w:val="clear" w:color="auto" w:fill="FFFFFF"/>
        <w:spacing w:before="0" w:beforeAutospacing="0" w:after="0" w:afterAutospacing="0"/>
        <w:ind w:left="720"/>
        <w:rPr>
          <w:b/>
          <w:bCs/>
          <w:color w:val="242424"/>
        </w:rPr>
      </w:pPr>
    </w:p>
    <w:p w14:paraId="0A19AEEB" w14:textId="77777777" w:rsidR="000E4786" w:rsidRPr="009935FD" w:rsidRDefault="000E4786" w:rsidP="000E478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16582353" w14:textId="77777777" w:rsidR="000E4786" w:rsidRPr="00D75088" w:rsidRDefault="000E4786" w:rsidP="000E4786">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4E4FD23C" w14:textId="77777777" w:rsidR="000E4786" w:rsidRDefault="000E4786" w:rsidP="000E4786">
      <w:pPr>
        <w:jc w:val="both"/>
      </w:pPr>
    </w:p>
    <w:p w14:paraId="332EA0D3" w14:textId="77777777" w:rsidR="000E4786" w:rsidRPr="00B62285" w:rsidRDefault="000E4786" w:rsidP="000E4786">
      <w:pPr>
        <w:pStyle w:val="xmsonormal"/>
        <w:shd w:val="clear" w:color="auto" w:fill="FFFFFF"/>
        <w:spacing w:before="0" w:beforeAutospacing="0" w:after="0" w:afterAutospacing="0"/>
        <w:ind w:firstLine="720"/>
        <w:jc w:val="both"/>
        <w:rPr>
          <w:b/>
          <w:bCs/>
          <w:color w:val="242424"/>
          <w:sz w:val="22"/>
          <w:szCs w:val="22"/>
        </w:rPr>
      </w:pPr>
    </w:p>
    <w:p w14:paraId="1EDC986A" w14:textId="19704FF4" w:rsidR="000E4786" w:rsidRPr="00FC576D" w:rsidRDefault="008C3371" w:rsidP="000E4786">
      <w:pPr>
        <w:pStyle w:val="xmsonormal"/>
        <w:shd w:val="clear" w:color="auto" w:fill="FFFFFF"/>
        <w:spacing w:before="0" w:beforeAutospacing="0" w:after="0" w:afterAutospacing="0"/>
        <w:rPr>
          <w:b/>
          <w:bCs/>
          <w:color w:val="242424"/>
        </w:rPr>
      </w:pPr>
      <w:r>
        <w:rPr>
          <w:b/>
          <w:bCs/>
          <w:color w:val="242424"/>
        </w:rPr>
        <w:t>c.</w:t>
      </w:r>
      <w:r>
        <w:rPr>
          <w:b/>
          <w:bCs/>
          <w:color w:val="242424"/>
        </w:rPr>
        <w:tab/>
      </w:r>
      <w:r w:rsidR="000E4786" w:rsidRPr="00FC576D">
        <w:rPr>
          <w:b/>
          <w:bCs/>
          <w:color w:val="242424"/>
        </w:rPr>
        <w:t>MOTION</w:t>
      </w:r>
      <w:r w:rsidR="000E4786" w:rsidRPr="00955720">
        <w:rPr>
          <w:b/>
          <w:bCs/>
        </w:rPr>
        <w:t xml:space="preserve"> </w:t>
      </w:r>
      <w:r w:rsidR="000E4786" w:rsidRPr="00FC576D">
        <w:rPr>
          <w:b/>
          <w:bCs/>
          <w:color w:val="242424"/>
        </w:rPr>
        <w:t>– NO. M-2</w:t>
      </w:r>
      <w:r w:rsidR="000E4786">
        <w:rPr>
          <w:b/>
          <w:bCs/>
          <w:color w:val="242424"/>
        </w:rPr>
        <w:t>5-10</w:t>
      </w:r>
      <w:r w:rsidR="00F866A8">
        <w:rPr>
          <w:b/>
          <w:bCs/>
          <w:color w:val="242424"/>
        </w:rPr>
        <w:t>5</w:t>
      </w:r>
      <w:r w:rsidR="000E4786" w:rsidRPr="00FC576D">
        <w:rPr>
          <w:b/>
          <w:bCs/>
          <w:color w:val="242424"/>
        </w:rPr>
        <w:t xml:space="preserve"> – BY:  COUNCILMEMBER </w:t>
      </w:r>
      <w:r w:rsidR="000E4786">
        <w:rPr>
          <w:b/>
          <w:bCs/>
          <w:color w:val="242424"/>
        </w:rPr>
        <w:t>GREEN</w:t>
      </w:r>
    </w:p>
    <w:p w14:paraId="0FCFDD92" w14:textId="77777777" w:rsidR="000E4786" w:rsidRPr="00FC576D" w:rsidRDefault="000E4786" w:rsidP="000E4786">
      <w:pPr>
        <w:pStyle w:val="xmsonormal"/>
        <w:shd w:val="clear" w:color="auto" w:fill="FFFFFF"/>
        <w:spacing w:before="0" w:beforeAutospacing="0" w:after="0" w:afterAutospacing="0"/>
        <w:rPr>
          <w:b/>
          <w:bCs/>
          <w:color w:val="242424"/>
        </w:rPr>
      </w:pPr>
    </w:p>
    <w:p w14:paraId="3473F352" w14:textId="77777777" w:rsidR="000E4786" w:rsidRPr="00FC576D" w:rsidRDefault="000E4786" w:rsidP="000E4786">
      <w:pPr>
        <w:pStyle w:val="xmsonormal"/>
        <w:shd w:val="clear" w:color="auto" w:fill="FFFFFF"/>
        <w:spacing w:before="0" w:beforeAutospacing="0" w:after="0" w:afterAutospacing="0"/>
        <w:ind w:left="720"/>
        <w:rPr>
          <w:b/>
          <w:bCs/>
          <w:color w:val="242424"/>
        </w:rPr>
      </w:pPr>
      <w:r w:rsidRPr="00FC576D">
        <w:rPr>
          <w:b/>
          <w:bCs/>
          <w:color w:val="242424"/>
        </w:rPr>
        <w:t>Brief:</w:t>
      </w:r>
    </w:p>
    <w:p w14:paraId="5F4A5CFD" w14:textId="3BDB67A4" w:rsidR="000E4786" w:rsidRDefault="000E4786" w:rsidP="000E478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 xml:space="preserve">CONRAD BARRE </w:t>
      </w:r>
      <w:r w:rsidRPr="000E4786">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9</w:t>
      </w:r>
      <w:r>
        <w:rPr>
          <w:rFonts w:ascii="Times New Roman" w:hAnsi="Times New Roman" w:cs="Times New Roman"/>
          <w:color w:val="242424"/>
          <w:sz w:val="24"/>
          <w:szCs w:val="24"/>
        </w:rPr>
        <w:t xml:space="preserve"> and bearing </w:t>
      </w:r>
    </w:p>
    <w:p w14:paraId="42DE4BB3" w14:textId="4CDF7DE3" w:rsidR="000E4786" w:rsidRPr="00FC576D" w:rsidRDefault="000E4786" w:rsidP="000E478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2516 Myrtle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650ADA2E" w14:textId="77777777" w:rsidR="000E4786" w:rsidRPr="00FC576D" w:rsidRDefault="000E4786" w:rsidP="000E4786">
      <w:pPr>
        <w:pStyle w:val="xmsonormal"/>
        <w:shd w:val="clear" w:color="auto" w:fill="FFFFFF"/>
        <w:spacing w:before="0" w:beforeAutospacing="0" w:after="0" w:afterAutospacing="0"/>
        <w:ind w:left="720"/>
        <w:rPr>
          <w:b/>
          <w:bCs/>
          <w:color w:val="242424"/>
        </w:rPr>
      </w:pPr>
    </w:p>
    <w:p w14:paraId="6C6113D7" w14:textId="77777777" w:rsidR="000E4786" w:rsidRPr="009935FD" w:rsidRDefault="000E4786" w:rsidP="000E478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34305FB" w14:textId="77777777" w:rsidR="000E4786" w:rsidRPr="00D75088" w:rsidRDefault="000E4786" w:rsidP="000E4786">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0D3C279A" w14:textId="1C30162A" w:rsidR="005C662D" w:rsidRDefault="005C662D" w:rsidP="00AA6F87">
      <w:pPr>
        <w:pStyle w:val="AgendaItem"/>
      </w:pPr>
      <w:r>
        <w:lastRenderedPageBreak/>
        <w:t>LEGISLATIVE GROUPING</w:t>
      </w:r>
    </w:p>
    <w:p w14:paraId="2FE205EC" w14:textId="77777777" w:rsidR="005C662D" w:rsidRDefault="005C662D" w:rsidP="00AA6F87">
      <w:pPr>
        <w:pStyle w:val="AgendaItem"/>
        <w:numPr>
          <w:ilvl w:val="0"/>
          <w:numId w:val="0"/>
        </w:numPr>
      </w:pPr>
    </w:p>
    <w:p w14:paraId="62BA93C1" w14:textId="2B2C83E5" w:rsidR="001F694A" w:rsidRPr="00185D09" w:rsidRDefault="00D10905" w:rsidP="00AA6F87">
      <w:pPr>
        <w:pStyle w:val="AgendaItem"/>
        <w:numPr>
          <w:ilvl w:val="0"/>
          <w:numId w:val="0"/>
        </w:numPr>
      </w:pPr>
      <w:r>
        <w:t>a.</w:t>
      </w:r>
      <w:r>
        <w:tab/>
      </w:r>
      <w:r w:rsidR="005C662D">
        <w:t xml:space="preserve"> </w:t>
      </w:r>
      <w:r w:rsidR="001F694A" w:rsidRPr="00185D09">
        <w:t>NSTR SPECIAL EXCEPTION NO. 1</w:t>
      </w:r>
      <w:r w:rsidR="001F694A">
        <w:t>75</w:t>
      </w:r>
      <w:r w:rsidR="001F694A" w:rsidRPr="00185D09">
        <w:t>/</w:t>
      </w:r>
      <w:r w:rsidR="001F694A">
        <w:t>23</w:t>
      </w:r>
      <w:r w:rsidR="001F694A" w:rsidRPr="00185D09">
        <w:t xml:space="preserve"> – </w:t>
      </w:r>
      <w:r w:rsidR="001F694A">
        <w:t>LARRY J. COSSE</w:t>
      </w:r>
      <w:r w:rsidR="00767B5C">
        <w:t>, JR.</w:t>
      </w:r>
    </w:p>
    <w:p w14:paraId="2AC3368B" w14:textId="77777777" w:rsidR="001F694A" w:rsidRPr="00185D09" w:rsidRDefault="001F694A" w:rsidP="001F694A">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1E104DC3" w14:textId="77777777" w:rsidR="001F694A" w:rsidRPr="008A26C2" w:rsidRDefault="001F694A" w:rsidP="001F694A">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7283EE74" w14:textId="77777777" w:rsidR="001F694A" w:rsidRPr="008A26C2" w:rsidRDefault="001F694A" w:rsidP="001F694A">
      <w:pPr>
        <w:spacing w:after="0" w:line="240" w:lineRule="auto"/>
        <w:ind w:left="720" w:right="720"/>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1123 Gordon St.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 xml:space="preserve">Square </w:t>
      </w:r>
      <w:r>
        <w:rPr>
          <w:rFonts w:ascii="Times New Roman" w:hAnsi="Times New Roman" w:cs="Times New Roman"/>
          <w:b/>
          <w:bCs/>
          <w:sz w:val="24"/>
          <w:szCs w:val="24"/>
        </w:rPr>
        <w:t>434</w:t>
      </w:r>
      <w:r w:rsidRPr="008A26C2">
        <w:rPr>
          <w:rFonts w:ascii="Times New Roman" w:hAnsi="Times New Roman" w:cs="Times New Roman"/>
          <w:sz w:val="24"/>
          <w:szCs w:val="24"/>
        </w:rPr>
        <w:t xml:space="preserve">.  The City Planning Commission staff recommended </w:t>
      </w:r>
      <w:r w:rsidRPr="005C662D">
        <w:rPr>
          <w:rFonts w:ascii="Times New Roman" w:hAnsi="Times New Roman" w:cs="Times New Roman"/>
          <w:b/>
          <w:bCs/>
          <w:sz w:val="24"/>
          <w:szCs w:val="24"/>
        </w:rPr>
        <w:t>APPROVAL</w:t>
      </w:r>
      <w:r w:rsidRPr="005C662D">
        <w:rPr>
          <w:rFonts w:ascii="Times New Roman" w:hAnsi="Times New Roman" w:cs="Times New Roman"/>
          <w:sz w:val="24"/>
          <w:szCs w:val="24"/>
        </w:rPr>
        <w:t>.</w:t>
      </w:r>
    </w:p>
    <w:p w14:paraId="4A5FD652" w14:textId="77777777" w:rsidR="001F694A" w:rsidRPr="00185D09" w:rsidRDefault="001F694A" w:rsidP="001F694A">
      <w:pPr>
        <w:pStyle w:val="xmsonormal"/>
        <w:shd w:val="clear" w:color="auto" w:fill="FFFFFF"/>
        <w:spacing w:before="0" w:beforeAutospacing="0" w:after="0" w:afterAutospacing="0"/>
        <w:jc w:val="both"/>
        <w:rPr>
          <w:b/>
          <w:bCs/>
          <w:color w:val="242424"/>
        </w:rPr>
      </w:pPr>
    </w:p>
    <w:p w14:paraId="59ADDD22" w14:textId="77777777" w:rsidR="001F694A" w:rsidRPr="001F694A" w:rsidRDefault="001F694A" w:rsidP="001F694A">
      <w:pPr>
        <w:pStyle w:val="xmsonormal"/>
        <w:shd w:val="clear" w:color="auto" w:fill="FFFFFF"/>
        <w:spacing w:before="0" w:beforeAutospacing="0" w:after="0" w:afterAutospacing="0"/>
        <w:ind w:firstLine="720"/>
        <w:jc w:val="both"/>
        <w:rPr>
          <w:b/>
          <w:bCs/>
          <w:color w:val="242424"/>
        </w:rPr>
      </w:pPr>
      <w:r w:rsidRPr="001F694A">
        <w:rPr>
          <w:b/>
          <w:bCs/>
          <w:color w:val="242424"/>
        </w:rPr>
        <w:t>Annotation:</w:t>
      </w:r>
    </w:p>
    <w:p w14:paraId="247D12D0" w14:textId="7E0936EB" w:rsidR="001F694A" w:rsidRDefault="001F694A" w:rsidP="001F694A">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r w:rsidRPr="001F694A">
        <w:rPr>
          <w:rFonts w:ascii="Times New Roman" w:hAnsi="Times New Roman" w:cs="Times New Roman"/>
          <w:b/>
          <w:bCs/>
          <w:color w:val="242424"/>
        </w:rPr>
        <w:t>(Cm. Thomas, District E, Deadline for Council action 3/10/25).</w:t>
      </w:r>
    </w:p>
    <w:p w14:paraId="33B93B5E" w14:textId="77777777" w:rsidR="005C662D" w:rsidRDefault="005C662D" w:rsidP="001F694A">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p>
    <w:p w14:paraId="56095ADB" w14:textId="77777777" w:rsidR="005C662D" w:rsidRDefault="005C662D" w:rsidP="001F694A">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p>
    <w:p w14:paraId="7E6C1D8A" w14:textId="77777777" w:rsidR="007F7CE1" w:rsidRDefault="007F7CE1" w:rsidP="001F694A">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p>
    <w:p w14:paraId="58C9CAB0" w14:textId="77777777" w:rsidR="004D4C65" w:rsidRDefault="004D4C65" w:rsidP="001F694A">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p>
    <w:p w14:paraId="71089076" w14:textId="71FBE567" w:rsidR="005C662D"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5C662D" w:rsidRPr="00FC576D">
        <w:rPr>
          <w:b/>
          <w:bCs/>
          <w:color w:val="242424"/>
        </w:rPr>
        <w:t>MOTION</w:t>
      </w:r>
      <w:r w:rsidR="005C662D" w:rsidRPr="00955720">
        <w:rPr>
          <w:b/>
          <w:bCs/>
        </w:rPr>
        <w:t xml:space="preserve"> </w:t>
      </w:r>
      <w:r w:rsidR="005C662D" w:rsidRPr="00FC576D">
        <w:rPr>
          <w:b/>
          <w:bCs/>
          <w:color w:val="242424"/>
        </w:rPr>
        <w:t>– NO. M-2</w:t>
      </w:r>
      <w:r w:rsidR="005C662D">
        <w:rPr>
          <w:b/>
          <w:bCs/>
          <w:color w:val="242424"/>
        </w:rPr>
        <w:t>5</w:t>
      </w:r>
      <w:r w:rsidR="005C662D" w:rsidRPr="00FC576D">
        <w:rPr>
          <w:b/>
          <w:bCs/>
          <w:color w:val="242424"/>
        </w:rPr>
        <w:t>-</w:t>
      </w:r>
      <w:r w:rsidR="005C662D">
        <w:rPr>
          <w:b/>
          <w:bCs/>
          <w:color w:val="242424"/>
        </w:rPr>
        <w:t>79</w:t>
      </w:r>
      <w:r w:rsidR="005C662D" w:rsidRPr="00FC576D">
        <w:rPr>
          <w:b/>
          <w:bCs/>
          <w:color w:val="242424"/>
        </w:rPr>
        <w:t xml:space="preserve"> – BY:  COUNCILMEMBER </w:t>
      </w:r>
      <w:r w:rsidR="005C662D">
        <w:rPr>
          <w:b/>
          <w:bCs/>
          <w:color w:val="242424"/>
        </w:rPr>
        <w:t>THOMAS</w:t>
      </w:r>
    </w:p>
    <w:p w14:paraId="709AEC69" w14:textId="77777777" w:rsidR="005C662D" w:rsidRPr="00FC576D" w:rsidRDefault="005C662D" w:rsidP="005C662D">
      <w:pPr>
        <w:pStyle w:val="xmsonormal"/>
        <w:shd w:val="clear" w:color="auto" w:fill="FFFFFF"/>
        <w:spacing w:before="0" w:beforeAutospacing="0" w:after="0" w:afterAutospacing="0"/>
        <w:rPr>
          <w:b/>
          <w:bCs/>
          <w:color w:val="242424"/>
        </w:rPr>
      </w:pPr>
    </w:p>
    <w:p w14:paraId="026C6791" w14:textId="77777777" w:rsidR="005C662D" w:rsidRPr="00FC576D" w:rsidRDefault="005C662D" w:rsidP="005C662D">
      <w:pPr>
        <w:pStyle w:val="xmsonormal"/>
        <w:shd w:val="clear" w:color="auto" w:fill="FFFFFF"/>
        <w:spacing w:before="0" w:beforeAutospacing="0" w:after="0" w:afterAutospacing="0"/>
        <w:ind w:left="720"/>
        <w:rPr>
          <w:b/>
          <w:bCs/>
          <w:color w:val="242424"/>
        </w:rPr>
      </w:pPr>
      <w:r w:rsidRPr="00FC576D">
        <w:rPr>
          <w:b/>
          <w:bCs/>
          <w:color w:val="242424"/>
        </w:rPr>
        <w:t>Brief:</w:t>
      </w:r>
    </w:p>
    <w:p w14:paraId="13CDDD0D" w14:textId="4971CD70" w:rsidR="005C662D" w:rsidRDefault="005C662D" w:rsidP="005C662D">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LARRY COSSE</w:t>
      </w:r>
      <w:r w:rsidR="00767B5C">
        <w:rPr>
          <w:rFonts w:ascii="Times New Roman" w:hAnsi="Times New Roman" w:cs="Times New Roman"/>
          <w:b/>
          <w:bCs/>
          <w:sz w:val="24"/>
          <w:szCs w:val="24"/>
        </w:rPr>
        <w:t>, JR.</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434</w:t>
      </w:r>
      <w:r>
        <w:rPr>
          <w:rFonts w:ascii="Times New Roman" w:hAnsi="Times New Roman" w:cs="Times New Roman"/>
          <w:color w:val="242424"/>
          <w:sz w:val="24"/>
          <w:szCs w:val="24"/>
        </w:rPr>
        <w:t xml:space="preserve"> and bearing </w:t>
      </w:r>
    </w:p>
    <w:p w14:paraId="5BA5F81E" w14:textId="0B2707A6" w:rsidR="005C662D" w:rsidRPr="00FC576D" w:rsidRDefault="005C662D" w:rsidP="005C662D">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1123 Gordon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092C70D1" w14:textId="77777777" w:rsidR="005C662D" w:rsidRPr="00FC576D" w:rsidRDefault="005C662D" w:rsidP="005C662D">
      <w:pPr>
        <w:pStyle w:val="xmsonormal"/>
        <w:shd w:val="clear" w:color="auto" w:fill="FFFFFF"/>
        <w:spacing w:before="0" w:beforeAutospacing="0" w:after="0" w:afterAutospacing="0"/>
        <w:ind w:left="720"/>
        <w:rPr>
          <w:b/>
          <w:bCs/>
          <w:color w:val="242424"/>
        </w:rPr>
      </w:pPr>
    </w:p>
    <w:p w14:paraId="08F0B435" w14:textId="77777777" w:rsidR="005C662D" w:rsidRPr="009935FD" w:rsidRDefault="005C662D" w:rsidP="005C662D">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2F38FB9C" w14:textId="153E0429" w:rsidR="007F7CE1" w:rsidRPr="00B65FC1" w:rsidRDefault="005C662D" w:rsidP="005C662D">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r w:rsidRPr="00B65FC1">
        <w:rPr>
          <w:rFonts w:ascii="Times New Roman" w:hAnsi="Times New Roman" w:cs="Times New Roman"/>
          <w:b/>
          <w:bCs/>
          <w:color w:val="242424"/>
        </w:rPr>
        <w:t>(This matter was introduced 2/13/25).</w:t>
      </w:r>
    </w:p>
    <w:p w14:paraId="42A6B01D" w14:textId="77777777" w:rsidR="007F7CE1" w:rsidRPr="001F694A" w:rsidRDefault="007F7CE1" w:rsidP="001F694A">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color w:val="000000"/>
        </w:rPr>
      </w:pPr>
    </w:p>
    <w:p w14:paraId="7B4E94FB" w14:textId="5071AB10" w:rsidR="004D4C65" w:rsidRDefault="004D4C65">
      <w:pP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br w:type="page"/>
      </w:r>
    </w:p>
    <w:p w14:paraId="59A4EBAC" w14:textId="71FF585F" w:rsidR="005C197B" w:rsidRDefault="005C197B" w:rsidP="00AA6F87">
      <w:pPr>
        <w:pStyle w:val="AgendaItem"/>
      </w:pPr>
      <w:r>
        <w:lastRenderedPageBreak/>
        <w:t>LEGISLATIVE GROUPING</w:t>
      </w:r>
    </w:p>
    <w:p w14:paraId="2C196D9F" w14:textId="77777777" w:rsidR="005C197B" w:rsidRDefault="005C197B" w:rsidP="00AA6F87">
      <w:pPr>
        <w:pStyle w:val="AgendaItem"/>
        <w:numPr>
          <w:ilvl w:val="0"/>
          <w:numId w:val="0"/>
        </w:numPr>
      </w:pPr>
    </w:p>
    <w:p w14:paraId="4E943CA7" w14:textId="3358B366" w:rsidR="00FD6FDB" w:rsidRPr="001A1FCF" w:rsidRDefault="00D10905" w:rsidP="00AA6F87">
      <w:pPr>
        <w:pStyle w:val="AgendaItem"/>
        <w:numPr>
          <w:ilvl w:val="0"/>
          <w:numId w:val="0"/>
        </w:numPr>
      </w:pPr>
      <w:r>
        <w:t>a.</w:t>
      </w:r>
      <w:r>
        <w:tab/>
      </w:r>
      <w:r w:rsidR="00FD6FDB" w:rsidRPr="001A1FCF">
        <w:t>NSTR SPECIAL EXCEPTION NO. 1</w:t>
      </w:r>
      <w:r w:rsidR="00C230F1">
        <w:t>77</w:t>
      </w:r>
      <w:r w:rsidR="00FD6FDB" w:rsidRPr="001A1FCF">
        <w:t>/2</w:t>
      </w:r>
      <w:r w:rsidR="00C230F1">
        <w:t>3</w:t>
      </w:r>
      <w:r w:rsidR="00FD6FDB" w:rsidRPr="001A1FCF">
        <w:t xml:space="preserve"> – </w:t>
      </w:r>
      <w:r w:rsidR="00C230F1">
        <w:t>THOMAS BEN HENNINGTON, III</w:t>
      </w:r>
    </w:p>
    <w:p w14:paraId="27E79F3F" w14:textId="77777777" w:rsidR="00FD6FDB" w:rsidRPr="001C4D54" w:rsidRDefault="00FD6FDB" w:rsidP="00D16361">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7BD4FFC9" w14:textId="77777777" w:rsidR="00FD6FDB" w:rsidRPr="001C4D54" w:rsidRDefault="00FD6FDB" w:rsidP="00D16361">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3565C24C" w14:textId="138792F1" w:rsidR="00FD6FDB" w:rsidRPr="001C4D54" w:rsidRDefault="00FD6FDB" w:rsidP="00D16361">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w:t>
      </w:r>
      <w:r w:rsidR="00C230F1">
        <w:rPr>
          <w:rFonts w:ascii="Times New Roman" w:hAnsi="Times New Roman" w:cs="Times New Roman"/>
          <w:b/>
          <w:bCs/>
          <w:sz w:val="24"/>
          <w:szCs w:val="24"/>
        </w:rPr>
        <w:t>523</w:t>
      </w:r>
      <w:r>
        <w:rPr>
          <w:rFonts w:ascii="Times New Roman" w:hAnsi="Times New Roman" w:cs="Times New Roman"/>
          <w:b/>
          <w:bCs/>
          <w:sz w:val="24"/>
          <w:szCs w:val="24"/>
        </w:rPr>
        <w:t xml:space="preserve"> </w:t>
      </w:r>
      <w:r w:rsidR="00C230F1">
        <w:rPr>
          <w:rFonts w:ascii="Times New Roman" w:hAnsi="Times New Roman" w:cs="Times New Roman"/>
          <w:b/>
          <w:bCs/>
          <w:sz w:val="24"/>
          <w:szCs w:val="24"/>
        </w:rPr>
        <w:t xml:space="preserve">Saint Ann </w:t>
      </w:r>
      <w:r>
        <w:rPr>
          <w:rFonts w:ascii="Times New Roman" w:hAnsi="Times New Roman" w:cs="Times New Roman"/>
          <w:b/>
          <w:bCs/>
          <w:sz w:val="24"/>
          <w:szCs w:val="24"/>
        </w:rPr>
        <w:t>St</w:t>
      </w:r>
      <w:r w:rsidR="00456314">
        <w:rPr>
          <w:rFonts w:ascii="Times New Roman" w:hAnsi="Times New Roman" w:cs="Times New Roman"/>
          <w:b/>
          <w:bCs/>
          <w:sz w:val="24"/>
          <w:szCs w:val="24"/>
        </w:rPr>
        <w:t>reet</w:t>
      </w:r>
      <w:r>
        <w:rPr>
          <w:rFonts w:ascii="Times New Roman" w:hAnsi="Times New Roman" w:cs="Times New Roman"/>
          <w:b/>
          <w:bCs/>
          <w:sz w:val="24"/>
          <w:szCs w:val="24"/>
        </w:rPr>
        <w:t xml:space="preserv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sidR="00C230F1">
        <w:rPr>
          <w:rFonts w:ascii="Times New Roman" w:hAnsi="Times New Roman" w:cs="Times New Roman"/>
          <w:b/>
          <w:bCs/>
          <w:sz w:val="24"/>
          <w:szCs w:val="24"/>
        </w:rPr>
        <w:t>17</w:t>
      </w:r>
      <w:r>
        <w:rPr>
          <w:rFonts w:ascii="Times New Roman" w:hAnsi="Times New Roman" w:cs="Times New Roman"/>
          <w:b/>
          <w:bCs/>
          <w:sz w:val="24"/>
          <w:szCs w:val="24"/>
        </w:rPr>
        <w:t>9</w:t>
      </w:r>
      <w:r w:rsidRPr="001C4D54">
        <w:rPr>
          <w:rFonts w:ascii="Times New Roman" w:hAnsi="Times New Roman" w:cs="Times New Roman"/>
          <w:sz w:val="24"/>
          <w:szCs w:val="24"/>
        </w:rPr>
        <w:t xml:space="preserve">.  The City Planning Commission staff recommended </w:t>
      </w:r>
      <w:r w:rsidR="00C230F1">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1BDBB641" w14:textId="77777777" w:rsidR="00FD6FDB" w:rsidRPr="001C4D54" w:rsidRDefault="00FD6FDB" w:rsidP="00D16361">
      <w:pPr>
        <w:pStyle w:val="xmsonormal"/>
        <w:shd w:val="clear" w:color="auto" w:fill="FFFFFF"/>
        <w:spacing w:before="0" w:beforeAutospacing="0" w:after="0" w:afterAutospacing="0"/>
        <w:jc w:val="both"/>
        <w:rPr>
          <w:b/>
          <w:bCs/>
          <w:color w:val="242424"/>
        </w:rPr>
      </w:pPr>
    </w:p>
    <w:p w14:paraId="56EB8A84" w14:textId="77777777" w:rsidR="00FD6FDB" w:rsidRPr="001F694A" w:rsidRDefault="00FD6FDB" w:rsidP="00D16361">
      <w:pPr>
        <w:pStyle w:val="xmsonormal"/>
        <w:shd w:val="clear" w:color="auto" w:fill="FFFFFF"/>
        <w:spacing w:before="0" w:beforeAutospacing="0" w:after="0" w:afterAutospacing="0"/>
        <w:ind w:firstLine="720"/>
        <w:jc w:val="both"/>
        <w:rPr>
          <w:b/>
          <w:bCs/>
          <w:color w:val="242424"/>
        </w:rPr>
      </w:pPr>
      <w:r w:rsidRPr="001F694A">
        <w:rPr>
          <w:b/>
          <w:bCs/>
          <w:color w:val="242424"/>
        </w:rPr>
        <w:t>Annotation:</w:t>
      </w:r>
    </w:p>
    <w:p w14:paraId="252DDEEB" w14:textId="36EC8407" w:rsidR="00FD6FDB" w:rsidRPr="00B62285" w:rsidRDefault="00FD6FDB" w:rsidP="00D16361">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sidR="00C230F1">
        <w:rPr>
          <w:b/>
          <w:bCs/>
          <w:color w:val="242424"/>
          <w:sz w:val="22"/>
          <w:szCs w:val="22"/>
        </w:rPr>
        <w:t>King</w:t>
      </w:r>
      <w:r w:rsidRPr="00B62285">
        <w:rPr>
          <w:b/>
          <w:bCs/>
          <w:color w:val="242424"/>
          <w:sz w:val="22"/>
          <w:szCs w:val="22"/>
        </w:rPr>
        <w:t xml:space="preserve">, District </w:t>
      </w:r>
      <w:r w:rsidR="00C230F1">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sidR="00C230F1">
        <w:rPr>
          <w:b/>
          <w:bCs/>
          <w:sz w:val="22"/>
          <w:szCs w:val="22"/>
        </w:rPr>
        <w:t>3</w:t>
      </w:r>
      <w:r w:rsidRPr="00B62285">
        <w:rPr>
          <w:b/>
          <w:bCs/>
          <w:color w:val="242424"/>
          <w:sz w:val="22"/>
          <w:szCs w:val="22"/>
        </w:rPr>
        <w:t>/</w:t>
      </w:r>
      <w:r w:rsidR="00C230F1">
        <w:rPr>
          <w:b/>
          <w:bCs/>
          <w:color w:val="242424"/>
          <w:sz w:val="22"/>
          <w:szCs w:val="22"/>
        </w:rPr>
        <w:t>3</w:t>
      </w:r>
      <w:r w:rsidR="006E30E6" w:rsidRPr="00B62285">
        <w:rPr>
          <w:b/>
          <w:bCs/>
          <w:color w:val="242424"/>
          <w:sz w:val="22"/>
          <w:szCs w:val="22"/>
        </w:rPr>
        <w:t>1</w:t>
      </w:r>
      <w:r w:rsidRPr="00B62285">
        <w:rPr>
          <w:b/>
          <w:bCs/>
          <w:color w:val="242424"/>
          <w:sz w:val="22"/>
          <w:szCs w:val="22"/>
        </w:rPr>
        <w:t>/2</w:t>
      </w:r>
      <w:r w:rsidR="006E30E6" w:rsidRPr="00B62285">
        <w:rPr>
          <w:b/>
          <w:bCs/>
          <w:color w:val="242424"/>
          <w:sz w:val="22"/>
          <w:szCs w:val="22"/>
        </w:rPr>
        <w:t>5</w:t>
      </w:r>
      <w:r w:rsidRPr="00B62285">
        <w:rPr>
          <w:b/>
          <w:bCs/>
          <w:color w:val="242424"/>
          <w:sz w:val="22"/>
          <w:szCs w:val="22"/>
        </w:rPr>
        <w:t>).</w:t>
      </w:r>
    </w:p>
    <w:p w14:paraId="6AC05341" w14:textId="77777777" w:rsidR="00C47E20" w:rsidRDefault="00C47E20" w:rsidP="00D16361">
      <w:pPr>
        <w:pStyle w:val="xmsonormal"/>
        <w:shd w:val="clear" w:color="auto" w:fill="FFFFFF"/>
        <w:spacing w:before="0" w:beforeAutospacing="0" w:after="0" w:afterAutospacing="0"/>
        <w:ind w:firstLine="720"/>
        <w:jc w:val="both"/>
        <w:rPr>
          <w:b/>
          <w:bCs/>
          <w:color w:val="242424"/>
          <w:sz w:val="22"/>
          <w:szCs w:val="22"/>
        </w:rPr>
      </w:pPr>
    </w:p>
    <w:p w14:paraId="5544753B" w14:textId="77777777" w:rsidR="00FC5BB6" w:rsidRDefault="00FC5BB6" w:rsidP="00D16361">
      <w:pPr>
        <w:pStyle w:val="xmsonormal"/>
        <w:shd w:val="clear" w:color="auto" w:fill="FFFFFF"/>
        <w:spacing w:before="0" w:beforeAutospacing="0" w:after="0" w:afterAutospacing="0"/>
        <w:ind w:firstLine="720"/>
        <w:jc w:val="both"/>
        <w:rPr>
          <w:b/>
          <w:bCs/>
          <w:color w:val="242424"/>
          <w:sz w:val="22"/>
          <w:szCs w:val="22"/>
        </w:rPr>
      </w:pPr>
    </w:p>
    <w:p w14:paraId="6589E87C" w14:textId="507673E4" w:rsidR="0016404A"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16404A" w:rsidRPr="00FC576D">
        <w:rPr>
          <w:b/>
          <w:bCs/>
          <w:color w:val="242424"/>
        </w:rPr>
        <w:t>MOTION</w:t>
      </w:r>
      <w:r w:rsidR="0016404A" w:rsidRPr="00955720">
        <w:rPr>
          <w:b/>
          <w:bCs/>
        </w:rPr>
        <w:t xml:space="preserve"> </w:t>
      </w:r>
      <w:r w:rsidR="0016404A" w:rsidRPr="00FC576D">
        <w:rPr>
          <w:b/>
          <w:bCs/>
          <w:color w:val="242424"/>
        </w:rPr>
        <w:t>– NO. M-2</w:t>
      </w:r>
      <w:r w:rsidR="0016404A">
        <w:rPr>
          <w:b/>
          <w:bCs/>
          <w:color w:val="242424"/>
        </w:rPr>
        <w:t>5</w:t>
      </w:r>
      <w:r w:rsidR="0016404A" w:rsidRPr="00FC576D">
        <w:rPr>
          <w:b/>
          <w:bCs/>
          <w:color w:val="242424"/>
        </w:rPr>
        <w:t>-</w:t>
      </w:r>
      <w:r w:rsidR="0016404A">
        <w:rPr>
          <w:b/>
          <w:bCs/>
          <w:color w:val="242424"/>
        </w:rPr>
        <w:t>94</w:t>
      </w:r>
      <w:r w:rsidR="0016404A" w:rsidRPr="00FC576D">
        <w:rPr>
          <w:b/>
          <w:bCs/>
          <w:color w:val="242424"/>
        </w:rPr>
        <w:t xml:space="preserve"> – BY:  COUNCILMEMBER </w:t>
      </w:r>
      <w:r w:rsidR="0016404A">
        <w:rPr>
          <w:b/>
          <w:bCs/>
          <w:color w:val="242424"/>
        </w:rPr>
        <w:t>KING</w:t>
      </w:r>
    </w:p>
    <w:p w14:paraId="76A8C711" w14:textId="77777777" w:rsidR="0016404A" w:rsidRPr="00FC576D" w:rsidRDefault="0016404A" w:rsidP="0016404A">
      <w:pPr>
        <w:pStyle w:val="xmsonormal"/>
        <w:shd w:val="clear" w:color="auto" w:fill="FFFFFF"/>
        <w:spacing w:before="0" w:beforeAutospacing="0" w:after="0" w:afterAutospacing="0"/>
        <w:rPr>
          <w:b/>
          <w:bCs/>
          <w:color w:val="242424"/>
        </w:rPr>
      </w:pPr>
    </w:p>
    <w:p w14:paraId="43E9D834" w14:textId="77777777" w:rsidR="0016404A" w:rsidRPr="00FC576D" w:rsidRDefault="0016404A" w:rsidP="0016404A">
      <w:pPr>
        <w:pStyle w:val="xmsonormal"/>
        <w:shd w:val="clear" w:color="auto" w:fill="FFFFFF"/>
        <w:spacing w:before="0" w:beforeAutospacing="0" w:after="0" w:afterAutospacing="0"/>
        <w:ind w:left="720"/>
        <w:rPr>
          <w:b/>
          <w:bCs/>
          <w:color w:val="242424"/>
        </w:rPr>
      </w:pPr>
      <w:r w:rsidRPr="00FC576D">
        <w:rPr>
          <w:b/>
          <w:bCs/>
          <w:color w:val="242424"/>
        </w:rPr>
        <w:t>Brief:</w:t>
      </w:r>
    </w:p>
    <w:p w14:paraId="3189E728" w14:textId="77777777" w:rsidR="0016404A" w:rsidRDefault="0016404A" w:rsidP="0016404A">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sidRPr="0016404A">
        <w:rPr>
          <w:rFonts w:ascii="Times New Roman" w:hAnsi="Times New Roman" w:cs="Times New Roman"/>
          <w:b/>
          <w:bCs/>
          <w:sz w:val="24"/>
          <w:szCs w:val="24"/>
        </w:rPr>
        <w:t>THOMAS BEN HENNINGTON, III</w:t>
      </w:r>
      <w:r>
        <w:rPr>
          <w:rFonts w:ascii="Times New Roman" w:hAnsi="Times New Roman" w:cs="Times New Roman"/>
          <w:b/>
          <w:bCs/>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179</w:t>
      </w:r>
      <w:r>
        <w:rPr>
          <w:rFonts w:ascii="Times New Roman" w:hAnsi="Times New Roman" w:cs="Times New Roman"/>
          <w:color w:val="242424"/>
          <w:sz w:val="24"/>
          <w:szCs w:val="24"/>
        </w:rPr>
        <w:t xml:space="preserve"> </w:t>
      </w:r>
    </w:p>
    <w:p w14:paraId="1FDC9193" w14:textId="7D4FD76C" w:rsidR="0016404A" w:rsidRPr="00FC576D" w:rsidRDefault="0016404A" w:rsidP="0016404A">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and bearing 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1523 Saint Ann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6BC97EA7" w14:textId="77777777" w:rsidR="0016404A" w:rsidRPr="00FC576D" w:rsidRDefault="0016404A" w:rsidP="0016404A">
      <w:pPr>
        <w:pStyle w:val="xmsonormal"/>
        <w:shd w:val="clear" w:color="auto" w:fill="FFFFFF"/>
        <w:spacing w:before="0" w:beforeAutospacing="0" w:after="0" w:afterAutospacing="0"/>
        <w:ind w:left="720"/>
        <w:rPr>
          <w:b/>
          <w:bCs/>
          <w:color w:val="242424"/>
        </w:rPr>
      </w:pPr>
    </w:p>
    <w:p w14:paraId="2C0CCD19" w14:textId="77777777" w:rsidR="0016404A" w:rsidRPr="009935FD" w:rsidRDefault="0016404A" w:rsidP="0016404A">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224F873" w14:textId="77777777" w:rsidR="0016404A" w:rsidRPr="00CA2E72" w:rsidRDefault="0016404A" w:rsidP="0016404A">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r w:rsidRPr="00CA2E72">
        <w:rPr>
          <w:rFonts w:ascii="Times New Roman" w:hAnsi="Times New Roman" w:cs="Times New Roman"/>
          <w:b/>
          <w:bCs/>
          <w:color w:val="242424"/>
        </w:rPr>
        <w:t>(This matter was introduced 2/13/25).</w:t>
      </w:r>
    </w:p>
    <w:p w14:paraId="5F5C0860" w14:textId="77777777" w:rsidR="0016404A" w:rsidRPr="001F694A" w:rsidRDefault="0016404A" w:rsidP="0016404A">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color w:val="000000"/>
        </w:rPr>
      </w:pPr>
    </w:p>
    <w:p w14:paraId="50227304" w14:textId="5B9F28D0" w:rsidR="0016404A" w:rsidRDefault="0016404A" w:rsidP="0016404A">
      <w:pPr>
        <w:pStyle w:val="xmsonormal"/>
        <w:shd w:val="clear" w:color="auto" w:fill="FFFFFF"/>
        <w:spacing w:before="0" w:beforeAutospacing="0" w:after="0" w:afterAutospacing="0"/>
        <w:ind w:firstLine="720"/>
        <w:jc w:val="both"/>
        <w:rPr>
          <w:b/>
          <w:bCs/>
          <w:color w:val="242424"/>
          <w:sz w:val="22"/>
          <w:szCs w:val="22"/>
        </w:rPr>
      </w:pPr>
    </w:p>
    <w:p w14:paraId="4F4D2C70" w14:textId="77777777" w:rsidR="004D4C65" w:rsidRDefault="004D4C65" w:rsidP="0016404A">
      <w:pPr>
        <w:pStyle w:val="xmsonormal"/>
        <w:shd w:val="clear" w:color="auto" w:fill="FFFFFF"/>
        <w:spacing w:before="0" w:beforeAutospacing="0" w:after="0" w:afterAutospacing="0"/>
        <w:ind w:firstLine="720"/>
        <w:jc w:val="both"/>
        <w:rPr>
          <w:b/>
          <w:bCs/>
          <w:color w:val="242424"/>
          <w:sz w:val="22"/>
          <w:szCs w:val="22"/>
        </w:rPr>
      </w:pPr>
    </w:p>
    <w:p w14:paraId="54A3514B" w14:textId="2074B8DF" w:rsidR="0016404A" w:rsidRPr="00FC576D" w:rsidRDefault="00D10905" w:rsidP="00D10905">
      <w:pPr>
        <w:pStyle w:val="xmsonormal"/>
        <w:shd w:val="clear" w:color="auto" w:fill="FFFFFF"/>
        <w:spacing w:before="0" w:beforeAutospacing="0" w:after="0" w:afterAutospacing="0"/>
        <w:rPr>
          <w:b/>
          <w:bCs/>
          <w:color w:val="242424"/>
        </w:rPr>
      </w:pPr>
      <w:r>
        <w:rPr>
          <w:b/>
          <w:bCs/>
          <w:color w:val="242424"/>
        </w:rPr>
        <w:t>c.</w:t>
      </w:r>
      <w:r>
        <w:rPr>
          <w:b/>
          <w:bCs/>
          <w:color w:val="242424"/>
        </w:rPr>
        <w:tab/>
      </w:r>
      <w:r w:rsidR="0016404A" w:rsidRPr="00FC576D">
        <w:rPr>
          <w:b/>
          <w:bCs/>
          <w:color w:val="242424"/>
        </w:rPr>
        <w:t>MOTION</w:t>
      </w:r>
      <w:r w:rsidR="0016404A" w:rsidRPr="00955720">
        <w:rPr>
          <w:b/>
          <w:bCs/>
        </w:rPr>
        <w:t xml:space="preserve"> </w:t>
      </w:r>
      <w:r w:rsidR="0016404A" w:rsidRPr="00FC576D">
        <w:rPr>
          <w:b/>
          <w:bCs/>
          <w:color w:val="242424"/>
        </w:rPr>
        <w:t>– NO. M-2</w:t>
      </w:r>
      <w:r w:rsidR="0016404A">
        <w:rPr>
          <w:b/>
          <w:bCs/>
          <w:color w:val="242424"/>
        </w:rPr>
        <w:t>5</w:t>
      </w:r>
      <w:r w:rsidR="0016404A" w:rsidRPr="00FC576D">
        <w:rPr>
          <w:b/>
          <w:bCs/>
          <w:color w:val="242424"/>
        </w:rPr>
        <w:t>-</w:t>
      </w:r>
      <w:r w:rsidR="0016404A">
        <w:rPr>
          <w:b/>
          <w:bCs/>
          <w:color w:val="242424"/>
        </w:rPr>
        <w:t>95</w:t>
      </w:r>
      <w:r w:rsidR="0016404A" w:rsidRPr="00FC576D">
        <w:rPr>
          <w:b/>
          <w:bCs/>
          <w:color w:val="242424"/>
        </w:rPr>
        <w:t xml:space="preserve"> – BY:  COUNCILMEMBER </w:t>
      </w:r>
      <w:r w:rsidR="0016404A">
        <w:rPr>
          <w:b/>
          <w:bCs/>
          <w:color w:val="242424"/>
        </w:rPr>
        <w:t>KING</w:t>
      </w:r>
    </w:p>
    <w:p w14:paraId="18729938" w14:textId="77777777" w:rsidR="0016404A" w:rsidRPr="00FC576D" w:rsidRDefault="0016404A" w:rsidP="0016404A">
      <w:pPr>
        <w:pStyle w:val="xmsonormal"/>
        <w:shd w:val="clear" w:color="auto" w:fill="FFFFFF"/>
        <w:spacing w:before="0" w:beforeAutospacing="0" w:after="0" w:afterAutospacing="0"/>
        <w:rPr>
          <w:b/>
          <w:bCs/>
          <w:color w:val="242424"/>
        </w:rPr>
      </w:pPr>
    </w:p>
    <w:p w14:paraId="7F6CAD31" w14:textId="77777777" w:rsidR="0016404A" w:rsidRPr="00FC576D" w:rsidRDefault="0016404A" w:rsidP="0016404A">
      <w:pPr>
        <w:pStyle w:val="xmsonormal"/>
        <w:shd w:val="clear" w:color="auto" w:fill="FFFFFF"/>
        <w:spacing w:before="0" w:beforeAutospacing="0" w:after="0" w:afterAutospacing="0"/>
        <w:ind w:left="720"/>
        <w:rPr>
          <w:b/>
          <w:bCs/>
          <w:color w:val="242424"/>
        </w:rPr>
      </w:pPr>
      <w:r w:rsidRPr="00FC576D">
        <w:rPr>
          <w:b/>
          <w:bCs/>
          <w:color w:val="242424"/>
        </w:rPr>
        <w:t>Brief:</w:t>
      </w:r>
    </w:p>
    <w:p w14:paraId="073D2551" w14:textId="04ACD17C" w:rsidR="0016404A" w:rsidRDefault="0016404A" w:rsidP="0016404A">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sidRPr="0016404A">
        <w:rPr>
          <w:rFonts w:ascii="Times New Roman" w:hAnsi="Times New Roman" w:cs="Times New Roman"/>
          <w:b/>
          <w:bCs/>
          <w:sz w:val="24"/>
          <w:szCs w:val="24"/>
        </w:rPr>
        <w:t>THOMAS BEN HENNINGTON, III</w:t>
      </w:r>
      <w:r>
        <w:rPr>
          <w:rFonts w:ascii="Times New Roman" w:hAnsi="Times New Roman" w:cs="Times New Roman"/>
          <w:b/>
          <w:bCs/>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179</w:t>
      </w:r>
      <w:r>
        <w:rPr>
          <w:rFonts w:ascii="Times New Roman" w:hAnsi="Times New Roman" w:cs="Times New Roman"/>
          <w:color w:val="242424"/>
          <w:sz w:val="24"/>
          <w:szCs w:val="24"/>
        </w:rPr>
        <w:t xml:space="preserve"> </w:t>
      </w:r>
    </w:p>
    <w:p w14:paraId="4FCD5949" w14:textId="77777777" w:rsidR="0016404A" w:rsidRPr="00FC576D" w:rsidRDefault="0016404A" w:rsidP="0016404A">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and bearing 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1523 Saint Ann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13E71C97" w14:textId="77777777" w:rsidR="0016404A" w:rsidRPr="00FC576D" w:rsidRDefault="0016404A" w:rsidP="0016404A">
      <w:pPr>
        <w:pStyle w:val="xmsonormal"/>
        <w:shd w:val="clear" w:color="auto" w:fill="FFFFFF"/>
        <w:spacing w:before="0" w:beforeAutospacing="0" w:after="0" w:afterAutospacing="0"/>
        <w:ind w:left="720"/>
        <w:rPr>
          <w:b/>
          <w:bCs/>
          <w:color w:val="242424"/>
        </w:rPr>
      </w:pPr>
    </w:p>
    <w:p w14:paraId="244082E1" w14:textId="77777777" w:rsidR="0016404A" w:rsidRPr="009935FD" w:rsidRDefault="0016404A" w:rsidP="0016404A">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9E9CA27" w14:textId="77777777" w:rsidR="0016404A" w:rsidRPr="00CA2E72" w:rsidRDefault="0016404A" w:rsidP="0016404A">
      <w:pPr>
        <w:widowControl w:val="0"/>
        <w:pBdr>
          <w:top w:val="nil"/>
          <w:left w:val="nil"/>
          <w:bottom w:val="nil"/>
          <w:right w:val="nil"/>
          <w:between w:val="nil"/>
        </w:pBdr>
        <w:spacing w:after="0" w:line="240" w:lineRule="auto"/>
        <w:ind w:firstLine="720"/>
        <w:jc w:val="both"/>
        <w:rPr>
          <w:rFonts w:ascii="Times New Roman" w:hAnsi="Times New Roman" w:cs="Times New Roman"/>
          <w:b/>
          <w:bCs/>
          <w:color w:val="242424"/>
        </w:rPr>
      </w:pPr>
      <w:r w:rsidRPr="00CA2E72">
        <w:rPr>
          <w:rFonts w:ascii="Times New Roman" w:hAnsi="Times New Roman" w:cs="Times New Roman"/>
          <w:b/>
          <w:bCs/>
          <w:color w:val="242424"/>
        </w:rPr>
        <w:t>(This matter was introduced 2/13/25).</w:t>
      </w:r>
    </w:p>
    <w:p w14:paraId="19B32B2D" w14:textId="5EAEA126" w:rsidR="004D4C65" w:rsidRDefault="004D4C65">
      <w:pPr>
        <w:rPr>
          <w:rFonts w:ascii="Times New Roman" w:eastAsia="Times New Roman" w:hAnsi="Times New Roman" w:cs="Times New Roman"/>
          <w:b/>
          <w:bCs/>
          <w:color w:val="242424"/>
        </w:rPr>
      </w:pPr>
      <w:r>
        <w:rPr>
          <w:rFonts w:ascii="Times New Roman" w:eastAsia="Times New Roman" w:hAnsi="Times New Roman" w:cs="Times New Roman"/>
          <w:b/>
          <w:bCs/>
          <w:color w:val="242424"/>
        </w:rPr>
        <w:br w:type="page"/>
      </w:r>
    </w:p>
    <w:p w14:paraId="3DB02151" w14:textId="54AD02A3" w:rsidR="006F5508" w:rsidRDefault="006F5508" w:rsidP="00AA6F87">
      <w:pPr>
        <w:pStyle w:val="AgendaItem"/>
      </w:pPr>
      <w:r>
        <w:lastRenderedPageBreak/>
        <w:t>LEGISLATIVE GROUPING</w:t>
      </w:r>
    </w:p>
    <w:p w14:paraId="3CD071DD" w14:textId="77777777" w:rsidR="006F5508" w:rsidRDefault="006F5508" w:rsidP="00AA6F87">
      <w:pPr>
        <w:pStyle w:val="AgendaItem"/>
        <w:numPr>
          <w:ilvl w:val="0"/>
          <w:numId w:val="0"/>
        </w:numPr>
      </w:pPr>
    </w:p>
    <w:p w14:paraId="5563B84F" w14:textId="6E5E6F89" w:rsidR="00FC5BB6" w:rsidRPr="001A1FCF" w:rsidRDefault="00D10905" w:rsidP="00AA6F87">
      <w:pPr>
        <w:pStyle w:val="AgendaItem"/>
        <w:numPr>
          <w:ilvl w:val="0"/>
          <w:numId w:val="0"/>
        </w:numPr>
      </w:pPr>
      <w:r>
        <w:t>a.</w:t>
      </w:r>
      <w:r>
        <w:tab/>
      </w:r>
      <w:r w:rsidR="00FC5BB6" w:rsidRPr="001A1FCF">
        <w:t>NSTR SPECIAL EXCEPTION NO. 1</w:t>
      </w:r>
      <w:r w:rsidR="00FC5BB6">
        <w:t>78</w:t>
      </w:r>
      <w:r w:rsidR="00FC5BB6" w:rsidRPr="001A1FCF">
        <w:t>/2</w:t>
      </w:r>
      <w:r w:rsidR="00FC5BB6">
        <w:t>3</w:t>
      </w:r>
      <w:r w:rsidR="00FC5BB6" w:rsidRPr="001A1FCF">
        <w:t xml:space="preserve"> – </w:t>
      </w:r>
      <w:r w:rsidR="00FC5BB6">
        <w:t>KIMBERLY CUTRER</w:t>
      </w:r>
    </w:p>
    <w:p w14:paraId="6DA293A0" w14:textId="77777777" w:rsidR="00FC5BB6" w:rsidRPr="001C4D54" w:rsidRDefault="00FC5BB6" w:rsidP="00D16361">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110654AB" w14:textId="77777777" w:rsidR="00FC5BB6" w:rsidRPr="001C4D54" w:rsidRDefault="00FC5BB6" w:rsidP="00D16361">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3AEADB32" w14:textId="5EC80DB8" w:rsidR="00FC5BB6" w:rsidRPr="001C4D54" w:rsidRDefault="00FC5BB6" w:rsidP="00D16361">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1508 Saint Ann S</w:t>
      </w:r>
      <w:r w:rsidR="00456314">
        <w:rPr>
          <w:rFonts w:ascii="Times New Roman" w:hAnsi="Times New Roman" w:cs="Times New Roman"/>
          <w:b/>
          <w:bCs/>
          <w:sz w:val="24"/>
          <w:szCs w:val="24"/>
        </w:rPr>
        <w:t>treet</w:t>
      </w:r>
      <w:r>
        <w:rPr>
          <w:rFonts w:ascii="Times New Roman" w:hAnsi="Times New Roman" w:cs="Times New Roman"/>
          <w:b/>
          <w:bCs/>
          <w:sz w:val="24"/>
          <w:szCs w:val="24"/>
        </w:rPr>
        <w:t xml:space="preserv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180</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5EE7D40B" w14:textId="77777777" w:rsidR="00FC5BB6" w:rsidRPr="001C4D54" w:rsidRDefault="00FC5BB6" w:rsidP="00D16361">
      <w:pPr>
        <w:pStyle w:val="xmsonormal"/>
        <w:shd w:val="clear" w:color="auto" w:fill="FFFFFF"/>
        <w:spacing w:before="0" w:beforeAutospacing="0" w:after="0" w:afterAutospacing="0"/>
        <w:jc w:val="both"/>
        <w:rPr>
          <w:b/>
          <w:bCs/>
          <w:color w:val="242424"/>
        </w:rPr>
      </w:pPr>
    </w:p>
    <w:p w14:paraId="7EBEA3C0" w14:textId="77777777" w:rsidR="00FC5BB6" w:rsidRPr="00924B32" w:rsidRDefault="00FC5BB6" w:rsidP="00D16361">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729D0352" w14:textId="77777777" w:rsidR="00FC5BB6" w:rsidRDefault="00FC5BB6" w:rsidP="00D16361">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King</w:t>
      </w:r>
      <w:r w:rsidRPr="00B62285">
        <w:rPr>
          <w:b/>
          <w:bCs/>
          <w:color w:val="242424"/>
          <w:sz w:val="22"/>
          <w:szCs w:val="22"/>
        </w:rPr>
        <w:t xml:space="preserve">, District </w:t>
      </w:r>
      <w:r>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59704C95" w14:textId="77777777" w:rsidR="00F72346" w:rsidRDefault="00F72346" w:rsidP="00D16361">
      <w:pPr>
        <w:pStyle w:val="xmsonormal"/>
        <w:shd w:val="clear" w:color="auto" w:fill="FFFFFF"/>
        <w:spacing w:before="0" w:beforeAutospacing="0" w:after="0" w:afterAutospacing="0"/>
        <w:ind w:firstLine="720"/>
        <w:jc w:val="both"/>
        <w:rPr>
          <w:b/>
          <w:bCs/>
          <w:color w:val="242424"/>
          <w:sz w:val="22"/>
          <w:szCs w:val="22"/>
        </w:rPr>
      </w:pPr>
    </w:p>
    <w:p w14:paraId="078FA282" w14:textId="77777777" w:rsidR="00F72346" w:rsidRPr="00B62285" w:rsidRDefault="00F72346" w:rsidP="00D16361">
      <w:pPr>
        <w:pStyle w:val="xmsonormal"/>
        <w:shd w:val="clear" w:color="auto" w:fill="FFFFFF"/>
        <w:spacing w:before="0" w:beforeAutospacing="0" w:after="0" w:afterAutospacing="0"/>
        <w:ind w:firstLine="720"/>
        <w:jc w:val="both"/>
        <w:rPr>
          <w:b/>
          <w:bCs/>
          <w:color w:val="242424"/>
          <w:sz w:val="22"/>
          <w:szCs w:val="22"/>
        </w:rPr>
      </w:pPr>
    </w:p>
    <w:p w14:paraId="1A64E89A" w14:textId="53B02107" w:rsidR="00EE4741"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EE4741" w:rsidRPr="00FC576D">
        <w:rPr>
          <w:b/>
          <w:bCs/>
          <w:color w:val="242424"/>
        </w:rPr>
        <w:t>MOTION</w:t>
      </w:r>
      <w:r w:rsidR="00EE4741" w:rsidRPr="00955720">
        <w:rPr>
          <w:b/>
          <w:bCs/>
        </w:rPr>
        <w:t xml:space="preserve"> </w:t>
      </w:r>
      <w:r w:rsidR="00EE4741" w:rsidRPr="00FC576D">
        <w:rPr>
          <w:b/>
          <w:bCs/>
          <w:color w:val="242424"/>
        </w:rPr>
        <w:t>– NO. M-2</w:t>
      </w:r>
      <w:r w:rsidR="00EE4741">
        <w:rPr>
          <w:b/>
          <w:bCs/>
          <w:color w:val="242424"/>
        </w:rPr>
        <w:t>5</w:t>
      </w:r>
      <w:r w:rsidR="00EE4741" w:rsidRPr="00FC576D">
        <w:rPr>
          <w:b/>
          <w:bCs/>
          <w:color w:val="242424"/>
        </w:rPr>
        <w:t>-</w:t>
      </w:r>
      <w:r w:rsidR="00EE4741">
        <w:rPr>
          <w:b/>
          <w:bCs/>
          <w:color w:val="242424"/>
        </w:rPr>
        <w:t>92</w:t>
      </w:r>
      <w:r w:rsidR="00EE4741" w:rsidRPr="00FC576D">
        <w:rPr>
          <w:b/>
          <w:bCs/>
          <w:color w:val="242424"/>
        </w:rPr>
        <w:t xml:space="preserve"> – BY:  COUNCILMEMBER </w:t>
      </w:r>
      <w:r w:rsidR="00EE4741">
        <w:rPr>
          <w:b/>
          <w:bCs/>
          <w:color w:val="242424"/>
        </w:rPr>
        <w:t>KING</w:t>
      </w:r>
    </w:p>
    <w:p w14:paraId="2C3C1F02" w14:textId="77777777" w:rsidR="00EE4741" w:rsidRPr="00FC576D" w:rsidRDefault="00EE4741" w:rsidP="00EE4741">
      <w:pPr>
        <w:pStyle w:val="xmsonormal"/>
        <w:shd w:val="clear" w:color="auto" w:fill="FFFFFF"/>
        <w:spacing w:before="0" w:beforeAutospacing="0" w:after="0" w:afterAutospacing="0"/>
        <w:rPr>
          <w:b/>
          <w:bCs/>
          <w:color w:val="242424"/>
        </w:rPr>
      </w:pPr>
    </w:p>
    <w:p w14:paraId="197E5902" w14:textId="77777777" w:rsidR="00EE4741" w:rsidRPr="00FC576D" w:rsidRDefault="00EE4741" w:rsidP="00EE4741">
      <w:pPr>
        <w:pStyle w:val="xmsonormal"/>
        <w:shd w:val="clear" w:color="auto" w:fill="FFFFFF"/>
        <w:spacing w:before="0" w:beforeAutospacing="0" w:after="0" w:afterAutospacing="0"/>
        <w:ind w:left="720"/>
        <w:rPr>
          <w:b/>
          <w:bCs/>
          <w:color w:val="242424"/>
        </w:rPr>
      </w:pPr>
      <w:r w:rsidRPr="00FC576D">
        <w:rPr>
          <w:b/>
          <w:bCs/>
          <w:color w:val="242424"/>
        </w:rPr>
        <w:t>Brief:</w:t>
      </w:r>
    </w:p>
    <w:p w14:paraId="1F296DEE" w14:textId="603A18FC" w:rsidR="00EE4741" w:rsidRDefault="00EE4741" w:rsidP="00EE4741">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sidR="00F72346">
        <w:rPr>
          <w:rFonts w:ascii="Times New Roman" w:hAnsi="Times New Roman" w:cs="Times New Roman"/>
          <w:b/>
          <w:bCs/>
          <w:sz w:val="24"/>
          <w:szCs w:val="24"/>
        </w:rPr>
        <w:t>KIMBERLY CUTRER</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sidR="00F72346">
        <w:rPr>
          <w:rFonts w:ascii="Times New Roman" w:hAnsi="Times New Roman" w:cs="Times New Roman"/>
          <w:b/>
          <w:bCs/>
          <w:sz w:val="24"/>
          <w:szCs w:val="24"/>
        </w:rPr>
        <w:t>180</w:t>
      </w:r>
      <w:r>
        <w:rPr>
          <w:rFonts w:ascii="Times New Roman" w:hAnsi="Times New Roman" w:cs="Times New Roman"/>
          <w:color w:val="242424"/>
          <w:sz w:val="24"/>
          <w:szCs w:val="24"/>
        </w:rPr>
        <w:t xml:space="preserve"> and bearing </w:t>
      </w:r>
    </w:p>
    <w:p w14:paraId="136B12E3" w14:textId="7A11D5A0" w:rsidR="00EE4741" w:rsidRPr="00FC576D" w:rsidRDefault="00EE4741" w:rsidP="00EE4741">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sidR="00F72346">
        <w:rPr>
          <w:rFonts w:ascii="Times New Roman" w:hAnsi="Times New Roman" w:cs="Times New Roman"/>
          <w:b/>
          <w:bCs/>
          <w:sz w:val="24"/>
          <w:szCs w:val="24"/>
        </w:rPr>
        <w:t>1508</w:t>
      </w:r>
      <w:r>
        <w:rPr>
          <w:rFonts w:ascii="Times New Roman" w:hAnsi="Times New Roman" w:cs="Times New Roman"/>
          <w:b/>
          <w:bCs/>
          <w:sz w:val="24"/>
          <w:szCs w:val="24"/>
        </w:rPr>
        <w:t xml:space="preserve"> </w:t>
      </w:r>
      <w:r w:rsidR="00F72346">
        <w:rPr>
          <w:rFonts w:ascii="Times New Roman" w:hAnsi="Times New Roman" w:cs="Times New Roman"/>
          <w:b/>
          <w:bCs/>
          <w:sz w:val="24"/>
          <w:szCs w:val="24"/>
        </w:rPr>
        <w:t xml:space="preserve">Saint Ann </w:t>
      </w:r>
      <w:r>
        <w:rPr>
          <w:rFonts w:ascii="Times New Roman" w:hAnsi="Times New Roman" w:cs="Times New Roman"/>
          <w:b/>
          <w:bCs/>
          <w:sz w:val="24"/>
          <w:szCs w:val="24"/>
        </w:rPr>
        <w:t xml:space="preserve">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0DC056A0" w14:textId="77777777" w:rsidR="00EE4741" w:rsidRPr="00FC576D" w:rsidRDefault="00EE4741" w:rsidP="00EE4741">
      <w:pPr>
        <w:pStyle w:val="xmsonormal"/>
        <w:shd w:val="clear" w:color="auto" w:fill="FFFFFF"/>
        <w:spacing w:before="0" w:beforeAutospacing="0" w:after="0" w:afterAutospacing="0"/>
        <w:ind w:left="720"/>
        <w:rPr>
          <w:b/>
          <w:bCs/>
          <w:color w:val="242424"/>
        </w:rPr>
      </w:pPr>
    </w:p>
    <w:p w14:paraId="26C7E888" w14:textId="77777777" w:rsidR="00EE4741" w:rsidRPr="009935FD" w:rsidRDefault="00EE4741" w:rsidP="00EE474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184897A" w14:textId="6DBCF6E9" w:rsidR="00442497" w:rsidRPr="00CA2E72" w:rsidRDefault="00EE4741" w:rsidP="00EE4741">
      <w:pPr>
        <w:ind w:firstLine="720"/>
        <w:jc w:val="both"/>
        <w:rPr>
          <w:rFonts w:ascii="Times New Roman" w:hAnsi="Times New Roman" w:cs="Times New Roman"/>
        </w:rPr>
      </w:pPr>
      <w:r w:rsidRPr="00CA2E72">
        <w:rPr>
          <w:rFonts w:ascii="Times New Roman" w:hAnsi="Times New Roman" w:cs="Times New Roman"/>
          <w:b/>
          <w:bCs/>
          <w:color w:val="242424"/>
        </w:rPr>
        <w:t>(This matter was introduced 2/13/25</w:t>
      </w:r>
      <w:r w:rsidR="000D4F9F">
        <w:rPr>
          <w:rFonts w:ascii="Times New Roman" w:hAnsi="Times New Roman" w:cs="Times New Roman"/>
          <w:b/>
          <w:bCs/>
          <w:color w:val="242424"/>
        </w:rPr>
        <w:t>).</w:t>
      </w:r>
    </w:p>
    <w:p w14:paraId="62E28A4F" w14:textId="77777777" w:rsidR="00AC528E" w:rsidRDefault="00AC528E" w:rsidP="00D16361">
      <w:pPr>
        <w:jc w:val="both"/>
      </w:pPr>
    </w:p>
    <w:p w14:paraId="5ABF10A1" w14:textId="77777777" w:rsidR="003E29B9" w:rsidRPr="00B62285" w:rsidRDefault="003E29B9" w:rsidP="003E29B9">
      <w:pPr>
        <w:pStyle w:val="xmsonormal"/>
        <w:shd w:val="clear" w:color="auto" w:fill="FFFFFF"/>
        <w:spacing w:before="0" w:beforeAutospacing="0" w:after="0" w:afterAutospacing="0"/>
        <w:ind w:firstLine="720"/>
        <w:jc w:val="both"/>
        <w:rPr>
          <w:b/>
          <w:bCs/>
          <w:color w:val="242424"/>
          <w:sz w:val="22"/>
          <w:szCs w:val="22"/>
        </w:rPr>
      </w:pPr>
    </w:p>
    <w:p w14:paraId="6EEDCC33" w14:textId="447275F3" w:rsidR="003E29B9" w:rsidRPr="00FC576D" w:rsidRDefault="00B477AE" w:rsidP="00D10905">
      <w:pPr>
        <w:pStyle w:val="xmsonormal"/>
        <w:shd w:val="clear" w:color="auto" w:fill="FFFFFF"/>
        <w:spacing w:before="0" w:beforeAutospacing="0" w:after="0" w:afterAutospacing="0"/>
        <w:rPr>
          <w:b/>
          <w:bCs/>
          <w:color w:val="242424"/>
        </w:rPr>
      </w:pPr>
      <w:r>
        <w:rPr>
          <w:b/>
          <w:bCs/>
          <w:color w:val="242424"/>
        </w:rPr>
        <w:t>c.</w:t>
      </w:r>
      <w:r>
        <w:rPr>
          <w:b/>
          <w:bCs/>
          <w:color w:val="242424"/>
        </w:rPr>
        <w:tab/>
      </w:r>
      <w:r w:rsidR="003E29B9" w:rsidRPr="00FC576D">
        <w:rPr>
          <w:b/>
          <w:bCs/>
          <w:color w:val="242424"/>
        </w:rPr>
        <w:t>MOTION</w:t>
      </w:r>
      <w:r w:rsidR="003E29B9" w:rsidRPr="00955720">
        <w:rPr>
          <w:b/>
          <w:bCs/>
        </w:rPr>
        <w:t xml:space="preserve"> </w:t>
      </w:r>
      <w:r w:rsidR="003E29B9" w:rsidRPr="00FC576D">
        <w:rPr>
          <w:b/>
          <w:bCs/>
          <w:color w:val="242424"/>
        </w:rPr>
        <w:t>– NO. M-2</w:t>
      </w:r>
      <w:r w:rsidR="003E29B9">
        <w:rPr>
          <w:b/>
          <w:bCs/>
          <w:color w:val="242424"/>
        </w:rPr>
        <w:t>5</w:t>
      </w:r>
      <w:r w:rsidR="003E29B9" w:rsidRPr="00FC576D">
        <w:rPr>
          <w:b/>
          <w:bCs/>
          <w:color w:val="242424"/>
        </w:rPr>
        <w:t>-</w:t>
      </w:r>
      <w:r w:rsidR="003E29B9">
        <w:rPr>
          <w:b/>
          <w:bCs/>
          <w:color w:val="242424"/>
        </w:rPr>
        <w:t>9</w:t>
      </w:r>
      <w:r w:rsidR="00585957">
        <w:rPr>
          <w:b/>
          <w:bCs/>
          <w:color w:val="242424"/>
        </w:rPr>
        <w:t>3</w:t>
      </w:r>
      <w:r w:rsidR="003E29B9" w:rsidRPr="00FC576D">
        <w:rPr>
          <w:b/>
          <w:bCs/>
          <w:color w:val="242424"/>
        </w:rPr>
        <w:t xml:space="preserve"> – BY:  COUNCILMEMBER </w:t>
      </w:r>
      <w:r w:rsidR="003E29B9">
        <w:rPr>
          <w:b/>
          <w:bCs/>
          <w:color w:val="242424"/>
        </w:rPr>
        <w:t>KING</w:t>
      </w:r>
    </w:p>
    <w:p w14:paraId="33BFA6F5" w14:textId="77777777" w:rsidR="003E29B9" w:rsidRPr="00FC576D" w:rsidRDefault="003E29B9" w:rsidP="003E29B9">
      <w:pPr>
        <w:pStyle w:val="xmsonormal"/>
        <w:shd w:val="clear" w:color="auto" w:fill="FFFFFF"/>
        <w:spacing w:before="0" w:beforeAutospacing="0" w:after="0" w:afterAutospacing="0"/>
        <w:rPr>
          <w:b/>
          <w:bCs/>
          <w:color w:val="242424"/>
        </w:rPr>
      </w:pPr>
    </w:p>
    <w:p w14:paraId="5A74C42B" w14:textId="77777777" w:rsidR="003E29B9" w:rsidRPr="00FC576D" w:rsidRDefault="003E29B9" w:rsidP="003E29B9">
      <w:pPr>
        <w:pStyle w:val="xmsonormal"/>
        <w:shd w:val="clear" w:color="auto" w:fill="FFFFFF"/>
        <w:spacing w:before="0" w:beforeAutospacing="0" w:after="0" w:afterAutospacing="0"/>
        <w:ind w:left="720"/>
        <w:rPr>
          <w:b/>
          <w:bCs/>
          <w:color w:val="242424"/>
        </w:rPr>
      </w:pPr>
      <w:r w:rsidRPr="00FC576D">
        <w:rPr>
          <w:b/>
          <w:bCs/>
          <w:color w:val="242424"/>
        </w:rPr>
        <w:t>Brief:</w:t>
      </w:r>
    </w:p>
    <w:p w14:paraId="4C96842E" w14:textId="7C06AFD9" w:rsidR="003E29B9" w:rsidRDefault="003E29B9" w:rsidP="003E29B9">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KIMBERLY CUTRER</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180</w:t>
      </w:r>
      <w:r>
        <w:rPr>
          <w:rFonts w:ascii="Times New Roman" w:hAnsi="Times New Roman" w:cs="Times New Roman"/>
          <w:color w:val="242424"/>
          <w:sz w:val="24"/>
          <w:szCs w:val="24"/>
        </w:rPr>
        <w:t xml:space="preserve"> and bearing </w:t>
      </w:r>
    </w:p>
    <w:p w14:paraId="4559BB64" w14:textId="77777777" w:rsidR="003E29B9" w:rsidRPr="00FC576D" w:rsidRDefault="003E29B9" w:rsidP="003E29B9">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1508 Saint Ann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1E76CDA3" w14:textId="77777777" w:rsidR="003E29B9" w:rsidRPr="00FC576D" w:rsidRDefault="003E29B9" w:rsidP="003E29B9">
      <w:pPr>
        <w:pStyle w:val="xmsonormal"/>
        <w:shd w:val="clear" w:color="auto" w:fill="FFFFFF"/>
        <w:spacing w:before="0" w:beforeAutospacing="0" w:after="0" w:afterAutospacing="0"/>
        <w:ind w:left="720"/>
        <w:rPr>
          <w:b/>
          <w:bCs/>
          <w:color w:val="242424"/>
        </w:rPr>
      </w:pPr>
    </w:p>
    <w:p w14:paraId="4EBBA5AE" w14:textId="77777777" w:rsidR="003E29B9" w:rsidRPr="009935FD" w:rsidRDefault="003E29B9" w:rsidP="003E29B9">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FCFD849" w14:textId="4A588084" w:rsidR="003E29B9" w:rsidRPr="00CA2E72" w:rsidRDefault="003E29B9" w:rsidP="003E29B9">
      <w:pPr>
        <w:ind w:firstLine="720"/>
        <w:jc w:val="both"/>
        <w:rPr>
          <w:rFonts w:ascii="Times New Roman" w:hAnsi="Times New Roman" w:cs="Times New Roman"/>
        </w:rPr>
      </w:pPr>
      <w:r w:rsidRPr="00CA2E72">
        <w:rPr>
          <w:rFonts w:ascii="Times New Roman" w:hAnsi="Times New Roman" w:cs="Times New Roman"/>
          <w:b/>
          <w:bCs/>
          <w:color w:val="242424"/>
        </w:rPr>
        <w:t>(This matter was introduced 2/13/25</w:t>
      </w:r>
      <w:r w:rsidR="000D4F9F">
        <w:rPr>
          <w:rFonts w:ascii="Times New Roman" w:hAnsi="Times New Roman" w:cs="Times New Roman"/>
          <w:b/>
          <w:bCs/>
          <w:color w:val="242424"/>
        </w:rPr>
        <w:t>).</w:t>
      </w:r>
    </w:p>
    <w:p w14:paraId="33A9145B" w14:textId="77777777" w:rsidR="003E29B9" w:rsidRDefault="003E29B9" w:rsidP="003E29B9">
      <w:pPr>
        <w:jc w:val="both"/>
      </w:pPr>
    </w:p>
    <w:p w14:paraId="3993B1A2" w14:textId="15522A0C" w:rsidR="004D4C65" w:rsidRDefault="004D4C65">
      <w:pPr>
        <w:rPr>
          <w:rFonts w:ascii="Times New Roman" w:eastAsia="Times New Roman" w:hAnsi="Times New Roman" w:cs="Times New Roman"/>
          <w:b/>
          <w:bCs/>
          <w:color w:val="242424"/>
        </w:rPr>
      </w:pPr>
      <w:r>
        <w:rPr>
          <w:b/>
          <w:bCs/>
          <w:color w:val="242424"/>
        </w:rPr>
        <w:br w:type="page"/>
      </w:r>
    </w:p>
    <w:p w14:paraId="1F7F1576" w14:textId="782350A2" w:rsidR="002C3A1D" w:rsidRDefault="002C3A1D" w:rsidP="00AA6F87">
      <w:pPr>
        <w:pStyle w:val="AgendaItem"/>
      </w:pPr>
      <w:r>
        <w:lastRenderedPageBreak/>
        <w:t>LEGISLATIVE GROUPING</w:t>
      </w:r>
    </w:p>
    <w:p w14:paraId="2FB5FB9E" w14:textId="77777777" w:rsidR="002C3A1D" w:rsidRDefault="002C3A1D" w:rsidP="00AA6F87">
      <w:pPr>
        <w:pStyle w:val="AgendaItem"/>
        <w:numPr>
          <w:ilvl w:val="0"/>
          <w:numId w:val="0"/>
        </w:numPr>
      </w:pPr>
    </w:p>
    <w:p w14:paraId="72126825" w14:textId="03B0E201" w:rsidR="00FC5BB6" w:rsidRPr="001A1FCF" w:rsidRDefault="00D10905" w:rsidP="00AA6F87">
      <w:pPr>
        <w:pStyle w:val="AgendaItem"/>
        <w:numPr>
          <w:ilvl w:val="0"/>
          <w:numId w:val="0"/>
        </w:numPr>
      </w:pPr>
      <w:r>
        <w:t>a.</w:t>
      </w:r>
      <w:r>
        <w:tab/>
      </w:r>
      <w:r w:rsidR="00FC5BB6" w:rsidRPr="001A1FCF">
        <w:t>NSTR SPECIAL EXCEPTION NO. 1</w:t>
      </w:r>
      <w:r w:rsidR="00FC5BB6">
        <w:t>79</w:t>
      </w:r>
      <w:r w:rsidR="00FC5BB6" w:rsidRPr="001A1FCF">
        <w:t>/2</w:t>
      </w:r>
      <w:r w:rsidR="00FC5BB6">
        <w:t>3</w:t>
      </w:r>
      <w:r w:rsidR="00FC5BB6" w:rsidRPr="001A1FCF">
        <w:t xml:space="preserve"> – </w:t>
      </w:r>
      <w:r w:rsidR="00FC5BB6">
        <w:t>CONRAD P. SHELBY</w:t>
      </w:r>
    </w:p>
    <w:p w14:paraId="47323A8B" w14:textId="77777777" w:rsidR="00FC5BB6" w:rsidRPr="001C4D54" w:rsidRDefault="00FC5BB6" w:rsidP="00D16361">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6CFCBDEF" w14:textId="77777777" w:rsidR="00FC5BB6" w:rsidRPr="001C4D54" w:rsidRDefault="00FC5BB6" w:rsidP="00D16361">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370F790E" w14:textId="0E75572D" w:rsidR="00FC5BB6" w:rsidRPr="001C4D54" w:rsidRDefault="00FC5BB6" w:rsidP="00D16361">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2245 Carondelet St</w:t>
      </w:r>
      <w:r w:rsidR="00456314">
        <w:rPr>
          <w:rFonts w:ascii="Times New Roman" w:hAnsi="Times New Roman" w:cs="Times New Roman"/>
          <w:b/>
          <w:bCs/>
          <w:sz w:val="24"/>
          <w:szCs w:val="24"/>
        </w:rPr>
        <w:t>reet</w:t>
      </w:r>
      <w:r>
        <w:rPr>
          <w:rFonts w:ascii="Times New Roman" w:hAnsi="Times New Roman" w:cs="Times New Roman"/>
          <w:b/>
          <w:bCs/>
          <w:sz w:val="24"/>
          <w:szCs w:val="24"/>
        </w:rPr>
        <w:t xml:space="preserv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243</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67A3D20B" w14:textId="77777777" w:rsidR="00FC5BB6" w:rsidRPr="001C4D54" w:rsidRDefault="00FC5BB6" w:rsidP="00D16361">
      <w:pPr>
        <w:pStyle w:val="xmsonormal"/>
        <w:shd w:val="clear" w:color="auto" w:fill="FFFFFF"/>
        <w:spacing w:before="0" w:beforeAutospacing="0" w:after="0" w:afterAutospacing="0"/>
        <w:jc w:val="both"/>
        <w:rPr>
          <w:b/>
          <w:bCs/>
          <w:color w:val="242424"/>
        </w:rPr>
      </w:pPr>
    </w:p>
    <w:p w14:paraId="12BDE689" w14:textId="77777777" w:rsidR="00FC5BB6" w:rsidRPr="00924B32" w:rsidRDefault="00FC5BB6" w:rsidP="00D16361">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1A41D6E3" w14:textId="3E9B4356" w:rsidR="00FC5BB6" w:rsidRDefault="00FC5BB6" w:rsidP="00D16361">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Harris</w:t>
      </w:r>
      <w:r w:rsidRPr="00B62285">
        <w:rPr>
          <w:b/>
          <w:bCs/>
          <w:color w:val="242424"/>
          <w:sz w:val="22"/>
          <w:szCs w:val="22"/>
        </w:rPr>
        <w:t xml:space="preserve">, District </w:t>
      </w:r>
      <w:r>
        <w:rPr>
          <w:b/>
          <w:bCs/>
          <w:color w:val="242424"/>
          <w:sz w:val="22"/>
          <w:szCs w:val="22"/>
        </w:rPr>
        <w:t>B</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2F94EADE" w14:textId="77777777" w:rsidR="00F24252" w:rsidRDefault="00F24252" w:rsidP="00D16361">
      <w:pPr>
        <w:pStyle w:val="xmsonormal"/>
        <w:shd w:val="clear" w:color="auto" w:fill="FFFFFF"/>
        <w:spacing w:before="0" w:beforeAutospacing="0" w:after="0" w:afterAutospacing="0"/>
        <w:ind w:firstLine="720"/>
        <w:jc w:val="both"/>
        <w:rPr>
          <w:b/>
          <w:bCs/>
          <w:color w:val="242424"/>
          <w:sz w:val="22"/>
          <w:szCs w:val="22"/>
        </w:rPr>
      </w:pPr>
    </w:p>
    <w:p w14:paraId="36AEA553" w14:textId="77777777" w:rsidR="00F24252" w:rsidRPr="00B62285" w:rsidRDefault="00F24252" w:rsidP="00D16361">
      <w:pPr>
        <w:pStyle w:val="xmsonormal"/>
        <w:shd w:val="clear" w:color="auto" w:fill="FFFFFF"/>
        <w:spacing w:before="0" w:beforeAutospacing="0" w:after="0" w:afterAutospacing="0"/>
        <w:ind w:firstLine="720"/>
        <w:jc w:val="both"/>
        <w:rPr>
          <w:b/>
          <w:bCs/>
          <w:color w:val="242424"/>
          <w:sz w:val="22"/>
          <w:szCs w:val="22"/>
        </w:rPr>
      </w:pPr>
    </w:p>
    <w:p w14:paraId="6821DEB6" w14:textId="3401F748" w:rsidR="00F24252"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F24252" w:rsidRPr="00FC576D">
        <w:rPr>
          <w:b/>
          <w:bCs/>
          <w:color w:val="242424"/>
        </w:rPr>
        <w:t>MOTION</w:t>
      </w:r>
      <w:r w:rsidR="00F24252" w:rsidRPr="00955720">
        <w:rPr>
          <w:b/>
          <w:bCs/>
        </w:rPr>
        <w:t xml:space="preserve"> </w:t>
      </w:r>
      <w:r w:rsidR="00F24252" w:rsidRPr="00FC576D">
        <w:rPr>
          <w:b/>
          <w:bCs/>
          <w:color w:val="242424"/>
        </w:rPr>
        <w:t>– NO. M-2</w:t>
      </w:r>
      <w:r w:rsidR="00F24252">
        <w:rPr>
          <w:b/>
          <w:bCs/>
          <w:color w:val="242424"/>
        </w:rPr>
        <w:t>5</w:t>
      </w:r>
      <w:r w:rsidR="00F24252" w:rsidRPr="00FC576D">
        <w:rPr>
          <w:b/>
          <w:bCs/>
          <w:color w:val="242424"/>
        </w:rPr>
        <w:t>-</w:t>
      </w:r>
      <w:r w:rsidR="00F24252">
        <w:rPr>
          <w:b/>
          <w:bCs/>
          <w:color w:val="242424"/>
        </w:rPr>
        <w:t>65</w:t>
      </w:r>
      <w:r w:rsidR="00F24252" w:rsidRPr="00FC576D">
        <w:rPr>
          <w:b/>
          <w:bCs/>
          <w:color w:val="242424"/>
        </w:rPr>
        <w:t xml:space="preserve"> – BY:  COUNCILMEMBER </w:t>
      </w:r>
      <w:r w:rsidR="00F24252">
        <w:rPr>
          <w:b/>
          <w:bCs/>
          <w:color w:val="242424"/>
        </w:rPr>
        <w:t>HARRIS</w:t>
      </w:r>
    </w:p>
    <w:p w14:paraId="7669DD55" w14:textId="77777777" w:rsidR="00F24252" w:rsidRPr="00FC576D" w:rsidRDefault="00F24252" w:rsidP="00F24252">
      <w:pPr>
        <w:pStyle w:val="xmsonormal"/>
        <w:shd w:val="clear" w:color="auto" w:fill="FFFFFF"/>
        <w:spacing w:before="0" w:beforeAutospacing="0" w:after="0" w:afterAutospacing="0"/>
        <w:rPr>
          <w:b/>
          <w:bCs/>
          <w:color w:val="242424"/>
        </w:rPr>
      </w:pPr>
    </w:p>
    <w:p w14:paraId="565CF153" w14:textId="77777777" w:rsidR="00F24252" w:rsidRPr="00FC576D" w:rsidRDefault="00F24252" w:rsidP="00F24252">
      <w:pPr>
        <w:pStyle w:val="xmsonormal"/>
        <w:shd w:val="clear" w:color="auto" w:fill="FFFFFF"/>
        <w:spacing w:before="0" w:beforeAutospacing="0" w:after="0" w:afterAutospacing="0"/>
        <w:ind w:left="720"/>
        <w:rPr>
          <w:b/>
          <w:bCs/>
          <w:color w:val="242424"/>
        </w:rPr>
      </w:pPr>
      <w:r w:rsidRPr="00FC576D">
        <w:rPr>
          <w:b/>
          <w:bCs/>
          <w:color w:val="242424"/>
        </w:rPr>
        <w:t>Brief:</w:t>
      </w:r>
    </w:p>
    <w:p w14:paraId="3D887A0A" w14:textId="1AACD351" w:rsidR="00F24252" w:rsidRDefault="00F24252" w:rsidP="00F24252">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CONRAD P. SHELBY</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sidR="009F14D9">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243</w:t>
      </w:r>
      <w:r>
        <w:rPr>
          <w:rFonts w:ascii="Times New Roman" w:hAnsi="Times New Roman" w:cs="Times New Roman"/>
          <w:color w:val="242424"/>
          <w:sz w:val="24"/>
          <w:szCs w:val="24"/>
        </w:rPr>
        <w:t xml:space="preserve"> and </w:t>
      </w:r>
      <w:r w:rsidR="00DB13B4">
        <w:rPr>
          <w:rFonts w:ascii="Times New Roman" w:hAnsi="Times New Roman" w:cs="Times New Roman"/>
          <w:color w:val="242424"/>
          <w:sz w:val="24"/>
          <w:szCs w:val="24"/>
        </w:rPr>
        <w:t>b</w:t>
      </w:r>
      <w:r>
        <w:rPr>
          <w:rFonts w:ascii="Times New Roman" w:hAnsi="Times New Roman" w:cs="Times New Roman"/>
          <w:color w:val="242424"/>
          <w:sz w:val="24"/>
          <w:szCs w:val="24"/>
        </w:rPr>
        <w:t xml:space="preserve">earing </w:t>
      </w:r>
    </w:p>
    <w:p w14:paraId="46A2E946" w14:textId="77FB1C53" w:rsidR="00F24252" w:rsidRPr="00FC576D" w:rsidRDefault="00F24252" w:rsidP="00F24252">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2245 Carondelet Street</w:t>
      </w:r>
      <w:r w:rsidR="009F14D9">
        <w:rPr>
          <w:rFonts w:ascii="Times New Roman" w:hAnsi="Times New Roman" w:cs="Times New Roman"/>
          <w:b/>
          <w:bCs/>
          <w:sz w:val="24"/>
          <w:szCs w:val="24"/>
        </w:rPr>
        <w:t xml:space="preserve"> </w:t>
      </w:r>
      <w:r w:rsidR="009F14D9">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72DC0063" w14:textId="77777777" w:rsidR="00F24252" w:rsidRPr="00FC576D" w:rsidRDefault="00F24252" w:rsidP="00F24252">
      <w:pPr>
        <w:pStyle w:val="xmsonormal"/>
        <w:shd w:val="clear" w:color="auto" w:fill="FFFFFF"/>
        <w:spacing w:before="0" w:beforeAutospacing="0" w:after="0" w:afterAutospacing="0"/>
        <w:ind w:left="720"/>
        <w:rPr>
          <w:b/>
          <w:bCs/>
          <w:color w:val="242424"/>
        </w:rPr>
      </w:pPr>
    </w:p>
    <w:p w14:paraId="7D07CD9F" w14:textId="77777777" w:rsidR="00F24252" w:rsidRPr="009935FD" w:rsidRDefault="00F24252" w:rsidP="00F24252">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2F68501D" w14:textId="062A2023" w:rsidR="00F24252" w:rsidRPr="00D75088" w:rsidRDefault="00F24252" w:rsidP="00F24252">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6ADD7005" w14:textId="77777777" w:rsidR="00FC5BB6" w:rsidRDefault="00FC5BB6" w:rsidP="00D16361">
      <w:pPr>
        <w:jc w:val="both"/>
      </w:pPr>
    </w:p>
    <w:p w14:paraId="26D37BCA" w14:textId="77777777" w:rsidR="004D4C65" w:rsidRDefault="004D4C65" w:rsidP="00D16361">
      <w:pPr>
        <w:jc w:val="both"/>
      </w:pPr>
    </w:p>
    <w:p w14:paraId="7C5BD77C" w14:textId="5A076FC9" w:rsidR="00D16361" w:rsidRPr="001A1FCF" w:rsidRDefault="00D16361" w:rsidP="00AA6F87">
      <w:pPr>
        <w:pStyle w:val="AgendaItem"/>
      </w:pPr>
      <w:r w:rsidRPr="001A1FCF">
        <w:t>NSTR SPECIAL EXCEPTION NO. 1</w:t>
      </w:r>
      <w:r w:rsidR="00533B56">
        <w:t>80</w:t>
      </w:r>
      <w:r w:rsidRPr="001A1FCF">
        <w:t>/2</w:t>
      </w:r>
      <w:r>
        <w:t>3</w:t>
      </w:r>
      <w:r w:rsidRPr="001A1FCF">
        <w:t xml:space="preserve"> – </w:t>
      </w:r>
      <w:r>
        <w:t>DAVID W. MACHADO</w:t>
      </w:r>
    </w:p>
    <w:p w14:paraId="6A669A85" w14:textId="77777777" w:rsidR="00D16361" w:rsidRPr="001C4D54" w:rsidRDefault="00D16361" w:rsidP="00D16361">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7D42BE7F" w14:textId="77777777" w:rsidR="00D16361" w:rsidRPr="001C4D54" w:rsidRDefault="00D16361" w:rsidP="00D16361">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04931AB5" w14:textId="612F9484" w:rsidR="00D16361" w:rsidRPr="001C4D54" w:rsidRDefault="00D16361" w:rsidP="00D16361">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1144 Melpomene St</w:t>
      </w:r>
      <w:r w:rsidR="00456314">
        <w:rPr>
          <w:rFonts w:ascii="Times New Roman" w:hAnsi="Times New Roman" w:cs="Times New Roman"/>
          <w:b/>
          <w:bCs/>
          <w:sz w:val="24"/>
          <w:szCs w:val="24"/>
        </w:rPr>
        <w:t>reet</w:t>
      </w:r>
      <w:r>
        <w:rPr>
          <w:rFonts w:ascii="Times New Roman" w:hAnsi="Times New Roman" w:cs="Times New Roman"/>
          <w:b/>
          <w:bCs/>
          <w:sz w:val="24"/>
          <w:szCs w:val="24"/>
        </w:rPr>
        <w:t xml:space="preserv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w:t>
      </w:r>
      <w:r w:rsidR="00533B56">
        <w:rPr>
          <w:rFonts w:ascii="Times New Roman" w:hAnsi="Times New Roman" w:cs="Times New Roman"/>
          <w:b/>
          <w:bCs/>
          <w:sz w:val="24"/>
          <w:szCs w:val="24"/>
        </w:rPr>
        <w:t>53</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1A743BF1" w14:textId="77777777" w:rsidR="00D16361" w:rsidRPr="001C4D54" w:rsidRDefault="00D16361" w:rsidP="00D16361">
      <w:pPr>
        <w:pStyle w:val="xmsonormal"/>
        <w:shd w:val="clear" w:color="auto" w:fill="FFFFFF"/>
        <w:spacing w:before="0" w:beforeAutospacing="0" w:after="0" w:afterAutospacing="0"/>
        <w:jc w:val="both"/>
        <w:rPr>
          <w:b/>
          <w:bCs/>
          <w:color w:val="242424"/>
        </w:rPr>
      </w:pPr>
    </w:p>
    <w:p w14:paraId="782C4A24" w14:textId="77777777" w:rsidR="00D16361" w:rsidRPr="00924B32" w:rsidRDefault="00D16361" w:rsidP="00D16361">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56252CC1" w14:textId="018129C5" w:rsidR="00D16361" w:rsidRPr="00B62285" w:rsidRDefault="00D16361" w:rsidP="00D16361">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Harris, </w:t>
      </w:r>
      <w:r w:rsidRPr="00B62285">
        <w:rPr>
          <w:b/>
          <w:bCs/>
          <w:color w:val="242424"/>
          <w:sz w:val="22"/>
          <w:szCs w:val="22"/>
        </w:rPr>
        <w:t xml:space="preserve">District </w:t>
      </w:r>
      <w:r>
        <w:rPr>
          <w:b/>
          <w:bCs/>
          <w:color w:val="242424"/>
          <w:sz w:val="22"/>
          <w:szCs w:val="22"/>
        </w:rPr>
        <w:t>B</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2E86BC47" w14:textId="77777777" w:rsidR="00E23405" w:rsidRDefault="00E23405" w:rsidP="00D16361">
      <w:pPr>
        <w:jc w:val="both"/>
      </w:pPr>
    </w:p>
    <w:p w14:paraId="22DA6EAD" w14:textId="77777777" w:rsidR="00A80899" w:rsidRDefault="00A80899" w:rsidP="00D16361">
      <w:pPr>
        <w:jc w:val="both"/>
      </w:pPr>
    </w:p>
    <w:p w14:paraId="6355690A" w14:textId="6C83A954" w:rsidR="00E23405" w:rsidRPr="001A1FCF" w:rsidRDefault="00E23405" w:rsidP="00AA6F87">
      <w:pPr>
        <w:pStyle w:val="AgendaItem"/>
      </w:pPr>
      <w:r w:rsidRPr="001A1FCF">
        <w:t>NSTR SPECIAL EXCEPTION NO. 1</w:t>
      </w:r>
      <w:r>
        <w:t>81</w:t>
      </w:r>
      <w:r w:rsidRPr="001A1FCF">
        <w:t>/2</w:t>
      </w:r>
      <w:r>
        <w:t>3</w:t>
      </w:r>
      <w:r w:rsidRPr="001A1FCF">
        <w:t xml:space="preserve"> – </w:t>
      </w:r>
      <w:r w:rsidR="00637D8E">
        <w:t>MANUEL DELGADO</w:t>
      </w:r>
    </w:p>
    <w:p w14:paraId="5EAB97CC" w14:textId="77777777" w:rsidR="00E23405" w:rsidRPr="001C4D54" w:rsidRDefault="00E23405" w:rsidP="00E23405">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77EB4DEA" w14:textId="77777777" w:rsidR="00E23405" w:rsidRPr="001C4D54" w:rsidRDefault="00E23405" w:rsidP="00E23405">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1918FDED" w14:textId="12A64052" w:rsidR="00E23405" w:rsidRPr="001C4D54" w:rsidRDefault="00E23405" w:rsidP="00E23405">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1</w:t>
      </w:r>
      <w:r w:rsidR="00637D8E">
        <w:rPr>
          <w:rFonts w:ascii="Times New Roman" w:hAnsi="Times New Roman" w:cs="Times New Roman"/>
          <w:b/>
          <w:bCs/>
          <w:sz w:val="24"/>
          <w:szCs w:val="24"/>
        </w:rPr>
        <w:t>506</w:t>
      </w:r>
      <w:r>
        <w:rPr>
          <w:rFonts w:ascii="Times New Roman" w:hAnsi="Times New Roman" w:cs="Times New Roman"/>
          <w:b/>
          <w:bCs/>
          <w:sz w:val="24"/>
          <w:szCs w:val="24"/>
        </w:rPr>
        <w:t xml:space="preserve"> </w:t>
      </w:r>
      <w:r w:rsidR="00637D8E">
        <w:rPr>
          <w:rFonts w:ascii="Times New Roman" w:hAnsi="Times New Roman" w:cs="Times New Roman"/>
          <w:b/>
          <w:bCs/>
          <w:sz w:val="24"/>
          <w:szCs w:val="24"/>
        </w:rPr>
        <w:t>Saint Philip</w:t>
      </w:r>
      <w:r>
        <w:rPr>
          <w:rFonts w:ascii="Times New Roman" w:hAnsi="Times New Roman" w:cs="Times New Roman"/>
          <w:b/>
          <w:bCs/>
          <w:sz w:val="24"/>
          <w:szCs w:val="24"/>
        </w:rPr>
        <w:t xml:space="preserve">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w:t>
      </w:r>
      <w:r w:rsidR="00637D8E">
        <w:rPr>
          <w:rFonts w:ascii="Times New Roman" w:hAnsi="Times New Roman" w:cs="Times New Roman"/>
          <w:b/>
          <w:bCs/>
          <w:sz w:val="24"/>
          <w:szCs w:val="24"/>
        </w:rPr>
        <w:t>78</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6ED22092" w14:textId="77777777" w:rsidR="00E23405" w:rsidRPr="001C4D54" w:rsidRDefault="00E23405" w:rsidP="00E23405">
      <w:pPr>
        <w:pStyle w:val="xmsonormal"/>
        <w:shd w:val="clear" w:color="auto" w:fill="FFFFFF"/>
        <w:spacing w:before="0" w:beforeAutospacing="0" w:after="0" w:afterAutospacing="0"/>
        <w:jc w:val="both"/>
        <w:rPr>
          <w:b/>
          <w:bCs/>
          <w:color w:val="242424"/>
        </w:rPr>
      </w:pPr>
    </w:p>
    <w:p w14:paraId="0E387914" w14:textId="77777777" w:rsidR="00E23405" w:rsidRPr="00924B32" w:rsidRDefault="00E23405" w:rsidP="00E23405">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2789A772" w14:textId="6A5D6330" w:rsidR="00E23405" w:rsidRDefault="00E23405" w:rsidP="00E23405">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sidR="00637D8E">
        <w:rPr>
          <w:b/>
          <w:bCs/>
          <w:color w:val="242424"/>
          <w:sz w:val="22"/>
          <w:szCs w:val="22"/>
        </w:rPr>
        <w:t>King</w:t>
      </w:r>
      <w:r>
        <w:rPr>
          <w:b/>
          <w:bCs/>
          <w:color w:val="242424"/>
          <w:sz w:val="22"/>
          <w:szCs w:val="22"/>
        </w:rPr>
        <w:t xml:space="preserve">, </w:t>
      </w:r>
      <w:r w:rsidRPr="00B62285">
        <w:rPr>
          <w:b/>
          <w:bCs/>
          <w:color w:val="242424"/>
          <w:sz w:val="22"/>
          <w:szCs w:val="22"/>
        </w:rPr>
        <w:t xml:space="preserve">District </w:t>
      </w:r>
      <w:r w:rsidR="00637D8E">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668C4057" w14:textId="77777777" w:rsidR="00A80899" w:rsidRDefault="00A80899" w:rsidP="00E23405">
      <w:pPr>
        <w:pStyle w:val="xmsonormal"/>
        <w:shd w:val="clear" w:color="auto" w:fill="FFFFFF"/>
        <w:spacing w:before="0" w:beforeAutospacing="0" w:after="0" w:afterAutospacing="0"/>
        <w:ind w:firstLine="720"/>
        <w:jc w:val="both"/>
        <w:rPr>
          <w:b/>
          <w:bCs/>
          <w:color w:val="242424"/>
          <w:sz w:val="22"/>
          <w:szCs w:val="22"/>
        </w:rPr>
      </w:pPr>
    </w:p>
    <w:p w14:paraId="1B497BE8" w14:textId="77777777" w:rsidR="00D10905" w:rsidRDefault="00D10905">
      <w:pPr>
        <w:rPr>
          <w:rFonts w:ascii="Times New Roman" w:eastAsia="Courier New" w:hAnsi="Times New Roman" w:cs="Times New Roman"/>
          <w:b/>
          <w:sz w:val="24"/>
          <w:szCs w:val="24"/>
        </w:rPr>
      </w:pPr>
      <w:r>
        <w:br w:type="page"/>
      </w:r>
    </w:p>
    <w:p w14:paraId="620D77A3" w14:textId="6C83114C" w:rsidR="00BB7E88" w:rsidRDefault="00BB7E88" w:rsidP="00AA6F87">
      <w:pPr>
        <w:pStyle w:val="AgendaItem"/>
      </w:pPr>
      <w:r>
        <w:lastRenderedPageBreak/>
        <w:t>LEGISLATIVE GROUPING</w:t>
      </w:r>
    </w:p>
    <w:p w14:paraId="379F589A" w14:textId="77777777" w:rsidR="00BB7E88" w:rsidRDefault="00BB7E88" w:rsidP="00AA6F87">
      <w:pPr>
        <w:pStyle w:val="AgendaItem"/>
        <w:numPr>
          <w:ilvl w:val="0"/>
          <w:numId w:val="0"/>
        </w:numPr>
      </w:pPr>
    </w:p>
    <w:p w14:paraId="318631A5" w14:textId="40B53FD1" w:rsidR="00F93A3F" w:rsidRPr="001A1FCF" w:rsidRDefault="00D10905" w:rsidP="00AA6F87">
      <w:pPr>
        <w:pStyle w:val="AgendaItem"/>
        <w:numPr>
          <w:ilvl w:val="0"/>
          <w:numId w:val="0"/>
        </w:numPr>
      </w:pPr>
      <w:r>
        <w:t>a.</w:t>
      </w:r>
      <w:r>
        <w:tab/>
      </w:r>
      <w:r w:rsidR="00F93A3F" w:rsidRPr="001A1FCF">
        <w:t>NSTR SPECIAL EXCEPTION NO. 1</w:t>
      </w:r>
      <w:r w:rsidR="00F93A3F">
        <w:t>82</w:t>
      </w:r>
      <w:r w:rsidR="00F93A3F" w:rsidRPr="001A1FCF">
        <w:t>/2</w:t>
      </w:r>
      <w:r w:rsidR="00F93A3F">
        <w:t>3</w:t>
      </w:r>
      <w:r w:rsidR="00F93A3F" w:rsidRPr="001A1FCF">
        <w:t xml:space="preserve"> – </w:t>
      </w:r>
      <w:r w:rsidR="00F93A3F">
        <w:t>OCTAVIA D. FORTIER</w:t>
      </w:r>
    </w:p>
    <w:p w14:paraId="042B6342" w14:textId="77777777" w:rsidR="00F93A3F" w:rsidRPr="001C4D54" w:rsidRDefault="00F93A3F" w:rsidP="00F93A3F">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0F8B8610" w14:textId="77777777" w:rsidR="00F93A3F" w:rsidRPr="001C4D54" w:rsidRDefault="00F93A3F" w:rsidP="00F93A3F">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76A2D84B" w14:textId="5ED53CDB" w:rsidR="00F93A3F" w:rsidRPr="001C4D54" w:rsidRDefault="00F93A3F" w:rsidP="00F93A3F">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1927 Washington Avenue, Apartment A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275</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6050B632" w14:textId="77777777" w:rsidR="00F93A3F" w:rsidRPr="001C4D54" w:rsidRDefault="00F93A3F" w:rsidP="00F93A3F">
      <w:pPr>
        <w:pStyle w:val="xmsonormal"/>
        <w:shd w:val="clear" w:color="auto" w:fill="FFFFFF"/>
        <w:spacing w:before="0" w:beforeAutospacing="0" w:after="0" w:afterAutospacing="0"/>
        <w:jc w:val="both"/>
        <w:rPr>
          <w:b/>
          <w:bCs/>
          <w:color w:val="242424"/>
        </w:rPr>
      </w:pPr>
    </w:p>
    <w:p w14:paraId="136A8D3C" w14:textId="77777777" w:rsidR="00F93A3F" w:rsidRPr="00924B32" w:rsidRDefault="00F93A3F" w:rsidP="00F93A3F">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79B8EDF1" w14:textId="77777777" w:rsidR="00F93A3F" w:rsidRPr="00B62285" w:rsidRDefault="00F93A3F" w:rsidP="00F93A3F">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Harris, </w:t>
      </w:r>
      <w:r w:rsidRPr="00B62285">
        <w:rPr>
          <w:b/>
          <w:bCs/>
          <w:color w:val="242424"/>
          <w:sz w:val="22"/>
          <w:szCs w:val="22"/>
        </w:rPr>
        <w:t xml:space="preserve">District </w:t>
      </w:r>
      <w:r>
        <w:rPr>
          <w:b/>
          <w:bCs/>
          <w:color w:val="242424"/>
          <w:sz w:val="22"/>
          <w:szCs w:val="22"/>
        </w:rPr>
        <w:t>B</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468D2AC4" w14:textId="77777777" w:rsidR="00F93A3F" w:rsidRDefault="00F93A3F" w:rsidP="00F93A3F">
      <w:pPr>
        <w:jc w:val="both"/>
      </w:pPr>
    </w:p>
    <w:p w14:paraId="58F5648C" w14:textId="77777777" w:rsidR="003E43B4" w:rsidRDefault="003E43B4" w:rsidP="00F93A3F">
      <w:pPr>
        <w:jc w:val="both"/>
      </w:pPr>
    </w:p>
    <w:p w14:paraId="6DBA8E5D" w14:textId="7AEE58F5" w:rsidR="00374A77"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374A77" w:rsidRPr="00FC576D">
        <w:rPr>
          <w:b/>
          <w:bCs/>
          <w:color w:val="242424"/>
        </w:rPr>
        <w:t>MOTION</w:t>
      </w:r>
      <w:r w:rsidR="00374A77" w:rsidRPr="00955720">
        <w:rPr>
          <w:b/>
          <w:bCs/>
        </w:rPr>
        <w:t xml:space="preserve"> </w:t>
      </w:r>
      <w:r w:rsidR="00374A77" w:rsidRPr="00FC576D">
        <w:rPr>
          <w:b/>
          <w:bCs/>
          <w:color w:val="242424"/>
        </w:rPr>
        <w:t>– NO. M-2</w:t>
      </w:r>
      <w:r w:rsidR="00374A77">
        <w:rPr>
          <w:b/>
          <w:bCs/>
          <w:color w:val="242424"/>
        </w:rPr>
        <w:t>5</w:t>
      </w:r>
      <w:r w:rsidR="00374A77" w:rsidRPr="00FC576D">
        <w:rPr>
          <w:b/>
          <w:bCs/>
          <w:color w:val="242424"/>
        </w:rPr>
        <w:t>-</w:t>
      </w:r>
      <w:r w:rsidR="00374A77">
        <w:rPr>
          <w:b/>
          <w:bCs/>
          <w:color w:val="242424"/>
        </w:rPr>
        <w:t>97</w:t>
      </w:r>
      <w:r w:rsidR="00374A77" w:rsidRPr="00FC576D">
        <w:rPr>
          <w:b/>
          <w:bCs/>
          <w:color w:val="242424"/>
        </w:rPr>
        <w:t xml:space="preserve"> – BY:  COUNCILMEMBER</w:t>
      </w:r>
      <w:r w:rsidR="00374A77">
        <w:rPr>
          <w:b/>
          <w:bCs/>
          <w:color w:val="242424"/>
        </w:rPr>
        <w:t xml:space="preserve"> HARRIS</w:t>
      </w:r>
    </w:p>
    <w:p w14:paraId="28F471FC" w14:textId="77777777" w:rsidR="00374A77" w:rsidRPr="00FC576D" w:rsidRDefault="00374A77" w:rsidP="00374A77">
      <w:pPr>
        <w:pStyle w:val="xmsonormal"/>
        <w:shd w:val="clear" w:color="auto" w:fill="FFFFFF"/>
        <w:spacing w:before="0" w:beforeAutospacing="0" w:after="0" w:afterAutospacing="0"/>
        <w:rPr>
          <w:b/>
          <w:bCs/>
          <w:color w:val="242424"/>
        </w:rPr>
      </w:pPr>
    </w:p>
    <w:p w14:paraId="44C58F1D" w14:textId="77777777" w:rsidR="00374A77" w:rsidRPr="00FC576D" w:rsidRDefault="00374A77" w:rsidP="00374A77">
      <w:pPr>
        <w:pStyle w:val="xmsonormal"/>
        <w:shd w:val="clear" w:color="auto" w:fill="FFFFFF"/>
        <w:spacing w:before="0" w:beforeAutospacing="0" w:after="0" w:afterAutospacing="0"/>
        <w:ind w:left="720"/>
        <w:rPr>
          <w:b/>
          <w:bCs/>
          <w:color w:val="242424"/>
        </w:rPr>
      </w:pPr>
      <w:r w:rsidRPr="00FC576D">
        <w:rPr>
          <w:b/>
          <w:bCs/>
          <w:color w:val="242424"/>
        </w:rPr>
        <w:t>Brief:</w:t>
      </w:r>
    </w:p>
    <w:p w14:paraId="6A1018B6" w14:textId="3AD51E8F" w:rsidR="00374A77" w:rsidRDefault="00374A77" w:rsidP="00374A77">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OCTAVIA D. FORTIER</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275</w:t>
      </w:r>
      <w:r>
        <w:rPr>
          <w:rFonts w:ascii="Times New Roman" w:hAnsi="Times New Roman" w:cs="Times New Roman"/>
          <w:color w:val="242424"/>
          <w:sz w:val="24"/>
          <w:szCs w:val="24"/>
        </w:rPr>
        <w:t xml:space="preserve"> and bearing </w:t>
      </w:r>
    </w:p>
    <w:p w14:paraId="0690DB68" w14:textId="36C70A65" w:rsidR="00374A77" w:rsidRPr="00FC576D" w:rsidRDefault="00374A77" w:rsidP="00374A77">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1927 Washington Avenue, Apartment A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7E3DDDB9" w14:textId="77777777" w:rsidR="00374A77" w:rsidRPr="00FC576D" w:rsidRDefault="00374A77" w:rsidP="00374A77">
      <w:pPr>
        <w:pStyle w:val="xmsonormal"/>
        <w:shd w:val="clear" w:color="auto" w:fill="FFFFFF"/>
        <w:spacing w:before="0" w:beforeAutospacing="0" w:after="0" w:afterAutospacing="0"/>
        <w:ind w:left="720"/>
        <w:rPr>
          <w:b/>
          <w:bCs/>
          <w:color w:val="242424"/>
        </w:rPr>
      </w:pPr>
    </w:p>
    <w:p w14:paraId="26700436" w14:textId="77777777" w:rsidR="00374A77" w:rsidRPr="009935FD" w:rsidRDefault="00374A77" w:rsidP="00374A77">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25E44CA" w14:textId="77777777" w:rsidR="00374A77" w:rsidRPr="00D75088" w:rsidRDefault="00374A77" w:rsidP="00374A77">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0BBB4C2D" w14:textId="3552768D" w:rsidR="00D90E04" w:rsidRDefault="00D90E04"/>
    <w:p w14:paraId="3397125B" w14:textId="591F2AB8" w:rsidR="003E43B4" w:rsidRDefault="003E43B4">
      <w:r>
        <w:br w:type="page"/>
      </w:r>
    </w:p>
    <w:p w14:paraId="3B8FF9CB" w14:textId="3507B800" w:rsidR="00D90E04" w:rsidRDefault="00D90E04" w:rsidP="00AA6F87">
      <w:pPr>
        <w:pStyle w:val="AgendaItem"/>
      </w:pPr>
      <w:r>
        <w:lastRenderedPageBreak/>
        <w:t>LEGISLATIVE GROUPING</w:t>
      </w:r>
    </w:p>
    <w:p w14:paraId="3D4EEEC6" w14:textId="77777777" w:rsidR="00D90E04" w:rsidRDefault="00D90E04" w:rsidP="00AA6F87">
      <w:pPr>
        <w:pStyle w:val="AgendaItem"/>
        <w:numPr>
          <w:ilvl w:val="0"/>
          <w:numId w:val="0"/>
        </w:numPr>
      </w:pPr>
    </w:p>
    <w:p w14:paraId="358C83FD" w14:textId="761EE7F6" w:rsidR="00F93A3F" w:rsidRPr="001A1FCF" w:rsidRDefault="00D10905" w:rsidP="00AA6F87">
      <w:pPr>
        <w:pStyle w:val="AgendaItem"/>
        <w:numPr>
          <w:ilvl w:val="0"/>
          <w:numId w:val="0"/>
        </w:numPr>
      </w:pPr>
      <w:r>
        <w:t>a.</w:t>
      </w:r>
      <w:r>
        <w:tab/>
      </w:r>
      <w:r w:rsidR="00F93A3F" w:rsidRPr="001A1FCF">
        <w:t>NSTR SPECIAL EXCEPTION NO. 1</w:t>
      </w:r>
      <w:r w:rsidR="00F93A3F">
        <w:t>83</w:t>
      </w:r>
      <w:r w:rsidR="00F93A3F" w:rsidRPr="001A1FCF">
        <w:t>/2</w:t>
      </w:r>
      <w:r w:rsidR="00F93A3F">
        <w:t>3</w:t>
      </w:r>
      <w:r w:rsidR="00F93A3F" w:rsidRPr="001A1FCF">
        <w:t xml:space="preserve"> – </w:t>
      </w:r>
      <w:r w:rsidR="00F93A3F">
        <w:t>JONATHAN BRUCE</w:t>
      </w:r>
    </w:p>
    <w:p w14:paraId="6AB03FFF" w14:textId="77777777" w:rsidR="00F93A3F" w:rsidRPr="001C4D54" w:rsidRDefault="00F93A3F" w:rsidP="00F93A3F">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06941798" w14:textId="77777777" w:rsidR="00F93A3F" w:rsidRPr="001C4D54" w:rsidRDefault="00F93A3F" w:rsidP="00F93A3F">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7A59E2A7" w14:textId="619A41D6" w:rsidR="00F93A3F" w:rsidRPr="001C4D54" w:rsidRDefault="00F93A3F" w:rsidP="00F93A3F">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Pr="00C932AF">
        <w:rPr>
          <w:rFonts w:ascii="Times New Roman" w:hAnsi="Times New Roman" w:cs="Times New Roman"/>
          <w:b/>
          <w:bCs/>
          <w:sz w:val="24"/>
          <w:szCs w:val="24"/>
          <w:u w:val="single"/>
        </w:rPr>
        <w:t>82</w:t>
      </w:r>
      <w:r w:rsidR="003C6B32" w:rsidRPr="00C932AF">
        <w:rPr>
          <w:rFonts w:ascii="Times New Roman" w:hAnsi="Times New Roman" w:cs="Times New Roman"/>
          <w:b/>
          <w:bCs/>
          <w:sz w:val="24"/>
          <w:szCs w:val="24"/>
          <w:u w:val="single"/>
        </w:rPr>
        <w:t>0</w:t>
      </w:r>
      <w:r w:rsidRPr="00C932AF">
        <w:rPr>
          <w:rFonts w:ascii="Times New Roman" w:hAnsi="Times New Roman" w:cs="Times New Roman"/>
          <w:b/>
          <w:bCs/>
          <w:sz w:val="24"/>
          <w:szCs w:val="24"/>
          <w:u w:val="single"/>
        </w:rPr>
        <w:t xml:space="preserve"> Homer Street</w:t>
      </w:r>
      <w:r w:rsidR="00961470" w:rsidRPr="00C932AF">
        <w:rPr>
          <w:rFonts w:ascii="Times New Roman" w:hAnsi="Times New Roman" w:cs="Times New Roman"/>
          <w:b/>
          <w:bCs/>
          <w:sz w:val="24"/>
          <w:szCs w:val="24"/>
          <w:u w:val="single"/>
        </w:rPr>
        <w:t>, Apartment 2B</w:t>
      </w:r>
      <w:r>
        <w:rPr>
          <w:rFonts w:ascii="Times New Roman" w:hAnsi="Times New Roman" w:cs="Times New Roman"/>
          <w:b/>
          <w:bCs/>
          <w:sz w:val="24"/>
          <w:szCs w:val="24"/>
        </w:rPr>
        <w:t xml:space="preserv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146</w:t>
      </w:r>
      <w:r w:rsidRPr="001C4D54">
        <w:rPr>
          <w:rFonts w:ascii="Times New Roman" w:hAnsi="Times New Roman" w:cs="Times New Roman"/>
          <w:sz w:val="24"/>
          <w:szCs w:val="24"/>
        </w:rPr>
        <w:t xml:space="preserve">.  The City Planning Commission staff recommended </w:t>
      </w:r>
      <w:r w:rsidR="00022FCF">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655928F6" w14:textId="77777777" w:rsidR="00F93A3F" w:rsidRPr="001C4D54" w:rsidRDefault="00F93A3F" w:rsidP="00F93A3F">
      <w:pPr>
        <w:pStyle w:val="xmsonormal"/>
        <w:shd w:val="clear" w:color="auto" w:fill="FFFFFF"/>
        <w:spacing w:before="0" w:beforeAutospacing="0" w:after="0" w:afterAutospacing="0"/>
        <w:jc w:val="both"/>
        <w:rPr>
          <w:b/>
          <w:bCs/>
          <w:color w:val="242424"/>
        </w:rPr>
      </w:pPr>
    </w:p>
    <w:p w14:paraId="28854ECB" w14:textId="77777777" w:rsidR="00F93A3F" w:rsidRPr="00924B32" w:rsidRDefault="00F93A3F" w:rsidP="00F93A3F">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1D2C8B07" w14:textId="2A0B52FB" w:rsidR="00F93A3F" w:rsidRDefault="00F93A3F" w:rsidP="00F93A3F">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sidR="00022FCF">
        <w:rPr>
          <w:b/>
          <w:bCs/>
          <w:color w:val="242424"/>
          <w:sz w:val="22"/>
          <w:szCs w:val="22"/>
        </w:rPr>
        <w:t>King</w:t>
      </w:r>
      <w:r>
        <w:rPr>
          <w:b/>
          <w:bCs/>
          <w:color w:val="242424"/>
          <w:sz w:val="22"/>
          <w:szCs w:val="22"/>
        </w:rPr>
        <w:t xml:space="preserve">, </w:t>
      </w:r>
      <w:r w:rsidRPr="00B62285">
        <w:rPr>
          <w:b/>
          <w:bCs/>
          <w:color w:val="242424"/>
          <w:sz w:val="22"/>
          <w:szCs w:val="22"/>
        </w:rPr>
        <w:t xml:space="preserve">District </w:t>
      </w:r>
      <w:r w:rsidR="00022FCF">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29032735" w14:textId="77777777" w:rsidR="003C6B32" w:rsidRPr="00B62554" w:rsidRDefault="003C6B32" w:rsidP="003C6B32">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B62554">
        <w:rPr>
          <w:rFonts w:ascii="Times New Roman" w:eastAsia="Courier New" w:hAnsi="Times New Roman" w:cs="Times New Roman"/>
          <w:b/>
          <w:bCs/>
          <w:color w:val="000000"/>
        </w:rPr>
        <w:t xml:space="preserve">(Technical correction </w:t>
      </w:r>
      <w:r>
        <w:rPr>
          <w:rFonts w:ascii="Times New Roman" w:eastAsia="Courier New" w:hAnsi="Times New Roman" w:cs="Times New Roman"/>
          <w:b/>
          <w:bCs/>
          <w:color w:val="000000"/>
        </w:rPr>
        <w:t xml:space="preserve">may be </w:t>
      </w:r>
      <w:r w:rsidRPr="00B62554">
        <w:rPr>
          <w:rFonts w:ascii="Times New Roman" w:eastAsia="Courier New" w:hAnsi="Times New Roman" w:cs="Times New Roman"/>
          <w:b/>
          <w:bCs/>
          <w:color w:val="000000"/>
        </w:rPr>
        <w:t>needed).</w:t>
      </w:r>
    </w:p>
    <w:p w14:paraId="3040EE95" w14:textId="1C73F231" w:rsidR="00D90E04" w:rsidRDefault="00D90E04" w:rsidP="00F93A3F">
      <w:pPr>
        <w:pStyle w:val="xmsonormal"/>
        <w:shd w:val="clear" w:color="auto" w:fill="FFFFFF"/>
        <w:spacing w:before="0" w:beforeAutospacing="0" w:after="0" w:afterAutospacing="0"/>
        <w:ind w:firstLine="720"/>
        <w:jc w:val="both"/>
        <w:rPr>
          <w:b/>
          <w:bCs/>
          <w:color w:val="242424"/>
          <w:sz w:val="22"/>
          <w:szCs w:val="22"/>
        </w:rPr>
      </w:pPr>
    </w:p>
    <w:p w14:paraId="4A8FEA8B" w14:textId="77777777" w:rsidR="00924B32" w:rsidRDefault="00924B32" w:rsidP="00F93A3F">
      <w:pPr>
        <w:pStyle w:val="xmsonormal"/>
        <w:shd w:val="clear" w:color="auto" w:fill="FFFFFF"/>
        <w:spacing w:before="0" w:beforeAutospacing="0" w:after="0" w:afterAutospacing="0"/>
        <w:ind w:firstLine="720"/>
        <w:jc w:val="both"/>
        <w:rPr>
          <w:b/>
          <w:bCs/>
          <w:color w:val="242424"/>
          <w:sz w:val="22"/>
          <w:szCs w:val="22"/>
        </w:rPr>
      </w:pPr>
    </w:p>
    <w:p w14:paraId="0F12E723" w14:textId="77777777" w:rsidR="00D90E04" w:rsidRPr="00B62285" w:rsidRDefault="00D90E04" w:rsidP="00D90E04">
      <w:pPr>
        <w:pStyle w:val="xmsonormal"/>
        <w:shd w:val="clear" w:color="auto" w:fill="FFFFFF"/>
        <w:spacing w:before="0" w:beforeAutospacing="0" w:after="0" w:afterAutospacing="0"/>
        <w:ind w:firstLine="720"/>
        <w:jc w:val="both"/>
        <w:rPr>
          <w:b/>
          <w:bCs/>
          <w:color w:val="242424"/>
          <w:sz w:val="22"/>
          <w:szCs w:val="22"/>
        </w:rPr>
      </w:pPr>
    </w:p>
    <w:p w14:paraId="6339E38F" w14:textId="4F2D6DB9" w:rsidR="00D90E04"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D90E04" w:rsidRPr="00FC576D">
        <w:rPr>
          <w:b/>
          <w:bCs/>
          <w:color w:val="242424"/>
        </w:rPr>
        <w:t>MOTION</w:t>
      </w:r>
      <w:r w:rsidR="00D90E04" w:rsidRPr="00955720">
        <w:rPr>
          <w:b/>
          <w:bCs/>
        </w:rPr>
        <w:t xml:space="preserve"> </w:t>
      </w:r>
      <w:r w:rsidR="00D90E04" w:rsidRPr="00FC576D">
        <w:rPr>
          <w:b/>
          <w:bCs/>
          <w:color w:val="242424"/>
        </w:rPr>
        <w:t>– NO. M-2</w:t>
      </w:r>
      <w:r w:rsidR="00D90E04">
        <w:rPr>
          <w:b/>
          <w:bCs/>
          <w:color w:val="242424"/>
        </w:rPr>
        <w:t>5</w:t>
      </w:r>
      <w:r w:rsidR="00D90E04" w:rsidRPr="00FC576D">
        <w:rPr>
          <w:b/>
          <w:bCs/>
          <w:color w:val="242424"/>
        </w:rPr>
        <w:t>-</w:t>
      </w:r>
      <w:r w:rsidR="00D90E04">
        <w:rPr>
          <w:b/>
          <w:bCs/>
          <w:color w:val="242424"/>
        </w:rPr>
        <w:t>89</w:t>
      </w:r>
      <w:r w:rsidR="00D90E04" w:rsidRPr="00FC576D">
        <w:rPr>
          <w:b/>
          <w:bCs/>
          <w:color w:val="242424"/>
        </w:rPr>
        <w:t xml:space="preserve"> – BY:  COUNCILMEMBER </w:t>
      </w:r>
      <w:r w:rsidR="00D90E04">
        <w:rPr>
          <w:b/>
          <w:bCs/>
          <w:color w:val="242424"/>
        </w:rPr>
        <w:t>KING</w:t>
      </w:r>
    </w:p>
    <w:p w14:paraId="3EDBC77B" w14:textId="77777777" w:rsidR="00D90E04" w:rsidRPr="00FC576D" w:rsidRDefault="00D90E04" w:rsidP="00D90E04">
      <w:pPr>
        <w:pStyle w:val="xmsonormal"/>
        <w:shd w:val="clear" w:color="auto" w:fill="FFFFFF"/>
        <w:spacing w:before="0" w:beforeAutospacing="0" w:after="0" w:afterAutospacing="0"/>
        <w:rPr>
          <w:b/>
          <w:bCs/>
          <w:color w:val="242424"/>
        </w:rPr>
      </w:pPr>
    </w:p>
    <w:p w14:paraId="10808E0E" w14:textId="77777777" w:rsidR="00D90E04" w:rsidRPr="00FC576D" w:rsidRDefault="00D90E04" w:rsidP="00D90E04">
      <w:pPr>
        <w:pStyle w:val="xmsonormal"/>
        <w:shd w:val="clear" w:color="auto" w:fill="FFFFFF"/>
        <w:spacing w:before="0" w:beforeAutospacing="0" w:after="0" w:afterAutospacing="0"/>
        <w:ind w:left="720"/>
        <w:rPr>
          <w:b/>
          <w:bCs/>
          <w:color w:val="242424"/>
        </w:rPr>
      </w:pPr>
      <w:r w:rsidRPr="00FC576D">
        <w:rPr>
          <w:b/>
          <w:bCs/>
          <w:color w:val="242424"/>
        </w:rPr>
        <w:t>Brief:</w:t>
      </w:r>
    </w:p>
    <w:p w14:paraId="2ED676CB" w14:textId="37923EB8" w:rsidR="00D90E04" w:rsidRDefault="00D90E04" w:rsidP="00D90E0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JONATHAN BRUCE</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146</w:t>
      </w:r>
      <w:r>
        <w:rPr>
          <w:rFonts w:ascii="Times New Roman" w:hAnsi="Times New Roman" w:cs="Times New Roman"/>
          <w:color w:val="242424"/>
          <w:sz w:val="24"/>
          <w:szCs w:val="24"/>
        </w:rPr>
        <w:t xml:space="preserve"> and bearing </w:t>
      </w:r>
    </w:p>
    <w:p w14:paraId="74981D10" w14:textId="5F556845" w:rsidR="00D90E04" w:rsidRPr="00FC576D" w:rsidRDefault="00D90E04" w:rsidP="00D90E0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822 Homer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0A9FEE6B" w14:textId="77777777" w:rsidR="00D90E04" w:rsidRPr="00FC576D" w:rsidRDefault="00D90E04" w:rsidP="00D90E04">
      <w:pPr>
        <w:pStyle w:val="xmsonormal"/>
        <w:shd w:val="clear" w:color="auto" w:fill="FFFFFF"/>
        <w:spacing w:before="0" w:beforeAutospacing="0" w:after="0" w:afterAutospacing="0"/>
        <w:ind w:left="720"/>
        <w:rPr>
          <w:b/>
          <w:bCs/>
          <w:color w:val="242424"/>
        </w:rPr>
      </w:pPr>
    </w:p>
    <w:p w14:paraId="348A3F3C" w14:textId="77777777" w:rsidR="00D90E04" w:rsidRPr="009935FD" w:rsidRDefault="00D90E04" w:rsidP="00D90E04">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6A8BBC3" w14:textId="77777777" w:rsidR="00D90E04" w:rsidRPr="00D75088" w:rsidRDefault="00D90E04" w:rsidP="00D90E04">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4340204C" w14:textId="77777777" w:rsidR="007076D3" w:rsidRPr="00B62554" w:rsidRDefault="007076D3" w:rsidP="007076D3">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B62554">
        <w:rPr>
          <w:rFonts w:ascii="Times New Roman" w:eastAsia="Courier New" w:hAnsi="Times New Roman" w:cs="Times New Roman"/>
          <w:b/>
          <w:bCs/>
          <w:color w:val="000000"/>
        </w:rPr>
        <w:t xml:space="preserve">(Technical correction </w:t>
      </w:r>
      <w:r>
        <w:rPr>
          <w:rFonts w:ascii="Times New Roman" w:eastAsia="Courier New" w:hAnsi="Times New Roman" w:cs="Times New Roman"/>
          <w:b/>
          <w:bCs/>
          <w:color w:val="000000"/>
        </w:rPr>
        <w:t xml:space="preserve">may be </w:t>
      </w:r>
      <w:r w:rsidRPr="00B62554">
        <w:rPr>
          <w:rFonts w:ascii="Times New Roman" w:eastAsia="Courier New" w:hAnsi="Times New Roman" w:cs="Times New Roman"/>
          <w:b/>
          <w:bCs/>
          <w:color w:val="000000"/>
        </w:rPr>
        <w:t>needed).</w:t>
      </w:r>
    </w:p>
    <w:p w14:paraId="63C66BA0" w14:textId="16E2A100" w:rsidR="00D90E04" w:rsidRDefault="00D90E04" w:rsidP="00D90E04">
      <w:pPr>
        <w:pStyle w:val="xmsonormal"/>
        <w:shd w:val="clear" w:color="auto" w:fill="FFFFFF"/>
        <w:spacing w:before="0" w:beforeAutospacing="0" w:after="0" w:afterAutospacing="0"/>
        <w:ind w:firstLine="720"/>
        <w:jc w:val="both"/>
        <w:rPr>
          <w:b/>
          <w:bCs/>
          <w:color w:val="242424"/>
          <w:sz w:val="22"/>
          <w:szCs w:val="22"/>
        </w:rPr>
      </w:pPr>
    </w:p>
    <w:p w14:paraId="342A5492" w14:textId="77777777" w:rsidR="003E43B4" w:rsidRDefault="003E43B4" w:rsidP="00D90E04">
      <w:pPr>
        <w:pStyle w:val="xmsonormal"/>
        <w:shd w:val="clear" w:color="auto" w:fill="FFFFFF"/>
        <w:spacing w:before="0" w:beforeAutospacing="0" w:after="0" w:afterAutospacing="0"/>
        <w:ind w:firstLine="720"/>
        <w:jc w:val="both"/>
        <w:rPr>
          <w:b/>
          <w:bCs/>
          <w:color w:val="242424"/>
          <w:sz w:val="22"/>
          <w:szCs w:val="22"/>
        </w:rPr>
      </w:pPr>
    </w:p>
    <w:p w14:paraId="008B2533" w14:textId="77777777" w:rsidR="003E43B4" w:rsidRDefault="003E43B4" w:rsidP="00D90E04">
      <w:pPr>
        <w:pStyle w:val="xmsonormal"/>
        <w:shd w:val="clear" w:color="auto" w:fill="FFFFFF"/>
        <w:spacing w:before="0" w:beforeAutospacing="0" w:after="0" w:afterAutospacing="0"/>
        <w:ind w:firstLine="720"/>
        <w:jc w:val="both"/>
        <w:rPr>
          <w:b/>
          <w:bCs/>
          <w:color w:val="242424"/>
          <w:sz w:val="22"/>
          <w:szCs w:val="22"/>
        </w:rPr>
      </w:pPr>
    </w:p>
    <w:p w14:paraId="0117C056" w14:textId="3A688FEA" w:rsidR="00D90E04" w:rsidRPr="00FC576D" w:rsidRDefault="00D10905" w:rsidP="00D10905">
      <w:pPr>
        <w:pStyle w:val="xmsonormal"/>
        <w:shd w:val="clear" w:color="auto" w:fill="FFFFFF"/>
        <w:spacing w:before="0" w:beforeAutospacing="0" w:after="0" w:afterAutospacing="0"/>
        <w:rPr>
          <w:b/>
          <w:bCs/>
          <w:color w:val="242424"/>
        </w:rPr>
      </w:pPr>
      <w:r>
        <w:rPr>
          <w:b/>
          <w:bCs/>
          <w:color w:val="242424"/>
        </w:rPr>
        <w:t>c.</w:t>
      </w:r>
      <w:r>
        <w:rPr>
          <w:b/>
          <w:bCs/>
          <w:color w:val="242424"/>
        </w:rPr>
        <w:tab/>
      </w:r>
      <w:r w:rsidR="00D90E04" w:rsidRPr="00FC576D">
        <w:rPr>
          <w:b/>
          <w:bCs/>
          <w:color w:val="242424"/>
        </w:rPr>
        <w:t>MOTION</w:t>
      </w:r>
      <w:r w:rsidR="00D90E04" w:rsidRPr="00955720">
        <w:rPr>
          <w:b/>
          <w:bCs/>
        </w:rPr>
        <w:t xml:space="preserve"> </w:t>
      </w:r>
      <w:r w:rsidR="00D90E04" w:rsidRPr="00FC576D">
        <w:rPr>
          <w:b/>
          <w:bCs/>
          <w:color w:val="242424"/>
        </w:rPr>
        <w:t>– NO. M-2</w:t>
      </w:r>
      <w:r w:rsidR="00D90E04">
        <w:rPr>
          <w:b/>
          <w:bCs/>
          <w:color w:val="242424"/>
        </w:rPr>
        <w:t>5</w:t>
      </w:r>
      <w:r w:rsidR="000C3440">
        <w:rPr>
          <w:b/>
          <w:bCs/>
          <w:color w:val="242424"/>
        </w:rPr>
        <w:t>-</w:t>
      </w:r>
      <w:r w:rsidR="00D90E04">
        <w:rPr>
          <w:b/>
          <w:bCs/>
          <w:color w:val="242424"/>
        </w:rPr>
        <w:t>88</w:t>
      </w:r>
      <w:r w:rsidR="00D90E04" w:rsidRPr="00FC576D">
        <w:rPr>
          <w:b/>
          <w:bCs/>
          <w:color w:val="242424"/>
        </w:rPr>
        <w:t xml:space="preserve"> – BY:  COUNCILMEMBER </w:t>
      </w:r>
      <w:r w:rsidR="00D90E04">
        <w:rPr>
          <w:b/>
          <w:bCs/>
          <w:color w:val="242424"/>
        </w:rPr>
        <w:t>KING</w:t>
      </w:r>
    </w:p>
    <w:p w14:paraId="073A4F74" w14:textId="77777777" w:rsidR="00D90E04" w:rsidRPr="00FC576D" w:rsidRDefault="00D90E04" w:rsidP="00D90E04">
      <w:pPr>
        <w:pStyle w:val="xmsonormal"/>
        <w:shd w:val="clear" w:color="auto" w:fill="FFFFFF"/>
        <w:spacing w:before="0" w:beforeAutospacing="0" w:after="0" w:afterAutospacing="0"/>
        <w:rPr>
          <w:b/>
          <w:bCs/>
          <w:color w:val="242424"/>
        </w:rPr>
      </w:pPr>
    </w:p>
    <w:p w14:paraId="6306CF0F" w14:textId="77777777" w:rsidR="00D90E04" w:rsidRPr="00FC576D" w:rsidRDefault="00D90E04" w:rsidP="00D90E04">
      <w:pPr>
        <w:pStyle w:val="xmsonormal"/>
        <w:shd w:val="clear" w:color="auto" w:fill="FFFFFF"/>
        <w:spacing w:before="0" w:beforeAutospacing="0" w:after="0" w:afterAutospacing="0"/>
        <w:ind w:left="720"/>
        <w:rPr>
          <w:b/>
          <w:bCs/>
          <w:color w:val="242424"/>
        </w:rPr>
      </w:pPr>
      <w:r w:rsidRPr="00FC576D">
        <w:rPr>
          <w:b/>
          <w:bCs/>
          <w:color w:val="242424"/>
        </w:rPr>
        <w:t>Brief:</w:t>
      </w:r>
    </w:p>
    <w:p w14:paraId="17426774" w14:textId="4C2691AA" w:rsidR="00D90E04" w:rsidRDefault="00D90E04" w:rsidP="00D90E0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JONATHAN BRUCE</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146</w:t>
      </w:r>
      <w:r>
        <w:rPr>
          <w:rFonts w:ascii="Times New Roman" w:hAnsi="Times New Roman" w:cs="Times New Roman"/>
          <w:color w:val="242424"/>
          <w:sz w:val="24"/>
          <w:szCs w:val="24"/>
        </w:rPr>
        <w:t xml:space="preserve"> and bearing </w:t>
      </w:r>
    </w:p>
    <w:p w14:paraId="698785A2" w14:textId="77777777" w:rsidR="00D90E04" w:rsidRPr="00FC576D" w:rsidRDefault="00D90E04" w:rsidP="00D90E0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822 Homer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0F1E9669" w14:textId="77777777" w:rsidR="00D90E04" w:rsidRPr="00FC576D" w:rsidRDefault="00D90E04" w:rsidP="00D90E04">
      <w:pPr>
        <w:pStyle w:val="xmsonormal"/>
        <w:shd w:val="clear" w:color="auto" w:fill="FFFFFF"/>
        <w:spacing w:before="0" w:beforeAutospacing="0" w:after="0" w:afterAutospacing="0"/>
        <w:ind w:left="720"/>
        <w:rPr>
          <w:b/>
          <w:bCs/>
          <w:color w:val="242424"/>
        </w:rPr>
      </w:pPr>
    </w:p>
    <w:p w14:paraId="237CE59B" w14:textId="77777777" w:rsidR="00D90E04" w:rsidRPr="009935FD" w:rsidRDefault="00D90E04" w:rsidP="00D90E04">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9812C46" w14:textId="77777777" w:rsidR="00D90E04" w:rsidRPr="00D75088" w:rsidRDefault="00D90E04" w:rsidP="00D90E04">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69D85560" w14:textId="3B2D6FBE" w:rsidR="00E43D2B" w:rsidRPr="00B62554" w:rsidRDefault="00E43D2B" w:rsidP="00E43D2B">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B62554">
        <w:rPr>
          <w:rFonts w:ascii="Times New Roman" w:eastAsia="Courier New" w:hAnsi="Times New Roman" w:cs="Times New Roman"/>
          <w:b/>
          <w:bCs/>
          <w:color w:val="000000"/>
        </w:rPr>
        <w:t xml:space="preserve">(Technical correction </w:t>
      </w:r>
      <w:r>
        <w:rPr>
          <w:rFonts w:ascii="Times New Roman" w:eastAsia="Courier New" w:hAnsi="Times New Roman" w:cs="Times New Roman"/>
          <w:b/>
          <w:bCs/>
          <w:color w:val="000000"/>
        </w:rPr>
        <w:t xml:space="preserve">may be </w:t>
      </w:r>
      <w:r w:rsidRPr="00B62554">
        <w:rPr>
          <w:rFonts w:ascii="Times New Roman" w:eastAsia="Courier New" w:hAnsi="Times New Roman" w:cs="Times New Roman"/>
          <w:b/>
          <w:bCs/>
          <w:color w:val="000000"/>
        </w:rPr>
        <w:t>needed).</w:t>
      </w:r>
    </w:p>
    <w:p w14:paraId="3634FE04" w14:textId="77777777" w:rsidR="003E43B4" w:rsidRDefault="003E43B4" w:rsidP="00D90E04">
      <w:pPr>
        <w:pStyle w:val="xmsonormal"/>
        <w:shd w:val="clear" w:color="auto" w:fill="FFFFFF"/>
        <w:spacing w:before="0" w:beforeAutospacing="0" w:after="0" w:afterAutospacing="0"/>
        <w:ind w:firstLine="720"/>
        <w:jc w:val="both"/>
        <w:rPr>
          <w:b/>
          <w:bCs/>
          <w:color w:val="242424"/>
          <w:sz w:val="22"/>
          <w:szCs w:val="22"/>
        </w:rPr>
      </w:pPr>
    </w:p>
    <w:p w14:paraId="1D5C98DF" w14:textId="77777777" w:rsidR="003E43B4" w:rsidRDefault="003E43B4" w:rsidP="00D90E04">
      <w:pPr>
        <w:pStyle w:val="xmsonormal"/>
        <w:shd w:val="clear" w:color="auto" w:fill="FFFFFF"/>
        <w:spacing w:before="0" w:beforeAutospacing="0" w:after="0" w:afterAutospacing="0"/>
        <w:ind w:firstLine="720"/>
        <w:jc w:val="both"/>
        <w:rPr>
          <w:b/>
          <w:bCs/>
          <w:color w:val="242424"/>
          <w:sz w:val="22"/>
          <w:szCs w:val="22"/>
        </w:rPr>
      </w:pPr>
    </w:p>
    <w:p w14:paraId="243560D3" w14:textId="0C2F3EED" w:rsidR="00924B32" w:rsidRPr="00185D09" w:rsidRDefault="00924B32" w:rsidP="00AA6F87">
      <w:pPr>
        <w:pStyle w:val="AgendaItem"/>
      </w:pPr>
      <w:r w:rsidRPr="00185D09">
        <w:t>NSTR SPECIAL EXCEPTION NO. 1</w:t>
      </w:r>
      <w:r>
        <w:t>5</w:t>
      </w:r>
      <w:r w:rsidRPr="00185D09">
        <w:t>/</w:t>
      </w:r>
      <w:r>
        <w:t>24</w:t>
      </w:r>
      <w:r w:rsidRPr="00185D09">
        <w:t xml:space="preserve"> – </w:t>
      </w:r>
      <w:r>
        <w:t>ERROLL E. AUDRICT, JR.</w:t>
      </w:r>
    </w:p>
    <w:p w14:paraId="2ED03487" w14:textId="77777777" w:rsidR="00924B32" w:rsidRPr="00185D09" w:rsidRDefault="00924B32" w:rsidP="00924B32">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047BE987" w14:textId="77777777" w:rsidR="00924B32" w:rsidRPr="008A26C2" w:rsidRDefault="00924B32" w:rsidP="00924B32">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A26C2">
        <w:rPr>
          <w:rFonts w:ascii="Times New Roman" w:hAnsi="Times New Roman" w:cs="Times New Roman"/>
          <w:b/>
          <w:bCs/>
          <w:sz w:val="24"/>
          <w:szCs w:val="24"/>
        </w:rPr>
        <w:t>Brief:</w:t>
      </w:r>
    </w:p>
    <w:p w14:paraId="20BA824A" w14:textId="77777777" w:rsidR="00924B32" w:rsidRPr="008A26C2" w:rsidRDefault="00924B32" w:rsidP="00924B32">
      <w:pPr>
        <w:spacing w:after="0" w:line="240" w:lineRule="auto"/>
        <w:ind w:left="720" w:right="720"/>
        <w:jc w:val="both"/>
        <w:rPr>
          <w:rFonts w:ascii="Times New Roman" w:hAnsi="Times New Roman" w:cs="Times New Roman"/>
          <w:sz w:val="24"/>
          <w:szCs w:val="24"/>
        </w:rPr>
      </w:pPr>
      <w:r w:rsidRPr="008A26C2">
        <w:rPr>
          <w:rFonts w:ascii="Times New Roman" w:hAnsi="Times New Roman" w:cs="Times New Roman"/>
          <w:sz w:val="24"/>
          <w:szCs w:val="24"/>
        </w:rPr>
        <w:t xml:space="preserve">Requesting a Non-Commercial Short Term Rental special exception for a property located at </w:t>
      </w:r>
      <w:r w:rsidRPr="008A26C2">
        <w:rPr>
          <w:rFonts w:ascii="Times New Roman" w:hAnsi="Times New Roman" w:cs="Times New Roman"/>
          <w:b/>
          <w:bCs/>
          <w:sz w:val="24"/>
          <w:szCs w:val="24"/>
        </w:rPr>
        <w:t xml:space="preserve">1925 Iberville Street </w:t>
      </w:r>
      <w:r w:rsidRPr="008A26C2">
        <w:rPr>
          <w:rFonts w:ascii="Times New Roman" w:hAnsi="Times New Roman" w:cs="Times New Roman"/>
          <w:sz w:val="24"/>
          <w:szCs w:val="24"/>
        </w:rPr>
        <w:t xml:space="preserve">on </w:t>
      </w:r>
      <w:r w:rsidRPr="008A26C2">
        <w:rPr>
          <w:rFonts w:ascii="Times New Roman" w:hAnsi="Times New Roman" w:cs="Times New Roman"/>
          <w:b/>
          <w:bCs/>
          <w:sz w:val="24"/>
          <w:szCs w:val="24"/>
        </w:rPr>
        <w:t>Square 244</w:t>
      </w:r>
      <w:r w:rsidRPr="008A26C2">
        <w:rPr>
          <w:rFonts w:ascii="Times New Roman" w:hAnsi="Times New Roman" w:cs="Times New Roman"/>
          <w:sz w:val="24"/>
          <w:szCs w:val="24"/>
        </w:rPr>
        <w:t xml:space="preserve">.  The City Planning Commission staff recommended </w:t>
      </w:r>
      <w:r w:rsidRPr="000C3440">
        <w:rPr>
          <w:rFonts w:ascii="Times New Roman" w:hAnsi="Times New Roman" w:cs="Times New Roman"/>
          <w:b/>
          <w:bCs/>
          <w:sz w:val="24"/>
          <w:szCs w:val="24"/>
        </w:rPr>
        <w:t>DENIAL</w:t>
      </w:r>
      <w:r w:rsidRPr="008A26C2">
        <w:rPr>
          <w:rFonts w:ascii="Times New Roman" w:hAnsi="Times New Roman" w:cs="Times New Roman"/>
          <w:sz w:val="24"/>
          <w:szCs w:val="24"/>
        </w:rPr>
        <w:t>.</w:t>
      </w:r>
    </w:p>
    <w:p w14:paraId="2E2504BC" w14:textId="77777777" w:rsidR="00924B32" w:rsidRPr="00185D09" w:rsidRDefault="00924B32" w:rsidP="00924B32">
      <w:pPr>
        <w:pStyle w:val="xmsonormal"/>
        <w:shd w:val="clear" w:color="auto" w:fill="FFFFFF"/>
        <w:spacing w:before="0" w:beforeAutospacing="0" w:after="0" w:afterAutospacing="0"/>
        <w:jc w:val="both"/>
        <w:rPr>
          <w:b/>
          <w:bCs/>
          <w:color w:val="242424"/>
        </w:rPr>
      </w:pPr>
    </w:p>
    <w:p w14:paraId="5D336E72" w14:textId="77777777" w:rsidR="00924B32" w:rsidRPr="006C7C64" w:rsidRDefault="00924B32" w:rsidP="00924B32">
      <w:pPr>
        <w:pStyle w:val="xmsonormal"/>
        <w:shd w:val="clear" w:color="auto" w:fill="FFFFFF"/>
        <w:spacing w:before="0" w:beforeAutospacing="0" w:after="0" w:afterAutospacing="0"/>
        <w:ind w:firstLine="720"/>
        <w:jc w:val="both"/>
        <w:rPr>
          <w:b/>
          <w:bCs/>
          <w:color w:val="242424"/>
        </w:rPr>
      </w:pPr>
      <w:r w:rsidRPr="006C7C64">
        <w:rPr>
          <w:b/>
          <w:bCs/>
          <w:color w:val="242424"/>
        </w:rPr>
        <w:t>Annotation:</w:t>
      </w:r>
    </w:p>
    <w:p w14:paraId="1920F690" w14:textId="77777777" w:rsidR="00924B32" w:rsidRPr="006C7C64" w:rsidRDefault="00924B32" w:rsidP="00924B32">
      <w:pPr>
        <w:pStyle w:val="xmsonormal"/>
        <w:shd w:val="clear" w:color="auto" w:fill="FFFFFF"/>
        <w:spacing w:before="0" w:beforeAutospacing="0" w:after="0" w:afterAutospacing="0"/>
        <w:ind w:firstLine="720"/>
        <w:jc w:val="both"/>
        <w:rPr>
          <w:b/>
          <w:bCs/>
          <w:color w:val="242424"/>
          <w:sz w:val="22"/>
          <w:szCs w:val="22"/>
        </w:rPr>
      </w:pPr>
      <w:r w:rsidRPr="006C7C64">
        <w:rPr>
          <w:b/>
          <w:bCs/>
          <w:color w:val="242424"/>
          <w:sz w:val="22"/>
          <w:szCs w:val="22"/>
        </w:rPr>
        <w:t>(Cm. Harris, District B, Deadline for Council action 2/3/25).</w:t>
      </w:r>
    </w:p>
    <w:p w14:paraId="209FC26A" w14:textId="3BD9565F" w:rsidR="00924B32" w:rsidRPr="006C7C64" w:rsidRDefault="006C7C64" w:rsidP="00924B32">
      <w:pPr>
        <w:pStyle w:val="xmsonormal"/>
        <w:shd w:val="clear" w:color="auto" w:fill="FFFFFF"/>
        <w:spacing w:before="0" w:beforeAutospacing="0" w:after="0" w:afterAutospacing="0"/>
        <w:ind w:firstLine="720"/>
        <w:jc w:val="both"/>
        <w:rPr>
          <w:b/>
          <w:bCs/>
          <w:color w:val="242424"/>
        </w:rPr>
      </w:pPr>
      <w:r w:rsidRPr="006C7C64">
        <w:rPr>
          <w:b/>
          <w:bCs/>
          <w:color w:val="242424"/>
        </w:rPr>
        <w:t xml:space="preserve">PAST </w:t>
      </w:r>
      <w:r w:rsidR="00924B32" w:rsidRPr="006C7C64">
        <w:rPr>
          <w:b/>
          <w:bCs/>
          <w:color w:val="242424"/>
        </w:rPr>
        <w:t>DEADLINE.</w:t>
      </w:r>
    </w:p>
    <w:p w14:paraId="2A5DB46C" w14:textId="31E2EF2F" w:rsidR="00CE568D" w:rsidRDefault="00CE568D" w:rsidP="00AA6F87">
      <w:pPr>
        <w:pStyle w:val="AgendaItem"/>
      </w:pPr>
      <w:r>
        <w:lastRenderedPageBreak/>
        <w:t>LEGISLATIVE GROUPING</w:t>
      </w:r>
    </w:p>
    <w:p w14:paraId="7F689A97" w14:textId="77777777" w:rsidR="00CE568D" w:rsidRDefault="00CE568D" w:rsidP="00AA6F87">
      <w:pPr>
        <w:pStyle w:val="AgendaItem"/>
        <w:numPr>
          <w:ilvl w:val="0"/>
          <w:numId w:val="0"/>
        </w:numPr>
        <w:ind w:left="720"/>
      </w:pPr>
    </w:p>
    <w:p w14:paraId="70A04D91" w14:textId="4943108B" w:rsidR="00924B32" w:rsidRPr="001A1FCF" w:rsidRDefault="00327D5C" w:rsidP="00327D5C">
      <w:pPr>
        <w:pStyle w:val="AgendaItem"/>
        <w:numPr>
          <w:ilvl w:val="0"/>
          <w:numId w:val="0"/>
        </w:numPr>
        <w:ind w:left="720" w:hanging="720"/>
      </w:pPr>
      <w:r>
        <w:t>a.</w:t>
      </w:r>
      <w:r>
        <w:tab/>
      </w:r>
      <w:r w:rsidR="00924B32" w:rsidRPr="001A1FCF">
        <w:t>NSTR SPECIAL EXCEPTION NO. 18/24 – EMILE J. FISHER</w:t>
      </w:r>
    </w:p>
    <w:p w14:paraId="50CCAABC" w14:textId="77777777" w:rsidR="00924B32" w:rsidRPr="001C4D54" w:rsidRDefault="00924B32" w:rsidP="00924B32">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56BEE043" w14:textId="77777777" w:rsidR="00924B32" w:rsidRPr="001C4D54" w:rsidRDefault="00924B32" w:rsidP="00924B32">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4382139B" w14:textId="77777777" w:rsidR="00CE568D" w:rsidRDefault="00924B32" w:rsidP="00924B32">
      <w:pPr>
        <w:spacing w:after="0" w:line="240" w:lineRule="auto"/>
        <w:ind w:left="720" w:right="-36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p>
    <w:p w14:paraId="73AE4EBE" w14:textId="6D968BE7" w:rsidR="00924B32" w:rsidRPr="001C4D54" w:rsidRDefault="00924B32" w:rsidP="00924B32">
      <w:pPr>
        <w:spacing w:after="0" w:line="240" w:lineRule="auto"/>
        <w:ind w:left="720" w:right="-360"/>
        <w:jc w:val="both"/>
        <w:rPr>
          <w:rFonts w:ascii="Times New Roman" w:hAnsi="Times New Roman" w:cs="Times New Roman"/>
          <w:sz w:val="24"/>
          <w:szCs w:val="24"/>
        </w:rPr>
      </w:pPr>
      <w:r>
        <w:rPr>
          <w:rFonts w:ascii="Times New Roman" w:hAnsi="Times New Roman" w:cs="Times New Roman"/>
          <w:b/>
          <w:bCs/>
          <w:sz w:val="24"/>
          <w:szCs w:val="24"/>
        </w:rPr>
        <w:t xml:space="preserve">4916 Lafaye St.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49</w:t>
      </w:r>
      <w:r w:rsidRPr="001C4D54">
        <w:rPr>
          <w:rFonts w:ascii="Times New Roman" w:hAnsi="Times New Roman" w:cs="Times New Roman"/>
          <w:sz w:val="24"/>
          <w:szCs w:val="24"/>
        </w:rPr>
        <w:t xml:space="preserve">.  The City Planning Commission staff recommended </w:t>
      </w:r>
      <w:r w:rsidRPr="00CE568D">
        <w:rPr>
          <w:rFonts w:ascii="Times New Roman" w:hAnsi="Times New Roman" w:cs="Times New Roman"/>
          <w:b/>
          <w:bCs/>
          <w:sz w:val="24"/>
          <w:szCs w:val="24"/>
        </w:rPr>
        <w:t>DENIAL</w:t>
      </w:r>
      <w:r w:rsidRPr="001C4D54">
        <w:rPr>
          <w:rFonts w:ascii="Times New Roman" w:hAnsi="Times New Roman" w:cs="Times New Roman"/>
          <w:sz w:val="24"/>
          <w:szCs w:val="24"/>
        </w:rPr>
        <w:t>.</w:t>
      </w:r>
    </w:p>
    <w:p w14:paraId="010FB827" w14:textId="77777777" w:rsidR="00924B32" w:rsidRPr="001C4D54" w:rsidRDefault="00924B32" w:rsidP="00924B32">
      <w:pPr>
        <w:pStyle w:val="xmsonormal"/>
        <w:shd w:val="clear" w:color="auto" w:fill="FFFFFF"/>
        <w:spacing w:before="0" w:beforeAutospacing="0" w:after="0" w:afterAutospacing="0"/>
        <w:jc w:val="both"/>
        <w:rPr>
          <w:b/>
          <w:bCs/>
          <w:color w:val="242424"/>
        </w:rPr>
      </w:pPr>
    </w:p>
    <w:p w14:paraId="53185DA6" w14:textId="77777777" w:rsidR="00924B32" w:rsidRPr="006C7C64" w:rsidRDefault="00924B32" w:rsidP="00924B32">
      <w:pPr>
        <w:pStyle w:val="xmsonormal"/>
        <w:shd w:val="clear" w:color="auto" w:fill="FFFFFF"/>
        <w:spacing w:before="0" w:beforeAutospacing="0" w:after="0" w:afterAutospacing="0"/>
        <w:ind w:firstLine="720"/>
        <w:jc w:val="both"/>
        <w:rPr>
          <w:b/>
          <w:bCs/>
          <w:color w:val="242424"/>
        </w:rPr>
      </w:pPr>
      <w:r w:rsidRPr="006C7C64">
        <w:rPr>
          <w:b/>
          <w:bCs/>
          <w:color w:val="242424"/>
        </w:rPr>
        <w:t>Annotation:</w:t>
      </w:r>
    </w:p>
    <w:p w14:paraId="68CD8CF5" w14:textId="77777777" w:rsidR="00924B32" w:rsidRDefault="00924B32" w:rsidP="00924B32">
      <w:pPr>
        <w:pStyle w:val="xmsonormal"/>
        <w:shd w:val="clear" w:color="auto" w:fill="FFFFFF"/>
        <w:spacing w:before="0" w:beforeAutospacing="0" w:after="0" w:afterAutospacing="0"/>
        <w:ind w:firstLine="720"/>
        <w:jc w:val="both"/>
        <w:rPr>
          <w:b/>
          <w:bCs/>
          <w:color w:val="242424"/>
          <w:sz w:val="22"/>
          <w:szCs w:val="22"/>
        </w:rPr>
      </w:pPr>
      <w:r w:rsidRPr="006C7C64">
        <w:rPr>
          <w:b/>
          <w:bCs/>
          <w:color w:val="242424"/>
          <w:sz w:val="22"/>
          <w:szCs w:val="22"/>
        </w:rPr>
        <w:t xml:space="preserve">(Cm. Green, District D, Deadline </w:t>
      </w:r>
      <w:r w:rsidRPr="006C7C64">
        <w:rPr>
          <w:b/>
          <w:bCs/>
          <w:sz w:val="22"/>
          <w:szCs w:val="22"/>
        </w:rPr>
        <w:t xml:space="preserve">for Council action </w:t>
      </w:r>
      <w:r w:rsidRPr="006C7C64">
        <w:rPr>
          <w:b/>
          <w:bCs/>
          <w:color w:val="242424"/>
          <w:sz w:val="22"/>
          <w:szCs w:val="22"/>
        </w:rPr>
        <w:t>2/17/25).</w:t>
      </w:r>
    </w:p>
    <w:p w14:paraId="556BB774" w14:textId="745C6C51" w:rsidR="006C7C64" w:rsidRPr="006C7C64" w:rsidRDefault="006C7C64" w:rsidP="00924B32">
      <w:pPr>
        <w:pStyle w:val="xmsonormal"/>
        <w:shd w:val="clear" w:color="auto" w:fill="FFFFFF"/>
        <w:spacing w:before="0" w:beforeAutospacing="0" w:after="0" w:afterAutospacing="0"/>
        <w:ind w:firstLine="720"/>
        <w:jc w:val="both"/>
        <w:rPr>
          <w:b/>
          <w:bCs/>
          <w:color w:val="242424"/>
        </w:rPr>
      </w:pPr>
      <w:r w:rsidRPr="006C7C64">
        <w:rPr>
          <w:b/>
          <w:bCs/>
          <w:color w:val="242424"/>
        </w:rPr>
        <w:t>ON DEADLINE</w:t>
      </w:r>
      <w:r>
        <w:rPr>
          <w:b/>
          <w:bCs/>
          <w:color w:val="242424"/>
        </w:rPr>
        <w:t>.</w:t>
      </w:r>
    </w:p>
    <w:p w14:paraId="564C8C07" w14:textId="57B9220F" w:rsidR="00924B32" w:rsidRPr="00B62285" w:rsidRDefault="00924B32" w:rsidP="00F93A3F">
      <w:pPr>
        <w:pStyle w:val="xmsonormal"/>
        <w:shd w:val="clear" w:color="auto" w:fill="FFFFFF"/>
        <w:spacing w:before="0" w:beforeAutospacing="0" w:after="0" w:afterAutospacing="0"/>
        <w:ind w:firstLine="720"/>
        <w:jc w:val="both"/>
        <w:rPr>
          <w:b/>
          <w:bCs/>
          <w:color w:val="242424"/>
          <w:sz w:val="22"/>
          <w:szCs w:val="22"/>
        </w:rPr>
      </w:pPr>
    </w:p>
    <w:p w14:paraId="067BAF6A" w14:textId="77777777" w:rsidR="00CE568D" w:rsidRPr="00B62285" w:rsidRDefault="00CE568D" w:rsidP="00CE568D">
      <w:pPr>
        <w:pStyle w:val="xmsonormal"/>
        <w:shd w:val="clear" w:color="auto" w:fill="FFFFFF"/>
        <w:spacing w:before="0" w:beforeAutospacing="0" w:after="0" w:afterAutospacing="0"/>
        <w:ind w:firstLine="720"/>
        <w:jc w:val="both"/>
        <w:rPr>
          <w:b/>
          <w:bCs/>
          <w:color w:val="242424"/>
          <w:sz w:val="22"/>
          <w:szCs w:val="22"/>
        </w:rPr>
      </w:pPr>
    </w:p>
    <w:p w14:paraId="52052A8E" w14:textId="60AFC061" w:rsidR="00CE568D" w:rsidRPr="00FC576D" w:rsidRDefault="00CE568D" w:rsidP="00CE568D">
      <w:pPr>
        <w:pStyle w:val="xmsonormal"/>
        <w:shd w:val="clear" w:color="auto" w:fill="FFFFFF"/>
        <w:spacing w:before="0" w:beforeAutospacing="0" w:after="0" w:afterAutospacing="0"/>
        <w:rPr>
          <w:b/>
          <w:bCs/>
          <w:color w:val="242424"/>
        </w:rPr>
      </w:pPr>
      <w:r>
        <w:rPr>
          <w:b/>
          <w:bCs/>
          <w:color w:val="242424"/>
        </w:rPr>
        <w:t>b.</w:t>
      </w:r>
      <w:r>
        <w:rPr>
          <w:b/>
          <w:bCs/>
          <w:color w:val="242424"/>
        </w:rPr>
        <w:tab/>
      </w:r>
      <w:r w:rsidRPr="00FC576D">
        <w:rPr>
          <w:b/>
          <w:bCs/>
          <w:color w:val="242424"/>
        </w:rPr>
        <w:t>MOTION</w:t>
      </w:r>
      <w:r w:rsidRPr="00955720">
        <w:rPr>
          <w:b/>
          <w:bCs/>
        </w:rPr>
        <w:t xml:space="preserve"> </w:t>
      </w:r>
      <w:r w:rsidRPr="00FC576D">
        <w:rPr>
          <w:b/>
          <w:bCs/>
          <w:color w:val="242424"/>
        </w:rPr>
        <w:t>– NO. M-2</w:t>
      </w:r>
      <w:r>
        <w:rPr>
          <w:b/>
          <w:bCs/>
          <w:color w:val="242424"/>
        </w:rPr>
        <w:t>5-102</w:t>
      </w:r>
      <w:r w:rsidRPr="00FC576D">
        <w:rPr>
          <w:b/>
          <w:bCs/>
          <w:color w:val="242424"/>
        </w:rPr>
        <w:t xml:space="preserve"> – BY:  COUNCILMEMBER </w:t>
      </w:r>
      <w:r>
        <w:rPr>
          <w:b/>
          <w:bCs/>
          <w:color w:val="242424"/>
        </w:rPr>
        <w:t>GREEN</w:t>
      </w:r>
    </w:p>
    <w:p w14:paraId="2B3E7A81" w14:textId="77777777" w:rsidR="00CE568D" w:rsidRPr="00FC576D" w:rsidRDefault="00CE568D" w:rsidP="00CE568D">
      <w:pPr>
        <w:pStyle w:val="xmsonormal"/>
        <w:shd w:val="clear" w:color="auto" w:fill="FFFFFF"/>
        <w:spacing w:before="0" w:beforeAutospacing="0" w:after="0" w:afterAutospacing="0"/>
        <w:rPr>
          <w:b/>
          <w:bCs/>
          <w:color w:val="242424"/>
        </w:rPr>
      </w:pPr>
    </w:p>
    <w:p w14:paraId="16EE7671" w14:textId="77777777" w:rsidR="00CE568D" w:rsidRPr="00FC576D" w:rsidRDefault="00CE568D" w:rsidP="00CE568D">
      <w:pPr>
        <w:pStyle w:val="xmsonormal"/>
        <w:shd w:val="clear" w:color="auto" w:fill="FFFFFF"/>
        <w:spacing w:before="0" w:beforeAutospacing="0" w:after="0" w:afterAutospacing="0"/>
        <w:ind w:left="720"/>
        <w:rPr>
          <w:b/>
          <w:bCs/>
          <w:color w:val="242424"/>
        </w:rPr>
      </w:pPr>
      <w:r w:rsidRPr="00FC576D">
        <w:rPr>
          <w:b/>
          <w:bCs/>
          <w:color w:val="242424"/>
        </w:rPr>
        <w:t>Brief:</w:t>
      </w:r>
    </w:p>
    <w:p w14:paraId="677E2677" w14:textId="77777777" w:rsidR="00CE568D" w:rsidRDefault="00CE568D" w:rsidP="00CE568D">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EMILE J. FISHER</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49</w:t>
      </w:r>
      <w:r>
        <w:rPr>
          <w:rFonts w:ascii="Times New Roman" w:hAnsi="Times New Roman" w:cs="Times New Roman"/>
          <w:color w:val="242424"/>
          <w:sz w:val="24"/>
          <w:szCs w:val="24"/>
        </w:rPr>
        <w:t xml:space="preserve"> and bearing </w:t>
      </w:r>
    </w:p>
    <w:p w14:paraId="72B9D32E" w14:textId="6CB06BB4" w:rsidR="00CE568D" w:rsidRPr="00FC576D" w:rsidRDefault="00CE568D" w:rsidP="00CE568D">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49</w:t>
      </w:r>
      <w:r w:rsidR="00EE10A4">
        <w:rPr>
          <w:rFonts w:ascii="Times New Roman" w:hAnsi="Times New Roman" w:cs="Times New Roman"/>
          <w:b/>
          <w:bCs/>
          <w:sz w:val="24"/>
          <w:szCs w:val="24"/>
        </w:rPr>
        <w:t>16</w:t>
      </w:r>
      <w:r>
        <w:rPr>
          <w:rFonts w:ascii="Times New Roman" w:hAnsi="Times New Roman" w:cs="Times New Roman"/>
          <w:b/>
          <w:bCs/>
          <w:sz w:val="24"/>
          <w:szCs w:val="24"/>
        </w:rPr>
        <w:t xml:space="preserve"> </w:t>
      </w:r>
      <w:r w:rsidR="00EE10A4">
        <w:rPr>
          <w:rFonts w:ascii="Times New Roman" w:hAnsi="Times New Roman" w:cs="Times New Roman"/>
          <w:b/>
          <w:bCs/>
          <w:sz w:val="24"/>
          <w:szCs w:val="24"/>
        </w:rPr>
        <w:t xml:space="preserve">Lafaye </w:t>
      </w:r>
      <w:r>
        <w:rPr>
          <w:rFonts w:ascii="Times New Roman" w:hAnsi="Times New Roman" w:cs="Times New Roman"/>
          <w:b/>
          <w:bCs/>
          <w:sz w:val="24"/>
          <w:szCs w:val="24"/>
        </w:rPr>
        <w:t xml:space="preserve">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5DE77356" w14:textId="77777777" w:rsidR="00CE568D" w:rsidRPr="00FC576D" w:rsidRDefault="00CE568D" w:rsidP="00CE568D">
      <w:pPr>
        <w:pStyle w:val="xmsonormal"/>
        <w:shd w:val="clear" w:color="auto" w:fill="FFFFFF"/>
        <w:spacing w:before="0" w:beforeAutospacing="0" w:after="0" w:afterAutospacing="0"/>
        <w:ind w:left="720"/>
        <w:rPr>
          <w:b/>
          <w:bCs/>
          <w:color w:val="242424"/>
        </w:rPr>
      </w:pPr>
    </w:p>
    <w:p w14:paraId="13408C2D" w14:textId="77777777" w:rsidR="00CE568D" w:rsidRPr="009935FD" w:rsidRDefault="00CE568D" w:rsidP="00CE568D">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2E4E5D56" w14:textId="77777777" w:rsidR="00CE568D" w:rsidRPr="00D75088" w:rsidRDefault="00CE568D" w:rsidP="00CE568D">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054498EE" w14:textId="77777777" w:rsidR="00C90A2E" w:rsidRDefault="00C90A2E" w:rsidP="00C90A2E">
      <w:pPr>
        <w:pStyle w:val="xmsonormal"/>
        <w:shd w:val="clear" w:color="auto" w:fill="FFFFFF"/>
        <w:spacing w:before="0" w:beforeAutospacing="0" w:after="0" w:afterAutospacing="0"/>
        <w:rPr>
          <w:b/>
          <w:bCs/>
          <w:color w:val="242424"/>
        </w:rPr>
      </w:pPr>
    </w:p>
    <w:p w14:paraId="5B196D89" w14:textId="77777777" w:rsidR="00C90A2E" w:rsidRDefault="00C90A2E" w:rsidP="00C90A2E">
      <w:pPr>
        <w:pStyle w:val="xmsonormal"/>
        <w:shd w:val="clear" w:color="auto" w:fill="FFFFFF"/>
        <w:spacing w:before="0" w:beforeAutospacing="0" w:after="0" w:afterAutospacing="0"/>
        <w:rPr>
          <w:b/>
          <w:bCs/>
          <w:color w:val="242424"/>
        </w:rPr>
      </w:pPr>
    </w:p>
    <w:p w14:paraId="6F0320D8" w14:textId="001C0837" w:rsidR="00C90A2E" w:rsidRPr="00FC576D" w:rsidRDefault="00C90A2E" w:rsidP="00C90A2E">
      <w:pPr>
        <w:pStyle w:val="xmsonormal"/>
        <w:shd w:val="clear" w:color="auto" w:fill="FFFFFF"/>
        <w:spacing w:before="0" w:beforeAutospacing="0" w:after="0" w:afterAutospacing="0"/>
        <w:rPr>
          <w:b/>
          <w:bCs/>
          <w:color w:val="242424"/>
        </w:rPr>
      </w:pPr>
      <w:r>
        <w:rPr>
          <w:b/>
          <w:bCs/>
          <w:color w:val="242424"/>
        </w:rPr>
        <w:t>c.</w:t>
      </w:r>
      <w:r>
        <w:rPr>
          <w:b/>
          <w:bCs/>
          <w:color w:val="242424"/>
        </w:rPr>
        <w:tab/>
      </w:r>
      <w:r w:rsidRPr="00FC576D">
        <w:rPr>
          <w:b/>
          <w:bCs/>
          <w:color w:val="242424"/>
        </w:rPr>
        <w:t>MOTION</w:t>
      </w:r>
      <w:r w:rsidRPr="00955720">
        <w:rPr>
          <w:b/>
          <w:bCs/>
        </w:rPr>
        <w:t xml:space="preserve"> </w:t>
      </w:r>
      <w:r w:rsidRPr="00FC576D">
        <w:rPr>
          <w:b/>
          <w:bCs/>
          <w:color w:val="242424"/>
        </w:rPr>
        <w:t>– NO. M-2</w:t>
      </w:r>
      <w:r>
        <w:rPr>
          <w:b/>
          <w:bCs/>
          <w:color w:val="242424"/>
        </w:rPr>
        <w:t>5-103</w:t>
      </w:r>
      <w:r w:rsidRPr="00FC576D">
        <w:rPr>
          <w:b/>
          <w:bCs/>
          <w:color w:val="242424"/>
        </w:rPr>
        <w:t xml:space="preserve"> – BY:  COUNCILMEMBER </w:t>
      </w:r>
      <w:r>
        <w:rPr>
          <w:b/>
          <w:bCs/>
          <w:color w:val="242424"/>
        </w:rPr>
        <w:t>GREEN</w:t>
      </w:r>
    </w:p>
    <w:p w14:paraId="660FE6FE" w14:textId="77777777" w:rsidR="00C90A2E" w:rsidRPr="00FC576D" w:rsidRDefault="00C90A2E" w:rsidP="00C90A2E">
      <w:pPr>
        <w:pStyle w:val="xmsonormal"/>
        <w:shd w:val="clear" w:color="auto" w:fill="FFFFFF"/>
        <w:spacing w:before="0" w:beforeAutospacing="0" w:after="0" w:afterAutospacing="0"/>
        <w:rPr>
          <w:b/>
          <w:bCs/>
          <w:color w:val="242424"/>
        </w:rPr>
      </w:pPr>
    </w:p>
    <w:p w14:paraId="0B1D871A" w14:textId="77777777" w:rsidR="00C90A2E" w:rsidRPr="00FC576D" w:rsidRDefault="00C90A2E" w:rsidP="00C90A2E">
      <w:pPr>
        <w:pStyle w:val="xmsonormal"/>
        <w:shd w:val="clear" w:color="auto" w:fill="FFFFFF"/>
        <w:spacing w:before="0" w:beforeAutospacing="0" w:after="0" w:afterAutospacing="0"/>
        <w:ind w:left="720"/>
        <w:rPr>
          <w:b/>
          <w:bCs/>
          <w:color w:val="242424"/>
        </w:rPr>
      </w:pPr>
      <w:r w:rsidRPr="00FC576D">
        <w:rPr>
          <w:b/>
          <w:bCs/>
          <w:color w:val="242424"/>
        </w:rPr>
        <w:t>Brief:</w:t>
      </w:r>
    </w:p>
    <w:p w14:paraId="06D4A858" w14:textId="7F00E50B" w:rsidR="00C90A2E" w:rsidRDefault="00C90A2E" w:rsidP="00C90A2E">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EMILE J. FISHER</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49</w:t>
      </w:r>
      <w:r>
        <w:rPr>
          <w:rFonts w:ascii="Times New Roman" w:hAnsi="Times New Roman" w:cs="Times New Roman"/>
          <w:color w:val="242424"/>
          <w:sz w:val="24"/>
          <w:szCs w:val="24"/>
        </w:rPr>
        <w:t xml:space="preserve"> and bearing </w:t>
      </w:r>
    </w:p>
    <w:p w14:paraId="274AFEC7" w14:textId="77777777" w:rsidR="00C90A2E" w:rsidRPr="00FC576D" w:rsidRDefault="00C90A2E" w:rsidP="00C90A2E">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4916 Lafaye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031CE4B9" w14:textId="77777777" w:rsidR="00C90A2E" w:rsidRPr="00FC576D" w:rsidRDefault="00C90A2E" w:rsidP="00C90A2E">
      <w:pPr>
        <w:pStyle w:val="xmsonormal"/>
        <w:shd w:val="clear" w:color="auto" w:fill="FFFFFF"/>
        <w:spacing w:before="0" w:beforeAutospacing="0" w:after="0" w:afterAutospacing="0"/>
        <w:ind w:left="720"/>
        <w:rPr>
          <w:b/>
          <w:bCs/>
          <w:color w:val="242424"/>
        </w:rPr>
      </w:pPr>
    </w:p>
    <w:p w14:paraId="067F4B2D" w14:textId="77777777" w:rsidR="00C90A2E" w:rsidRPr="009935FD" w:rsidRDefault="00C90A2E" w:rsidP="00C90A2E">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C73B924" w14:textId="77777777" w:rsidR="00C90A2E" w:rsidRPr="00D75088" w:rsidRDefault="00C90A2E" w:rsidP="00C90A2E">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5E9288F6" w14:textId="77777777" w:rsidR="00C90A2E" w:rsidRDefault="00C90A2E" w:rsidP="00C90A2E">
      <w:pPr>
        <w:jc w:val="both"/>
      </w:pPr>
    </w:p>
    <w:p w14:paraId="0A236458" w14:textId="77777777" w:rsidR="00C90A2E" w:rsidRDefault="00C90A2E" w:rsidP="00F93A3F">
      <w:pPr>
        <w:jc w:val="both"/>
      </w:pPr>
    </w:p>
    <w:p w14:paraId="7EB7F7DE" w14:textId="0AD7776B" w:rsidR="001A4FD9" w:rsidRDefault="001A4FD9">
      <w:r>
        <w:br w:type="page"/>
      </w:r>
    </w:p>
    <w:p w14:paraId="6DED5ED8" w14:textId="1803F907" w:rsidR="00077D2E" w:rsidRDefault="00077D2E" w:rsidP="00AA6F87">
      <w:pPr>
        <w:pStyle w:val="AgendaItem"/>
      </w:pPr>
      <w:r>
        <w:lastRenderedPageBreak/>
        <w:t>LEGISLATIVE GROUPING</w:t>
      </w:r>
    </w:p>
    <w:p w14:paraId="6588B5BF" w14:textId="77777777" w:rsidR="00077D2E" w:rsidRDefault="00077D2E" w:rsidP="00AA6F87">
      <w:pPr>
        <w:pStyle w:val="AgendaItem"/>
        <w:numPr>
          <w:ilvl w:val="0"/>
          <w:numId w:val="0"/>
        </w:numPr>
      </w:pPr>
    </w:p>
    <w:p w14:paraId="291A39A0" w14:textId="0F609996" w:rsidR="00A04344" w:rsidRPr="001A1FCF" w:rsidRDefault="00D10905" w:rsidP="00AA6F87">
      <w:pPr>
        <w:pStyle w:val="AgendaItem"/>
        <w:numPr>
          <w:ilvl w:val="0"/>
          <w:numId w:val="0"/>
        </w:numPr>
      </w:pPr>
      <w:r>
        <w:t>a.</w:t>
      </w:r>
      <w:r>
        <w:tab/>
      </w:r>
      <w:r w:rsidR="00A04344" w:rsidRPr="001A1FCF">
        <w:t xml:space="preserve">NSTR SPECIAL EXCEPTION NO. </w:t>
      </w:r>
      <w:r w:rsidR="00A04344">
        <w:t>25</w:t>
      </w:r>
      <w:r w:rsidR="00A04344" w:rsidRPr="001A1FCF">
        <w:t>/2</w:t>
      </w:r>
      <w:r w:rsidR="00A04344">
        <w:t>4</w:t>
      </w:r>
      <w:r w:rsidR="00A04344" w:rsidRPr="001A1FCF">
        <w:t xml:space="preserve"> – </w:t>
      </w:r>
      <w:r w:rsidR="00A04344">
        <w:t>MAXINE HOOKFIN PHILLIPS</w:t>
      </w:r>
    </w:p>
    <w:p w14:paraId="6E216DEA" w14:textId="77777777" w:rsidR="00A04344" w:rsidRPr="001C4D54" w:rsidRDefault="00A04344" w:rsidP="00A04344">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13828C18" w14:textId="77777777" w:rsidR="00A04344" w:rsidRPr="001C4D54" w:rsidRDefault="00A04344" w:rsidP="00A043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12451F5B" w14:textId="6A8F7399" w:rsidR="00A04344" w:rsidRPr="001C4D54" w:rsidRDefault="00A04344" w:rsidP="00A04344">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3340 Louisiana Avenue Parkway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C</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00D0A71A" w14:textId="77777777" w:rsidR="00A04344" w:rsidRPr="001C4D54" w:rsidRDefault="00A04344" w:rsidP="00A04344">
      <w:pPr>
        <w:pStyle w:val="xmsonormal"/>
        <w:shd w:val="clear" w:color="auto" w:fill="FFFFFF"/>
        <w:spacing w:before="0" w:beforeAutospacing="0" w:after="0" w:afterAutospacing="0"/>
        <w:jc w:val="both"/>
        <w:rPr>
          <w:b/>
          <w:bCs/>
          <w:color w:val="242424"/>
        </w:rPr>
      </w:pPr>
    </w:p>
    <w:p w14:paraId="5FA73708" w14:textId="77777777" w:rsidR="00A04344" w:rsidRPr="00924B32" w:rsidRDefault="00A04344" w:rsidP="00A04344">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2CF71CA7" w14:textId="77777777" w:rsidR="00A04344" w:rsidRPr="00B62285" w:rsidRDefault="00A04344" w:rsidP="00A04344">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Harris, </w:t>
      </w:r>
      <w:r w:rsidRPr="00B62285">
        <w:rPr>
          <w:b/>
          <w:bCs/>
          <w:color w:val="242424"/>
          <w:sz w:val="22"/>
          <w:szCs w:val="22"/>
        </w:rPr>
        <w:t xml:space="preserve">District </w:t>
      </w:r>
      <w:r>
        <w:rPr>
          <w:b/>
          <w:bCs/>
          <w:color w:val="242424"/>
          <w:sz w:val="22"/>
          <w:szCs w:val="22"/>
        </w:rPr>
        <w:t>B</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1F130371" w14:textId="77777777" w:rsidR="00A04344" w:rsidRDefault="00A04344" w:rsidP="00A04344">
      <w:pPr>
        <w:jc w:val="both"/>
      </w:pPr>
    </w:p>
    <w:p w14:paraId="6C94557B" w14:textId="77777777" w:rsidR="00077D2E" w:rsidRPr="00B62285" w:rsidRDefault="00077D2E" w:rsidP="00077D2E">
      <w:pPr>
        <w:pStyle w:val="xmsonormal"/>
        <w:shd w:val="clear" w:color="auto" w:fill="FFFFFF"/>
        <w:spacing w:before="0" w:beforeAutospacing="0" w:after="0" w:afterAutospacing="0"/>
        <w:ind w:firstLine="720"/>
        <w:jc w:val="both"/>
        <w:rPr>
          <w:b/>
          <w:bCs/>
          <w:color w:val="242424"/>
          <w:sz w:val="22"/>
          <w:szCs w:val="22"/>
        </w:rPr>
      </w:pPr>
    </w:p>
    <w:p w14:paraId="11A02FD2" w14:textId="23C18269" w:rsidR="00077D2E"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077D2E" w:rsidRPr="00FC576D">
        <w:rPr>
          <w:b/>
          <w:bCs/>
          <w:color w:val="242424"/>
        </w:rPr>
        <w:t>MOTION</w:t>
      </w:r>
      <w:r w:rsidR="00077D2E" w:rsidRPr="00955720">
        <w:rPr>
          <w:b/>
          <w:bCs/>
        </w:rPr>
        <w:t xml:space="preserve"> </w:t>
      </w:r>
      <w:r w:rsidR="00077D2E" w:rsidRPr="00FC576D">
        <w:rPr>
          <w:b/>
          <w:bCs/>
          <w:color w:val="242424"/>
        </w:rPr>
        <w:t>– NO. M-2</w:t>
      </w:r>
      <w:r w:rsidR="00077D2E">
        <w:rPr>
          <w:b/>
          <w:bCs/>
          <w:color w:val="242424"/>
        </w:rPr>
        <w:t>5</w:t>
      </w:r>
      <w:r w:rsidR="00077D2E" w:rsidRPr="00FC576D">
        <w:rPr>
          <w:b/>
          <w:bCs/>
          <w:color w:val="242424"/>
        </w:rPr>
        <w:t>-</w:t>
      </w:r>
      <w:r w:rsidR="00077D2E">
        <w:rPr>
          <w:b/>
          <w:bCs/>
          <w:color w:val="242424"/>
        </w:rPr>
        <w:t>67</w:t>
      </w:r>
      <w:r w:rsidR="00077D2E" w:rsidRPr="00FC576D">
        <w:rPr>
          <w:b/>
          <w:bCs/>
          <w:color w:val="242424"/>
        </w:rPr>
        <w:t xml:space="preserve"> – BY:  COUNCILMEMBER </w:t>
      </w:r>
      <w:r w:rsidR="00077D2E">
        <w:rPr>
          <w:b/>
          <w:bCs/>
          <w:color w:val="242424"/>
        </w:rPr>
        <w:t>HARRIS</w:t>
      </w:r>
    </w:p>
    <w:p w14:paraId="49574090" w14:textId="77777777" w:rsidR="00077D2E" w:rsidRPr="00FC576D" w:rsidRDefault="00077D2E" w:rsidP="00077D2E">
      <w:pPr>
        <w:pStyle w:val="xmsonormal"/>
        <w:shd w:val="clear" w:color="auto" w:fill="FFFFFF"/>
        <w:spacing w:before="0" w:beforeAutospacing="0" w:after="0" w:afterAutospacing="0"/>
        <w:rPr>
          <w:b/>
          <w:bCs/>
          <w:color w:val="242424"/>
        </w:rPr>
      </w:pPr>
    </w:p>
    <w:p w14:paraId="3354B3C6" w14:textId="77777777" w:rsidR="00077D2E" w:rsidRPr="00FC576D" w:rsidRDefault="00077D2E" w:rsidP="00077D2E">
      <w:pPr>
        <w:pStyle w:val="xmsonormal"/>
        <w:shd w:val="clear" w:color="auto" w:fill="FFFFFF"/>
        <w:spacing w:before="0" w:beforeAutospacing="0" w:after="0" w:afterAutospacing="0"/>
        <w:ind w:left="720"/>
        <w:rPr>
          <w:b/>
          <w:bCs/>
          <w:color w:val="242424"/>
        </w:rPr>
      </w:pPr>
      <w:r w:rsidRPr="00FC576D">
        <w:rPr>
          <w:b/>
          <w:bCs/>
          <w:color w:val="242424"/>
        </w:rPr>
        <w:t>Brief:</w:t>
      </w:r>
    </w:p>
    <w:p w14:paraId="2182A19A" w14:textId="222B77ED" w:rsidR="00077D2E" w:rsidRDefault="00077D2E" w:rsidP="00077D2E">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MAXINE HOOKFIN PHILLIPS</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C</w:t>
      </w:r>
      <w:r>
        <w:rPr>
          <w:rFonts w:ascii="Times New Roman" w:hAnsi="Times New Roman" w:cs="Times New Roman"/>
          <w:color w:val="242424"/>
          <w:sz w:val="24"/>
          <w:szCs w:val="24"/>
        </w:rPr>
        <w:t xml:space="preserve"> and </w:t>
      </w:r>
    </w:p>
    <w:p w14:paraId="289E1A4C" w14:textId="4A217527" w:rsidR="00077D2E" w:rsidRPr="00FC576D" w:rsidRDefault="00077D2E" w:rsidP="00077D2E">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bearing 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3340 Louisiana Avenue Parkway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54639992" w14:textId="77777777" w:rsidR="00077D2E" w:rsidRPr="00FC576D" w:rsidRDefault="00077D2E" w:rsidP="00077D2E">
      <w:pPr>
        <w:pStyle w:val="xmsonormal"/>
        <w:shd w:val="clear" w:color="auto" w:fill="FFFFFF"/>
        <w:spacing w:before="0" w:beforeAutospacing="0" w:after="0" w:afterAutospacing="0"/>
        <w:ind w:left="720"/>
        <w:rPr>
          <w:b/>
          <w:bCs/>
          <w:color w:val="242424"/>
        </w:rPr>
      </w:pPr>
    </w:p>
    <w:p w14:paraId="0C074637" w14:textId="77777777" w:rsidR="00077D2E" w:rsidRPr="009935FD" w:rsidRDefault="00077D2E" w:rsidP="00077D2E">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E1D6D19" w14:textId="77777777" w:rsidR="00077D2E" w:rsidRPr="00D75088" w:rsidRDefault="00077D2E" w:rsidP="00077D2E">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3F4EC3A1" w14:textId="77777777" w:rsidR="00A04344" w:rsidRDefault="00A04344" w:rsidP="00A04344">
      <w:pPr>
        <w:jc w:val="both"/>
      </w:pPr>
    </w:p>
    <w:p w14:paraId="6D38309C" w14:textId="77777777" w:rsidR="00B477AE" w:rsidRDefault="00B477AE" w:rsidP="00A04344">
      <w:pPr>
        <w:jc w:val="both"/>
      </w:pPr>
    </w:p>
    <w:p w14:paraId="65B526DA" w14:textId="77777777" w:rsidR="00B477AE" w:rsidRDefault="00B477AE" w:rsidP="00A04344">
      <w:pPr>
        <w:jc w:val="both"/>
      </w:pPr>
    </w:p>
    <w:p w14:paraId="72F02863" w14:textId="108DA766" w:rsidR="00A04344" w:rsidRPr="001A1FCF" w:rsidRDefault="00A04344" w:rsidP="00AA6F87">
      <w:pPr>
        <w:pStyle w:val="AgendaItem"/>
      </w:pPr>
      <w:r w:rsidRPr="001A1FCF">
        <w:t xml:space="preserve">NSTR SPECIAL EXCEPTION NO. </w:t>
      </w:r>
      <w:r>
        <w:t>26</w:t>
      </w:r>
      <w:r w:rsidRPr="001A1FCF">
        <w:t>/2</w:t>
      </w:r>
      <w:r>
        <w:t>4</w:t>
      </w:r>
      <w:r w:rsidRPr="001A1FCF">
        <w:t xml:space="preserve"> – </w:t>
      </w:r>
      <w:r>
        <w:t>LANCE THOMAS</w:t>
      </w:r>
    </w:p>
    <w:p w14:paraId="024A4598" w14:textId="77777777" w:rsidR="00A04344" w:rsidRPr="001C4D54" w:rsidRDefault="00A04344" w:rsidP="00A04344">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765C93C9" w14:textId="77777777" w:rsidR="00A04344" w:rsidRPr="001C4D54" w:rsidRDefault="00A04344" w:rsidP="00A043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589E6F5F" w14:textId="00AD6FB2" w:rsidR="00A04344" w:rsidRPr="001C4D54" w:rsidRDefault="00A04344" w:rsidP="00A04344">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324 North Prieur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243</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512368E7" w14:textId="77777777" w:rsidR="00A04344" w:rsidRPr="001C4D54" w:rsidRDefault="00A04344" w:rsidP="00A04344">
      <w:pPr>
        <w:pStyle w:val="xmsonormal"/>
        <w:shd w:val="clear" w:color="auto" w:fill="FFFFFF"/>
        <w:spacing w:before="0" w:beforeAutospacing="0" w:after="0" w:afterAutospacing="0"/>
        <w:jc w:val="both"/>
        <w:rPr>
          <w:b/>
          <w:bCs/>
          <w:color w:val="242424"/>
        </w:rPr>
      </w:pPr>
    </w:p>
    <w:p w14:paraId="567C3424" w14:textId="77777777" w:rsidR="00A04344" w:rsidRPr="00924B32" w:rsidRDefault="00A04344" w:rsidP="00A04344">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75E93B31" w14:textId="77777777" w:rsidR="00A04344" w:rsidRPr="00B62285" w:rsidRDefault="00A04344" w:rsidP="00A04344">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Harris, </w:t>
      </w:r>
      <w:r w:rsidRPr="00B62285">
        <w:rPr>
          <w:b/>
          <w:bCs/>
          <w:color w:val="242424"/>
          <w:sz w:val="22"/>
          <w:szCs w:val="22"/>
        </w:rPr>
        <w:t xml:space="preserve">District </w:t>
      </w:r>
      <w:r>
        <w:rPr>
          <w:b/>
          <w:bCs/>
          <w:color w:val="242424"/>
          <w:sz w:val="22"/>
          <w:szCs w:val="22"/>
        </w:rPr>
        <w:t>B</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0F90B925" w14:textId="77777777" w:rsidR="00A04344" w:rsidRDefault="00A04344" w:rsidP="00A04344">
      <w:pPr>
        <w:jc w:val="both"/>
      </w:pPr>
    </w:p>
    <w:p w14:paraId="41B74570" w14:textId="1AAFFE05" w:rsidR="001A4FD9" w:rsidRDefault="001A4FD9">
      <w:r>
        <w:br w:type="page"/>
      </w:r>
    </w:p>
    <w:p w14:paraId="3B86FA01" w14:textId="01019677" w:rsidR="007755C0" w:rsidRDefault="007755C0" w:rsidP="00AA6F87">
      <w:pPr>
        <w:pStyle w:val="AgendaItem"/>
      </w:pPr>
      <w:r>
        <w:lastRenderedPageBreak/>
        <w:t>LEGISLATIVE GROUPING</w:t>
      </w:r>
    </w:p>
    <w:p w14:paraId="450F556F" w14:textId="77777777" w:rsidR="007755C0" w:rsidRDefault="007755C0" w:rsidP="00AA6F87">
      <w:pPr>
        <w:pStyle w:val="AgendaItem"/>
        <w:numPr>
          <w:ilvl w:val="0"/>
          <w:numId w:val="0"/>
        </w:numPr>
      </w:pPr>
    </w:p>
    <w:p w14:paraId="2EEFC13D" w14:textId="6A4547E1" w:rsidR="00456314" w:rsidRPr="001A1FCF" w:rsidRDefault="00D10905" w:rsidP="00AA6F87">
      <w:pPr>
        <w:pStyle w:val="AgendaItem"/>
        <w:numPr>
          <w:ilvl w:val="0"/>
          <w:numId w:val="0"/>
        </w:numPr>
      </w:pPr>
      <w:r>
        <w:t>a.</w:t>
      </w:r>
      <w:r>
        <w:tab/>
      </w:r>
      <w:r w:rsidR="00456314" w:rsidRPr="001A1FCF">
        <w:t xml:space="preserve">NSTR SPECIAL EXCEPTION NO. </w:t>
      </w:r>
      <w:r w:rsidR="00456314">
        <w:t>27</w:t>
      </w:r>
      <w:r w:rsidR="00456314" w:rsidRPr="001A1FCF">
        <w:t>/2</w:t>
      </w:r>
      <w:r w:rsidR="00456314">
        <w:t>4</w:t>
      </w:r>
      <w:r w:rsidR="00456314" w:rsidRPr="001A1FCF">
        <w:t xml:space="preserve"> – </w:t>
      </w:r>
      <w:r w:rsidR="00456314">
        <w:t>NATASHIA PARKER</w:t>
      </w:r>
      <w:r w:rsidR="009F520B">
        <w:t>-</w:t>
      </w:r>
      <w:r w:rsidR="00456314">
        <w:t>JAMES</w:t>
      </w:r>
    </w:p>
    <w:p w14:paraId="3ED51C0C" w14:textId="77777777" w:rsidR="00456314" w:rsidRPr="001C4D54" w:rsidRDefault="00456314" w:rsidP="00456314">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10A1DEDD" w14:textId="77777777" w:rsidR="00456314" w:rsidRPr="001C4D54" w:rsidRDefault="00456314" w:rsidP="0045631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2CEF8A58" w14:textId="683093B5" w:rsidR="00456314" w:rsidRPr="001C4D54" w:rsidRDefault="00456314" w:rsidP="00456314">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1361 Columbus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503</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7C9B256F" w14:textId="77777777" w:rsidR="00456314" w:rsidRPr="001C4D54" w:rsidRDefault="00456314" w:rsidP="00456314">
      <w:pPr>
        <w:pStyle w:val="xmsonormal"/>
        <w:shd w:val="clear" w:color="auto" w:fill="FFFFFF"/>
        <w:spacing w:before="0" w:beforeAutospacing="0" w:after="0" w:afterAutospacing="0"/>
        <w:jc w:val="both"/>
        <w:rPr>
          <w:b/>
          <w:bCs/>
          <w:color w:val="242424"/>
        </w:rPr>
      </w:pPr>
    </w:p>
    <w:p w14:paraId="66F820DD" w14:textId="77777777" w:rsidR="00456314" w:rsidRPr="00924B32" w:rsidRDefault="00456314" w:rsidP="00456314">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58119CC5" w14:textId="2B521A34" w:rsidR="00456314" w:rsidRPr="00B62285" w:rsidRDefault="00456314" w:rsidP="00456314">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King, </w:t>
      </w:r>
      <w:r w:rsidRPr="00B62285">
        <w:rPr>
          <w:b/>
          <w:bCs/>
          <w:color w:val="242424"/>
          <w:sz w:val="22"/>
          <w:szCs w:val="22"/>
        </w:rPr>
        <w:t xml:space="preserve">District </w:t>
      </w:r>
      <w:r>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312D66DB" w14:textId="77777777" w:rsidR="00D16361" w:rsidRDefault="00D16361" w:rsidP="00D16361">
      <w:pPr>
        <w:jc w:val="both"/>
      </w:pPr>
    </w:p>
    <w:p w14:paraId="7E3B85A3" w14:textId="77777777" w:rsidR="00337768" w:rsidRPr="00B62285" w:rsidRDefault="00337768" w:rsidP="00337768">
      <w:pPr>
        <w:pStyle w:val="xmsonormal"/>
        <w:shd w:val="clear" w:color="auto" w:fill="FFFFFF"/>
        <w:spacing w:before="0" w:beforeAutospacing="0" w:after="0" w:afterAutospacing="0"/>
        <w:ind w:firstLine="720"/>
        <w:jc w:val="both"/>
        <w:rPr>
          <w:b/>
          <w:bCs/>
          <w:color w:val="242424"/>
          <w:sz w:val="22"/>
          <w:szCs w:val="22"/>
        </w:rPr>
      </w:pPr>
    </w:p>
    <w:p w14:paraId="4C82AA43" w14:textId="370CAEC0" w:rsidR="00337768"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337768" w:rsidRPr="00FC576D">
        <w:rPr>
          <w:b/>
          <w:bCs/>
          <w:color w:val="242424"/>
        </w:rPr>
        <w:t>MOTION</w:t>
      </w:r>
      <w:r w:rsidR="00337768" w:rsidRPr="00955720">
        <w:rPr>
          <w:b/>
          <w:bCs/>
        </w:rPr>
        <w:t xml:space="preserve"> </w:t>
      </w:r>
      <w:r w:rsidR="00337768" w:rsidRPr="00FC576D">
        <w:rPr>
          <w:b/>
          <w:bCs/>
          <w:color w:val="242424"/>
        </w:rPr>
        <w:t>– NO. M-2</w:t>
      </w:r>
      <w:r w:rsidR="00337768">
        <w:rPr>
          <w:b/>
          <w:bCs/>
          <w:color w:val="242424"/>
        </w:rPr>
        <w:t>5</w:t>
      </w:r>
      <w:r w:rsidR="00337768" w:rsidRPr="00FC576D">
        <w:rPr>
          <w:b/>
          <w:bCs/>
          <w:color w:val="242424"/>
        </w:rPr>
        <w:t>-</w:t>
      </w:r>
      <w:r w:rsidR="00337768">
        <w:rPr>
          <w:b/>
          <w:bCs/>
          <w:color w:val="242424"/>
        </w:rPr>
        <w:t>90</w:t>
      </w:r>
      <w:r w:rsidR="00337768" w:rsidRPr="00FC576D">
        <w:rPr>
          <w:b/>
          <w:bCs/>
          <w:color w:val="242424"/>
        </w:rPr>
        <w:t xml:space="preserve"> – BY:  COUNCILMEMBER </w:t>
      </w:r>
      <w:r w:rsidR="00337768">
        <w:rPr>
          <w:b/>
          <w:bCs/>
          <w:color w:val="242424"/>
        </w:rPr>
        <w:t>KING</w:t>
      </w:r>
    </w:p>
    <w:p w14:paraId="4BCAA37B" w14:textId="77777777" w:rsidR="00337768" w:rsidRPr="00FC576D" w:rsidRDefault="00337768" w:rsidP="00337768">
      <w:pPr>
        <w:pStyle w:val="xmsonormal"/>
        <w:shd w:val="clear" w:color="auto" w:fill="FFFFFF"/>
        <w:spacing w:before="0" w:beforeAutospacing="0" w:after="0" w:afterAutospacing="0"/>
        <w:rPr>
          <w:b/>
          <w:bCs/>
          <w:color w:val="242424"/>
        </w:rPr>
      </w:pPr>
    </w:p>
    <w:p w14:paraId="37EE890A" w14:textId="77777777" w:rsidR="00337768" w:rsidRPr="00FC576D" w:rsidRDefault="00337768" w:rsidP="00337768">
      <w:pPr>
        <w:pStyle w:val="xmsonormal"/>
        <w:shd w:val="clear" w:color="auto" w:fill="FFFFFF"/>
        <w:spacing w:before="0" w:beforeAutospacing="0" w:after="0" w:afterAutospacing="0"/>
        <w:ind w:left="720"/>
        <w:rPr>
          <w:b/>
          <w:bCs/>
          <w:color w:val="242424"/>
        </w:rPr>
      </w:pPr>
      <w:r w:rsidRPr="00FC576D">
        <w:rPr>
          <w:b/>
          <w:bCs/>
          <w:color w:val="242424"/>
        </w:rPr>
        <w:t>Brief:</w:t>
      </w:r>
    </w:p>
    <w:p w14:paraId="550C18ED" w14:textId="4F7156F3" w:rsidR="00337768" w:rsidRDefault="00337768" w:rsidP="00337768">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sidR="00C21E68">
        <w:rPr>
          <w:rFonts w:ascii="Times New Roman" w:hAnsi="Times New Roman" w:cs="Times New Roman"/>
          <w:b/>
          <w:bCs/>
          <w:sz w:val="24"/>
          <w:szCs w:val="24"/>
        </w:rPr>
        <w:t>NATASHIA PARKER-JAMES</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sidR="00C21E68">
        <w:rPr>
          <w:rFonts w:ascii="Times New Roman" w:hAnsi="Times New Roman" w:cs="Times New Roman"/>
          <w:b/>
          <w:bCs/>
          <w:sz w:val="24"/>
          <w:szCs w:val="24"/>
        </w:rPr>
        <w:t>503</w:t>
      </w:r>
      <w:r>
        <w:rPr>
          <w:rFonts w:ascii="Times New Roman" w:hAnsi="Times New Roman" w:cs="Times New Roman"/>
          <w:color w:val="242424"/>
          <w:sz w:val="24"/>
          <w:szCs w:val="24"/>
        </w:rPr>
        <w:t xml:space="preserve"> and </w:t>
      </w:r>
    </w:p>
    <w:p w14:paraId="4C252333" w14:textId="0C11601F" w:rsidR="00337768" w:rsidRPr="00FC576D" w:rsidRDefault="00337768" w:rsidP="00337768">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bearing municipal address</w:t>
      </w:r>
      <w:r w:rsidRPr="001C4D54">
        <w:rPr>
          <w:rFonts w:ascii="Times New Roman" w:hAnsi="Times New Roman" w:cs="Times New Roman"/>
          <w:sz w:val="24"/>
          <w:szCs w:val="24"/>
        </w:rPr>
        <w:t xml:space="preserve"> </w:t>
      </w:r>
      <w:r w:rsidR="00C21E68">
        <w:rPr>
          <w:rFonts w:ascii="Times New Roman" w:hAnsi="Times New Roman" w:cs="Times New Roman"/>
          <w:b/>
          <w:bCs/>
          <w:sz w:val="24"/>
          <w:szCs w:val="24"/>
        </w:rPr>
        <w:t>1</w:t>
      </w:r>
      <w:r>
        <w:rPr>
          <w:rFonts w:ascii="Times New Roman" w:hAnsi="Times New Roman" w:cs="Times New Roman"/>
          <w:b/>
          <w:bCs/>
          <w:sz w:val="24"/>
          <w:szCs w:val="24"/>
        </w:rPr>
        <w:t>3</w:t>
      </w:r>
      <w:r w:rsidR="00C21E68">
        <w:rPr>
          <w:rFonts w:ascii="Times New Roman" w:hAnsi="Times New Roman" w:cs="Times New Roman"/>
          <w:b/>
          <w:bCs/>
          <w:sz w:val="24"/>
          <w:szCs w:val="24"/>
        </w:rPr>
        <w:t>61</w:t>
      </w:r>
      <w:r>
        <w:rPr>
          <w:rFonts w:ascii="Times New Roman" w:hAnsi="Times New Roman" w:cs="Times New Roman"/>
          <w:b/>
          <w:bCs/>
          <w:sz w:val="24"/>
          <w:szCs w:val="24"/>
        </w:rPr>
        <w:t xml:space="preserve"> </w:t>
      </w:r>
      <w:r w:rsidR="00C21E68">
        <w:rPr>
          <w:rFonts w:ascii="Times New Roman" w:hAnsi="Times New Roman" w:cs="Times New Roman"/>
          <w:b/>
          <w:bCs/>
          <w:sz w:val="24"/>
          <w:szCs w:val="24"/>
        </w:rPr>
        <w:t>Columbus Street</w:t>
      </w:r>
      <w:r>
        <w:rPr>
          <w:rFonts w:ascii="Times New Roman" w:hAnsi="Times New Roman" w:cs="Times New Roman"/>
          <w:b/>
          <w:bCs/>
          <w:sz w:val="24"/>
          <w:szCs w:val="24"/>
        </w:rPr>
        <w:t xml:space="preserve">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47C432F8" w14:textId="77777777" w:rsidR="00337768" w:rsidRPr="00FC576D" w:rsidRDefault="00337768" w:rsidP="00337768">
      <w:pPr>
        <w:pStyle w:val="xmsonormal"/>
        <w:shd w:val="clear" w:color="auto" w:fill="FFFFFF"/>
        <w:spacing w:before="0" w:beforeAutospacing="0" w:after="0" w:afterAutospacing="0"/>
        <w:ind w:left="720"/>
        <w:rPr>
          <w:b/>
          <w:bCs/>
          <w:color w:val="242424"/>
        </w:rPr>
      </w:pPr>
    </w:p>
    <w:p w14:paraId="4CE42CF5" w14:textId="77777777" w:rsidR="00337768" w:rsidRPr="009935FD" w:rsidRDefault="00337768" w:rsidP="00337768">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89D9D2D" w14:textId="77777777" w:rsidR="00337768" w:rsidRPr="00D75088" w:rsidRDefault="00337768" w:rsidP="00337768">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01A3AFF4" w14:textId="77777777" w:rsidR="00337768" w:rsidRDefault="00337768" w:rsidP="00337768">
      <w:pPr>
        <w:jc w:val="both"/>
      </w:pPr>
    </w:p>
    <w:p w14:paraId="643A5190" w14:textId="77777777" w:rsidR="00C21E68" w:rsidRPr="00B62285" w:rsidRDefault="00C21E68" w:rsidP="00C21E68">
      <w:pPr>
        <w:pStyle w:val="xmsonormal"/>
        <w:shd w:val="clear" w:color="auto" w:fill="FFFFFF"/>
        <w:spacing w:before="0" w:beforeAutospacing="0" w:after="0" w:afterAutospacing="0"/>
        <w:ind w:firstLine="720"/>
        <w:jc w:val="both"/>
        <w:rPr>
          <w:b/>
          <w:bCs/>
          <w:color w:val="242424"/>
          <w:sz w:val="22"/>
          <w:szCs w:val="22"/>
        </w:rPr>
      </w:pPr>
    </w:p>
    <w:p w14:paraId="2C57EAAA" w14:textId="229715C1" w:rsidR="00C21E68" w:rsidRPr="00FC576D" w:rsidRDefault="00D10905" w:rsidP="00D10905">
      <w:pPr>
        <w:pStyle w:val="xmsonormal"/>
        <w:shd w:val="clear" w:color="auto" w:fill="FFFFFF"/>
        <w:spacing w:before="0" w:beforeAutospacing="0" w:after="0" w:afterAutospacing="0"/>
        <w:rPr>
          <w:b/>
          <w:bCs/>
          <w:color w:val="242424"/>
        </w:rPr>
      </w:pPr>
      <w:r>
        <w:rPr>
          <w:b/>
          <w:bCs/>
          <w:color w:val="242424"/>
        </w:rPr>
        <w:t>c.</w:t>
      </w:r>
      <w:r>
        <w:rPr>
          <w:b/>
          <w:bCs/>
          <w:color w:val="242424"/>
        </w:rPr>
        <w:tab/>
      </w:r>
      <w:r w:rsidR="00C21E68" w:rsidRPr="00FC576D">
        <w:rPr>
          <w:b/>
          <w:bCs/>
          <w:color w:val="242424"/>
        </w:rPr>
        <w:t>MOTION</w:t>
      </w:r>
      <w:r w:rsidR="00C21E68" w:rsidRPr="00955720">
        <w:rPr>
          <w:b/>
          <w:bCs/>
        </w:rPr>
        <w:t xml:space="preserve"> </w:t>
      </w:r>
      <w:r w:rsidR="00C21E68" w:rsidRPr="00FC576D">
        <w:rPr>
          <w:b/>
          <w:bCs/>
          <w:color w:val="242424"/>
        </w:rPr>
        <w:t>– NO. M-2</w:t>
      </w:r>
      <w:r w:rsidR="00C21E68">
        <w:rPr>
          <w:b/>
          <w:bCs/>
          <w:color w:val="242424"/>
        </w:rPr>
        <w:t>5</w:t>
      </w:r>
      <w:r w:rsidR="00C21E68" w:rsidRPr="00FC576D">
        <w:rPr>
          <w:b/>
          <w:bCs/>
          <w:color w:val="242424"/>
        </w:rPr>
        <w:t>-</w:t>
      </w:r>
      <w:r w:rsidR="00C21E68">
        <w:rPr>
          <w:b/>
          <w:bCs/>
          <w:color w:val="242424"/>
        </w:rPr>
        <w:t>91</w:t>
      </w:r>
      <w:r w:rsidR="00C21E68" w:rsidRPr="00FC576D">
        <w:rPr>
          <w:b/>
          <w:bCs/>
          <w:color w:val="242424"/>
        </w:rPr>
        <w:t xml:space="preserve"> – BY:  COUNCILMEMBER </w:t>
      </w:r>
      <w:r w:rsidR="00C21E68">
        <w:rPr>
          <w:b/>
          <w:bCs/>
          <w:color w:val="242424"/>
        </w:rPr>
        <w:t>KING</w:t>
      </w:r>
    </w:p>
    <w:p w14:paraId="43D23E12" w14:textId="77777777" w:rsidR="00C21E68" w:rsidRPr="00FC576D" w:rsidRDefault="00C21E68" w:rsidP="00C21E68">
      <w:pPr>
        <w:pStyle w:val="xmsonormal"/>
        <w:shd w:val="clear" w:color="auto" w:fill="FFFFFF"/>
        <w:spacing w:before="0" w:beforeAutospacing="0" w:after="0" w:afterAutospacing="0"/>
        <w:rPr>
          <w:b/>
          <w:bCs/>
          <w:color w:val="242424"/>
        </w:rPr>
      </w:pPr>
    </w:p>
    <w:p w14:paraId="73A408DC" w14:textId="77777777" w:rsidR="00C21E68" w:rsidRPr="00FC576D" w:rsidRDefault="00C21E68" w:rsidP="00C21E68">
      <w:pPr>
        <w:pStyle w:val="xmsonormal"/>
        <w:shd w:val="clear" w:color="auto" w:fill="FFFFFF"/>
        <w:spacing w:before="0" w:beforeAutospacing="0" w:after="0" w:afterAutospacing="0"/>
        <w:ind w:left="720"/>
        <w:rPr>
          <w:b/>
          <w:bCs/>
          <w:color w:val="242424"/>
        </w:rPr>
      </w:pPr>
      <w:r w:rsidRPr="00FC576D">
        <w:rPr>
          <w:b/>
          <w:bCs/>
          <w:color w:val="242424"/>
        </w:rPr>
        <w:t>Brief:</w:t>
      </w:r>
    </w:p>
    <w:p w14:paraId="76F4D555" w14:textId="78EF36AC" w:rsidR="00C21E68" w:rsidRDefault="00C21E68" w:rsidP="00C21E68">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Pr>
          <w:rFonts w:ascii="Times New Roman" w:hAnsi="Times New Roman" w:cs="Times New Roman"/>
          <w:b/>
          <w:bCs/>
          <w:sz w:val="24"/>
          <w:szCs w:val="24"/>
        </w:rPr>
        <w:t>NATASHIA PARKER-JAMES</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503</w:t>
      </w:r>
      <w:r>
        <w:rPr>
          <w:rFonts w:ascii="Times New Roman" w:hAnsi="Times New Roman" w:cs="Times New Roman"/>
          <w:color w:val="242424"/>
          <w:sz w:val="24"/>
          <w:szCs w:val="24"/>
        </w:rPr>
        <w:t xml:space="preserve"> and </w:t>
      </w:r>
    </w:p>
    <w:p w14:paraId="29A90FFF" w14:textId="11A12DA7" w:rsidR="00C21E68" w:rsidRPr="00FC576D" w:rsidRDefault="00C21E68" w:rsidP="00C21E68">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bearing 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1361 Columbus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55D775B0" w14:textId="77777777" w:rsidR="00C21E68" w:rsidRPr="00FC576D" w:rsidRDefault="00C21E68" w:rsidP="00C21E68">
      <w:pPr>
        <w:pStyle w:val="xmsonormal"/>
        <w:shd w:val="clear" w:color="auto" w:fill="FFFFFF"/>
        <w:spacing w:before="0" w:beforeAutospacing="0" w:after="0" w:afterAutospacing="0"/>
        <w:ind w:left="720"/>
        <w:rPr>
          <w:b/>
          <w:bCs/>
          <w:color w:val="242424"/>
        </w:rPr>
      </w:pPr>
    </w:p>
    <w:p w14:paraId="45CAC8CA" w14:textId="77777777" w:rsidR="00C21E68" w:rsidRPr="009935FD" w:rsidRDefault="00C21E68" w:rsidP="00C21E68">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0F85BDC9" w14:textId="77777777" w:rsidR="00C21E68" w:rsidRPr="00D75088" w:rsidRDefault="00C21E68" w:rsidP="00C21E68">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18CE77AD" w14:textId="77777777" w:rsidR="00C21E68" w:rsidRDefault="00C21E68" w:rsidP="00C21E68">
      <w:pPr>
        <w:jc w:val="both"/>
      </w:pPr>
    </w:p>
    <w:p w14:paraId="15A0F014" w14:textId="77777777" w:rsidR="00456314" w:rsidRPr="00337768" w:rsidRDefault="00456314" w:rsidP="00456314">
      <w:pPr>
        <w:jc w:val="both"/>
        <w:rPr>
          <w:b/>
          <w:bCs/>
        </w:rPr>
      </w:pPr>
    </w:p>
    <w:p w14:paraId="5A26FB04" w14:textId="0BBF1FE1" w:rsidR="00456314" w:rsidRPr="001A1FCF" w:rsidRDefault="00456314" w:rsidP="00AA6F87">
      <w:pPr>
        <w:pStyle w:val="AgendaItem"/>
      </w:pPr>
      <w:r w:rsidRPr="001A1FCF">
        <w:t xml:space="preserve">NSTR SPECIAL EXCEPTION NO. </w:t>
      </w:r>
      <w:r>
        <w:t>28</w:t>
      </w:r>
      <w:r w:rsidRPr="001A1FCF">
        <w:t>/2</w:t>
      </w:r>
      <w:r>
        <w:t>4</w:t>
      </w:r>
      <w:r w:rsidRPr="001A1FCF">
        <w:t xml:space="preserve"> – </w:t>
      </w:r>
      <w:r>
        <w:t>ROBERT CHRISTOPHER CONGER</w:t>
      </w:r>
    </w:p>
    <w:p w14:paraId="2478BACC" w14:textId="77777777" w:rsidR="00456314" w:rsidRPr="001C4D54" w:rsidRDefault="00456314" w:rsidP="00456314">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46A2DEA1" w14:textId="77777777" w:rsidR="00456314" w:rsidRPr="001C4D54" w:rsidRDefault="00456314" w:rsidP="0045631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71439B01" w14:textId="041EC401" w:rsidR="00456314" w:rsidRPr="001C4D54" w:rsidRDefault="00456314" w:rsidP="00456314">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1600 Saint Roch Avenue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744</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499E715F" w14:textId="77777777" w:rsidR="00456314" w:rsidRPr="001C4D54" w:rsidRDefault="00456314" w:rsidP="00456314">
      <w:pPr>
        <w:pStyle w:val="xmsonormal"/>
        <w:shd w:val="clear" w:color="auto" w:fill="FFFFFF"/>
        <w:spacing w:before="0" w:beforeAutospacing="0" w:after="0" w:afterAutospacing="0"/>
        <w:jc w:val="both"/>
        <w:rPr>
          <w:b/>
          <w:bCs/>
          <w:color w:val="242424"/>
        </w:rPr>
      </w:pPr>
    </w:p>
    <w:p w14:paraId="5E7014AA" w14:textId="77777777" w:rsidR="00456314" w:rsidRPr="00924B32" w:rsidRDefault="00456314" w:rsidP="00456314">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0CD59EB8" w14:textId="37FD9281" w:rsidR="00456314" w:rsidRPr="00B62285" w:rsidRDefault="00456314" w:rsidP="00456314">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Green, </w:t>
      </w:r>
      <w:r w:rsidRPr="00B62285">
        <w:rPr>
          <w:b/>
          <w:bCs/>
          <w:color w:val="242424"/>
          <w:sz w:val="22"/>
          <w:szCs w:val="22"/>
        </w:rPr>
        <w:t xml:space="preserve">District </w:t>
      </w:r>
      <w:r>
        <w:rPr>
          <w:b/>
          <w:bCs/>
          <w:color w:val="242424"/>
          <w:sz w:val="22"/>
          <w:szCs w:val="22"/>
        </w:rPr>
        <w:t>D</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7A36ADF7" w14:textId="77777777" w:rsidR="00456314" w:rsidRDefault="00456314" w:rsidP="00456314">
      <w:pPr>
        <w:jc w:val="both"/>
      </w:pPr>
    </w:p>
    <w:p w14:paraId="03A5E6CD" w14:textId="77777777" w:rsidR="00485675" w:rsidRDefault="00485675" w:rsidP="00D16361">
      <w:pPr>
        <w:spacing w:after="0" w:line="240" w:lineRule="auto"/>
        <w:jc w:val="both"/>
        <w:rPr>
          <w:rFonts w:ascii="Times New Roman" w:hAnsi="Times New Roman" w:cs="Times New Roman"/>
          <w:sz w:val="24"/>
          <w:szCs w:val="24"/>
        </w:rPr>
      </w:pPr>
    </w:p>
    <w:p w14:paraId="39F795C2" w14:textId="16493562" w:rsidR="00CD17F7" w:rsidRDefault="00CD17F7" w:rsidP="00AA6F87">
      <w:pPr>
        <w:pStyle w:val="AgendaItem"/>
      </w:pPr>
      <w:r>
        <w:lastRenderedPageBreak/>
        <w:t>LEGISLATIVE GROUPING</w:t>
      </w:r>
    </w:p>
    <w:p w14:paraId="2B89B989" w14:textId="77777777" w:rsidR="00CD17F7" w:rsidRDefault="00CD17F7" w:rsidP="00AA6F87">
      <w:pPr>
        <w:pStyle w:val="AgendaItem"/>
        <w:numPr>
          <w:ilvl w:val="0"/>
          <w:numId w:val="0"/>
        </w:numPr>
      </w:pPr>
    </w:p>
    <w:p w14:paraId="168C9BD7" w14:textId="4BF224C6" w:rsidR="000F54B0" w:rsidRPr="001A1FCF" w:rsidRDefault="00D10905" w:rsidP="00AA6F87">
      <w:pPr>
        <w:pStyle w:val="AgendaItem"/>
        <w:numPr>
          <w:ilvl w:val="0"/>
          <w:numId w:val="0"/>
        </w:numPr>
      </w:pPr>
      <w:r>
        <w:t>a.</w:t>
      </w:r>
      <w:r>
        <w:tab/>
      </w:r>
      <w:r w:rsidR="000F54B0" w:rsidRPr="001A1FCF">
        <w:t xml:space="preserve">NSTR SPECIAL EXCEPTION NO. </w:t>
      </w:r>
      <w:r w:rsidR="000F54B0">
        <w:t>29</w:t>
      </w:r>
      <w:r w:rsidR="000F54B0" w:rsidRPr="001A1FCF">
        <w:t>/2</w:t>
      </w:r>
      <w:r w:rsidR="000F54B0">
        <w:t>4</w:t>
      </w:r>
      <w:r w:rsidR="000F54B0" w:rsidRPr="001A1FCF">
        <w:t xml:space="preserve"> – </w:t>
      </w:r>
      <w:r w:rsidR="000F54B0">
        <w:t>JONATHAN J. ATKINSON</w:t>
      </w:r>
    </w:p>
    <w:p w14:paraId="2B4337E3" w14:textId="77777777" w:rsidR="000F54B0" w:rsidRPr="001C4D54" w:rsidRDefault="000F54B0" w:rsidP="000F54B0">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4CC3BC75" w14:textId="77777777" w:rsidR="000F54B0" w:rsidRPr="001C4D54" w:rsidRDefault="000F54B0" w:rsidP="000F54B0">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0C21A8CD" w14:textId="1C1E6116" w:rsidR="000F54B0" w:rsidRPr="001C4D54" w:rsidRDefault="000F54B0" w:rsidP="000F54B0">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1809 North Rampart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sidR="00961470">
        <w:rPr>
          <w:rFonts w:ascii="Times New Roman" w:hAnsi="Times New Roman" w:cs="Times New Roman"/>
          <w:b/>
          <w:bCs/>
          <w:sz w:val="24"/>
          <w:szCs w:val="24"/>
        </w:rPr>
        <w:t>3</w:t>
      </w:r>
      <w:r>
        <w:rPr>
          <w:rFonts w:ascii="Times New Roman" w:hAnsi="Times New Roman" w:cs="Times New Roman"/>
          <w:b/>
          <w:bCs/>
          <w:sz w:val="24"/>
          <w:szCs w:val="24"/>
        </w:rPr>
        <w:t>77</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02558137" w14:textId="77777777" w:rsidR="000F54B0" w:rsidRPr="001C4D54" w:rsidRDefault="000F54B0" w:rsidP="000F54B0">
      <w:pPr>
        <w:pStyle w:val="xmsonormal"/>
        <w:shd w:val="clear" w:color="auto" w:fill="FFFFFF"/>
        <w:spacing w:before="0" w:beforeAutospacing="0" w:after="0" w:afterAutospacing="0"/>
        <w:jc w:val="both"/>
        <w:rPr>
          <w:b/>
          <w:bCs/>
          <w:color w:val="242424"/>
        </w:rPr>
      </w:pPr>
    </w:p>
    <w:p w14:paraId="254ACC0F" w14:textId="77777777" w:rsidR="000F54B0" w:rsidRPr="00924B32" w:rsidRDefault="000F54B0" w:rsidP="000F54B0">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41833451" w14:textId="77777777" w:rsidR="000F54B0" w:rsidRPr="00B62285" w:rsidRDefault="000F54B0" w:rsidP="000F54B0">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King, </w:t>
      </w:r>
      <w:r w:rsidRPr="00B62285">
        <w:rPr>
          <w:b/>
          <w:bCs/>
          <w:color w:val="242424"/>
          <w:sz w:val="22"/>
          <w:szCs w:val="22"/>
        </w:rPr>
        <w:t xml:space="preserve">District </w:t>
      </w:r>
      <w:r>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617AE23D" w14:textId="77777777" w:rsidR="000F54B0" w:rsidRDefault="000F54B0" w:rsidP="000F54B0">
      <w:pPr>
        <w:jc w:val="both"/>
      </w:pPr>
    </w:p>
    <w:p w14:paraId="56AD8678" w14:textId="77777777" w:rsidR="000F54B0" w:rsidRDefault="000F54B0" w:rsidP="00D16361">
      <w:pPr>
        <w:spacing w:after="0" w:line="240" w:lineRule="auto"/>
        <w:jc w:val="both"/>
        <w:rPr>
          <w:rFonts w:ascii="Times New Roman" w:hAnsi="Times New Roman" w:cs="Times New Roman"/>
          <w:sz w:val="24"/>
          <w:szCs w:val="24"/>
        </w:rPr>
      </w:pPr>
    </w:p>
    <w:p w14:paraId="10969FD0" w14:textId="0F26F658" w:rsidR="00ED64C4"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ED64C4" w:rsidRPr="00FC576D">
        <w:rPr>
          <w:b/>
          <w:bCs/>
          <w:color w:val="242424"/>
        </w:rPr>
        <w:t>MOTION</w:t>
      </w:r>
      <w:r w:rsidR="00ED64C4" w:rsidRPr="00955720">
        <w:rPr>
          <w:b/>
          <w:bCs/>
        </w:rPr>
        <w:t xml:space="preserve"> </w:t>
      </w:r>
      <w:r w:rsidR="00ED64C4" w:rsidRPr="00FC576D">
        <w:rPr>
          <w:b/>
          <w:bCs/>
          <w:color w:val="242424"/>
        </w:rPr>
        <w:t>– NO. M-2</w:t>
      </w:r>
      <w:r w:rsidR="00ED64C4">
        <w:rPr>
          <w:b/>
          <w:bCs/>
          <w:color w:val="242424"/>
        </w:rPr>
        <w:t>5</w:t>
      </w:r>
      <w:r w:rsidR="00ED64C4" w:rsidRPr="00FC576D">
        <w:rPr>
          <w:b/>
          <w:bCs/>
          <w:color w:val="242424"/>
        </w:rPr>
        <w:t>-</w:t>
      </w:r>
      <w:r w:rsidR="00ED64C4">
        <w:rPr>
          <w:b/>
          <w:bCs/>
          <w:color w:val="242424"/>
        </w:rPr>
        <w:t>87</w:t>
      </w:r>
      <w:r w:rsidR="00ED64C4" w:rsidRPr="00FC576D">
        <w:rPr>
          <w:b/>
          <w:bCs/>
          <w:color w:val="242424"/>
        </w:rPr>
        <w:t xml:space="preserve"> – BY:  COUNCILMEMBER </w:t>
      </w:r>
      <w:r w:rsidR="00ED64C4">
        <w:rPr>
          <w:b/>
          <w:bCs/>
          <w:color w:val="242424"/>
        </w:rPr>
        <w:t>KING</w:t>
      </w:r>
    </w:p>
    <w:p w14:paraId="7D7DB524" w14:textId="77777777" w:rsidR="00ED64C4" w:rsidRPr="00FC576D" w:rsidRDefault="00ED64C4" w:rsidP="00ED64C4">
      <w:pPr>
        <w:pStyle w:val="xmsonormal"/>
        <w:shd w:val="clear" w:color="auto" w:fill="FFFFFF"/>
        <w:spacing w:before="0" w:beforeAutospacing="0" w:after="0" w:afterAutospacing="0"/>
        <w:rPr>
          <w:b/>
          <w:bCs/>
          <w:color w:val="242424"/>
        </w:rPr>
      </w:pPr>
    </w:p>
    <w:p w14:paraId="5A9B2A53" w14:textId="77777777" w:rsidR="00ED64C4" w:rsidRPr="00FC576D" w:rsidRDefault="00ED64C4" w:rsidP="00ED64C4">
      <w:pPr>
        <w:pStyle w:val="xmsonormal"/>
        <w:shd w:val="clear" w:color="auto" w:fill="FFFFFF"/>
        <w:spacing w:before="0" w:beforeAutospacing="0" w:after="0" w:afterAutospacing="0"/>
        <w:ind w:left="720"/>
        <w:rPr>
          <w:b/>
          <w:bCs/>
          <w:color w:val="242424"/>
        </w:rPr>
      </w:pPr>
      <w:r w:rsidRPr="00FC576D">
        <w:rPr>
          <w:b/>
          <w:bCs/>
          <w:color w:val="242424"/>
        </w:rPr>
        <w:t>Brief:</w:t>
      </w:r>
    </w:p>
    <w:p w14:paraId="6B102F69" w14:textId="77777777" w:rsidR="00ED64C4" w:rsidRDefault="00ED64C4" w:rsidP="00ED64C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 xml:space="preserve">of </w:t>
      </w:r>
      <w:r>
        <w:rPr>
          <w:rFonts w:ascii="Times New Roman" w:hAnsi="Times New Roman" w:cs="Times New Roman"/>
          <w:b/>
          <w:bCs/>
          <w:sz w:val="24"/>
          <w:szCs w:val="24"/>
        </w:rPr>
        <w:t>JONATHAN J. ATKINSON</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377</w:t>
      </w:r>
      <w:r>
        <w:rPr>
          <w:rFonts w:ascii="Times New Roman" w:hAnsi="Times New Roman" w:cs="Times New Roman"/>
          <w:color w:val="242424"/>
          <w:sz w:val="24"/>
          <w:szCs w:val="24"/>
        </w:rPr>
        <w:t xml:space="preserve"> and</w:t>
      </w:r>
    </w:p>
    <w:p w14:paraId="3F7DF95F" w14:textId="70CF8664" w:rsidR="00ED64C4" w:rsidRPr="00FC576D" w:rsidRDefault="00ED64C4" w:rsidP="00ED64C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bearing 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1809 North Rampart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5ED48FD8" w14:textId="77777777" w:rsidR="00ED64C4" w:rsidRPr="00FC576D" w:rsidRDefault="00ED64C4" w:rsidP="00ED64C4">
      <w:pPr>
        <w:pStyle w:val="xmsonormal"/>
        <w:shd w:val="clear" w:color="auto" w:fill="FFFFFF"/>
        <w:spacing w:before="0" w:beforeAutospacing="0" w:after="0" w:afterAutospacing="0"/>
        <w:ind w:left="720"/>
        <w:rPr>
          <w:b/>
          <w:bCs/>
          <w:color w:val="242424"/>
        </w:rPr>
      </w:pPr>
    </w:p>
    <w:p w14:paraId="1B9F459C" w14:textId="77777777" w:rsidR="00ED64C4" w:rsidRPr="009935FD" w:rsidRDefault="00ED64C4" w:rsidP="00ED64C4">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483E39FA" w14:textId="77777777" w:rsidR="00ED64C4" w:rsidRDefault="00ED64C4" w:rsidP="00ED64C4">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16431087" w14:textId="77777777" w:rsidR="00ED64C4" w:rsidRDefault="00ED64C4" w:rsidP="00ED64C4">
      <w:pPr>
        <w:pStyle w:val="xmsonormal"/>
        <w:shd w:val="clear" w:color="auto" w:fill="FFFFFF"/>
        <w:spacing w:before="0" w:beforeAutospacing="0" w:after="0" w:afterAutospacing="0"/>
        <w:ind w:left="720"/>
        <w:rPr>
          <w:b/>
          <w:bCs/>
          <w:color w:val="242424"/>
          <w:sz w:val="22"/>
          <w:szCs w:val="22"/>
        </w:rPr>
      </w:pPr>
    </w:p>
    <w:p w14:paraId="71121F63" w14:textId="77777777" w:rsidR="00E8752A" w:rsidRDefault="00E8752A" w:rsidP="00E8752A">
      <w:pPr>
        <w:spacing w:after="0" w:line="240" w:lineRule="auto"/>
        <w:jc w:val="both"/>
        <w:rPr>
          <w:rFonts w:ascii="Times New Roman" w:hAnsi="Times New Roman" w:cs="Times New Roman"/>
          <w:sz w:val="24"/>
          <w:szCs w:val="24"/>
        </w:rPr>
      </w:pPr>
    </w:p>
    <w:p w14:paraId="5F4B1592" w14:textId="727DA35E" w:rsidR="00E8752A" w:rsidRPr="00FC576D" w:rsidRDefault="00D10905" w:rsidP="00D10905">
      <w:pPr>
        <w:pStyle w:val="xmsonormal"/>
        <w:shd w:val="clear" w:color="auto" w:fill="FFFFFF"/>
        <w:spacing w:before="0" w:beforeAutospacing="0" w:after="0" w:afterAutospacing="0"/>
        <w:rPr>
          <w:b/>
          <w:bCs/>
          <w:color w:val="242424"/>
        </w:rPr>
      </w:pPr>
      <w:r>
        <w:rPr>
          <w:b/>
          <w:bCs/>
          <w:color w:val="242424"/>
        </w:rPr>
        <w:t>c.</w:t>
      </w:r>
      <w:r>
        <w:rPr>
          <w:b/>
          <w:bCs/>
          <w:color w:val="242424"/>
        </w:rPr>
        <w:tab/>
      </w:r>
      <w:r w:rsidR="00E8752A" w:rsidRPr="00FC576D">
        <w:rPr>
          <w:b/>
          <w:bCs/>
          <w:color w:val="242424"/>
        </w:rPr>
        <w:t>MOTION</w:t>
      </w:r>
      <w:r w:rsidR="00E8752A" w:rsidRPr="00955720">
        <w:rPr>
          <w:b/>
          <w:bCs/>
        </w:rPr>
        <w:t xml:space="preserve"> </w:t>
      </w:r>
      <w:r w:rsidR="00E8752A" w:rsidRPr="00FC576D">
        <w:rPr>
          <w:b/>
          <w:bCs/>
          <w:color w:val="242424"/>
        </w:rPr>
        <w:t>– NO. M-2</w:t>
      </w:r>
      <w:r w:rsidR="00E8752A">
        <w:rPr>
          <w:b/>
          <w:bCs/>
          <w:color w:val="242424"/>
        </w:rPr>
        <w:t>5</w:t>
      </w:r>
      <w:r w:rsidR="00E8752A" w:rsidRPr="00FC576D">
        <w:rPr>
          <w:b/>
          <w:bCs/>
          <w:color w:val="242424"/>
        </w:rPr>
        <w:t>-</w:t>
      </w:r>
      <w:r w:rsidR="00E8752A">
        <w:rPr>
          <w:b/>
          <w:bCs/>
          <w:color w:val="242424"/>
        </w:rPr>
        <w:t>86</w:t>
      </w:r>
      <w:r w:rsidR="00E8752A" w:rsidRPr="00FC576D">
        <w:rPr>
          <w:b/>
          <w:bCs/>
          <w:color w:val="242424"/>
        </w:rPr>
        <w:t xml:space="preserve"> – BY:  COUNCILMEMBER </w:t>
      </w:r>
      <w:r w:rsidR="00E8752A">
        <w:rPr>
          <w:b/>
          <w:bCs/>
          <w:color w:val="242424"/>
        </w:rPr>
        <w:t>KING</w:t>
      </w:r>
    </w:p>
    <w:p w14:paraId="5E875E93" w14:textId="77777777" w:rsidR="00E8752A" w:rsidRPr="00FC576D" w:rsidRDefault="00E8752A" w:rsidP="00E8752A">
      <w:pPr>
        <w:pStyle w:val="xmsonormal"/>
        <w:shd w:val="clear" w:color="auto" w:fill="FFFFFF"/>
        <w:spacing w:before="0" w:beforeAutospacing="0" w:after="0" w:afterAutospacing="0"/>
        <w:rPr>
          <w:b/>
          <w:bCs/>
          <w:color w:val="242424"/>
        </w:rPr>
      </w:pPr>
    </w:p>
    <w:p w14:paraId="0A4413C2" w14:textId="77777777" w:rsidR="00E8752A" w:rsidRPr="00FC576D" w:rsidRDefault="00E8752A" w:rsidP="00E8752A">
      <w:pPr>
        <w:pStyle w:val="xmsonormal"/>
        <w:shd w:val="clear" w:color="auto" w:fill="FFFFFF"/>
        <w:spacing w:before="0" w:beforeAutospacing="0" w:after="0" w:afterAutospacing="0"/>
        <w:ind w:left="720"/>
        <w:rPr>
          <w:b/>
          <w:bCs/>
          <w:color w:val="242424"/>
        </w:rPr>
      </w:pPr>
      <w:r w:rsidRPr="00FC576D">
        <w:rPr>
          <w:b/>
          <w:bCs/>
          <w:color w:val="242424"/>
        </w:rPr>
        <w:t>Brief:</w:t>
      </w:r>
    </w:p>
    <w:p w14:paraId="70B6B198" w14:textId="7EB13ED7" w:rsidR="00E8752A" w:rsidRDefault="00E8752A" w:rsidP="00E8752A">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 xml:space="preserve">of </w:t>
      </w:r>
      <w:r>
        <w:rPr>
          <w:rFonts w:ascii="Times New Roman" w:hAnsi="Times New Roman" w:cs="Times New Roman"/>
          <w:b/>
          <w:bCs/>
          <w:sz w:val="24"/>
          <w:szCs w:val="24"/>
        </w:rPr>
        <w:t>JONATHAN J. ATKINSON</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377</w:t>
      </w:r>
      <w:r>
        <w:rPr>
          <w:rFonts w:ascii="Times New Roman" w:hAnsi="Times New Roman" w:cs="Times New Roman"/>
          <w:color w:val="242424"/>
          <w:sz w:val="24"/>
          <w:szCs w:val="24"/>
        </w:rPr>
        <w:t xml:space="preserve"> and</w:t>
      </w:r>
    </w:p>
    <w:p w14:paraId="2BC8164C" w14:textId="77777777" w:rsidR="00E8752A" w:rsidRPr="00FC576D" w:rsidRDefault="00E8752A" w:rsidP="00E8752A">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bearing 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1809 North Rampart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360C21AD" w14:textId="77777777" w:rsidR="00E8752A" w:rsidRPr="00FC576D" w:rsidRDefault="00E8752A" w:rsidP="00E8752A">
      <w:pPr>
        <w:pStyle w:val="xmsonormal"/>
        <w:shd w:val="clear" w:color="auto" w:fill="FFFFFF"/>
        <w:spacing w:before="0" w:beforeAutospacing="0" w:after="0" w:afterAutospacing="0"/>
        <w:ind w:left="720"/>
        <w:rPr>
          <w:b/>
          <w:bCs/>
          <w:color w:val="242424"/>
        </w:rPr>
      </w:pPr>
    </w:p>
    <w:p w14:paraId="0A74A8F1" w14:textId="77777777" w:rsidR="00E8752A" w:rsidRPr="009935FD" w:rsidRDefault="00E8752A" w:rsidP="00E8752A">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881D6C8" w14:textId="77777777" w:rsidR="00E8752A" w:rsidRDefault="00E8752A" w:rsidP="00E8752A">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30D28031" w14:textId="540D2AA8" w:rsidR="00DB13B4" w:rsidRDefault="00DB13B4">
      <w:pPr>
        <w:rPr>
          <w:rFonts w:ascii="Times New Roman" w:hAnsi="Times New Roman" w:cs="Times New Roman"/>
          <w:sz w:val="24"/>
          <w:szCs w:val="24"/>
        </w:rPr>
      </w:pPr>
      <w:r>
        <w:rPr>
          <w:rFonts w:ascii="Times New Roman" w:hAnsi="Times New Roman" w:cs="Times New Roman"/>
          <w:sz w:val="24"/>
          <w:szCs w:val="24"/>
        </w:rPr>
        <w:br w:type="page"/>
      </w:r>
    </w:p>
    <w:p w14:paraId="1D92C041" w14:textId="2A711F7C" w:rsidR="00DB13B4" w:rsidRDefault="00DB13B4" w:rsidP="00AA6F87">
      <w:pPr>
        <w:pStyle w:val="AgendaItem"/>
      </w:pPr>
      <w:r>
        <w:lastRenderedPageBreak/>
        <w:t>LEGISLATIVE GROUPING</w:t>
      </w:r>
    </w:p>
    <w:p w14:paraId="1885A573" w14:textId="77777777" w:rsidR="00DB13B4" w:rsidRDefault="00DB13B4" w:rsidP="00AA6F87">
      <w:pPr>
        <w:pStyle w:val="AgendaItem"/>
        <w:numPr>
          <w:ilvl w:val="0"/>
          <w:numId w:val="0"/>
        </w:numPr>
      </w:pPr>
    </w:p>
    <w:p w14:paraId="38ED9BB0" w14:textId="2CB2ED05" w:rsidR="004D6EA6" w:rsidRPr="001A1FCF" w:rsidRDefault="00D10905" w:rsidP="00AA6F87">
      <w:pPr>
        <w:pStyle w:val="AgendaItem"/>
        <w:numPr>
          <w:ilvl w:val="0"/>
          <w:numId w:val="0"/>
        </w:numPr>
      </w:pPr>
      <w:r>
        <w:t>a.</w:t>
      </w:r>
      <w:r>
        <w:tab/>
      </w:r>
      <w:r w:rsidR="004D6EA6" w:rsidRPr="001A1FCF">
        <w:t xml:space="preserve">NSTR SPECIAL EXCEPTION NO. </w:t>
      </w:r>
      <w:r w:rsidR="004D6EA6">
        <w:t>30</w:t>
      </w:r>
      <w:r w:rsidR="004D6EA6" w:rsidRPr="001A1FCF">
        <w:t>/2</w:t>
      </w:r>
      <w:r w:rsidR="004D6EA6">
        <w:t>4</w:t>
      </w:r>
      <w:r w:rsidR="004D6EA6" w:rsidRPr="001A1FCF">
        <w:t xml:space="preserve"> – </w:t>
      </w:r>
      <w:r w:rsidR="004D6EA6">
        <w:t>EMMANUEL OKOGU</w:t>
      </w:r>
    </w:p>
    <w:p w14:paraId="0E7A7500" w14:textId="77777777" w:rsidR="004D6EA6" w:rsidRPr="001C4D54" w:rsidRDefault="004D6EA6" w:rsidP="004D6EA6">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0AE72E1C" w14:textId="77777777" w:rsidR="004D6EA6" w:rsidRPr="001C4D54" w:rsidRDefault="004D6EA6" w:rsidP="004D6EA6">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61E0A8FC" w14:textId="5D8FCAB9" w:rsidR="004D6EA6" w:rsidRPr="001C4D54" w:rsidRDefault="004D6EA6" w:rsidP="004D6EA6">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317 North Miro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301</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APPROV</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02BFA9F6" w14:textId="77777777" w:rsidR="004D6EA6" w:rsidRPr="001C4D54" w:rsidRDefault="004D6EA6" w:rsidP="004D6EA6">
      <w:pPr>
        <w:pStyle w:val="xmsonormal"/>
        <w:shd w:val="clear" w:color="auto" w:fill="FFFFFF"/>
        <w:spacing w:before="0" w:beforeAutospacing="0" w:after="0" w:afterAutospacing="0"/>
        <w:jc w:val="both"/>
        <w:rPr>
          <w:b/>
          <w:bCs/>
          <w:color w:val="242424"/>
        </w:rPr>
      </w:pPr>
    </w:p>
    <w:p w14:paraId="0DE7F0C0" w14:textId="77777777" w:rsidR="004D6EA6" w:rsidRPr="00924B32" w:rsidRDefault="004D6EA6" w:rsidP="004D6EA6">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160BB9F1" w14:textId="0BE3582E" w:rsidR="004D6EA6" w:rsidRPr="00B62285" w:rsidRDefault="004D6EA6" w:rsidP="004D6EA6">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Harris, </w:t>
      </w:r>
      <w:r w:rsidRPr="00B62285">
        <w:rPr>
          <w:b/>
          <w:bCs/>
          <w:color w:val="242424"/>
          <w:sz w:val="22"/>
          <w:szCs w:val="22"/>
        </w:rPr>
        <w:t xml:space="preserve">District </w:t>
      </w:r>
      <w:r>
        <w:rPr>
          <w:b/>
          <w:bCs/>
          <w:color w:val="242424"/>
          <w:sz w:val="22"/>
          <w:szCs w:val="22"/>
        </w:rPr>
        <w:t>B</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5AE901E7" w14:textId="77777777" w:rsidR="004D6EA6" w:rsidRDefault="004D6EA6" w:rsidP="004D6EA6">
      <w:pPr>
        <w:jc w:val="both"/>
      </w:pPr>
    </w:p>
    <w:p w14:paraId="34F66C98" w14:textId="77777777" w:rsidR="00DB13B4" w:rsidRPr="00B62285" w:rsidRDefault="00DB13B4" w:rsidP="00DB13B4">
      <w:pPr>
        <w:pStyle w:val="xmsonormal"/>
        <w:shd w:val="clear" w:color="auto" w:fill="FFFFFF"/>
        <w:spacing w:before="0" w:beforeAutospacing="0" w:after="0" w:afterAutospacing="0"/>
        <w:ind w:firstLine="720"/>
        <w:jc w:val="both"/>
        <w:rPr>
          <w:b/>
          <w:bCs/>
          <w:color w:val="242424"/>
          <w:sz w:val="22"/>
          <w:szCs w:val="22"/>
        </w:rPr>
      </w:pPr>
    </w:p>
    <w:p w14:paraId="6CB0DDF4" w14:textId="509A0946" w:rsidR="00DB13B4"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DB13B4" w:rsidRPr="00FC576D">
        <w:rPr>
          <w:b/>
          <w:bCs/>
          <w:color w:val="242424"/>
        </w:rPr>
        <w:t>MOTION</w:t>
      </w:r>
      <w:r w:rsidR="00DB13B4" w:rsidRPr="00955720">
        <w:rPr>
          <w:b/>
          <w:bCs/>
        </w:rPr>
        <w:t xml:space="preserve"> </w:t>
      </w:r>
      <w:r w:rsidR="00DB13B4" w:rsidRPr="00FC576D">
        <w:rPr>
          <w:b/>
          <w:bCs/>
          <w:color w:val="242424"/>
        </w:rPr>
        <w:t>– NO. M-2</w:t>
      </w:r>
      <w:r w:rsidR="00DB13B4">
        <w:rPr>
          <w:b/>
          <w:bCs/>
          <w:color w:val="242424"/>
        </w:rPr>
        <w:t>5</w:t>
      </w:r>
      <w:r w:rsidR="00DB13B4" w:rsidRPr="00FC576D">
        <w:rPr>
          <w:b/>
          <w:bCs/>
          <w:color w:val="242424"/>
        </w:rPr>
        <w:t>-</w:t>
      </w:r>
      <w:r w:rsidR="00DB13B4">
        <w:rPr>
          <w:b/>
          <w:bCs/>
          <w:color w:val="242424"/>
        </w:rPr>
        <w:t>66</w:t>
      </w:r>
      <w:r w:rsidR="00DB13B4" w:rsidRPr="00FC576D">
        <w:rPr>
          <w:b/>
          <w:bCs/>
          <w:color w:val="242424"/>
        </w:rPr>
        <w:t xml:space="preserve"> – BY:  COUNCILMEMBER </w:t>
      </w:r>
      <w:r w:rsidR="00DB13B4">
        <w:rPr>
          <w:b/>
          <w:bCs/>
          <w:color w:val="242424"/>
        </w:rPr>
        <w:t>HARRIS</w:t>
      </w:r>
    </w:p>
    <w:p w14:paraId="583FD891" w14:textId="77777777" w:rsidR="00DB13B4" w:rsidRPr="00FC576D" w:rsidRDefault="00DB13B4" w:rsidP="00DB13B4">
      <w:pPr>
        <w:pStyle w:val="xmsonormal"/>
        <w:shd w:val="clear" w:color="auto" w:fill="FFFFFF"/>
        <w:spacing w:before="0" w:beforeAutospacing="0" w:after="0" w:afterAutospacing="0"/>
        <w:rPr>
          <w:b/>
          <w:bCs/>
          <w:color w:val="242424"/>
        </w:rPr>
      </w:pPr>
    </w:p>
    <w:p w14:paraId="2464277E" w14:textId="77777777" w:rsidR="00DB13B4" w:rsidRPr="00FC576D" w:rsidRDefault="00DB13B4" w:rsidP="00DB13B4">
      <w:pPr>
        <w:pStyle w:val="xmsonormal"/>
        <w:shd w:val="clear" w:color="auto" w:fill="FFFFFF"/>
        <w:spacing w:before="0" w:beforeAutospacing="0" w:after="0" w:afterAutospacing="0"/>
        <w:ind w:left="720"/>
        <w:rPr>
          <w:b/>
          <w:bCs/>
          <w:color w:val="242424"/>
        </w:rPr>
      </w:pPr>
      <w:r w:rsidRPr="00FC576D">
        <w:rPr>
          <w:b/>
          <w:bCs/>
          <w:color w:val="242424"/>
        </w:rPr>
        <w:t>Brief:</w:t>
      </w:r>
    </w:p>
    <w:p w14:paraId="314BC712" w14:textId="13DC858C" w:rsidR="00DB13B4" w:rsidRDefault="00DB13B4" w:rsidP="00DB13B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of</w:t>
      </w:r>
      <w:r w:rsidRPr="00F24252">
        <w:rPr>
          <w:rFonts w:ascii="Times New Roman" w:hAnsi="Times New Roman" w:cs="Times New Roman"/>
          <w:b/>
          <w:bCs/>
          <w:sz w:val="24"/>
          <w:szCs w:val="24"/>
        </w:rPr>
        <w:t xml:space="preserve"> </w:t>
      </w:r>
      <w:r w:rsidRPr="00DB13B4">
        <w:rPr>
          <w:rFonts w:ascii="Times New Roman" w:hAnsi="Times New Roman" w:cs="Times New Roman"/>
          <w:b/>
          <w:bCs/>
          <w:sz w:val="24"/>
          <w:szCs w:val="24"/>
        </w:rPr>
        <w:t>EMMANUEL OKOGU</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301</w:t>
      </w:r>
      <w:r>
        <w:rPr>
          <w:rFonts w:ascii="Times New Roman" w:hAnsi="Times New Roman" w:cs="Times New Roman"/>
          <w:color w:val="242424"/>
          <w:sz w:val="24"/>
          <w:szCs w:val="24"/>
        </w:rPr>
        <w:t xml:space="preserve"> and bearing </w:t>
      </w:r>
    </w:p>
    <w:p w14:paraId="4320BD27" w14:textId="30818F25" w:rsidR="00DB13B4" w:rsidRPr="00FC576D" w:rsidRDefault="00DB13B4" w:rsidP="00DB13B4">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317 North Miro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5A05632C" w14:textId="77777777" w:rsidR="00DB13B4" w:rsidRPr="00FC576D" w:rsidRDefault="00DB13B4" w:rsidP="00DB13B4">
      <w:pPr>
        <w:pStyle w:val="xmsonormal"/>
        <w:shd w:val="clear" w:color="auto" w:fill="FFFFFF"/>
        <w:spacing w:before="0" w:beforeAutospacing="0" w:after="0" w:afterAutospacing="0"/>
        <w:ind w:left="720"/>
        <w:rPr>
          <w:b/>
          <w:bCs/>
          <w:color w:val="242424"/>
        </w:rPr>
      </w:pPr>
    </w:p>
    <w:p w14:paraId="1BBA7F4E" w14:textId="77777777" w:rsidR="00DB13B4" w:rsidRPr="009935FD" w:rsidRDefault="00DB13B4" w:rsidP="00DB13B4">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CB29186" w14:textId="77777777" w:rsidR="00DB13B4" w:rsidRPr="00D75088" w:rsidRDefault="00DB13B4" w:rsidP="00DB13B4">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132AE2CC" w14:textId="0634E56A" w:rsidR="00A70428" w:rsidRDefault="00A70428" w:rsidP="004F2D9A">
      <w:pPr>
        <w:pStyle w:val="ListParagraph"/>
        <w:jc w:val="both"/>
      </w:pPr>
    </w:p>
    <w:p w14:paraId="399483F7" w14:textId="61DDD1A0" w:rsidR="004F2D9A" w:rsidRDefault="004F2D9A" w:rsidP="004F2D9A">
      <w:pPr>
        <w:pStyle w:val="ListParagraph"/>
        <w:jc w:val="both"/>
      </w:pPr>
    </w:p>
    <w:p w14:paraId="2A81FC17" w14:textId="6A611DBB" w:rsidR="004F2D9A" w:rsidRDefault="004F2D9A" w:rsidP="00AA6F87">
      <w:pPr>
        <w:pStyle w:val="AgendaItem"/>
      </w:pPr>
      <w:r>
        <w:t>LEGISLATIVE GROUPING</w:t>
      </w:r>
    </w:p>
    <w:p w14:paraId="34EA38C7" w14:textId="77777777" w:rsidR="004F2D9A" w:rsidRDefault="004F2D9A" w:rsidP="00AA6F87">
      <w:pPr>
        <w:pStyle w:val="AgendaItem"/>
        <w:numPr>
          <w:ilvl w:val="0"/>
          <w:numId w:val="0"/>
        </w:numPr>
      </w:pPr>
    </w:p>
    <w:p w14:paraId="6F4B62F4" w14:textId="21B8FB1E" w:rsidR="00A70428" w:rsidRPr="001A1FCF" w:rsidRDefault="00D10905" w:rsidP="00AA6F87">
      <w:pPr>
        <w:pStyle w:val="AgendaItem"/>
        <w:numPr>
          <w:ilvl w:val="0"/>
          <w:numId w:val="0"/>
        </w:numPr>
      </w:pPr>
      <w:r>
        <w:t>a.</w:t>
      </w:r>
      <w:r>
        <w:tab/>
      </w:r>
      <w:r w:rsidR="00A70428" w:rsidRPr="001A1FCF">
        <w:t xml:space="preserve">NSTR SPECIAL EXCEPTION NO. </w:t>
      </w:r>
      <w:r w:rsidR="00A70428">
        <w:t>31</w:t>
      </w:r>
      <w:r w:rsidR="00A70428" w:rsidRPr="001A1FCF">
        <w:t>/2</w:t>
      </w:r>
      <w:r w:rsidR="00A70428">
        <w:t>4</w:t>
      </w:r>
      <w:r w:rsidR="00A70428" w:rsidRPr="001A1FCF">
        <w:t xml:space="preserve"> – </w:t>
      </w:r>
      <w:r w:rsidR="00A70428">
        <w:t>BRADLEY K. DRUDE</w:t>
      </w:r>
    </w:p>
    <w:p w14:paraId="3A202958" w14:textId="77777777" w:rsidR="00A70428" w:rsidRPr="001C4D54" w:rsidRDefault="00A70428" w:rsidP="00A7042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7EDEF4CC" w14:textId="77777777" w:rsidR="00A70428" w:rsidRPr="001C4D54" w:rsidRDefault="00A70428" w:rsidP="00A7042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4A624286" w14:textId="316DDB8D" w:rsidR="00A70428" w:rsidRPr="001C4D54" w:rsidRDefault="00A70428" w:rsidP="00A70428">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1921 Dublin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256</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369EF7CE" w14:textId="77777777" w:rsidR="00A70428" w:rsidRPr="001C4D54" w:rsidRDefault="00A70428" w:rsidP="00A70428">
      <w:pPr>
        <w:pStyle w:val="xmsonormal"/>
        <w:shd w:val="clear" w:color="auto" w:fill="FFFFFF"/>
        <w:spacing w:before="0" w:beforeAutospacing="0" w:after="0" w:afterAutospacing="0"/>
        <w:jc w:val="both"/>
        <w:rPr>
          <w:b/>
          <w:bCs/>
          <w:color w:val="242424"/>
        </w:rPr>
      </w:pPr>
    </w:p>
    <w:p w14:paraId="0B956D9C" w14:textId="77777777" w:rsidR="00A70428" w:rsidRPr="00924B32" w:rsidRDefault="00A70428" w:rsidP="00A70428">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7E9AAFFE" w14:textId="2E9C0579" w:rsidR="00A70428" w:rsidRPr="00B62285" w:rsidRDefault="00A70428" w:rsidP="00A70428">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Giarrusso, </w:t>
      </w:r>
      <w:r w:rsidRPr="00B62285">
        <w:rPr>
          <w:b/>
          <w:bCs/>
          <w:color w:val="242424"/>
          <w:sz w:val="22"/>
          <w:szCs w:val="22"/>
        </w:rPr>
        <w:t xml:space="preserve">District </w:t>
      </w:r>
      <w:r>
        <w:rPr>
          <w:b/>
          <w:bCs/>
          <w:color w:val="242424"/>
          <w:sz w:val="22"/>
          <w:szCs w:val="22"/>
        </w:rPr>
        <w:t>A</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3E396BC9" w14:textId="77777777" w:rsidR="00A23B36" w:rsidRDefault="00A23B36" w:rsidP="00A23B36">
      <w:pPr>
        <w:jc w:val="both"/>
      </w:pPr>
    </w:p>
    <w:p w14:paraId="3BE8CA39" w14:textId="77777777" w:rsidR="00A23B36" w:rsidRPr="00B62285" w:rsidRDefault="00A23B36" w:rsidP="00A23B36">
      <w:pPr>
        <w:pStyle w:val="xmsonormal"/>
        <w:shd w:val="clear" w:color="auto" w:fill="FFFFFF"/>
        <w:spacing w:before="0" w:beforeAutospacing="0" w:after="0" w:afterAutospacing="0"/>
        <w:ind w:firstLine="720"/>
        <w:jc w:val="both"/>
        <w:rPr>
          <w:b/>
          <w:bCs/>
          <w:color w:val="242424"/>
          <w:sz w:val="22"/>
          <w:szCs w:val="22"/>
        </w:rPr>
      </w:pPr>
    </w:p>
    <w:p w14:paraId="6CA2BC21" w14:textId="376D9388" w:rsidR="00A23B36"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A23B36" w:rsidRPr="00FC576D">
        <w:rPr>
          <w:b/>
          <w:bCs/>
          <w:color w:val="242424"/>
        </w:rPr>
        <w:t>MOTION</w:t>
      </w:r>
      <w:r w:rsidR="00A23B36" w:rsidRPr="00955720">
        <w:rPr>
          <w:b/>
          <w:bCs/>
        </w:rPr>
        <w:t xml:space="preserve"> </w:t>
      </w:r>
      <w:r w:rsidR="00A23B36" w:rsidRPr="00FC576D">
        <w:rPr>
          <w:b/>
          <w:bCs/>
          <w:color w:val="242424"/>
        </w:rPr>
        <w:t>– NO. M-2</w:t>
      </w:r>
      <w:r w:rsidR="00A23B36">
        <w:rPr>
          <w:b/>
          <w:bCs/>
          <w:color w:val="242424"/>
        </w:rPr>
        <w:t>5</w:t>
      </w:r>
      <w:r w:rsidR="00A23B36" w:rsidRPr="00FC576D">
        <w:rPr>
          <w:b/>
          <w:bCs/>
          <w:color w:val="242424"/>
        </w:rPr>
        <w:t>-</w:t>
      </w:r>
      <w:r w:rsidR="00A23B36">
        <w:rPr>
          <w:b/>
          <w:bCs/>
          <w:color w:val="242424"/>
        </w:rPr>
        <w:t>69</w:t>
      </w:r>
      <w:r w:rsidR="00A23B36" w:rsidRPr="00FC576D">
        <w:rPr>
          <w:b/>
          <w:bCs/>
          <w:color w:val="242424"/>
        </w:rPr>
        <w:t xml:space="preserve"> – BY:  COUNCILMEMBER </w:t>
      </w:r>
      <w:r w:rsidR="00A23B36">
        <w:rPr>
          <w:b/>
          <w:bCs/>
          <w:color w:val="242424"/>
        </w:rPr>
        <w:t>GIARRUSSO</w:t>
      </w:r>
    </w:p>
    <w:p w14:paraId="3A182C82" w14:textId="77777777" w:rsidR="00A23B36" w:rsidRPr="00FC576D" w:rsidRDefault="00A23B36" w:rsidP="00A23B36">
      <w:pPr>
        <w:pStyle w:val="xmsonormal"/>
        <w:shd w:val="clear" w:color="auto" w:fill="FFFFFF"/>
        <w:spacing w:before="0" w:beforeAutospacing="0" w:after="0" w:afterAutospacing="0"/>
        <w:rPr>
          <w:b/>
          <w:bCs/>
          <w:color w:val="242424"/>
        </w:rPr>
      </w:pPr>
    </w:p>
    <w:p w14:paraId="4C704E11" w14:textId="77777777" w:rsidR="00A23B36" w:rsidRPr="00FC576D" w:rsidRDefault="00A23B36" w:rsidP="00A23B36">
      <w:pPr>
        <w:pStyle w:val="xmsonormal"/>
        <w:shd w:val="clear" w:color="auto" w:fill="FFFFFF"/>
        <w:spacing w:before="0" w:beforeAutospacing="0" w:after="0" w:afterAutospacing="0"/>
        <w:ind w:left="720"/>
        <w:rPr>
          <w:b/>
          <w:bCs/>
          <w:color w:val="242424"/>
        </w:rPr>
      </w:pPr>
      <w:r w:rsidRPr="00FC576D">
        <w:rPr>
          <w:b/>
          <w:bCs/>
          <w:color w:val="242424"/>
        </w:rPr>
        <w:t>Brief:</w:t>
      </w:r>
    </w:p>
    <w:p w14:paraId="0B6FD006" w14:textId="0FA89C4B" w:rsidR="00A23B36" w:rsidRDefault="00A23B36" w:rsidP="00A23B3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 xml:space="preserve">of </w:t>
      </w:r>
      <w:r>
        <w:rPr>
          <w:rFonts w:ascii="Times New Roman" w:hAnsi="Times New Roman" w:cs="Times New Roman"/>
          <w:b/>
          <w:bCs/>
          <w:sz w:val="24"/>
          <w:szCs w:val="24"/>
        </w:rPr>
        <w:t>BRADLEY K. DRUDE</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256</w:t>
      </w:r>
      <w:r>
        <w:rPr>
          <w:rFonts w:ascii="Times New Roman" w:hAnsi="Times New Roman" w:cs="Times New Roman"/>
          <w:color w:val="242424"/>
          <w:sz w:val="24"/>
          <w:szCs w:val="24"/>
        </w:rPr>
        <w:t xml:space="preserve"> and bearing </w:t>
      </w:r>
    </w:p>
    <w:p w14:paraId="5B8C3498" w14:textId="4D4D495A" w:rsidR="00A23B36" w:rsidRPr="00FC576D" w:rsidRDefault="00A23B36" w:rsidP="00A23B3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1921 Dublin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2CCA90D3" w14:textId="77777777" w:rsidR="00A23B36" w:rsidRPr="00FC576D" w:rsidRDefault="00A23B36" w:rsidP="00A23B36">
      <w:pPr>
        <w:pStyle w:val="xmsonormal"/>
        <w:shd w:val="clear" w:color="auto" w:fill="FFFFFF"/>
        <w:spacing w:before="0" w:beforeAutospacing="0" w:after="0" w:afterAutospacing="0"/>
        <w:ind w:left="720"/>
        <w:rPr>
          <w:b/>
          <w:bCs/>
          <w:color w:val="242424"/>
        </w:rPr>
      </w:pPr>
    </w:p>
    <w:p w14:paraId="7222ADD0" w14:textId="77777777" w:rsidR="00A23B36" w:rsidRPr="009935FD" w:rsidRDefault="00A23B36" w:rsidP="00A23B3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773097C" w14:textId="77777777" w:rsidR="00A23B36" w:rsidRPr="00D75088" w:rsidRDefault="00A23B36" w:rsidP="00A23B36">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0F5E9791" w14:textId="77777777" w:rsidR="00A70428" w:rsidRDefault="00A70428" w:rsidP="00A70428">
      <w:pPr>
        <w:jc w:val="both"/>
      </w:pPr>
    </w:p>
    <w:p w14:paraId="7DA838DD" w14:textId="52043912" w:rsidR="00083692" w:rsidRDefault="00083692" w:rsidP="00AA6F87">
      <w:pPr>
        <w:pStyle w:val="AgendaItem"/>
      </w:pPr>
      <w:r>
        <w:lastRenderedPageBreak/>
        <w:t>LEGISLATIVE GROUPING</w:t>
      </w:r>
    </w:p>
    <w:p w14:paraId="76A9409B" w14:textId="77777777" w:rsidR="00083692" w:rsidRDefault="00083692" w:rsidP="00AA6F87">
      <w:pPr>
        <w:pStyle w:val="AgendaItem"/>
        <w:numPr>
          <w:ilvl w:val="0"/>
          <w:numId w:val="0"/>
        </w:numPr>
      </w:pPr>
    </w:p>
    <w:p w14:paraId="5766BC91" w14:textId="275AA59F" w:rsidR="00A70428" w:rsidRPr="001A1FCF" w:rsidRDefault="00D10905" w:rsidP="00AA6F87">
      <w:pPr>
        <w:pStyle w:val="AgendaItem"/>
        <w:numPr>
          <w:ilvl w:val="0"/>
          <w:numId w:val="0"/>
        </w:numPr>
      </w:pPr>
      <w:r>
        <w:t>a.</w:t>
      </w:r>
      <w:r>
        <w:tab/>
      </w:r>
      <w:r w:rsidR="00A70428" w:rsidRPr="001A1FCF">
        <w:t xml:space="preserve">NSTR SPECIAL EXCEPTION NO. </w:t>
      </w:r>
      <w:r w:rsidR="00A70428">
        <w:t>32</w:t>
      </w:r>
      <w:r w:rsidR="00A70428" w:rsidRPr="001A1FCF">
        <w:t>/2</w:t>
      </w:r>
      <w:r w:rsidR="00A70428">
        <w:t>4</w:t>
      </w:r>
      <w:r w:rsidR="00A70428" w:rsidRPr="001A1FCF">
        <w:t xml:space="preserve"> – </w:t>
      </w:r>
      <w:r w:rsidR="00A70428">
        <w:t>NIA JOSEPHINE STARR</w:t>
      </w:r>
    </w:p>
    <w:p w14:paraId="1B5CF74C" w14:textId="77777777" w:rsidR="00A70428" w:rsidRPr="001C4D54" w:rsidRDefault="00A70428" w:rsidP="00A70428">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5887D24F" w14:textId="77777777" w:rsidR="00A70428" w:rsidRPr="001C4D54" w:rsidRDefault="00A70428" w:rsidP="00A70428">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6D9C0746" w14:textId="3D2534D9" w:rsidR="00A70428" w:rsidRPr="001C4D54" w:rsidRDefault="00A70428" w:rsidP="00A70428">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8313 Nelson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357</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15CFFBD2" w14:textId="77777777" w:rsidR="00A70428" w:rsidRPr="001C4D54" w:rsidRDefault="00A70428" w:rsidP="00A70428">
      <w:pPr>
        <w:pStyle w:val="xmsonormal"/>
        <w:shd w:val="clear" w:color="auto" w:fill="FFFFFF"/>
        <w:spacing w:before="0" w:beforeAutospacing="0" w:after="0" w:afterAutospacing="0"/>
        <w:jc w:val="both"/>
        <w:rPr>
          <w:b/>
          <w:bCs/>
          <w:color w:val="242424"/>
        </w:rPr>
      </w:pPr>
    </w:p>
    <w:p w14:paraId="66FC76A3" w14:textId="77777777" w:rsidR="00A70428" w:rsidRPr="00924B32" w:rsidRDefault="00A70428" w:rsidP="00A70428">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7E6032C3" w14:textId="77777777" w:rsidR="00A70428" w:rsidRPr="00B62285" w:rsidRDefault="00A70428" w:rsidP="00A70428">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Giarrusso, </w:t>
      </w:r>
      <w:r w:rsidRPr="00B62285">
        <w:rPr>
          <w:b/>
          <w:bCs/>
          <w:color w:val="242424"/>
          <w:sz w:val="22"/>
          <w:szCs w:val="22"/>
        </w:rPr>
        <w:t xml:space="preserve">District </w:t>
      </w:r>
      <w:r>
        <w:rPr>
          <w:b/>
          <w:bCs/>
          <w:color w:val="242424"/>
          <w:sz w:val="22"/>
          <w:szCs w:val="22"/>
        </w:rPr>
        <w:t>A</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4B886417" w14:textId="77777777" w:rsidR="00A70428" w:rsidRDefault="00A70428" w:rsidP="00A70428">
      <w:pPr>
        <w:jc w:val="both"/>
      </w:pPr>
    </w:p>
    <w:p w14:paraId="62D34645" w14:textId="77777777" w:rsidR="00A7550E" w:rsidRDefault="00A7550E" w:rsidP="00A7550E">
      <w:pPr>
        <w:jc w:val="both"/>
      </w:pPr>
    </w:p>
    <w:p w14:paraId="5E3BA86B" w14:textId="77777777" w:rsidR="00A7550E" w:rsidRPr="00B62285" w:rsidRDefault="00A7550E" w:rsidP="00A7550E">
      <w:pPr>
        <w:pStyle w:val="xmsonormal"/>
        <w:shd w:val="clear" w:color="auto" w:fill="FFFFFF"/>
        <w:spacing w:before="0" w:beforeAutospacing="0" w:after="0" w:afterAutospacing="0"/>
        <w:ind w:firstLine="720"/>
        <w:jc w:val="both"/>
        <w:rPr>
          <w:b/>
          <w:bCs/>
          <w:color w:val="242424"/>
          <w:sz w:val="22"/>
          <w:szCs w:val="22"/>
        </w:rPr>
      </w:pPr>
    </w:p>
    <w:p w14:paraId="31B90B88" w14:textId="4F45F3BF" w:rsidR="00A7550E"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A7550E" w:rsidRPr="00FC576D">
        <w:rPr>
          <w:b/>
          <w:bCs/>
          <w:color w:val="242424"/>
        </w:rPr>
        <w:t>MOTION</w:t>
      </w:r>
      <w:r w:rsidR="00A7550E" w:rsidRPr="00955720">
        <w:rPr>
          <w:b/>
          <w:bCs/>
        </w:rPr>
        <w:t xml:space="preserve"> </w:t>
      </w:r>
      <w:r w:rsidR="00A7550E" w:rsidRPr="00FC576D">
        <w:rPr>
          <w:b/>
          <w:bCs/>
          <w:color w:val="242424"/>
        </w:rPr>
        <w:t>– NO. M-2</w:t>
      </w:r>
      <w:r w:rsidR="00A7550E">
        <w:rPr>
          <w:b/>
          <w:bCs/>
          <w:color w:val="242424"/>
        </w:rPr>
        <w:t>5</w:t>
      </w:r>
      <w:r w:rsidR="00A7550E" w:rsidRPr="00FC576D">
        <w:rPr>
          <w:b/>
          <w:bCs/>
          <w:color w:val="242424"/>
        </w:rPr>
        <w:t>-</w:t>
      </w:r>
      <w:r w:rsidR="00A7550E">
        <w:rPr>
          <w:b/>
          <w:bCs/>
          <w:color w:val="242424"/>
        </w:rPr>
        <w:t>68</w:t>
      </w:r>
      <w:r w:rsidR="00A7550E" w:rsidRPr="00FC576D">
        <w:rPr>
          <w:b/>
          <w:bCs/>
          <w:color w:val="242424"/>
        </w:rPr>
        <w:t xml:space="preserve"> – BY:  COUNCILMEMBER </w:t>
      </w:r>
      <w:r w:rsidR="00A7550E">
        <w:rPr>
          <w:b/>
          <w:bCs/>
          <w:color w:val="242424"/>
        </w:rPr>
        <w:t>GIARRUSSO</w:t>
      </w:r>
    </w:p>
    <w:p w14:paraId="22FC2125" w14:textId="77777777" w:rsidR="00A7550E" w:rsidRPr="00FC576D" w:rsidRDefault="00A7550E" w:rsidP="00A7550E">
      <w:pPr>
        <w:pStyle w:val="xmsonormal"/>
        <w:shd w:val="clear" w:color="auto" w:fill="FFFFFF"/>
        <w:spacing w:before="0" w:beforeAutospacing="0" w:after="0" w:afterAutospacing="0"/>
        <w:rPr>
          <w:b/>
          <w:bCs/>
          <w:color w:val="242424"/>
        </w:rPr>
      </w:pPr>
    </w:p>
    <w:p w14:paraId="3D905FE2" w14:textId="77777777" w:rsidR="00A7550E" w:rsidRPr="00FC576D" w:rsidRDefault="00A7550E" w:rsidP="00A7550E">
      <w:pPr>
        <w:pStyle w:val="xmsonormal"/>
        <w:shd w:val="clear" w:color="auto" w:fill="FFFFFF"/>
        <w:spacing w:before="0" w:beforeAutospacing="0" w:after="0" w:afterAutospacing="0"/>
        <w:ind w:left="720"/>
        <w:rPr>
          <w:b/>
          <w:bCs/>
          <w:color w:val="242424"/>
        </w:rPr>
      </w:pPr>
      <w:r w:rsidRPr="00FC576D">
        <w:rPr>
          <w:b/>
          <w:bCs/>
          <w:color w:val="242424"/>
        </w:rPr>
        <w:t>Brief:</w:t>
      </w:r>
    </w:p>
    <w:p w14:paraId="66BB39F7" w14:textId="62294261" w:rsidR="00A7550E" w:rsidRDefault="00A7550E" w:rsidP="00A7550E">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 xml:space="preserve">of </w:t>
      </w:r>
      <w:r>
        <w:rPr>
          <w:rFonts w:ascii="Times New Roman" w:hAnsi="Times New Roman" w:cs="Times New Roman"/>
          <w:b/>
          <w:bCs/>
          <w:sz w:val="24"/>
          <w:szCs w:val="24"/>
        </w:rPr>
        <w:t>NIA JOSEPHINE STARR</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357</w:t>
      </w:r>
      <w:r>
        <w:rPr>
          <w:rFonts w:ascii="Times New Roman" w:hAnsi="Times New Roman" w:cs="Times New Roman"/>
          <w:color w:val="242424"/>
          <w:sz w:val="24"/>
          <w:szCs w:val="24"/>
        </w:rPr>
        <w:t xml:space="preserve"> and bearing </w:t>
      </w:r>
    </w:p>
    <w:p w14:paraId="37ABA2E8" w14:textId="265A36CC" w:rsidR="00A7550E" w:rsidRPr="00FC576D" w:rsidRDefault="00A7550E" w:rsidP="00A7550E">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8313 Nelson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4E956084" w14:textId="77777777" w:rsidR="00A7550E" w:rsidRPr="00FC576D" w:rsidRDefault="00A7550E" w:rsidP="00A7550E">
      <w:pPr>
        <w:pStyle w:val="xmsonormal"/>
        <w:shd w:val="clear" w:color="auto" w:fill="FFFFFF"/>
        <w:spacing w:before="0" w:beforeAutospacing="0" w:after="0" w:afterAutospacing="0"/>
        <w:ind w:left="720"/>
        <w:rPr>
          <w:b/>
          <w:bCs/>
          <w:color w:val="242424"/>
        </w:rPr>
      </w:pPr>
    </w:p>
    <w:p w14:paraId="53A497AC" w14:textId="77777777" w:rsidR="00A7550E" w:rsidRPr="009935FD" w:rsidRDefault="00A7550E" w:rsidP="00A7550E">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C5B74A7" w14:textId="77777777" w:rsidR="00A7550E" w:rsidRPr="00D75088" w:rsidRDefault="00A7550E" w:rsidP="00A7550E">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37FAF354" w14:textId="77777777" w:rsidR="004D6EA6" w:rsidRPr="00B62285" w:rsidRDefault="004D6EA6" w:rsidP="004D6EA6">
      <w:pPr>
        <w:spacing w:after="0" w:line="240" w:lineRule="auto"/>
        <w:jc w:val="both"/>
        <w:rPr>
          <w:rFonts w:ascii="Times New Roman" w:hAnsi="Times New Roman" w:cs="Times New Roman"/>
          <w:sz w:val="24"/>
          <w:szCs w:val="24"/>
        </w:rPr>
      </w:pPr>
    </w:p>
    <w:p w14:paraId="53F4236D" w14:textId="5A27B385" w:rsidR="00B422D9" w:rsidRDefault="00B422D9">
      <w:r>
        <w:br w:type="page"/>
      </w:r>
    </w:p>
    <w:p w14:paraId="3B77B960" w14:textId="55D52D7A" w:rsidR="001F5646" w:rsidRDefault="001F5646" w:rsidP="00AA6F87">
      <w:pPr>
        <w:pStyle w:val="AgendaItem"/>
      </w:pPr>
      <w:r>
        <w:lastRenderedPageBreak/>
        <w:t>LEGISLATIVE GROUPING</w:t>
      </w:r>
    </w:p>
    <w:p w14:paraId="1834660E" w14:textId="77777777" w:rsidR="001F5646" w:rsidRDefault="001F5646" w:rsidP="00AA6F87">
      <w:pPr>
        <w:pStyle w:val="AgendaItem"/>
        <w:numPr>
          <w:ilvl w:val="0"/>
          <w:numId w:val="0"/>
        </w:numPr>
      </w:pPr>
    </w:p>
    <w:p w14:paraId="57FFF007" w14:textId="15D63874" w:rsidR="000F54B0" w:rsidRPr="001A1FCF" w:rsidRDefault="00D10905" w:rsidP="00AA6F87">
      <w:pPr>
        <w:pStyle w:val="AgendaItem"/>
        <w:numPr>
          <w:ilvl w:val="0"/>
          <w:numId w:val="0"/>
        </w:numPr>
      </w:pPr>
      <w:r>
        <w:t>a.</w:t>
      </w:r>
      <w:r>
        <w:tab/>
      </w:r>
      <w:r w:rsidR="000F54B0" w:rsidRPr="001A1FCF">
        <w:t xml:space="preserve">NSTR SPECIAL EXCEPTION NO. </w:t>
      </w:r>
      <w:r w:rsidR="000F54B0">
        <w:t>3</w:t>
      </w:r>
      <w:r w:rsidR="008436CD">
        <w:t>3</w:t>
      </w:r>
      <w:r w:rsidR="000F54B0" w:rsidRPr="001A1FCF">
        <w:t>/2</w:t>
      </w:r>
      <w:r w:rsidR="000F54B0">
        <w:t>4</w:t>
      </w:r>
      <w:r w:rsidR="000F54B0" w:rsidRPr="001A1FCF">
        <w:t xml:space="preserve"> – </w:t>
      </w:r>
      <w:r w:rsidR="000F54B0">
        <w:t>EBONY C. MERCADEL</w:t>
      </w:r>
    </w:p>
    <w:p w14:paraId="10A817CF" w14:textId="77777777" w:rsidR="000F54B0" w:rsidRPr="001C4D54" w:rsidRDefault="000F54B0" w:rsidP="000F54B0">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1BA61CD2" w14:textId="77777777" w:rsidR="000F54B0" w:rsidRPr="001C4D54" w:rsidRDefault="000F54B0" w:rsidP="000F54B0">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4EAC55BE" w14:textId="62EFC9AD" w:rsidR="000F54B0" w:rsidRPr="001C4D54" w:rsidRDefault="000F54B0" w:rsidP="000F54B0">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Pr>
          <w:rFonts w:ascii="Times New Roman" w:hAnsi="Times New Roman" w:cs="Times New Roman"/>
          <w:b/>
          <w:bCs/>
          <w:sz w:val="24"/>
          <w:szCs w:val="24"/>
        </w:rPr>
        <w:t xml:space="preserve">1407 Saint Anthony 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621</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44622F5E" w14:textId="77777777" w:rsidR="000F54B0" w:rsidRPr="001C4D54" w:rsidRDefault="000F54B0" w:rsidP="000F54B0">
      <w:pPr>
        <w:pStyle w:val="xmsonormal"/>
        <w:shd w:val="clear" w:color="auto" w:fill="FFFFFF"/>
        <w:spacing w:before="0" w:beforeAutospacing="0" w:after="0" w:afterAutospacing="0"/>
        <w:jc w:val="both"/>
        <w:rPr>
          <w:b/>
          <w:bCs/>
          <w:color w:val="242424"/>
        </w:rPr>
      </w:pPr>
    </w:p>
    <w:p w14:paraId="05BFFEB8" w14:textId="77777777" w:rsidR="000F54B0" w:rsidRPr="00924B32" w:rsidRDefault="000F54B0" w:rsidP="000F54B0">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319B9CF4" w14:textId="1E6C5E1F" w:rsidR="000F54B0" w:rsidRDefault="000F54B0" w:rsidP="000F54B0">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King, </w:t>
      </w:r>
      <w:r w:rsidRPr="00B62285">
        <w:rPr>
          <w:b/>
          <w:bCs/>
          <w:color w:val="242424"/>
          <w:sz w:val="22"/>
          <w:szCs w:val="22"/>
        </w:rPr>
        <w:t xml:space="preserve">District </w:t>
      </w:r>
      <w:r>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5BEBADDD" w14:textId="2F9A9638" w:rsidR="00947FEF" w:rsidRDefault="00947FEF" w:rsidP="00D16361">
      <w:pPr>
        <w:rPr>
          <w:rFonts w:ascii="Times New Roman" w:eastAsia="Courier New" w:hAnsi="Times New Roman" w:cs="Times New Roman"/>
          <w:b/>
          <w:sz w:val="24"/>
          <w:szCs w:val="24"/>
        </w:rPr>
      </w:pPr>
    </w:p>
    <w:p w14:paraId="0487FA35" w14:textId="77777777" w:rsidR="001F5646" w:rsidRPr="00B62285" w:rsidRDefault="001F5646" w:rsidP="001F5646">
      <w:pPr>
        <w:pStyle w:val="xmsonormal"/>
        <w:shd w:val="clear" w:color="auto" w:fill="FFFFFF"/>
        <w:spacing w:before="0" w:beforeAutospacing="0" w:after="0" w:afterAutospacing="0"/>
        <w:ind w:firstLine="720"/>
        <w:jc w:val="both"/>
        <w:rPr>
          <w:b/>
          <w:bCs/>
          <w:color w:val="242424"/>
          <w:sz w:val="22"/>
          <w:szCs w:val="22"/>
        </w:rPr>
      </w:pPr>
    </w:p>
    <w:p w14:paraId="6F967454" w14:textId="6A0C70ED" w:rsidR="001F5646" w:rsidRPr="00FC576D" w:rsidRDefault="00D10905" w:rsidP="00D10905">
      <w:pPr>
        <w:pStyle w:val="xmsonormal"/>
        <w:shd w:val="clear" w:color="auto" w:fill="FFFFFF"/>
        <w:spacing w:before="0" w:beforeAutospacing="0" w:after="0" w:afterAutospacing="0"/>
        <w:rPr>
          <w:b/>
          <w:bCs/>
          <w:color w:val="242424"/>
        </w:rPr>
      </w:pPr>
      <w:r>
        <w:rPr>
          <w:b/>
          <w:bCs/>
          <w:color w:val="242424"/>
        </w:rPr>
        <w:t>b.</w:t>
      </w:r>
      <w:r>
        <w:rPr>
          <w:b/>
          <w:bCs/>
          <w:color w:val="242424"/>
        </w:rPr>
        <w:tab/>
      </w:r>
      <w:r w:rsidR="001F5646" w:rsidRPr="00FC576D">
        <w:rPr>
          <w:b/>
          <w:bCs/>
          <w:color w:val="242424"/>
        </w:rPr>
        <w:t>MOTION</w:t>
      </w:r>
      <w:r w:rsidR="001F5646" w:rsidRPr="00955720">
        <w:rPr>
          <w:b/>
          <w:bCs/>
        </w:rPr>
        <w:t xml:space="preserve"> </w:t>
      </w:r>
      <w:r w:rsidR="001F5646" w:rsidRPr="00FC576D">
        <w:rPr>
          <w:b/>
          <w:bCs/>
          <w:color w:val="242424"/>
        </w:rPr>
        <w:t>– NO. M-2</w:t>
      </w:r>
      <w:r w:rsidR="001F5646">
        <w:rPr>
          <w:b/>
          <w:bCs/>
          <w:color w:val="242424"/>
        </w:rPr>
        <w:t>5</w:t>
      </w:r>
      <w:r w:rsidR="001F5646" w:rsidRPr="00FC576D">
        <w:rPr>
          <w:b/>
          <w:bCs/>
          <w:color w:val="242424"/>
        </w:rPr>
        <w:t>-</w:t>
      </w:r>
      <w:r w:rsidR="001F5646">
        <w:rPr>
          <w:b/>
          <w:bCs/>
          <w:color w:val="242424"/>
        </w:rPr>
        <w:t>8</w:t>
      </w:r>
      <w:r w:rsidR="00B422D9">
        <w:rPr>
          <w:b/>
          <w:bCs/>
          <w:color w:val="242424"/>
        </w:rPr>
        <w:t>5</w:t>
      </w:r>
      <w:r w:rsidR="001F5646" w:rsidRPr="00FC576D">
        <w:rPr>
          <w:b/>
          <w:bCs/>
          <w:color w:val="242424"/>
        </w:rPr>
        <w:t xml:space="preserve"> – BY:  COUNCILMEMBER </w:t>
      </w:r>
      <w:r w:rsidR="001F5646">
        <w:rPr>
          <w:b/>
          <w:bCs/>
          <w:color w:val="242424"/>
        </w:rPr>
        <w:t>KING</w:t>
      </w:r>
    </w:p>
    <w:p w14:paraId="79F9B9BE" w14:textId="77777777" w:rsidR="001F5646" w:rsidRPr="00FC576D" w:rsidRDefault="001F5646" w:rsidP="001F5646">
      <w:pPr>
        <w:pStyle w:val="xmsonormal"/>
        <w:shd w:val="clear" w:color="auto" w:fill="FFFFFF"/>
        <w:spacing w:before="0" w:beforeAutospacing="0" w:after="0" w:afterAutospacing="0"/>
        <w:rPr>
          <w:b/>
          <w:bCs/>
          <w:color w:val="242424"/>
        </w:rPr>
      </w:pPr>
    </w:p>
    <w:p w14:paraId="7C579858" w14:textId="77777777" w:rsidR="001F5646" w:rsidRPr="00FC576D" w:rsidRDefault="001F5646" w:rsidP="001F5646">
      <w:pPr>
        <w:pStyle w:val="xmsonormal"/>
        <w:shd w:val="clear" w:color="auto" w:fill="FFFFFF"/>
        <w:spacing w:before="0" w:beforeAutospacing="0" w:after="0" w:afterAutospacing="0"/>
        <w:ind w:left="720"/>
        <w:rPr>
          <w:b/>
          <w:bCs/>
          <w:color w:val="242424"/>
        </w:rPr>
      </w:pPr>
      <w:r w:rsidRPr="00FC576D">
        <w:rPr>
          <w:b/>
          <w:bCs/>
          <w:color w:val="242424"/>
        </w:rPr>
        <w:t>Brief:</w:t>
      </w:r>
    </w:p>
    <w:p w14:paraId="477C5E95" w14:textId="0454389F" w:rsidR="001F5646" w:rsidRDefault="00B422D9" w:rsidP="001F564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Grant</w:t>
      </w:r>
      <w:r w:rsidR="001F5646" w:rsidRPr="00FC576D">
        <w:rPr>
          <w:rFonts w:ascii="Times New Roman" w:hAnsi="Times New Roman" w:cs="Times New Roman"/>
          <w:color w:val="242424"/>
          <w:sz w:val="24"/>
          <w:szCs w:val="24"/>
        </w:rPr>
        <w:t xml:space="preserve">ing the </w:t>
      </w:r>
      <w:r w:rsidR="001F5646">
        <w:rPr>
          <w:rFonts w:ascii="Times New Roman" w:hAnsi="Times New Roman" w:cs="Times New Roman"/>
          <w:color w:val="242424"/>
          <w:sz w:val="24"/>
          <w:szCs w:val="24"/>
        </w:rPr>
        <w:t>r</w:t>
      </w:r>
      <w:r w:rsidR="001F5646" w:rsidRPr="00FC576D">
        <w:rPr>
          <w:rFonts w:ascii="Times New Roman" w:hAnsi="Times New Roman" w:cs="Times New Roman"/>
          <w:color w:val="242424"/>
          <w:sz w:val="24"/>
          <w:szCs w:val="24"/>
        </w:rPr>
        <w:t xml:space="preserve">equest </w:t>
      </w:r>
      <w:r w:rsidR="001F5646">
        <w:rPr>
          <w:rFonts w:ascii="Times New Roman" w:hAnsi="Times New Roman" w:cs="Times New Roman"/>
          <w:color w:val="242424"/>
          <w:sz w:val="24"/>
          <w:szCs w:val="24"/>
        </w:rPr>
        <w:t xml:space="preserve">of </w:t>
      </w:r>
      <w:r w:rsidR="001F5646">
        <w:rPr>
          <w:rFonts w:ascii="Times New Roman" w:hAnsi="Times New Roman" w:cs="Times New Roman"/>
          <w:b/>
          <w:bCs/>
          <w:sz w:val="24"/>
          <w:szCs w:val="24"/>
        </w:rPr>
        <w:t>EBONY C. MERCADEL</w:t>
      </w:r>
      <w:r w:rsidR="001F5646" w:rsidRPr="00F24252">
        <w:rPr>
          <w:rFonts w:ascii="Times New Roman" w:hAnsi="Times New Roman" w:cs="Times New Roman"/>
          <w:sz w:val="24"/>
          <w:szCs w:val="24"/>
        </w:rPr>
        <w:t xml:space="preserve"> </w:t>
      </w:r>
      <w:r w:rsidR="001F5646" w:rsidRPr="001C4D54">
        <w:rPr>
          <w:rFonts w:ascii="Times New Roman" w:hAnsi="Times New Roman" w:cs="Times New Roman"/>
          <w:sz w:val="24"/>
          <w:szCs w:val="24"/>
        </w:rPr>
        <w:t>for</w:t>
      </w:r>
      <w:r w:rsidR="001F5646">
        <w:rPr>
          <w:rFonts w:ascii="Times New Roman" w:hAnsi="Times New Roman" w:cs="Times New Roman"/>
          <w:sz w:val="24"/>
          <w:szCs w:val="24"/>
        </w:rPr>
        <w:t xml:space="preserve"> the</w:t>
      </w:r>
      <w:r w:rsidR="001F5646" w:rsidRPr="001C4D54">
        <w:rPr>
          <w:rFonts w:ascii="Times New Roman" w:hAnsi="Times New Roman" w:cs="Times New Roman"/>
          <w:sz w:val="24"/>
          <w:szCs w:val="24"/>
        </w:rPr>
        <w:t xml:space="preserve"> property located on </w:t>
      </w:r>
      <w:r w:rsidR="001F5646" w:rsidRPr="001C4D54">
        <w:rPr>
          <w:rFonts w:ascii="Times New Roman" w:hAnsi="Times New Roman" w:cs="Times New Roman"/>
          <w:b/>
          <w:bCs/>
          <w:sz w:val="24"/>
          <w:szCs w:val="24"/>
        </w:rPr>
        <w:t xml:space="preserve">Square </w:t>
      </w:r>
      <w:r w:rsidR="001F5646">
        <w:rPr>
          <w:rFonts w:ascii="Times New Roman" w:hAnsi="Times New Roman" w:cs="Times New Roman"/>
          <w:b/>
          <w:bCs/>
          <w:sz w:val="24"/>
          <w:szCs w:val="24"/>
        </w:rPr>
        <w:t>621</w:t>
      </w:r>
      <w:r w:rsidR="001F5646">
        <w:rPr>
          <w:rFonts w:ascii="Times New Roman" w:hAnsi="Times New Roman" w:cs="Times New Roman"/>
          <w:color w:val="242424"/>
          <w:sz w:val="24"/>
          <w:szCs w:val="24"/>
        </w:rPr>
        <w:t xml:space="preserve"> and bearing </w:t>
      </w:r>
    </w:p>
    <w:p w14:paraId="0945424A" w14:textId="66C0ADDD" w:rsidR="001F5646" w:rsidRPr="00FC576D" w:rsidRDefault="001F5646" w:rsidP="001F5646">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1407 Saint Anthony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410CC149" w14:textId="77777777" w:rsidR="001F5646" w:rsidRPr="00FC576D" w:rsidRDefault="001F5646" w:rsidP="001F5646">
      <w:pPr>
        <w:pStyle w:val="xmsonormal"/>
        <w:shd w:val="clear" w:color="auto" w:fill="FFFFFF"/>
        <w:spacing w:before="0" w:beforeAutospacing="0" w:after="0" w:afterAutospacing="0"/>
        <w:ind w:left="720"/>
        <w:rPr>
          <w:b/>
          <w:bCs/>
          <w:color w:val="242424"/>
        </w:rPr>
      </w:pPr>
    </w:p>
    <w:p w14:paraId="215FF466" w14:textId="77777777" w:rsidR="001F5646" w:rsidRPr="009935FD" w:rsidRDefault="001F5646" w:rsidP="001F5646">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792FAF96" w14:textId="77777777" w:rsidR="001F5646" w:rsidRDefault="001F5646" w:rsidP="001F5646">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6E7F206E" w14:textId="77777777" w:rsidR="00B422D9" w:rsidRDefault="00B422D9" w:rsidP="001F5646">
      <w:pPr>
        <w:pStyle w:val="xmsonormal"/>
        <w:shd w:val="clear" w:color="auto" w:fill="FFFFFF"/>
        <w:spacing w:before="0" w:beforeAutospacing="0" w:after="0" w:afterAutospacing="0"/>
        <w:ind w:left="720"/>
        <w:rPr>
          <w:b/>
          <w:bCs/>
          <w:color w:val="242424"/>
          <w:sz w:val="22"/>
          <w:szCs w:val="22"/>
        </w:rPr>
      </w:pPr>
    </w:p>
    <w:p w14:paraId="5195C985" w14:textId="77777777" w:rsidR="00B422D9" w:rsidRDefault="00B422D9" w:rsidP="001F5646">
      <w:pPr>
        <w:pStyle w:val="xmsonormal"/>
        <w:shd w:val="clear" w:color="auto" w:fill="FFFFFF"/>
        <w:spacing w:before="0" w:beforeAutospacing="0" w:after="0" w:afterAutospacing="0"/>
        <w:ind w:left="720"/>
        <w:rPr>
          <w:b/>
          <w:bCs/>
          <w:color w:val="242424"/>
          <w:sz w:val="22"/>
          <w:szCs w:val="22"/>
        </w:rPr>
      </w:pPr>
    </w:p>
    <w:p w14:paraId="3938CEDD" w14:textId="19E7A34E" w:rsidR="00B422D9" w:rsidRPr="00FC576D" w:rsidRDefault="00D10905" w:rsidP="00D10905">
      <w:pPr>
        <w:pStyle w:val="xmsonormal"/>
        <w:shd w:val="clear" w:color="auto" w:fill="FFFFFF"/>
        <w:spacing w:before="0" w:beforeAutospacing="0" w:after="0" w:afterAutospacing="0"/>
        <w:rPr>
          <w:b/>
          <w:bCs/>
          <w:color w:val="242424"/>
        </w:rPr>
      </w:pPr>
      <w:r>
        <w:rPr>
          <w:b/>
          <w:bCs/>
          <w:color w:val="242424"/>
        </w:rPr>
        <w:t>c.</w:t>
      </w:r>
      <w:r>
        <w:rPr>
          <w:b/>
          <w:bCs/>
          <w:color w:val="242424"/>
        </w:rPr>
        <w:tab/>
      </w:r>
      <w:r w:rsidR="00B422D9" w:rsidRPr="00FC576D">
        <w:rPr>
          <w:b/>
          <w:bCs/>
          <w:color w:val="242424"/>
        </w:rPr>
        <w:t>MOTION</w:t>
      </w:r>
      <w:r w:rsidR="00B422D9" w:rsidRPr="00955720">
        <w:rPr>
          <w:b/>
          <w:bCs/>
        </w:rPr>
        <w:t xml:space="preserve"> </w:t>
      </w:r>
      <w:r w:rsidR="00B422D9" w:rsidRPr="00FC576D">
        <w:rPr>
          <w:b/>
          <w:bCs/>
          <w:color w:val="242424"/>
        </w:rPr>
        <w:t>– NO. M-2</w:t>
      </w:r>
      <w:r w:rsidR="00B422D9">
        <w:rPr>
          <w:b/>
          <w:bCs/>
          <w:color w:val="242424"/>
        </w:rPr>
        <w:t>5</w:t>
      </w:r>
      <w:r w:rsidR="00B422D9" w:rsidRPr="00FC576D">
        <w:rPr>
          <w:b/>
          <w:bCs/>
          <w:color w:val="242424"/>
        </w:rPr>
        <w:t>-</w:t>
      </w:r>
      <w:r w:rsidR="00B422D9">
        <w:rPr>
          <w:b/>
          <w:bCs/>
          <w:color w:val="242424"/>
        </w:rPr>
        <w:t>84</w:t>
      </w:r>
      <w:r w:rsidR="00B422D9" w:rsidRPr="00FC576D">
        <w:rPr>
          <w:b/>
          <w:bCs/>
          <w:color w:val="242424"/>
        </w:rPr>
        <w:t xml:space="preserve"> – BY:  COUNCILMEMBER </w:t>
      </w:r>
      <w:r w:rsidR="00B422D9">
        <w:rPr>
          <w:b/>
          <w:bCs/>
          <w:color w:val="242424"/>
        </w:rPr>
        <w:t>KING</w:t>
      </w:r>
    </w:p>
    <w:p w14:paraId="5364D5C4" w14:textId="77777777" w:rsidR="00B422D9" w:rsidRPr="00FC576D" w:rsidRDefault="00B422D9" w:rsidP="00B422D9">
      <w:pPr>
        <w:pStyle w:val="xmsonormal"/>
        <w:shd w:val="clear" w:color="auto" w:fill="FFFFFF"/>
        <w:spacing w:before="0" w:beforeAutospacing="0" w:after="0" w:afterAutospacing="0"/>
        <w:rPr>
          <w:b/>
          <w:bCs/>
          <w:color w:val="242424"/>
        </w:rPr>
      </w:pPr>
    </w:p>
    <w:p w14:paraId="5E69A61B" w14:textId="77777777" w:rsidR="00B422D9" w:rsidRPr="00FC576D" w:rsidRDefault="00B422D9" w:rsidP="00B422D9">
      <w:pPr>
        <w:pStyle w:val="xmsonormal"/>
        <w:shd w:val="clear" w:color="auto" w:fill="FFFFFF"/>
        <w:spacing w:before="0" w:beforeAutospacing="0" w:after="0" w:afterAutospacing="0"/>
        <w:ind w:left="720"/>
        <w:rPr>
          <w:b/>
          <w:bCs/>
          <w:color w:val="242424"/>
        </w:rPr>
      </w:pPr>
      <w:r w:rsidRPr="00FC576D">
        <w:rPr>
          <w:b/>
          <w:bCs/>
          <w:color w:val="242424"/>
        </w:rPr>
        <w:t>Brief:</w:t>
      </w:r>
    </w:p>
    <w:p w14:paraId="161634D9" w14:textId="77777777" w:rsidR="00B422D9" w:rsidRDefault="00B422D9" w:rsidP="00B422D9">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Deny</w:t>
      </w:r>
      <w:r w:rsidRPr="00FC576D">
        <w:rPr>
          <w:rFonts w:ascii="Times New Roman" w:hAnsi="Times New Roman" w:cs="Times New Roman"/>
          <w:color w:val="242424"/>
          <w:sz w:val="24"/>
          <w:szCs w:val="24"/>
        </w:rPr>
        <w:t xml:space="preserve">ing the </w:t>
      </w:r>
      <w:r>
        <w:rPr>
          <w:rFonts w:ascii="Times New Roman" w:hAnsi="Times New Roman" w:cs="Times New Roman"/>
          <w:color w:val="242424"/>
          <w:sz w:val="24"/>
          <w:szCs w:val="24"/>
        </w:rPr>
        <w:t>r</w:t>
      </w:r>
      <w:r w:rsidRPr="00FC576D">
        <w:rPr>
          <w:rFonts w:ascii="Times New Roman" w:hAnsi="Times New Roman" w:cs="Times New Roman"/>
          <w:color w:val="242424"/>
          <w:sz w:val="24"/>
          <w:szCs w:val="24"/>
        </w:rPr>
        <w:t xml:space="preserve">equest </w:t>
      </w:r>
      <w:r>
        <w:rPr>
          <w:rFonts w:ascii="Times New Roman" w:hAnsi="Times New Roman" w:cs="Times New Roman"/>
          <w:color w:val="242424"/>
          <w:sz w:val="24"/>
          <w:szCs w:val="24"/>
        </w:rPr>
        <w:t xml:space="preserve">of </w:t>
      </w:r>
      <w:r>
        <w:rPr>
          <w:rFonts w:ascii="Times New Roman" w:hAnsi="Times New Roman" w:cs="Times New Roman"/>
          <w:b/>
          <w:bCs/>
          <w:sz w:val="24"/>
          <w:szCs w:val="24"/>
        </w:rPr>
        <w:t>EBONY C. MERCADEL</w:t>
      </w:r>
      <w:r w:rsidRPr="00F24252">
        <w:rPr>
          <w:rFonts w:ascii="Times New Roman" w:hAnsi="Times New Roman" w:cs="Times New Roman"/>
          <w:sz w:val="24"/>
          <w:szCs w:val="24"/>
        </w:rPr>
        <w:t xml:space="preserve"> </w:t>
      </w:r>
      <w:r w:rsidRPr="001C4D54">
        <w:rPr>
          <w:rFonts w:ascii="Times New Roman" w:hAnsi="Times New Roman" w:cs="Times New Roman"/>
          <w:sz w:val="24"/>
          <w:szCs w:val="24"/>
        </w:rPr>
        <w:t>for</w:t>
      </w:r>
      <w:r>
        <w:rPr>
          <w:rFonts w:ascii="Times New Roman" w:hAnsi="Times New Roman" w:cs="Times New Roman"/>
          <w:sz w:val="24"/>
          <w:szCs w:val="24"/>
        </w:rPr>
        <w:t xml:space="preserve"> the</w:t>
      </w:r>
      <w:r w:rsidRPr="001C4D54">
        <w:rPr>
          <w:rFonts w:ascii="Times New Roman" w:hAnsi="Times New Roman" w:cs="Times New Roman"/>
          <w:sz w:val="24"/>
          <w:szCs w:val="24"/>
        </w:rPr>
        <w:t xml:space="preserve"> property located 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621</w:t>
      </w:r>
      <w:r>
        <w:rPr>
          <w:rFonts w:ascii="Times New Roman" w:hAnsi="Times New Roman" w:cs="Times New Roman"/>
          <w:color w:val="242424"/>
          <w:sz w:val="24"/>
          <w:szCs w:val="24"/>
        </w:rPr>
        <w:t xml:space="preserve"> and bearing </w:t>
      </w:r>
    </w:p>
    <w:p w14:paraId="6CF636E8" w14:textId="642E7EBB" w:rsidR="00B422D9" w:rsidRPr="00FC576D" w:rsidRDefault="00B422D9" w:rsidP="00B422D9">
      <w:pPr>
        <w:widowControl w:val="0"/>
        <w:autoSpaceDE w:val="0"/>
        <w:autoSpaceDN w:val="0"/>
        <w:adjustRightInd w:val="0"/>
        <w:spacing w:after="0" w:line="240" w:lineRule="auto"/>
        <w:ind w:left="-90" w:firstLine="810"/>
        <w:rPr>
          <w:rFonts w:ascii="Times New Roman" w:hAnsi="Times New Roman" w:cs="Times New Roman"/>
          <w:color w:val="242424"/>
          <w:sz w:val="24"/>
          <w:szCs w:val="24"/>
        </w:rPr>
      </w:pPr>
      <w:r>
        <w:rPr>
          <w:rFonts w:ascii="Times New Roman" w:hAnsi="Times New Roman" w:cs="Times New Roman"/>
          <w:color w:val="242424"/>
          <w:sz w:val="24"/>
          <w:szCs w:val="24"/>
        </w:rPr>
        <w:t>municipal address</w:t>
      </w:r>
      <w:r w:rsidRPr="001C4D54">
        <w:rPr>
          <w:rFonts w:ascii="Times New Roman" w:hAnsi="Times New Roman" w:cs="Times New Roman"/>
          <w:sz w:val="24"/>
          <w:szCs w:val="24"/>
        </w:rPr>
        <w:t xml:space="preserve"> </w:t>
      </w:r>
      <w:r>
        <w:rPr>
          <w:rFonts w:ascii="Times New Roman" w:hAnsi="Times New Roman" w:cs="Times New Roman"/>
          <w:b/>
          <w:bCs/>
          <w:sz w:val="24"/>
          <w:szCs w:val="24"/>
        </w:rPr>
        <w:t xml:space="preserve">1407 Saint Anthony Street </w:t>
      </w:r>
      <w:r>
        <w:rPr>
          <w:rFonts w:ascii="Times New Roman" w:hAnsi="Times New Roman" w:cs="Times New Roman"/>
          <w:sz w:val="24"/>
          <w:szCs w:val="24"/>
        </w:rPr>
        <w:t>(the “Property”)</w:t>
      </w:r>
      <w:r w:rsidRPr="00FC576D">
        <w:rPr>
          <w:rFonts w:ascii="Times New Roman" w:hAnsi="Times New Roman" w:cs="Times New Roman"/>
          <w:color w:val="242424"/>
          <w:sz w:val="24"/>
          <w:szCs w:val="24"/>
        </w:rPr>
        <w:t xml:space="preserve">. </w:t>
      </w:r>
    </w:p>
    <w:p w14:paraId="3CA54676" w14:textId="77777777" w:rsidR="00B422D9" w:rsidRPr="00FC576D" w:rsidRDefault="00B422D9" w:rsidP="00B422D9">
      <w:pPr>
        <w:pStyle w:val="xmsonormal"/>
        <w:shd w:val="clear" w:color="auto" w:fill="FFFFFF"/>
        <w:spacing w:before="0" w:beforeAutospacing="0" w:after="0" w:afterAutospacing="0"/>
        <w:ind w:left="720"/>
        <w:rPr>
          <w:b/>
          <w:bCs/>
          <w:color w:val="242424"/>
        </w:rPr>
      </w:pPr>
    </w:p>
    <w:p w14:paraId="2B8CF12A" w14:textId="77777777" w:rsidR="00B422D9" w:rsidRPr="009935FD" w:rsidRDefault="00B422D9" w:rsidP="00B422D9">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590C98FF" w14:textId="77777777" w:rsidR="00B422D9" w:rsidRPr="00D75088" w:rsidRDefault="00B422D9" w:rsidP="00B422D9">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721DC17F" w14:textId="15502390" w:rsidR="00B422D9" w:rsidRDefault="00B422D9" w:rsidP="00B422D9">
      <w:pPr>
        <w:pStyle w:val="xmsonormal"/>
        <w:shd w:val="clear" w:color="auto" w:fill="FFFFFF"/>
        <w:spacing w:before="0" w:beforeAutospacing="0" w:after="0" w:afterAutospacing="0"/>
        <w:ind w:left="1440"/>
        <w:rPr>
          <w:b/>
          <w:bCs/>
          <w:color w:val="242424"/>
          <w:sz w:val="22"/>
          <w:szCs w:val="22"/>
        </w:rPr>
      </w:pPr>
    </w:p>
    <w:p w14:paraId="46D78B94" w14:textId="77777777" w:rsidR="00B422D9" w:rsidRDefault="00B422D9" w:rsidP="001F5646">
      <w:pPr>
        <w:pStyle w:val="xmsonormal"/>
        <w:shd w:val="clear" w:color="auto" w:fill="FFFFFF"/>
        <w:spacing w:before="0" w:beforeAutospacing="0" w:after="0" w:afterAutospacing="0"/>
        <w:ind w:left="720"/>
        <w:rPr>
          <w:b/>
          <w:bCs/>
          <w:color w:val="242424"/>
          <w:sz w:val="22"/>
          <w:szCs w:val="22"/>
        </w:rPr>
      </w:pPr>
    </w:p>
    <w:p w14:paraId="1CFCC26A" w14:textId="77777777" w:rsidR="00A80899" w:rsidRDefault="00A80899" w:rsidP="001F5646">
      <w:pPr>
        <w:pStyle w:val="xmsonormal"/>
        <w:shd w:val="clear" w:color="auto" w:fill="FFFFFF"/>
        <w:spacing w:before="0" w:beforeAutospacing="0" w:after="0" w:afterAutospacing="0"/>
        <w:ind w:left="720"/>
        <w:rPr>
          <w:b/>
          <w:bCs/>
          <w:color w:val="242424"/>
          <w:sz w:val="22"/>
          <w:szCs w:val="22"/>
        </w:rPr>
      </w:pPr>
    </w:p>
    <w:p w14:paraId="4E610838" w14:textId="77777777" w:rsidR="00A80899" w:rsidRPr="00D75088" w:rsidRDefault="00A80899" w:rsidP="001F5646">
      <w:pPr>
        <w:pStyle w:val="xmsonormal"/>
        <w:shd w:val="clear" w:color="auto" w:fill="FFFFFF"/>
        <w:spacing w:before="0" w:beforeAutospacing="0" w:after="0" w:afterAutospacing="0"/>
        <w:ind w:left="720"/>
        <w:rPr>
          <w:b/>
          <w:bCs/>
          <w:color w:val="242424"/>
          <w:sz w:val="22"/>
          <w:szCs w:val="22"/>
        </w:rPr>
      </w:pPr>
    </w:p>
    <w:p w14:paraId="48CA8FC2" w14:textId="71E095D3" w:rsidR="00904C14" w:rsidRPr="001A1FCF" w:rsidRDefault="00904C14" w:rsidP="00AA6F87">
      <w:pPr>
        <w:pStyle w:val="AgendaItem"/>
      </w:pPr>
      <w:r w:rsidRPr="001A1FCF">
        <w:t xml:space="preserve">NSTR SPECIAL EXCEPTION NO. </w:t>
      </w:r>
      <w:r>
        <w:t>34</w:t>
      </w:r>
      <w:r w:rsidRPr="001A1FCF">
        <w:t>/2</w:t>
      </w:r>
      <w:r>
        <w:t>4</w:t>
      </w:r>
      <w:r w:rsidRPr="001A1FCF">
        <w:t xml:space="preserve"> – </w:t>
      </w:r>
      <w:r>
        <w:t>VICTORIA L. MAYBERRY</w:t>
      </w:r>
    </w:p>
    <w:p w14:paraId="1DF9E982" w14:textId="77777777" w:rsidR="00904C14" w:rsidRPr="001C4D54" w:rsidRDefault="00904C14" w:rsidP="00904C14">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177FE683" w14:textId="77777777" w:rsidR="00904C14" w:rsidRPr="001C4D54" w:rsidRDefault="00904C14" w:rsidP="00904C1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20BAF19B" w14:textId="6BE246FC" w:rsidR="00904C14" w:rsidRPr="001C4D54" w:rsidRDefault="00904C14" w:rsidP="00904C14">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008436CD">
        <w:rPr>
          <w:rFonts w:ascii="Times New Roman" w:hAnsi="Times New Roman" w:cs="Times New Roman"/>
          <w:b/>
          <w:bCs/>
          <w:sz w:val="24"/>
          <w:szCs w:val="24"/>
        </w:rPr>
        <w:t>2</w:t>
      </w:r>
      <w:r>
        <w:rPr>
          <w:rFonts w:ascii="Times New Roman" w:hAnsi="Times New Roman" w:cs="Times New Roman"/>
          <w:b/>
          <w:bCs/>
          <w:sz w:val="24"/>
          <w:szCs w:val="24"/>
        </w:rPr>
        <w:t>7</w:t>
      </w:r>
      <w:r w:rsidR="008436CD">
        <w:rPr>
          <w:rFonts w:ascii="Times New Roman" w:hAnsi="Times New Roman" w:cs="Times New Roman"/>
          <w:b/>
          <w:bCs/>
          <w:sz w:val="24"/>
          <w:szCs w:val="24"/>
        </w:rPr>
        <w:t>00</w:t>
      </w:r>
      <w:r>
        <w:rPr>
          <w:rFonts w:ascii="Times New Roman" w:hAnsi="Times New Roman" w:cs="Times New Roman"/>
          <w:b/>
          <w:bCs/>
          <w:sz w:val="24"/>
          <w:szCs w:val="24"/>
        </w:rPr>
        <w:t xml:space="preserve"> </w:t>
      </w:r>
      <w:r w:rsidR="008436CD">
        <w:rPr>
          <w:rFonts w:ascii="Times New Roman" w:hAnsi="Times New Roman" w:cs="Times New Roman"/>
          <w:b/>
          <w:bCs/>
          <w:sz w:val="24"/>
          <w:szCs w:val="24"/>
        </w:rPr>
        <w:t xml:space="preserve">Aubry </w:t>
      </w:r>
      <w:r>
        <w:rPr>
          <w:rFonts w:ascii="Times New Roman" w:hAnsi="Times New Roman" w:cs="Times New Roman"/>
          <w:b/>
          <w:bCs/>
          <w:sz w:val="24"/>
          <w:szCs w:val="24"/>
        </w:rPr>
        <w:t xml:space="preserve">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1</w:t>
      </w:r>
      <w:r w:rsidR="008436CD">
        <w:rPr>
          <w:rFonts w:ascii="Times New Roman" w:hAnsi="Times New Roman" w:cs="Times New Roman"/>
          <w:b/>
          <w:bCs/>
          <w:sz w:val="24"/>
          <w:szCs w:val="24"/>
        </w:rPr>
        <w:t>534</w:t>
      </w:r>
      <w:r w:rsidRPr="001C4D54">
        <w:rPr>
          <w:rFonts w:ascii="Times New Roman" w:hAnsi="Times New Roman" w:cs="Times New Roman"/>
          <w:sz w:val="24"/>
          <w:szCs w:val="24"/>
        </w:rPr>
        <w:t xml:space="preserve">.  The City Planning Commission staff recommended </w:t>
      </w:r>
      <w:r w:rsidR="008436CD">
        <w:rPr>
          <w:rFonts w:ascii="Times New Roman" w:hAnsi="Times New Roman" w:cs="Times New Roman"/>
          <w:b/>
          <w:bCs/>
          <w:sz w:val="24"/>
          <w:szCs w:val="24"/>
        </w:rPr>
        <w:t>APPROVA</w:t>
      </w:r>
      <w:r w:rsidRPr="001C4D54">
        <w:rPr>
          <w:rFonts w:ascii="Times New Roman" w:hAnsi="Times New Roman" w:cs="Times New Roman"/>
          <w:b/>
          <w:bCs/>
          <w:sz w:val="24"/>
          <w:szCs w:val="24"/>
        </w:rPr>
        <w:t>L</w:t>
      </w:r>
      <w:r w:rsidRPr="001C4D54">
        <w:rPr>
          <w:rFonts w:ascii="Times New Roman" w:hAnsi="Times New Roman" w:cs="Times New Roman"/>
          <w:sz w:val="24"/>
          <w:szCs w:val="24"/>
        </w:rPr>
        <w:t>.</w:t>
      </w:r>
    </w:p>
    <w:p w14:paraId="3ED37BC2" w14:textId="77777777" w:rsidR="00904C14" w:rsidRPr="001C4D54" w:rsidRDefault="00904C14" w:rsidP="00904C14">
      <w:pPr>
        <w:pStyle w:val="xmsonormal"/>
        <w:shd w:val="clear" w:color="auto" w:fill="FFFFFF"/>
        <w:spacing w:before="0" w:beforeAutospacing="0" w:after="0" w:afterAutospacing="0"/>
        <w:jc w:val="both"/>
        <w:rPr>
          <w:b/>
          <w:bCs/>
          <w:color w:val="242424"/>
        </w:rPr>
      </w:pPr>
    </w:p>
    <w:p w14:paraId="523FA102" w14:textId="77777777" w:rsidR="00904C14" w:rsidRPr="00924B32" w:rsidRDefault="00904C14" w:rsidP="00904C14">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6E10BA44" w14:textId="5942EC1E" w:rsidR="00904C14" w:rsidRDefault="00904C14" w:rsidP="00904C14">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sidR="008436CD">
        <w:rPr>
          <w:b/>
          <w:bCs/>
          <w:color w:val="242424"/>
          <w:sz w:val="22"/>
          <w:szCs w:val="22"/>
        </w:rPr>
        <w:t>Green,</w:t>
      </w:r>
      <w:r>
        <w:rPr>
          <w:b/>
          <w:bCs/>
          <w:color w:val="242424"/>
          <w:sz w:val="22"/>
          <w:szCs w:val="22"/>
        </w:rPr>
        <w:t xml:space="preserve"> </w:t>
      </w:r>
      <w:r w:rsidRPr="00B62285">
        <w:rPr>
          <w:b/>
          <w:bCs/>
          <w:color w:val="242424"/>
          <w:sz w:val="22"/>
          <w:szCs w:val="22"/>
        </w:rPr>
        <w:t xml:space="preserve">District </w:t>
      </w:r>
      <w:r w:rsidR="008436CD">
        <w:rPr>
          <w:b/>
          <w:bCs/>
          <w:color w:val="242424"/>
          <w:sz w:val="22"/>
          <w:szCs w:val="22"/>
        </w:rPr>
        <w:t>D</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5BF4A291" w14:textId="77777777" w:rsidR="00904C14" w:rsidRDefault="00904C14" w:rsidP="00D16361">
      <w:pPr>
        <w:rPr>
          <w:rFonts w:ascii="Times New Roman" w:eastAsia="Courier New" w:hAnsi="Times New Roman" w:cs="Times New Roman"/>
          <w:b/>
          <w:sz w:val="24"/>
          <w:szCs w:val="24"/>
        </w:rPr>
      </w:pPr>
    </w:p>
    <w:p w14:paraId="73C3D6EA" w14:textId="77777777" w:rsidR="008D490D" w:rsidRDefault="008D490D" w:rsidP="00D16361">
      <w:pPr>
        <w:rPr>
          <w:rFonts w:ascii="Times New Roman" w:eastAsia="Courier New" w:hAnsi="Times New Roman" w:cs="Times New Roman"/>
          <w:b/>
          <w:sz w:val="24"/>
          <w:szCs w:val="24"/>
        </w:rPr>
      </w:pPr>
    </w:p>
    <w:p w14:paraId="3DF9A9BB" w14:textId="5DD12A04" w:rsidR="00531E51" w:rsidRPr="001A1FCF" w:rsidRDefault="00531E51" w:rsidP="00AA6F87">
      <w:pPr>
        <w:pStyle w:val="AgendaItem"/>
      </w:pPr>
      <w:r w:rsidRPr="001A1FCF">
        <w:lastRenderedPageBreak/>
        <w:t xml:space="preserve">NSTR SPECIAL EXCEPTION NO. </w:t>
      </w:r>
      <w:r>
        <w:t>35</w:t>
      </w:r>
      <w:r w:rsidRPr="001A1FCF">
        <w:t>/2</w:t>
      </w:r>
      <w:r>
        <w:t>4</w:t>
      </w:r>
      <w:r w:rsidRPr="001A1FCF">
        <w:t xml:space="preserve"> – </w:t>
      </w:r>
      <w:r>
        <w:t>KRISTY RAMSE</w:t>
      </w:r>
      <w:r w:rsidR="00BE1149">
        <w:t>Y</w:t>
      </w:r>
    </w:p>
    <w:p w14:paraId="2DF145AC" w14:textId="77777777" w:rsidR="00531E51" w:rsidRPr="001C4D54" w:rsidRDefault="00531E51" w:rsidP="00531E51">
      <w:pPr>
        <w:pStyle w:val="ListParagraph"/>
        <w:widowControl w:val="0"/>
        <w:autoSpaceDE w:val="0"/>
        <w:autoSpaceDN w:val="0"/>
        <w:adjustRightInd w:val="0"/>
        <w:spacing w:after="0" w:line="240" w:lineRule="auto"/>
        <w:ind w:left="0"/>
        <w:jc w:val="both"/>
        <w:rPr>
          <w:rFonts w:ascii="Times New Roman" w:hAnsi="Times New Roman" w:cs="Times New Roman"/>
          <w:b/>
          <w:bCs/>
          <w:sz w:val="24"/>
          <w:szCs w:val="24"/>
        </w:rPr>
      </w:pPr>
    </w:p>
    <w:p w14:paraId="1C0AB00D" w14:textId="77777777" w:rsidR="00531E51" w:rsidRPr="001C4D54" w:rsidRDefault="00531E51" w:rsidP="00531E51">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C4D54">
        <w:rPr>
          <w:rFonts w:ascii="Times New Roman" w:hAnsi="Times New Roman" w:cs="Times New Roman"/>
          <w:b/>
          <w:bCs/>
          <w:sz w:val="24"/>
          <w:szCs w:val="24"/>
        </w:rPr>
        <w:t>Brief:</w:t>
      </w:r>
    </w:p>
    <w:p w14:paraId="6110B105" w14:textId="7352E937" w:rsidR="00531E51" w:rsidRPr="001C4D54" w:rsidRDefault="00531E51" w:rsidP="00531E51">
      <w:pPr>
        <w:spacing w:after="0" w:line="240" w:lineRule="auto"/>
        <w:ind w:left="720"/>
        <w:jc w:val="both"/>
        <w:rPr>
          <w:rFonts w:ascii="Times New Roman" w:hAnsi="Times New Roman" w:cs="Times New Roman"/>
          <w:sz w:val="24"/>
          <w:szCs w:val="24"/>
        </w:rPr>
      </w:pPr>
      <w:r w:rsidRPr="001C4D54">
        <w:rPr>
          <w:rFonts w:ascii="Times New Roman" w:hAnsi="Times New Roman" w:cs="Times New Roman"/>
          <w:sz w:val="24"/>
          <w:szCs w:val="24"/>
        </w:rPr>
        <w:t xml:space="preserve">Requesting a Non-Commercial Short Term Rental special exception for a property located at </w:t>
      </w:r>
      <w:r w:rsidR="00BE1149">
        <w:rPr>
          <w:rFonts w:ascii="Times New Roman" w:hAnsi="Times New Roman" w:cs="Times New Roman"/>
          <w:b/>
          <w:bCs/>
          <w:sz w:val="24"/>
          <w:szCs w:val="24"/>
        </w:rPr>
        <w:t>2216</w:t>
      </w:r>
      <w:r>
        <w:rPr>
          <w:rFonts w:ascii="Times New Roman" w:hAnsi="Times New Roman" w:cs="Times New Roman"/>
          <w:b/>
          <w:bCs/>
          <w:sz w:val="24"/>
          <w:szCs w:val="24"/>
        </w:rPr>
        <w:t xml:space="preserve"> </w:t>
      </w:r>
      <w:r w:rsidR="00BE1149">
        <w:rPr>
          <w:rFonts w:ascii="Times New Roman" w:hAnsi="Times New Roman" w:cs="Times New Roman"/>
          <w:b/>
          <w:bCs/>
          <w:sz w:val="24"/>
          <w:szCs w:val="24"/>
        </w:rPr>
        <w:t xml:space="preserve">North Robertson </w:t>
      </w:r>
      <w:r>
        <w:rPr>
          <w:rFonts w:ascii="Times New Roman" w:hAnsi="Times New Roman" w:cs="Times New Roman"/>
          <w:b/>
          <w:bCs/>
          <w:sz w:val="24"/>
          <w:szCs w:val="24"/>
        </w:rPr>
        <w:t xml:space="preserve">Street </w:t>
      </w:r>
      <w:r w:rsidRPr="001C4D54">
        <w:rPr>
          <w:rFonts w:ascii="Times New Roman" w:hAnsi="Times New Roman" w:cs="Times New Roman"/>
          <w:sz w:val="24"/>
          <w:szCs w:val="24"/>
        </w:rPr>
        <w:t xml:space="preserve">on </w:t>
      </w:r>
      <w:r w:rsidRPr="001C4D54">
        <w:rPr>
          <w:rFonts w:ascii="Times New Roman" w:hAnsi="Times New Roman" w:cs="Times New Roman"/>
          <w:b/>
          <w:bCs/>
          <w:sz w:val="24"/>
          <w:szCs w:val="24"/>
        </w:rPr>
        <w:t xml:space="preserve">Square </w:t>
      </w:r>
      <w:r>
        <w:rPr>
          <w:rFonts w:ascii="Times New Roman" w:hAnsi="Times New Roman" w:cs="Times New Roman"/>
          <w:b/>
          <w:bCs/>
          <w:sz w:val="24"/>
          <w:szCs w:val="24"/>
        </w:rPr>
        <w:t>61</w:t>
      </w:r>
      <w:r w:rsidR="00BE1149">
        <w:rPr>
          <w:rFonts w:ascii="Times New Roman" w:hAnsi="Times New Roman" w:cs="Times New Roman"/>
          <w:b/>
          <w:bCs/>
          <w:sz w:val="24"/>
          <w:szCs w:val="24"/>
        </w:rPr>
        <w:t>7</w:t>
      </w:r>
      <w:r w:rsidRPr="001C4D54">
        <w:rPr>
          <w:rFonts w:ascii="Times New Roman" w:hAnsi="Times New Roman" w:cs="Times New Roman"/>
          <w:sz w:val="24"/>
          <w:szCs w:val="24"/>
        </w:rPr>
        <w:t xml:space="preserve">.  The City Planning Commission staff recommended </w:t>
      </w:r>
      <w:r>
        <w:rPr>
          <w:rFonts w:ascii="Times New Roman" w:hAnsi="Times New Roman" w:cs="Times New Roman"/>
          <w:b/>
          <w:bCs/>
          <w:sz w:val="24"/>
          <w:szCs w:val="24"/>
        </w:rPr>
        <w:t>DENI</w:t>
      </w:r>
      <w:r w:rsidRPr="001C4D54">
        <w:rPr>
          <w:rFonts w:ascii="Times New Roman" w:hAnsi="Times New Roman" w:cs="Times New Roman"/>
          <w:b/>
          <w:bCs/>
          <w:sz w:val="24"/>
          <w:szCs w:val="24"/>
        </w:rPr>
        <w:t>AL</w:t>
      </w:r>
      <w:r w:rsidRPr="001C4D54">
        <w:rPr>
          <w:rFonts w:ascii="Times New Roman" w:hAnsi="Times New Roman" w:cs="Times New Roman"/>
          <w:sz w:val="24"/>
          <w:szCs w:val="24"/>
        </w:rPr>
        <w:t>.</w:t>
      </w:r>
    </w:p>
    <w:p w14:paraId="586405E6" w14:textId="77777777" w:rsidR="00531E51" w:rsidRPr="001C4D54" w:rsidRDefault="00531E51" w:rsidP="00531E51">
      <w:pPr>
        <w:pStyle w:val="xmsonormal"/>
        <w:shd w:val="clear" w:color="auto" w:fill="FFFFFF"/>
        <w:spacing w:before="0" w:beforeAutospacing="0" w:after="0" w:afterAutospacing="0"/>
        <w:jc w:val="both"/>
        <w:rPr>
          <w:b/>
          <w:bCs/>
          <w:color w:val="242424"/>
        </w:rPr>
      </w:pPr>
    </w:p>
    <w:p w14:paraId="104336C7" w14:textId="77777777" w:rsidR="00531E51" w:rsidRPr="00924B32" w:rsidRDefault="00531E51" w:rsidP="00531E51">
      <w:pPr>
        <w:pStyle w:val="xmsonormal"/>
        <w:shd w:val="clear" w:color="auto" w:fill="FFFFFF"/>
        <w:spacing w:before="0" w:beforeAutospacing="0" w:after="0" w:afterAutospacing="0"/>
        <w:ind w:firstLine="720"/>
        <w:jc w:val="both"/>
        <w:rPr>
          <w:b/>
          <w:bCs/>
          <w:color w:val="242424"/>
        </w:rPr>
      </w:pPr>
      <w:r w:rsidRPr="00924B32">
        <w:rPr>
          <w:b/>
          <w:bCs/>
          <w:color w:val="242424"/>
        </w:rPr>
        <w:t>Annotation:</w:t>
      </w:r>
    </w:p>
    <w:p w14:paraId="7D992B2F" w14:textId="77777777" w:rsidR="00531E51" w:rsidRDefault="00531E51" w:rsidP="00531E51">
      <w:pPr>
        <w:pStyle w:val="xmsonormal"/>
        <w:shd w:val="clear" w:color="auto" w:fill="FFFFFF"/>
        <w:spacing w:before="0" w:beforeAutospacing="0" w:after="0" w:afterAutospacing="0"/>
        <w:ind w:firstLine="720"/>
        <w:jc w:val="both"/>
        <w:rPr>
          <w:b/>
          <w:bCs/>
          <w:color w:val="242424"/>
          <w:sz w:val="22"/>
          <w:szCs w:val="22"/>
        </w:rPr>
      </w:pPr>
      <w:r w:rsidRPr="00B62285">
        <w:rPr>
          <w:b/>
          <w:bCs/>
          <w:color w:val="242424"/>
          <w:sz w:val="22"/>
          <w:szCs w:val="22"/>
        </w:rPr>
        <w:t xml:space="preserve">(Cm. </w:t>
      </w:r>
      <w:r>
        <w:rPr>
          <w:b/>
          <w:bCs/>
          <w:color w:val="242424"/>
          <w:sz w:val="22"/>
          <w:szCs w:val="22"/>
        </w:rPr>
        <w:t xml:space="preserve">King, </w:t>
      </w:r>
      <w:r w:rsidRPr="00B62285">
        <w:rPr>
          <w:b/>
          <w:bCs/>
          <w:color w:val="242424"/>
          <w:sz w:val="22"/>
          <w:szCs w:val="22"/>
        </w:rPr>
        <w:t xml:space="preserve">District </w:t>
      </w:r>
      <w:r>
        <w:rPr>
          <w:b/>
          <w:bCs/>
          <w:color w:val="242424"/>
          <w:sz w:val="22"/>
          <w:szCs w:val="22"/>
        </w:rPr>
        <w:t>C</w:t>
      </w:r>
      <w:r w:rsidRPr="00B62285">
        <w:rPr>
          <w:b/>
          <w:bCs/>
          <w:color w:val="242424"/>
          <w:sz w:val="22"/>
          <w:szCs w:val="22"/>
        </w:rPr>
        <w:t xml:space="preserve">, Deadline </w:t>
      </w:r>
      <w:r w:rsidRPr="00B62285">
        <w:rPr>
          <w:b/>
          <w:bCs/>
          <w:sz w:val="22"/>
          <w:szCs w:val="22"/>
        </w:rPr>
        <w:t xml:space="preserve">for Council action </w:t>
      </w:r>
      <w:r>
        <w:rPr>
          <w:b/>
          <w:bCs/>
          <w:sz w:val="22"/>
          <w:szCs w:val="22"/>
        </w:rPr>
        <w:t>3</w:t>
      </w:r>
      <w:r w:rsidRPr="00B62285">
        <w:rPr>
          <w:b/>
          <w:bCs/>
          <w:color w:val="242424"/>
          <w:sz w:val="22"/>
          <w:szCs w:val="22"/>
        </w:rPr>
        <w:t>/</w:t>
      </w:r>
      <w:r>
        <w:rPr>
          <w:b/>
          <w:bCs/>
          <w:color w:val="242424"/>
          <w:sz w:val="22"/>
          <w:szCs w:val="22"/>
        </w:rPr>
        <w:t>3</w:t>
      </w:r>
      <w:r w:rsidRPr="00B62285">
        <w:rPr>
          <w:b/>
          <w:bCs/>
          <w:color w:val="242424"/>
          <w:sz w:val="22"/>
          <w:szCs w:val="22"/>
        </w:rPr>
        <w:t>1/25).</w:t>
      </w:r>
    </w:p>
    <w:p w14:paraId="48498D9D" w14:textId="77777777" w:rsidR="00904C14" w:rsidRDefault="00904C14" w:rsidP="00D16361">
      <w:pPr>
        <w:rPr>
          <w:rFonts w:ascii="Times New Roman" w:eastAsia="Courier New" w:hAnsi="Times New Roman" w:cs="Times New Roman"/>
          <w:b/>
          <w:sz w:val="24"/>
          <w:szCs w:val="24"/>
        </w:rPr>
      </w:pPr>
    </w:p>
    <w:p w14:paraId="304CDBBE" w14:textId="77777777" w:rsidR="00B62554" w:rsidRDefault="00B62554" w:rsidP="00D16361">
      <w:pPr>
        <w:rPr>
          <w:rFonts w:ascii="Times New Roman" w:eastAsia="Courier New" w:hAnsi="Times New Roman" w:cs="Times New Roman"/>
          <w:b/>
          <w:sz w:val="24"/>
          <w:szCs w:val="24"/>
        </w:rPr>
      </w:pPr>
    </w:p>
    <w:p w14:paraId="28418588" w14:textId="77777777" w:rsidR="00B62554" w:rsidRDefault="00B62554" w:rsidP="00D16361">
      <w:pPr>
        <w:rPr>
          <w:rFonts w:ascii="Times New Roman" w:eastAsia="Courier New" w:hAnsi="Times New Roman" w:cs="Times New Roman"/>
          <w:b/>
          <w:sz w:val="24"/>
          <w:szCs w:val="24"/>
        </w:rPr>
      </w:pPr>
    </w:p>
    <w:p w14:paraId="013C41E4" w14:textId="53C7C86B" w:rsidR="006C7C64" w:rsidRPr="00373997" w:rsidRDefault="006C7C64" w:rsidP="00AA6F87">
      <w:pPr>
        <w:pStyle w:val="AgendaItem"/>
      </w:pPr>
      <w:r w:rsidRPr="00373997">
        <w:t>CAL. NO. 34,277 – BY:  COUNCILMEMBERS THOMAS, HARRIS AND GREEN</w:t>
      </w:r>
    </w:p>
    <w:p w14:paraId="7FB86951" w14:textId="77777777" w:rsidR="006C7C64" w:rsidRPr="00373997" w:rsidRDefault="006C7C64" w:rsidP="006C7C64">
      <w:pPr>
        <w:widowControl w:val="0"/>
        <w:autoSpaceDE w:val="0"/>
        <w:autoSpaceDN w:val="0"/>
        <w:adjustRightInd w:val="0"/>
        <w:spacing w:after="0" w:line="240" w:lineRule="auto"/>
        <w:ind w:left="720"/>
        <w:contextualSpacing/>
        <w:jc w:val="both"/>
        <w:rPr>
          <w:rFonts w:ascii="Times New Roman" w:eastAsia="Courier New" w:hAnsi="Times New Roman" w:cs="Times New Roman"/>
          <w:b/>
          <w:bCs/>
          <w:color w:val="000000"/>
        </w:rPr>
      </w:pPr>
      <w:r w:rsidRPr="00373997">
        <w:rPr>
          <w:rFonts w:ascii="Times New Roman" w:eastAsia="Courier New" w:hAnsi="Times New Roman" w:cs="Times New Roman"/>
          <w:b/>
          <w:bCs/>
          <w:color w:val="000000"/>
        </w:rPr>
        <w:t>(BY REQUEST)</w:t>
      </w:r>
    </w:p>
    <w:p w14:paraId="60AD500C" w14:textId="77777777" w:rsidR="006C7C64" w:rsidRPr="00373997" w:rsidRDefault="006C7C64" w:rsidP="006C7C64">
      <w:pPr>
        <w:widowControl w:val="0"/>
        <w:autoSpaceDE w:val="0"/>
        <w:autoSpaceDN w:val="0"/>
        <w:adjustRightInd w:val="0"/>
        <w:spacing w:after="0" w:line="240" w:lineRule="auto"/>
        <w:ind w:left="720" w:hanging="720"/>
        <w:jc w:val="both"/>
        <w:rPr>
          <w:rFonts w:ascii="Times New Roman" w:eastAsia="Courier New" w:hAnsi="Times New Roman" w:cs="Times New Roman"/>
          <w:b/>
          <w:bCs/>
          <w:color w:val="000000"/>
        </w:rPr>
      </w:pPr>
    </w:p>
    <w:p w14:paraId="73E4B8E5" w14:textId="77777777" w:rsidR="006C7C64" w:rsidRPr="00373997"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373997">
        <w:rPr>
          <w:rFonts w:ascii="Times New Roman" w:eastAsia="Courier New" w:hAnsi="Times New Roman" w:cs="Times New Roman"/>
          <w:b/>
          <w:bCs/>
          <w:color w:val="000000"/>
        </w:rPr>
        <w:t>Brief:</w:t>
      </w:r>
    </w:p>
    <w:p w14:paraId="28960F8C" w14:textId="77777777" w:rsidR="006C7C64" w:rsidRPr="00373997" w:rsidRDefault="006C7C64" w:rsidP="006C7C64">
      <w:pPr>
        <w:widowControl w:val="0"/>
        <w:autoSpaceDE w:val="0"/>
        <w:autoSpaceDN w:val="0"/>
        <w:adjustRightInd w:val="0"/>
        <w:spacing w:after="0" w:line="240" w:lineRule="auto"/>
        <w:ind w:left="720"/>
        <w:rPr>
          <w:rFonts w:ascii="Times New Roman" w:eastAsia="Courier New" w:hAnsi="Times New Roman" w:cs="Times New Roman"/>
          <w:color w:val="000000"/>
        </w:rPr>
      </w:pPr>
      <w:r w:rsidRPr="00373997">
        <w:rPr>
          <w:rFonts w:ascii="Times New Roman" w:eastAsia="Courier New" w:hAnsi="Times New Roman" w:cs="Times New Roman"/>
          <w:color w:val="000000"/>
        </w:rPr>
        <w:t>An Ordinance to amend and reordain Chapter 130 of the Code of the City of New Orleans by amending Section 130-39 to provide for restrictions on payments to sellers of nonferrous materials, and otherwise with respect thereto.</w:t>
      </w:r>
    </w:p>
    <w:p w14:paraId="1FDF2622" w14:textId="77777777" w:rsidR="006C7C64" w:rsidRPr="00A52D98" w:rsidRDefault="006C7C64" w:rsidP="006C7C64">
      <w:pPr>
        <w:widowControl w:val="0"/>
        <w:autoSpaceDE w:val="0"/>
        <w:autoSpaceDN w:val="0"/>
        <w:adjustRightInd w:val="0"/>
        <w:spacing w:after="0" w:line="240" w:lineRule="auto"/>
        <w:ind w:left="720" w:hanging="720"/>
        <w:jc w:val="both"/>
        <w:rPr>
          <w:rFonts w:ascii="Times New Roman" w:eastAsia="Courier New" w:hAnsi="Times New Roman" w:cs="Times New Roman"/>
          <w:b/>
          <w:bCs/>
          <w:color w:val="000000"/>
          <w:sz w:val="16"/>
          <w:szCs w:val="16"/>
        </w:rPr>
      </w:pPr>
    </w:p>
    <w:p w14:paraId="4EC6A9A3" w14:textId="77777777" w:rsidR="006C7C64" w:rsidRPr="00B6255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color w:val="000000"/>
          <w:sz w:val="24"/>
          <w:szCs w:val="24"/>
        </w:rPr>
      </w:pPr>
      <w:r w:rsidRPr="00B62554">
        <w:rPr>
          <w:rFonts w:ascii="Times New Roman" w:eastAsia="Courier New" w:hAnsi="Times New Roman" w:cs="Times New Roman"/>
          <w:b/>
          <w:bCs/>
          <w:color w:val="000000"/>
          <w:sz w:val="24"/>
          <w:szCs w:val="24"/>
        </w:rPr>
        <w:t>Annotation:</w:t>
      </w:r>
    </w:p>
    <w:p w14:paraId="3666B067" w14:textId="77777777" w:rsidR="006C7C64" w:rsidRPr="00B6255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B62554">
        <w:rPr>
          <w:rFonts w:ascii="Times New Roman" w:eastAsia="Courier New" w:hAnsi="Times New Roman" w:cs="Times New Roman"/>
          <w:b/>
          <w:bCs/>
          <w:color w:val="000000"/>
        </w:rPr>
        <w:t>(Quality of Life Committee recommended approval).</w:t>
      </w:r>
    </w:p>
    <w:p w14:paraId="1C8A1F42" w14:textId="77777777" w:rsidR="006C7C64" w:rsidRPr="00B6255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r w:rsidRPr="00B62554">
        <w:rPr>
          <w:rFonts w:ascii="Times New Roman" w:eastAsia="Courier New" w:hAnsi="Times New Roman" w:cs="Times New Roman"/>
          <w:b/>
          <w:bCs/>
          <w:color w:val="000000"/>
        </w:rPr>
        <w:t>(Technical correction needed).</w:t>
      </w:r>
    </w:p>
    <w:p w14:paraId="536DB3A2" w14:textId="77777777" w:rsidR="006C7C6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i/>
          <w:iCs/>
          <w:color w:val="000000"/>
        </w:rPr>
      </w:pPr>
    </w:p>
    <w:p w14:paraId="329133AE" w14:textId="77777777" w:rsidR="006C7C6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i/>
          <w:iCs/>
          <w:color w:val="000000"/>
        </w:rPr>
      </w:pPr>
    </w:p>
    <w:p w14:paraId="07786E49" w14:textId="77777777" w:rsidR="006C7C6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i/>
          <w:iCs/>
          <w:color w:val="000000"/>
        </w:rPr>
      </w:pPr>
    </w:p>
    <w:p w14:paraId="322B925B" w14:textId="77777777" w:rsidR="006C7C6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i/>
          <w:iCs/>
          <w:color w:val="000000"/>
        </w:rPr>
      </w:pPr>
    </w:p>
    <w:p w14:paraId="4C9A6A80" w14:textId="77777777" w:rsidR="006C7C64" w:rsidRPr="00955720" w:rsidRDefault="006C7C64" w:rsidP="00955720">
      <w:pPr>
        <w:pStyle w:val="ListParagraph"/>
        <w:widowControl w:val="0"/>
        <w:numPr>
          <w:ilvl w:val="0"/>
          <w:numId w:val="16"/>
        </w:numPr>
        <w:autoSpaceDE w:val="0"/>
        <w:autoSpaceDN w:val="0"/>
        <w:adjustRightInd w:val="0"/>
        <w:spacing w:after="0" w:line="240" w:lineRule="auto"/>
        <w:jc w:val="both"/>
        <w:rPr>
          <w:rFonts w:ascii="Times New Roman" w:eastAsia="Courier New" w:hAnsi="Times New Roman" w:cs="Times New Roman"/>
          <w:b/>
          <w:sz w:val="24"/>
          <w:szCs w:val="24"/>
        </w:rPr>
      </w:pPr>
      <w:r>
        <w:br w:type="page"/>
      </w:r>
    </w:p>
    <w:p w14:paraId="5AF4883D" w14:textId="24AF42F0" w:rsidR="006C7C64" w:rsidRPr="005A3713" w:rsidRDefault="006C7C64" w:rsidP="00AA6F87">
      <w:pPr>
        <w:pStyle w:val="AgendaItem"/>
      </w:pPr>
      <w:r w:rsidRPr="005A3713">
        <w:lastRenderedPageBreak/>
        <w:t>LEGISLATIVE GROUPING</w:t>
      </w:r>
    </w:p>
    <w:p w14:paraId="721B80E5" w14:textId="77777777" w:rsidR="006C7C64" w:rsidRPr="00555432" w:rsidRDefault="006C7C64" w:rsidP="006C7C64">
      <w:pPr>
        <w:pStyle w:val="ListParagraph"/>
        <w:spacing w:after="0" w:line="240" w:lineRule="auto"/>
        <w:ind w:left="0"/>
        <w:jc w:val="both"/>
        <w:rPr>
          <w:rFonts w:ascii="Times New Roman" w:hAnsi="Times New Roman" w:cs="Times New Roman"/>
          <w:b/>
          <w:sz w:val="24"/>
          <w:szCs w:val="24"/>
        </w:rPr>
      </w:pPr>
    </w:p>
    <w:p w14:paraId="242CD13F" w14:textId="3C167F48" w:rsidR="006C7C64" w:rsidRPr="005640C6" w:rsidRDefault="005640C6" w:rsidP="00AA6F87">
      <w:pPr>
        <w:pStyle w:val="AgendaItem"/>
        <w:numPr>
          <w:ilvl w:val="0"/>
          <w:numId w:val="0"/>
        </w:numPr>
      </w:pPr>
      <w:r>
        <w:t xml:space="preserve">a. </w:t>
      </w:r>
      <w:r w:rsidR="00955720">
        <w:tab/>
      </w:r>
      <w:r w:rsidR="006C7C64" w:rsidRPr="005640C6">
        <w:t xml:space="preserve">CAL. NO. 34,385 </w:t>
      </w:r>
      <w:r w:rsidR="006C7C64" w:rsidRPr="005640C6">
        <w:rPr>
          <w:rFonts w:ascii="Courier New" w:hAnsi="Courier New" w:cs="Courier New"/>
        </w:rPr>
        <w:t>-</w:t>
      </w:r>
      <w:r w:rsidR="006C7C64" w:rsidRPr="005640C6">
        <w:t xml:space="preserve"> BY:  COUNCILMEMBERS MORRELL, MORENO, HARRIS AND GREEN</w:t>
      </w:r>
    </w:p>
    <w:p w14:paraId="666421B2" w14:textId="77777777" w:rsidR="006C7C64" w:rsidRDefault="006C7C64" w:rsidP="006C7C64">
      <w:pPr>
        <w:pStyle w:val="ListParagraph"/>
        <w:spacing w:after="0" w:line="240" w:lineRule="auto"/>
        <w:jc w:val="both"/>
        <w:rPr>
          <w:rFonts w:ascii="Times New Roman" w:hAnsi="Times New Roman" w:cs="Times New Roman"/>
          <w:b/>
          <w:sz w:val="24"/>
          <w:szCs w:val="24"/>
        </w:rPr>
      </w:pPr>
    </w:p>
    <w:p w14:paraId="2A6D9244" w14:textId="77777777" w:rsidR="006C7C64" w:rsidRPr="00555432" w:rsidRDefault="006C7C64" w:rsidP="006C7C64">
      <w:pPr>
        <w:pStyle w:val="ListParagraph"/>
        <w:spacing w:after="0" w:line="240" w:lineRule="auto"/>
        <w:jc w:val="both"/>
        <w:rPr>
          <w:rFonts w:ascii="Times New Roman" w:hAnsi="Times New Roman" w:cs="Times New Roman"/>
          <w:b/>
          <w:sz w:val="24"/>
          <w:szCs w:val="24"/>
          <w:u w:val="single"/>
        </w:rPr>
      </w:pPr>
      <w:r w:rsidRPr="00555432">
        <w:rPr>
          <w:rFonts w:ascii="Times New Roman" w:hAnsi="Times New Roman" w:cs="Times New Roman"/>
          <w:b/>
          <w:sz w:val="24"/>
          <w:szCs w:val="24"/>
        </w:rPr>
        <w:t>Brief:</w:t>
      </w:r>
    </w:p>
    <w:p w14:paraId="4891040F" w14:textId="77777777" w:rsidR="006C7C64" w:rsidRPr="00555432" w:rsidRDefault="006C7C64" w:rsidP="006C7C64">
      <w:pPr>
        <w:pStyle w:val="ListParagraph"/>
        <w:spacing w:after="0" w:line="240" w:lineRule="auto"/>
        <w:rPr>
          <w:rFonts w:ascii="Times New Roman" w:eastAsia="Courier New" w:hAnsi="Times New Roman" w:cs="Times New Roman"/>
          <w:color w:val="000000"/>
          <w:sz w:val="24"/>
          <w:szCs w:val="24"/>
        </w:rPr>
      </w:pPr>
      <w:r w:rsidRPr="00555432">
        <w:rPr>
          <w:rFonts w:ascii="Times New Roman" w:hAnsi="Times New Roman" w:cs="Times New Roman"/>
          <w:sz w:val="24"/>
          <w:szCs w:val="24"/>
        </w:rPr>
        <w:t>An Ordinance to amend and reordain sections 26-615, 26-616, 26-617, 26-618, 26-619, 26-620, 26-624, and 26-628 of the Code of the City of New Orleans to provide relative to the regulation of short-term rentals; and otherwise to provide with respect thereto.</w:t>
      </w:r>
    </w:p>
    <w:p w14:paraId="7E55869E" w14:textId="77777777" w:rsidR="006C7C64" w:rsidRPr="00555432" w:rsidRDefault="006C7C64" w:rsidP="006C7C64">
      <w:pPr>
        <w:spacing w:after="0" w:line="240" w:lineRule="auto"/>
        <w:jc w:val="both"/>
        <w:rPr>
          <w:rFonts w:ascii="Times New Roman" w:eastAsiaTheme="minorHAnsi" w:hAnsi="Times New Roman" w:cs="Times New Roman"/>
          <w:b/>
          <w:sz w:val="24"/>
          <w:szCs w:val="24"/>
        </w:rPr>
      </w:pPr>
    </w:p>
    <w:p w14:paraId="321A4D11" w14:textId="77777777" w:rsidR="006C7C64" w:rsidRPr="00B62554" w:rsidRDefault="006C7C64" w:rsidP="006C7C64">
      <w:pPr>
        <w:spacing w:after="0" w:line="240" w:lineRule="auto"/>
        <w:ind w:left="720"/>
        <w:jc w:val="both"/>
        <w:rPr>
          <w:rFonts w:ascii="Times New Roman" w:eastAsia="Courier New" w:hAnsi="Times New Roman" w:cs="Times New Roman"/>
          <w:b/>
          <w:bCs/>
          <w:color w:val="000000"/>
          <w:sz w:val="24"/>
          <w:szCs w:val="24"/>
        </w:rPr>
      </w:pPr>
      <w:r w:rsidRPr="00B62554">
        <w:rPr>
          <w:rFonts w:ascii="Times New Roman" w:eastAsia="Courier New" w:hAnsi="Times New Roman" w:cs="Times New Roman"/>
          <w:b/>
          <w:bCs/>
          <w:color w:val="000000"/>
          <w:sz w:val="24"/>
          <w:szCs w:val="24"/>
        </w:rPr>
        <w:t>Annotation:</w:t>
      </w:r>
    </w:p>
    <w:p w14:paraId="360B4DC8" w14:textId="77777777" w:rsidR="006C7C64" w:rsidRDefault="006C7C64" w:rsidP="006C7C64">
      <w:pPr>
        <w:spacing w:after="0" w:line="240" w:lineRule="auto"/>
        <w:ind w:left="720"/>
        <w:jc w:val="both"/>
        <w:rPr>
          <w:rFonts w:ascii="Times New Roman" w:eastAsia="Courier New" w:hAnsi="Times New Roman" w:cs="Times New Roman"/>
          <w:b/>
          <w:bCs/>
          <w:color w:val="000000"/>
        </w:rPr>
      </w:pPr>
      <w:r w:rsidRPr="00B62554">
        <w:rPr>
          <w:rFonts w:ascii="Times New Roman" w:eastAsia="Courier New" w:hAnsi="Times New Roman" w:cs="Times New Roman"/>
          <w:b/>
          <w:bCs/>
          <w:color w:val="000000"/>
        </w:rPr>
        <w:t>(This matter was introduced 9/7/23).</w:t>
      </w:r>
    </w:p>
    <w:p w14:paraId="2C8AA351" w14:textId="77777777" w:rsidR="00955720" w:rsidRDefault="00955720" w:rsidP="006C7C64">
      <w:pPr>
        <w:spacing w:after="0" w:line="240" w:lineRule="auto"/>
        <w:ind w:left="720"/>
        <w:jc w:val="both"/>
        <w:rPr>
          <w:rFonts w:ascii="Times New Roman" w:eastAsia="Courier New" w:hAnsi="Times New Roman" w:cs="Times New Roman"/>
          <w:b/>
          <w:bCs/>
          <w:color w:val="000000"/>
        </w:rPr>
      </w:pPr>
    </w:p>
    <w:p w14:paraId="160FC73A" w14:textId="77777777" w:rsidR="00955720" w:rsidRPr="00B62554" w:rsidRDefault="00955720" w:rsidP="006C7C64">
      <w:pPr>
        <w:spacing w:after="0" w:line="240" w:lineRule="auto"/>
        <w:ind w:left="720"/>
        <w:jc w:val="both"/>
        <w:rPr>
          <w:rFonts w:ascii="Times New Roman" w:eastAsia="Courier New" w:hAnsi="Times New Roman" w:cs="Times New Roman"/>
          <w:b/>
          <w:bCs/>
          <w:color w:val="000000"/>
        </w:rPr>
      </w:pPr>
    </w:p>
    <w:p w14:paraId="505D280B" w14:textId="0B5D210E" w:rsidR="006C7C64" w:rsidRPr="00955720" w:rsidRDefault="006C7C64" w:rsidP="00955720">
      <w:pPr>
        <w:pStyle w:val="ListParagraph"/>
        <w:widowControl w:val="0"/>
        <w:numPr>
          <w:ilvl w:val="0"/>
          <w:numId w:val="16"/>
        </w:numPr>
        <w:autoSpaceDE w:val="0"/>
        <w:autoSpaceDN w:val="0"/>
        <w:adjustRightInd w:val="0"/>
        <w:spacing w:after="0" w:line="240" w:lineRule="auto"/>
        <w:ind w:left="720" w:right="-90" w:hanging="720"/>
        <w:jc w:val="both"/>
        <w:rPr>
          <w:rFonts w:ascii="Times New Roman" w:hAnsi="Times New Roman" w:cs="Times New Roman"/>
          <w:b/>
          <w:bCs/>
          <w:sz w:val="24"/>
          <w:szCs w:val="24"/>
        </w:rPr>
      </w:pPr>
      <w:r w:rsidRPr="00955720">
        <w:rPr>
          <w:rFonts w:ascii="Times New Roman" w:hAnsi="Times New Roman" w:cs="Times New Roman"/>
          <w:sz w:val="24"/>
          <w:szCs w:val="24"/>
          <w:lang w:val="en-CA"/>
        </w:rPr>
        <w:fldChar w:fldCharType="begin"/>
      </w:r>
      <w:r w:rsidRPr="00955720">
        <w:rPr>
          <w:rFonts w:ascii="Times New Roman" w:hAnsi="Times New Roman" w:cs="Times New Roman"/>
          <w:sz w:val="24"/>
          <w:szCs w:val="24"/>
          <w:lang w:val="en-CA"/>
        </w:rPr>
        <w:instrText xml:space="preserve"> SEQ CHAPTER \h \r 1</w:instrText>
      </w:r>
      <w:r w:rsidRPr="00955720">
        <w:rPr>
          <w:rFonts w:ascii="Times New Roman" w:hAnsi="Times New Roman" w:cs="Times New Roman"/>
          <w:sz w:val="24"/>
          <w:szCs w:val="24"/>
          <w:lang w:val="en-CA"/>
        </w:rPr>
        <w:fldChar w:fldCharType="end"/>
      </w:r>
      <w:r w:rsidRPr="00955720">
        <w:rPr>
          <w:rFonts w:ascii="Times New Roman" w:hAnsi="Times New Roman" w:cs="Times New Roman"/>
          <w:b/>
          <w:bCs/>
          <w:sz w:val="24"/>
          <w:szCs w:val="24"/>
        </w:rPr>
        <w:t xml:space="preserve">MOTION (LYING OVER) </w:t>
      </w:r>
      <w:r w:rsidRPr="00955720">
        <w:rPr>
          <w:rFonts w:ascii="Courier New" w:hAnsi="Courier New" w:cs="Courier New"/>
          <w:b/>
          <w:sz w:val="24"/>
          <w:szCs w:val="24"/>
        </w:rPr>
        <w:t>-</w:t>
      </w:r>
      <w:r w:rsidRPr="00955720">
        <w:rPr>
          <w:rFonts w:ascii="Times New Roman" w:hAnsi="Times New Roman" w:cs="Times New Roman"/>
          <w:b/>
          <w:bCs/>
          <w:sz w:val="24"/>
          <w:szCs w:val="24"/>
        </w:rPr>
        <w:t xml:space="preserve"> NO. M-23-426 - BY:  COUNCILMEMBERS MORRELL, MORENO, HARRIS AND GREEN</w:t>
      </w:r>
    </w:p>
    <w:p w14:paraId="20D5FE19" w14:textId="77777777" w:rsidR="006C7C64" w:rsidRPr="00555432" w:rsidRDefault="006C7C64" w:rsidP="006C7C64">
      <w:pPr>
        <w:pStyle w:val="ListParagraph"/>
        <w:widowControl w:val="0"/>
        <w:autoSpaceDE w:val="0"/>
        <w:autoSpaceDN w:val="0"/>
        <w:adjustRightInd w:val="0"/>
        <w:spacing w:after="0" w:line="240" w:lineRule="auto"/>
        <w:ind w:left="0" w:right="-90" w:firstLine="720"/>
        <w:jc w:val="both"/>
        <w:rPr>
          <w:rFonts w:ascii="Times New Roman" w:hAnsi="Times New Roman" w:cs="Times New Roman"/>
          <w:b/>
          <w:bCs/>
          <w:sz w:val="24"/>
          <w:szCs w:val="24"/>
        </w:rPr>
      </w:pPr>
    </w:p>
    <w:p w14:paraId="4C81BF3A" w14:textId="77777777" w:rsidR="006C7C64" w:rsidRPr="00555432" w:rsidRDefault="006C7C64" w:rsidP="006C7C64">
      <w:pPr>
        <w:pStyle w:val="ListParagraph"/>
        <w:spacing w:after="0" w:line="240" w:lineRule="auto"/>
        <w:ind w:left="0" w:firstLine="720"/>
        <w:jc w:val="both"/>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2891EC1D" w14:textId="77777777" w:rsidR="006C7C64" w:rsidRPr="00555432" w:rsidRDefault="006C7C64" w:rsidP="006C7C64">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011BD86D" w14:textId="77777777" w:rsidR="006C7C64" w:rsidRPr="00555432" w:rsidRDefault="006C7C64" w:rsidP="006C7C64">
      <w:pPr>
        <w:pStyle w:val="ListParagraph"/>
        <w:spacing w:after="0" w:line="240" w:lineRule="auto"/>
        <w:jc w:val="both"/>
        <w:rPr>
          <w:rFonts w:ascii="Times New Roman" w:hAnsi="Times New Roman" w:cs="Times New Roman"/>
          <w:b/>
          <w:bCs/>
          <w:sz w:val="24"/>
          <w:szCs w:val="24"/>
        </w:rPr>
      </w:pPr>
    </w:p>
    <w:p w14:paraId="244A7071" w14:textId="77777777" w:rsidR="006C7C64" w:rsidRPr="00B62554" w:rsidRDefault="006C7C64" w:rsidP="006C7C64">
      <w:pPr>
        <w:pStyle w:val="ListParagraph"/>
        <w:spacing w:after="0" w:line="240" w:lineRule="auto"/>
        <w:jc w:val="both"/>
        <w:rPr>
          <w:rFonts w:ascii="Times New Roman" w:eastAsia="Courier New" w:hAnsi="Times New Roman" w:cs="Times New Roman"/>
          <w:b/>
          <w:sz w:val="24"/>
          <w:szCs w:val="24"/>
        </w:rPr>
      </w:pPr>
      <w:r w:rsidRPr="00B62554">
        <w:rPr>
          <w:rFonts w:ascii="Times New Roman" w:eastAsia="Courier New" w:hAnsi="Times New Roman" w:cs="Times New Roman"/>
          <w:b/>
          <w:sz w:val="24"/>
          <w:szCs w:val="24"/>
        </w:rPr>
        <w:t>Annotation:</w:t>
      </w:r>
    </w:p>
    <w:p w14:paraId="56C86449" w14:textId="77777777" w:rsidR="006C7C64" w:rsidRPr="00B62554" w:rsidRDefault="006C7C64" w:rsidP="006C7C64">
      <w:pPr>
        <w:spacing w:after="0" w:line="240" w:lineRule="auto"/>
        <w:ind w:left="720"/>
        <w:jc w:val="both"/>
        <w:rPr>
          <w:rFonts w:ascii="Times New Roman" w:eastAsia="Courier New" w:hAnsi="Times New Roman" w:cs="Times New Roman"/>
          <w:b/>
          <w:bCs/>
          <w:color w:val="000000"/>
          <w:sz w:val="24"/>
          <w:szCs w:val="24"/>
        </w:rPr>
      </w:pPr>
      <w:r w:rsidRPr="00B62554">
        <w:rPr>
          <w:rFonts w:ascii="Times New Roman" w:eastAsia="Courier New" w:hAnsi="Times New Roman" w:cs="Times New Roman"/>
          <w:b/>
          <w:bCs/>
          <w:color w:val="000000"/>
        </w:rPr>
        <w:t>(This matter was introduced 9/21/23).</w:t>
      </w:r>
    </w:p>
    <w:p w14:paraId="2CAD4825" w14:textId="77777777" w:rsidR="006C7C64" w:rsidRDefault="006C7C64" w:rsidP="006C7C64">
      <w:pPr>
        <w:pStyle w:val="ListParagraph"/>
        <w:ind w:left="0" w:firstLine="720"/>
        <w:jc w:val="both"/>
        <w:rPr>
          <w:rFonts w:ascii="Times New Roman" w:eastAsia="Times New Roman" w:hAnsi="Times New Roman" w:cs="Times New Roman"/>
          <w:b/>
          <w:bCs/>
          <w:color w:val="000000"/>
          <w:sz w:val="24"/>
          <w:szCs w:val="24"/>
        </w:rPr>
      </w:pPr>
    </w:p>
    <w:p w14:paraId="6F139CFD" w14:textId="77777777" w:rsidR="00654118" w:rsidRDefault="00654118" w:rsidP="006C7C64">
      <w:pPr>
        <w:pStyle w:val="ListParagraph"/>
        <w:ind w:left="0" w:firstLine="720"/>
        <w:jc w:val="both"/>
        <w:rPr>
          <w:rFonts w:ascii="Times New Roman" w:eastAsia="Times New Roman" w:hAnsi="Times New Roman" w:cs="Times New Roman"/>
          <w:b/>
          <w:bCs/>
          <w:color w:val="000000"/>
          <w:sz w:val="24"/>
          <w:szCs w:val="24"/>
        </w:rPr>
      </w:pPr>
    </w:p>
    <w:p w14:paraId="0EB57E73" w14:textId="6F1281CD" w:rsidR="006C7C64" w:rsidRPr="00955720" w:rsidRDefault="006C7C64" w:rsidP="00955720">
      <w:pPr>
        <w:pStyle w:val="ListParagraph"/>
        <w:widowControl w:val="0"/>
        <w:numPr>
          <w:ilvl w:val="0"/>
          <w:numId w:val="16"/>
        </w:numPr>
        <w:autoSpaceDE w:val="0"/>
        <w:autoSpaceDN w:val="0"/>
        <w:adjustRightInd w:val="0"/>
        <w:spacing w:after="0" w:line="240" w:lineRule="auto"/>
        <w:ind w:left="720" w:right="-90" w:hanging="720"/>
        <w:jc w:val="both"/>
        <w:rPr>
          <w:rFonts w:ascii="Times New Roman" w:hAnsi="Times New Roman" w:cs="Times New Roman"/>
          <w:b/>
          <w:bCs/>
          <w:sz w:val="24"/>
          <w:szCs w:val="24"/>
        </w:rPr>
      </w:pPr>
      <w:r w:rsidRPr="00955720">
        <w:rPr>
          <w:rFonts w:ascii="Times New Roman" w:hAnsi="Times New Roman" w:cs="Times New Roman"/>
          <w:sz w:val="24"/>
          <w:szCs w:val="24"/>
          <w:lang w:val="en-CA"/>
        </w:rPr>
        <w:fldChar w:fldCharType="begin"/>
      </w:r>
      <w:r w:rsidRPr="00955720">
        <w:rPr>
          <w:rFonts w:ascii="Times New Roman" w:hAnsi="Times New Roman" w:cs="Times New Roman"/>
          <w:sz w:val="24"/>
          <w:szCs w:val="24"/>
          <w:lang w:val="en-CA"/>
        </w:rPr>
        <w:instrText xml:space="preserve"> SEQ CHAPTER \h \r 1</w:instrText>
      </w:r>
      <w:r w:rsidRPr="00955720">
        <w:rPr>
          <w:rFonts w:ascii="Times New Roman" w:hAnsi="Times New Roman" w:cs="Times New Roman"/>
          <w:sz w:val="24"/>
          <w:szCs w:val="24"/>
          <w:lang w:val="en-CA"/>
        </w:rPr>
        <w:fldChar w:fldCharType="end"/>
      </w:r>
      <w:r w:rsidRPr="00955720">
        <w:rPr>
          <w:rFonts w:ascii="Times New Roman" w:hAnsi="Times New Roman" w:cs="Times New Roman"/>
          <w:b/>
          <w:bCs/>
          <w:sz w:val="24"/>
          <w:szCs w:val="24"/>
        </w:rPr>
        <w:t xml:space="preserve">MOTION (LYING OVER) </w:t>
      </w:r>
      <w:r w:rsidRPr="00955720">
        <w:rPr>
          <w:rFonts w:ascii="Courier New" w:hAnsi="Courier New" w:cs="Courier New"/>
          <w:b/>
          <w:sz w:val="24"/>
          <w:szCs w:val="24"/>
        </w:rPr>
        <w:t>-</w:t>
      </w:r>
      <w:r w:rsidRPr="00955720">
        <w:rPr>
          <w:rFonts w:ascii="Times New Roman" w:hAnsi="Times New Roman" w:cs="Times New Roman"/>
          <w:b/>
          <w:bCs/>
          <w:sz w:val="24"/>
          <w:szCs w:val="24"/>
        </w:rPr>
        <w:t xml:space="preserve"> NO. M-23-427 - BY:  COUNCILMEMBERS MORRELL, MORENO, HARRIS AND GREEN</w:t>
      </w:r>
    </w:p>
    <w:p w14:paraId="63C0AE6F" w14:textId="77777777" w:rsidR="006C7C64" w:rsidRPr="00555432" w:rsidRDefault="006C7C64" w:rsidP="006C7C64">
      <w:pPr>
        <w:pStyle w:val="ListParagraph"/>
        <w:widowControl w:val="0"/>
        <w:autoSpaceDE w:val="0"/>
        <w:autoSpaceDN w:val="0"/>
        <w:adjustRightInd w:val="0"/>
        <w:spacing w:after="0" w:line="240" w:lineRule="auto"/>
        <w:ind w:left="0" w:right="-90" w:firstLine="720"/>
        <w:jc w:val="both"/>
        <w:rPr>
          <w:rFonts w:ascii="Times New Roman" w:hAnsi="Times New Roman" w:cs="Times New Roman"/>
          <w:b/>
          <w:bCs/>
          <w:sz w:val="24"/>
          <w:szCs w:val="24"/>
        </w:rPr>
      </w:pPr>
    </w:p>
    <w:p w14:paraId="71F0BC0D" w14:textId="77777777" w:rsidR="006C7C64" w:rsidRPr="00555432" w:rsidRDefault="006C7C64" w:rsidP="006C7C64">
      <w:pPr>
        <w:pStyle w:val="ListParagraph"/>
        <w:spacing w:after="0" w:line="240" w:lineRule="auto"/>
        <w:ind w:left="0" w:firstLine="720"/>
        <w:jc w:val="both"/>
        <w:rPr>
          <w:rFonts w:ascii="Times New Roman" w:hAnsi="Times New Roman" w:cs="Times New Roman"/>
          <w:b/>
          <w:bCs/>
          <w:sz w:val="24"/>
          <w:szCs w:val="24"/>
        </w:rPr>
      </w:pPr>
      <w:r w:rsidRPr="00555432">
        <w:rPr>
          <w:rFonts w:ascii="Times New Roman" w:hAnsi="Times New Roman" w:cs="Times New Roman"/>
          <w:b/>
          <w:bCs/>
          <w:sz w:val="24"/>
          <w:szCs w:val="24"/>
        </w:rPr>
        <w:t>Brief:</w:t>
      </w:r>
    </w:p>
    <w:p w14:paraId="3B6B35DC" w14:textId="77777777" w:rsidR="006C7C64" w:rsidRPr="00555432" w:rsidRDefault="006C7C64" w:rsidP="006C7C64">
      <w:pPr>
        <w:spacing w:after="0" w:line="240" w:lineRule="auto"/>
        <w:ind w:left="720"/>
        <w:rPr>
          <w:rFonts w:ascii="Times New Roman" w:hAnsi="Times New Roman" w:cs="Times New Roman"/>
          <w:sz w:val="24"/>
          <w:szCs w:val="24"/>
        </w:rPr>
      </w:pPr>
      <w:r w:rsidRPr="00555432">
        <w:rPr>
          <w:rFonts w:ascii="Times New Roman" w:hAnsi="Times New Roman" w:cs="Times New Roman"/>
          <w:sz w:val="24"/>
          <w:szCs w:val="24"/>
        </w:rPr>
        <w:t>Directing the City Planning Commission to conduct a public hearing to amend and reordain Ordinance No. 4264 M.C.S., amended by Ordinance No. 26,413 M.C.S., as amended, the Comprehensive Zoning Ordinance of the City of New Orleans, to amend Article 19 to establish a new Interim Zoning District to be named the Non-Commercial Short-Term Rental Interim Zoning District (IZD), the intent of which is to prohibit the Short-Term Rental, Non-Commercial use within all areas of the City of New Orleans. These prohibitions shall apply citywide. Aside from the use prohibited herein, all other permitted and conditional uses shall be as provided in the Comprehensive Zoning Ordinance.</w:t>
      </w:r>
    </w:p>
    <w:p w14:paraId="1AFE0B92" w14:textId="77777777" w:rsidR="006C7C64" w:rsidRPr="00555432" w:rsidRDefault="006C7C64" w:rsidP="006C7C64">
      <w:pPr>
        <w:spacing w:after="0" w:line="240" w:lineRule="auto"/>
        <w:ind w:left="720"/>
        <w:jc w:val="both"/>
        <w:rPr>
          <w:rFonts w:ascii="Times New Roman" w:eastAsiaTheme="minorHAnsi" w:hAnsi="Times New Roman" w:cs="Times New Roman"/>
          <w:b/>
          <w:bCs/>
          <w:sz w:val="24"/>
          <w:szCs w:val="24"/>
        </w:rPr>
      </w:pPr>
    </w:p>
    <w:p w14:paraId="1F0EA0EE" w14:textId="77777777" w:rsidR="006C7C64" w:rsidRPr="00555432" w:rsidRDefault="006C7C64" w:rsidP="006C7C64">
      <w:pPr>
        <w:pStyle w:val="ListParagraph"/>
        <w:spacing w:after="0" w:line="240" w:lineRule="auto"/>
        <w:jc w:val="both"/>
        <w:rPr>
          <w:rFonts w:ascii="Times New Roman" w:eastAsia="Courier New" w:hAnsi="Times New Roman" w:cs="Times New Roman"/>
          <w:b/>
          <w:sz w:val="24"/>
          <w:szCs w:val="24"/>
        </w:rPr>
      </w:pPr>
      <w:r w:rsidRPr="00555432">
        <w:rPr>
          <w:rFonts w:ascii="Times New Roman" w:eastAsia="Courier New" w:hAnsi="Times New Roman" w:cs="Times New Roman"/>
          <w:b/>
          <w:sz w:val="24"/>
          <w:szCs w:val="24"/>
        </w:rPr>
        <w:t>Annotation:</w:t>
      </w:r>
    </w:p>
    <w:p w14:paraId="0F40897B" w14:textId="77777777" w:rsidR="006C7C64" w:rsidRDefault="006C7C64" w:rsidP="006C7C64">
      <w:pPr>
        <w:spacing w:after="0" w:line="240" w:lineRule="auto"/>
        <w:ind w:left="720"/>
        <w:jc w:val="both"/>
        <w:rPr>
          <w:rFonts w:ascii="Times New Roman" w:eastAsia="Courier New" w:hAnsi="Times New Roman" w:cs="Times New Roman"/>
          <w:b/>
          <w:bCs/>
          <w:color w:val="000000"/>
        </w:rPr>
      </w:pPr>
      <w:r w:rsidRPr="00654118">
        <w:rPr>
          <w:rFonts w:ascii="Times New Roman" w:eastAsia="Courier New" w:hAnsi="Times New Roman" w:cs="Times New Roman"/>
          <w:b/>
          <w:bCs/>
          <w:color w:val="000000"/>
        </w:rPr>
        <w:t>(This matter was introduced 9/21/23).</w:t>
      </w:r>
    </w:p>
    <w:p w14:paraId="62147D31" w14:textId="77777777" w:rsidR="00E62414" w:rsidRPr="00654118" w:rsidRDefault="00E62414" w:rsidP="006C7C64">
      <w:pPr>
        <w:spacing w:after="0" w:line="240" w:lineRule="auto"/>
        <w:ind w:left="720"/>
        <w:jc w:val="both"/>
        <w:rPr>
          <w:rFonts w:ascii="Times New Roman" w:eastAsia="Courier New" w:hAnsi="Times New Roman" w:cs="Times New Roman"/>
          <w:b/>
          <w:bCs/>
          <w:color w:val="000000"/>
        </w:rPr>
      </w:pPr>
    </w:p>
    <w:p w14:paraId="68DD5179" w14:textId="77777777" w:rsidR="006C7C64" w:rsidRDefault="006C7C64" w:rsidP="006C7C64">
      <w:pPr>
        <w:spacing w:after="0"/>
        <w:jc w:val="both"/>
        <w:rPr>
          <w:rFonts w:ascii="Times New Roman" w:hAnsi="Times New Roman" w:cs="Times New Roman"/>
          <w:b/>
          <w:bCs/>
        </w:rPr>
      </w:pPr>
    </w:p>
    <w:p w14:paraId="48BC2F12" w14:textId="77777777" w:rsidR="00795614" w:rsidRDefault="00795614">
      <w:pPr>
        <w:rPr>
          <w:rFonts w:ascii="Times New Roman" w:eastAsia="Courier New" w:hAnsi="Times New Roman" w:cs="Times New Roman"/>
          <w:b/>
          <w:sz w:val="24"/>
          <w:szCs w:val="24"/>
        </w:rPr>
      </w:pPr>
      <w:r>
        <w:br w:type="page"/>
      </w:r>
    </w:p>
    <w:p w14:paraId="39683E76" w14:textId="53B0381B" w:rsidR="006C7C64" w:rsidRPr="005A3713" w:rsidRDefault="006C7C64" w:rsidP="00AA6F87">
      <w:pPr>
        <w:pStyle w:val="AgendaItem"/>
      </w:pPr>
      <w:r w:rsidRPr="005A3713">
        <w:lastRenderedPageBreak/>
        <w:t xml:space="preserve">LEGISLATIVE GROUPING  </w:t>
      </w:r>
    </w:p>
    <w:p w14:paraId="6F310BC8" w14:textId="77777777" w:rsidR="006C7C64" w:rsidRPr="002D3839" w:rsidRDefault="006C7C64" w:rsidP="006C7C64">
      <w:pPr>
        <w:pStyle w:val="AgendaBody"/>
        <w:jc w:val="both"/>
        <w:rPr>
          <w:sz w:val="16"/>
          <w:szCs w:val="16"/>
        </w:rPr>
      </w:pPr>
    </w:p>
    <w:p w14:paraId="479DEC78" w14:textId="1183BC69" w:rsidR="006C7C64" w:rsidRPr="00940C49" w:rsidRDefault="00940C49" w:rsidP="00AA6F87">
      <w:pPr>
        <w:pStyle w:val="AgendaItem"/>
        <w:numPr>
          <w:ilvl w:val="0"/>
          <w:numId w:val="0"/>
        </w:numPr>
      </w:pPr>
      <w:r>
        <w:t xml:space="preserve">a. </w:t>
      </w:r>
      <w:r>
        <w:tab/>
      </w:r>
      <w:r w:rsidR="006C7C64" w:rsidRPr="00940C49">
        <w:t xml:space="preserve">CAL. NO. 34,707 </w:t>
      </w:r>
      <w:r w:rsidR="006C7C64" w:rsidRPr="00940C49">
        <w:rPr>
          <w:rFonts w:ascii="Courier New" w:hAnsi="Courier New" w:cs="Courier New"/>
        </w:rPr>
        <w:t>-</w:t>
      </w:r>
      <w:r w:rsidR="006C7C64" w:rsidRPr="00940C49">
        <w:t xml:space="preserve"> BY:  COUNCILMEMBER KING (BY REQUEST)</w:t>
      </w:r>
    </w:p>
    <w:p w14:paraId="10859854" w14:textId="77777777" w:rsidR="006C7C64" w:rsidRPr="00B44D8B" w:rsidRDefault="006C7C64" w:rsidP="006C7C64">
      <w:pPr>
        <w:spacing w:after="0" w:line="240" w:lineRule="auto"/>
        <w:ind w:left="720"/>
        <w:jc w:val="both"/>
        <w:rPr>
          <w:rFonts w:ascii="Times New Roman" w:hAnsi="Times New Roman" w:cs="Times New Roman"/>
          <w:b/>
          <w:sz w:val="20"/>
          <w:szCs w:val="20"/>
        </w:rPr>
      </w:pPr>
    </w:p>
    <w:p w14:paraId="70319518" w14:textId="77777777" w:rsidR="006C7C64" w:rsidRPr="00207F7C" w:rsidRDefault="006C7C64" w:rsidP="006C7C64">
      <w:pPr>
        <w:spacing w:after="0" w:line="240" w:lineRule="auto"/>
        <w:ind w:left="720"/>
        <w:jc w:val="both"/>
        <w:rPr>
          <w:rFonts w:ascii="Times New Roman" w:hAnsi="Times New Roman" w:cs="Times New Roman"/>
          <w:b/>
          <w:sz w:val="24"/>
          <w:szCs w:val="24"/>
          <w:u w:val="single"/>
        </w:rPr>
      </w:pPr>
      <w:r w:rsidRPr="00207F7C">
        <w:rPr>
          <w:rFonts w:ascii="Times New Roman" w:hAnsi="Times New Roman" w:cs="Times New Roman"/>
          <w:b/>
          <w:sz w:val="24"/>
          <w:szCs w:val="24"/>
        </w:rPr>
        <w:t>Brief:</w:t>
      </w:r>
    </w:p>
    <w:p w14:paraId="3931BDF8" w14:textId="77777777" w:rsidR="006C7C64" w:rsidRPr="00207F7C" w:rsidRDefault="006C7C64" w:rsidP="006C7C64">
      <w:pPr>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An Ordinance to amend and reordain Section 10-160 of the Code of the City of New Orleans, relative to fines and penalties, to incorporate changes to La. R.S. 33:1375 (as amended by 2023 La. Acts, No. 304 (H.B. 276)), including an increase of the maximum monetary penalty; and otherwise to provide with respect thereto.</w:t>
      </w:r>
    </w:p>
    <w:p w14:paraId="44519D7F" w14:textId="77777777" w:rsidR="006C7C64" w:rsidRPr="002D3839" w:rsidRDefault="006C7C64" w:rsidP="006C7C64">
      <w:pPr>
        <w:spacing w:after="0" w:line="240" w:lineRule="auto"/>
        <w:ind w:left="720"/>
        <w:jc w:val="both"/>
        <w:rPr>
          <w:rFonts w:ascii="Times New Roman" w:hAnsi="Times New Roman" w:cs="Times New Roman"/>
          <w:sz w:val="16"/>
          <w:szCs w:val="16"/>
        </w:rPr>
      </w:pPr>
    </w:p>
    <w:p w14:paraId="0A13F924" w14:textId="77777777" w:rsidR="006C7C64" w:rsidRPr="001C4D54" w:rsidRDefault="006C7C64" w:rsidP="006C7C64">
      <w:pPr>
        <w:spacing w:after="0" w:line="240" w:lineRule="auto"/>
        <w:ind w:left="720"/>
        <w:jc w:val="both"/>
        <w:rPr>
          <w:rFonts w:ascii="Times New Roman" w:eastAsia="Courier New" w:hAnsi="Times New Roman" w:cs="Times New Roman"/>
          <w:b/>
          <w:bCs/>
        </w:rPr>
      </w:pPr>
      <w:r w:rsidRPr="001C4D54">
        <w:rPr>
          <w:rFonts w:ascii="Times New Roman" w:eastAsia="Courier New" w:hAnsi="Times New Roman" w:cs="Times New Roman"/>
          <w:b/>
          <w:bCs/>
        </w:rPr>
        <w:t>Annotation:</w:t>
      </w:r>
    </w:p>
    <w:p w14:paraId="3B49920D" w14:textId="77777777" w:rsidR="006C7C64" w:rsidRPr="00940C49" w:rsidRDefault="006C7C64" w:rsidP="006C7C64">
      <w:pPr>
        <w:spacing w:after="0" w:line="240" w:lineRule="auto"/>
        <w:ind w:left="720"/>
        <w:jc w:val="both"/>
        <w:rPr>
          <w:rFonts w:ascii="Times New Roman" w:eastAsia="Courier New" w:hAnsi="Times New Roman" w:cs="Times New Roman"/>
          <w:b/>
          <w:bCs/>
          <w:color w:val="000000"/>
        </w:rPr>
      </w:pPr>
      <w:r w:rsidRPr="00940C49">
        <w:rPr>
          <w:rFonts w:ascii="Times New Roman" w:eastAsia="Courier New" w:hAnsi="Times New Roman" w:cs="Times New Roman"/>
          <w:b/>
          <w:bCs/>
          <w:color w:val="000000"/>
        </w:rPr>
        <w:t>(This matter was introduced 6/6/24).</w:t>
      </w:r>
    </w:p>
    <w:p w14:paraId="6F4D36BA" w14:textId="77777777" w:rsidR="00575FCD" w:rsidRPr="00575FCD" w:rsidRDefault="00575FCD" w:rsidP="00575FCD">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6B8958CE" w14:textId="77777777" w:rsidR="006C7C64" w:rsidRDefault="006C7C64" w:rsidP="006C7C64">
      <w:pPr>
        <w:spacing w:after="0" w:line="240" w:lineRule="auto"/>
        <w:ind w:left="720"/>
        <w:jc w:val="both"/>
        <w:rPr>
          <w:rFonts w:ascii="Times New Roman" w:eastAsia="Courier New" w:hAnsi="Times New Roman" w:cs="Times New Roman"/>
          <w:b/>
          <w:bCs/>
          <w:color w:val="000000"/>
          <w:sz w:val="16"/>
          <w:szCs w:val="16"/>
        </w:rPr>
      </w:pPr>
    </w:p>
    <w:p w14:paraId="0F20BB8B" w14:textId="77777777" w:rsidR="006C7C64" w:rsidRDefault="006C7C64" w:rsidP="006C7C64">
      <w:pPr>
        <w:spacing w:after="0" w:line="240" w:lineRule="auto"/>
        <w:ind w:left="720"/>
        <w:jc w:val="both"/>
        <w:rPr>
          <w:rFonts w:ascii="Times New Roman" w:eastAsia="Courier New" w:hAnsi="Times New Roman" w:cs="Times New Roman"/>
          <w:b/>
          <w:bCs/>
          <w:color w:val="000000"/>
          <w:sz w:val="16"/>
          <w:szCs w:val="16"/>
        </w:rPr>
      </w:pPr>
    </w:p>
    <w:p w14:paraId="75C77BC4" w14:textId="77777777" w:rsidR="006C7C64" w:rsidRPr="002D3839" w:rsidRDefault="006C7C64" w:rsidP="006C7C64">
      <w:pPr>
        <w:spacing w:after="0" w:line="240" w:lineRule="auto"/>
        <w:ind w:left="720"/>
        <w:jc w:val="both"/>
        <w:rPr>
          <w:rFonts w:ascii="Times New Roman" w:eastAsia="Courier New" w:hAnsi="Times New Roman" w:cs="Times New Roman"/>
          <w:b/>
          <w:bCs/>
          <w:color w:val="000000"/>
          <w:sz w:val="16"/>
          <w:szCs w:val="16"/>
        </w:rPr>
      </w:pPr>
    </w:p>
    <w:p w14:paraId="00E3F7DB" w14:textId="04907764" w:rsidR="006C7C64" w:rsidRPr="00207F7C" w:rsidRDefault="006C7C64" w:rsidP="005640C6">
      <w:pPr>
        <w:pStyle w:val="BodyText"/>
        <w:numPr>
          <w:ilvl w:val="0"/>
          <w:numId w:val="11"/>
        </w:numPr>
        <w:suppressLineNumbers/>
        <w:adjustRightInd w:val="0"/>
        <w:ind w:hanging="720"/>
        <w:jc w:val="both"/>
        <w:rPr>
          <w:b/>
          <w:bCs/>
        </w:rPr>
      </w:pPr>
      <w:r w:rsidRPr="00207F7C">
        <w:rPr>
          <w:b/>
          <w:bCs/>
        </w:rPr>
        <w:t xml:space="preserve">CAL. NO. 34,708 </w:t>
      </w:r>
      <w:r>
        <w:rPr>
          <w:rFonts w:ascii="Courier New" w:hAnsi="Courier New" w:cs="Courier New"/>
          <w:b/>
        </w:rPr>
        <w:t>-</w:t>
      </w:r>
      <w:r w:rsidRPr="00207F7C">
        <w:rPr>
          <w:b/>
          <w:bCs/>
        </w:rPr>
        <w:t xml:space="preserve"> BY:  COUNCILMEMBERS KING AND THOMAS (BY REQUEST) </w:t>
      </w:r>
    </w:p>
    <w:p w14:paraId="44A84488" w14:textId="77777777" w:rsidR="006C7C64" w:rsidRPr="00B44D8B" w:rsidRDefault="006C7C64" w:rsidP="006C7C64">
      <w:pPr>
        <w:pStyle w:val="BodyText"/>
        <w:suppressLineNumbers/>
        <w:ind w:firstLine="720"/>
        <w:jc w:val="both"/>
        <w:rPr>
          <w:b/>
          <w:bCs/>
          <w:sz w:val="20"/>
          <w:szCs w:val="20"/>
        </w:rPr>
      </w:pPr>
    </w:p>
    <w:p w14:paraId="0659E330" w14:textId="77777777" w:rsidR="006C7C64" w:rsidRPr="00207F7C" w:rsidRDefault="006C7C64" w:rsidP="006C7C64">
      <w:pPr>
        <w:pStyle w:val="BodyText"/>
        <w:suppressLineNumbers/>
        <w:tabs>
          <w:tab w:val="left" w:pos="5040"/>
          <w:tab w:val="left" w:pos="7920"/>
        </w:tabs>
        <w:ind w:left="720"/>
        <w:jc w:val="both"/>
        <w:rPr>
          <w:b/>
          <w:bCs/>
        </w:rPr>
      </w:pPr>
      <w:r w:rsidRPr="00207F7C">
        <w:rPr>
          <w:b/>
          <w:bCs/>
        </w:rPr>
        <w:t>Brief:</w:t>
      </w:r>
    </w:p>
    <w:p w14:paraId="416D55D8" w14:textId="77777777" w:rsidR="006C7C64" w:rsidRPr="00207F7C" w:rsidRDefault="006C7C64" w:rsidP="006C7C64">
      <w:pPr>
        <w:suppressLineNumbers/>
        <w:spacing w:after="0" w:line="240" w:lineRule="auto"/>
        <w:ind w:left="720"/>
        <w:rPr>
          <w:rFonts w:ascii="Times New Roman" w:hAnsi="Times New Roman" w:cs="Times New Roman"/>
          <w:sz w:val="24"/>
          <w:szCs w:val="24"/>
        </w:rPr>
      </w:pPr>
      <w:r w:rsidRPr="00207F7C">
        <w:rPr>
          <w:rFonts w:ascii="Times New Roman" w:hAnsi="Times New Roman" w:cs="Times New Roman"/>
          <w:sz w:val="24"/>
          <w:szCs w:val="24"/>
        </w:rPr>
        <w:t>An Ordinance to amend and reordain Sections 10-105, 10-122, and 10-128 of the Code of the City of New Orleans, relative to the requirement for a manager’s permit, manager’s permit fees, and the requirement for a manager’s identification card and personnel roster; and otherwise to provide with respect thereto.</w:t>
      </w:r>
    </w:p>
    <w:p w14:paraId="1A831C28" w14:textId="77777777" w:rsidR="006C7C64" w:rsidRPr="002D3839" w:rsidRDefault="006C7C64" w:rsidP="006C7C64">
      <w:pPr>
        <w:suppressLineNumbers/>
        <w:spacing w:after="0" w:line="240" w:lineRule="auto"/>
        <w:ind w:left="720"/>
        <w:jc w:val="both"/>
        <w:rPr>
          <w:rFonts w:ascii="Times New Roman" w:hAnsi="Times New Roman" w:cs="Times New Roman"/>
          <w:sz w:val="16"/>
          <w:szCs w:val="16"/>
        </w:rPr>
      </w:pPr>
    </w:p>
    <w:p w14:paraId="32DBF875" w14:textId="77777777" w:rsidR="006C7C64" w:rsidRPr="00940C49" w:rsidRDefault="006C7C64" w:rsidP="006C7C64">
      <w:pPr>
        <w:spacing w:after="0" w:line="240" w:lineRule="auto"/>
        <w:ind w:left="720"/>
        <w:jc w:val="both"/>
        <w:rPr>
          <w:rFonts w:ascii="Times New Roman" w:hAnsi="Times New Roman" w:cs="Times New Roman"/>
          <w:b/>
          <w:bCs/>
          <w:sz w:val="24"/>
          <w:szCs w:val="24"/>
        </w:rPr>
      </w:pPr>
      <w:r w:rsidRPr="00940C49">
        <w:rPr>
          <w:rFonts w:ascii="Times New Roman" w:hAnsi="Times New Roman" w:cs="Times New Roman"/>
          <w:b/>
          <w:bCs/>
          <w:sz w:val="24"/>
          <w:szCs w:val="24"/>
        </w:rPr>
        <w:t>Annotation:</w:t>
      </w:r>
    </w:p>
    <w:p w14:paraId="3BD776BF" w14:textId="77777777" w:rsidR="006C7C64" w:rsidRPr="00940C49" w:rsidRDefault="006C7C64" w:rsidP="006C7C64">
      <w:pPr>
        <w:spacing w:after="0" w:line="240" w:lineRule="auto"/>
        <w:ind w:left="720"/>
        <w:jc w:val="both"/>
        <w:rPr>
          <w:rFonts w:ascii="Times New Roman" w:eastAsia="Courier New" w:hAnsi="Times New Roman" w:cs="Times New Roman"/>
          <w:b/>
          <w:bCs/>
          <w:color w:val="000000"/>
        </w:rPr>
      </w:pPr>
      <w:r w:rsidRPr="00940C49">
        <w:rPr>
          <w:rFonts w:ascii="Times New Roman" w:eastAsia="Courier New" w:hAnsi="Times New Roman" w:cs="Times New Roman"/>
          <w:b/>
          <w:bCs/>
          <w:color w:val="000000"/>
        </w:rPr>
        <w:t>(This matter was introduced 6/20/24).</w:t>
      </w:r>
    </w:p>
    <w:p w14:paraId="00397130" w14:textId="77777777" w:rsidR="00575FCD" w:rsidRPr="00575FCD" w:rsidRDefault="00575FCD" w:rsidP="00575FCD">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39CAB937" w14:textId="77777777" w:rsidR="006C7C64" w:rsidRDefault="006C7C64" w:rsidP="006C7C64">
      <w:pPr>
        <w:spacing w:after="0" w:line="240" w:lineRule="auto"/>
        <w:ind w:left="720"/>
        <w:jc w:val="both"/>
        <w:rPr>
          <w:rFonts w:ascii="Times New Roman" w:hAnsi="Times New Roman" w:cs="Times New Roman"/>
          <w:b/>
          <w:bCs/>
          <w:sz w:val="16"/>
          <w:szCs w:val="16"/>
        </w:rPr>
      </w:pPr>
    </w:p>
    <w:p w14:paraId="31305596" w14:textId="77777777" w:rsidR="006C7C64" w:rsidRDefault="006C7C64" w:rsidP="006C7C64">
      <w:pPr>
        <w:spacing w:after="0" w:line="240" w:lineRule="auto"/>
        <w:ind w:left="720"/>
        <w:jc w:val="both"/>
        <w:rPr>
          <w:rFonts w:ascii="Times New Roman" w:hAnsi="Times New Roman" w:cs="Times New Roman"/>
          <w:b/>
          <w:bCs/>
          <w:sz w:val="16"/>
          <w:szCs w:val="16"/>
        </w:rPr>
      </w:pPr>
    </w:p>
    <w:p w14:paraId="265036D5" w14:textId="77777777" w:rsidR="006C7C64" w:rsidRPr="002D3839" w:rsidRDefault="006C7C64" w:rsidP="006C7C64">
      <w:pPr>
        <w:spacing w:after="0" w:line="240" w:lineRule="auto"/>
        <w:ind w:left="720"/>
        <w:jc w:val="both"/>
        <w:rPr>
          <w:rFonts w:ascii="Times New Roman" w:hAnsi="Times New Roman" w:cs="Times New Roman"/>
          <w:b/>
          <w:bCs/>
          <w:sz w:val="16"/>
          <w:szCs w:val="16"/>
        </w:rPr>
      </w:pPr>
    </w:p>
    <w:p w14:paraId="6E544CF6" w14:textId="68A46605" w:rsidR="006C7C64" w:rsidRPr="00940C49" w:rsidRDefault="006C7C64" w:rsidP="005640C6">
      <w:pPr>
        <w:pStyle w:val="ListParagraph"/>
        <w:widowControl w:val="0"/>
        <w:numPr>
          <w:ilvl w:val="0"/>
          <w:numId w:val="11"/>
        </w:numPr>
        <w:suppressLineNumbers/>
        <w:autoSpaceDE w:val="0"/>
        <w:autoSpaceDN w:val="0"/>
        <w:adjustRightInd w:val="0"/>
        <w:spacing w:after="0" w:line="240" w:lineRule="auto"/>
        <w:ind w:hanging="720"/>
        <w:jc w:val="both"/>
        <w:rPr>
          <w:rFonts w:ascii="Times New Roman" w:hAnsi="Times New Roman" w:cs="Times New Roman"/>
          <w:sz w:val="24"/>
          <w:szCs w:val="24"/>
        </w:rPr>
      </w:pPr>
      <w:r w:rsidRPr="00940C49">
        <w:rPr>
          <w:rFonts w:ascii="Times New Roman" w:hAnsi="Times New Roman" w:cs="Times New Roman"/>
          <w:b/>
          <w:bCs/>
          <w:sz w:val="24"/>
          <w:szCs w:val="24"/>
        </w:rPr>
        <w:t xml:space="preserve">AMENDMENT TO ORD. CAL. NO. 34,708 </w:t>
      </w:r>
      <w:r w:rsidRPr="00940C49">
        <w:rPr>
          <w:rFonts w:ascii="Courier New" w:hAnsi="Courier New" w:cs="Courier New"/>
          <w:b/>
          <w:sz w:val="24"/>
          <w:szCs w:val="24"/>
        </w:rPr>
        <w:t>-</w:t>
      </w:r>
      <w:r w:rsidRPr="00940C49">
        <w:rPr>
          <w:rFonts w:ascii="Times New Roman" w:hAnsi="Times New Roman" w:cs="Times New Roman"/>
          <w:b/>
          <w:bCs/>
          <w:sz w:val="24"/>
          <w:szCs w:val="24"/>
        </w:rPr>
        <w:t xml:space="preserve"> </w:t>
      </w:r>
      <w:r w:rsidRPr="00940C49">
        <w:rPr>
          <w:rFonts w:ascii="Times New Roman" w:hAnsi="Times New Roman" w:cs="Times New Roman"/>
          <w:b/>
          <w:bCs/>
          <w:color w:val="000000" w:themeColor="text1"/>
          <w:sz w:val="24"/>
          <w:szCs w:val="24"/>
        </w:rPr>
        <w:t xml:space="preserve">BY:  COUNCILMEMBER THOMAS (BY </w:t>
      </w:r>
    </w:p>
    <w:p w14:paraId="3319736D" w14:textId="77777777" w:rsidR="006C7C64" w:rsidRPr="00E12421" w:rsidRDefault="006C7C64" w:rsidP="006C7C64">
      <w:pPr>
        <w:pStyle w:val="ListParagraph"/>
        <w:widowControl w:val="0"/>
        <w:suppressLineNumbers/>
        <w:autoSpaceDE w:val="0"/>
        <w:autoSpaceDN w:val="0"/>
        <w:adjustRightInd w:val="0"/>
        <w:spacing w:after="0" w:line="240" w:lineRule="auto"/>
        <w:ind w:left="360" w:firstLine="360"/>
        <w:jc w:val="both"/>
        <w:rPr>
          <w:rFonts w:ascii="Times New Roman" w:hAnsi="Times New Roman" w:cs="Times New Roman"/>
          <w:sz w:val="24"/>
          <w:szCs w:val="24"/>
        </w:rPr>
      </w:pPr>
      <w:r w:rsidRPr="00E12421">
        <w:rPr>
          <w:rFonts w:ascii="Times New Roman" w:hAnsi="Times New Roman" w:cs="Times New Roman"/>
          <w:b/>
          <w:bCs/>
          <w:color w:val="000000" w:themeColor="text1"/>
          <w:sz w:val="24"/>
          <w:szCs w:val="24"/>
        </w:rPr>
        <w:t>REQUEST)</w:t>
      </w:r>
    </w:p>
    <w:p w14:paraId="726DF263" w14:textId="77777777" w:rsidR="006C7C64" w:rsidRPr="002D3839" w:rsidRDefault="006C7C64" w:rsidP="006C7C64">
      <w:pPr>
        <w:pStyle w:val="ListParagraph"/>
        <w:widowControl w:val="0"/>
        <w:suppressLineNumbers/>
        <w:autoSpaceDE w:val="0"/>
        <w:autoSpaceDN w:val="0"/>
        <w:adjustRightInd w:val="0"/>
        <w:spacing w:after="0" w:line="240" w:lineRule="auto"/>
        <w:jc w:val="both"/>
        <w:rPr>
          <w:rFonts w:ascii="Times New Roman" w:hAnsi="Times New Roman" w:cs="Times New Roman"/>
          <w:sz w:val="16"/>
          <w:szCs w:val="16"/>
        </w:rPr>
      </w:pPr>
    </w:p>
    <w:p w14:paraId="7EF8BF57" w14:textId="77777777" w:rsidR="006C7C64" w:rsidRPr="00207F7C" w:rsidRDefault="006C7C64" w:rsidP="006C7C64">
      <w:pPr>
        <w:suppressLineNumbers/>
        <w:spacing w:after="0" w:line="240" w:lineRule="auto"/>
        <w:ind w:firstLine="720"/>
        <w:jc w:val="both"/>
        <w:rPr>
          <w:rFonts w:ascii="Times New Roman" w:hAnsi="Times New Roman" w:cs="Times New Roman"/>
          <w:b/>
          <w:bCs/>
          <w:color w:val="000000"/>
          <w:sz w:val="24"/>
          <w:szCs w:val="24"/>
        </w:rPr>
      </w:pPr>
      <w:r w:rsidRPr="00207F7C">
        <w:rPr>
          <w:rFonts w:ascii="Times New Roman" w:hAnsi="Times New Roman" w:cs="Times New Roman"/>
          <w:b/>
          <w:bCs/>
          <w:color w:val="000000"/>
          <w:sz w:val="24"/>
          <w:szCs w:val="24"/>
        </w:rPr>
        <w:t>Brief:</w:t>
      </w:r>
    </w:p>
    <w:p w14:paraId="27D164B8" w14:textId="77777777" w:rsidR="006C7C64" w:rsidRPr="00686771" w:rsidRDefault="006C7C64" w:rsidP="006C7C64">
      <w:pPr>
        <w:suppressLineNumbers/>
        <w:spacing w:after="0"/>
        <w:ind w:left="720"/>
        <w:jc w:val="both"/>
        <w:rPr>
          <w:rFonts w:ascii="Times New Roman" w:eastAsia="Times New Roman" w:hAnsi="Times New Roman" w:cs="Times New Roman"/>
          <w:b/>
          <w:color w:val="000000"/>
          <w:sz w:val="24"/>
          <w:u w:val="single"/>
        </w:rPr>
      </w:pPr>
      <w:r w:rsidRPr="00686771">
        <w:rPr>
          <w:rFonts w:ascii="Times New Roman" w:hAnsi="Times New Roman" w:cs="Times New Roman"/>
          <w:sz w:val="24"/>
        </w:rPr>
        <w:t>An amendment to</w:t>
      </w:r>
      <w:r>
        <w:rPr>
          <w:rFonts w:ascii="Times New Roman" w:hAnsi="Times New Roman" w:cs="Times New Roman"/>
          <w:sz w:val="24"/>
        </w:rPr>
        <w:t xml:space="preserve"> change the notification timeframe for outlets reporting manager changes.</w:t>
      </w:r>
      <w:r w:rsidRPr="00686771">
        <w:rPr>
          <w:rFonts w:ascii="Times New Roman" w:hAnsi="Times New Roman" w:cs="Times New Roman"/>
          <w:sz w:val="24"/>
        </w:rPr>
        <w:t xml:space="preserve"> </w:t>
      </w:r>
    </w:p>
    <w:p w14:paraId="2711A0EA" w14:textId="77777777" w:rsidR="006C7C64" w:rsidRPr="002D3839" w:rsidRDefault="006C7C64" w:rsidP="006C7C64">
      <w:pPr>
        <w:spacing w:after="0" w:line="240" w:lineRule="auto"/>
        <w:ind w:left="720"/>
        <w:jc w:val="both"/>
        <w:rPr>
          <w:rFonts w:ascii="Times New Roman" w:eastAsia="Courier New" w:hAnsi="Times New Roman" w:cs="Times New Roman"/>
          <w:b/>
          <w:sz w:val="16"/>
          <w:szCs w:val="16"/>
        </w:rPr>
      </w:pPr>
    </w:p>
    <w:p w14:paraId="6A570214" w14:textId="77777777" w:rsidR="006C7C64" w:rsidRPr="00940C49" w:rsidRDefault="006C7C64" w:rsidP="006C7C64">
      <w:pPr>
        <w:spacing w:after="0" w:line="240" w:lineRule="auto"/>
        <w:ind w:left="720"/>
        <w:jc w:val="both"/>
        <w:rPr>
          <w:rFonts w:ascii="Times New Roman" w:eastAsia="Courier New" w:hAnsi="Times New Roman" w:cs="Times New Roman"/>
          <w:b/>
          <w:sz w:val="24"/>
          <w:szCs w:val="24"/>
        </w:rPr>
      </w:pPr>
      <w:r w:rsidRPr="00940C49">
        <w:rPr>
          <w:rFonts w:ascii="Times New Roman" w:eastAsia="Courier New" w:hAnsi="Times New Roman" w:cs="Times New Roman"/>
          <w:b/>
          <w:sz w:val="24"/>
          <w:szCs w:val="24"/>
        </w:rPr>
        <w:t>Annotation:</w:t>
      </w:r>
    </w:p>
    <w:p w14:paraId="26F7A7A3" w14:textId="77777777" w:rsidR="006C7C64" w:rsidRPr="00940C49" w:rsidRDefault="006C7C64" w:rsidP="006C7C64">
      <w:pPr>
        <w:spacing w:after="0" w:line="240" w:lineRule="auto"/>
        <w:ind w:left="720"/>
        <w:jc w:val="both"/>
        <w:rPr>
          <w:rFonts w:ascii="Times New Roman" w:eastAsia="Courier New" w:hAnsi="Times New Roman" w:cs="Times New Roman"/>
          <w:b/>
          <w:bCs/>
          <w:color w:val="000000"/>
        </w:rPr>
      </w:pPr>
      <w:r w:rsidRPr="00940C49">
        <w:rPr>
          <w:rFonts w:ascii="Times New Roman" w:eastAsia="Courier New" w:hAnsi="Times New Roman" w:cs="Times New Roman"/>
          <w:b/>
          <w:bCs/>
          <w:color w:val="000000"/>
        </w:rPr>
        <w:t>(This matter was introduced 7/25/24).</w:t>
      </w:r>
    </w:p>
    <w:p w14:paraId="1BA00E41" w14:textId="77777777" w:rsidR="00E54B08" w:rsidRPr="00575FCD" w:rsidRDefault="00E54B08" w:rsidP="00E54B08">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0554521E" w14:textId="77777777" w:rsidR="006C7C64" w:rsidRPr="00E54B08" w:rsidRDefault="006C7C64" w:rsidP="006C7C64">
      <w:pPr>
        <w:spacing w:after="0" w:line="240" w:lineRule="auto"/>
        <w:ind w:left="720"/>
        <w:jc w:val="both"/>
        <w:rPr>
          <w:rFonts w:ascii="Times New Roman" w:eastAsia="Courier New" w:hAnsi="Times New Roman" w:cs="Times New Roman"/>
          <w:b/>
          <w:bCs/>
          <w:color w:val="000000"/>
        </w:rPr>
      </w:pPr>
    </w:p>
    <w:p w14:paraId="0EDF0AB0" w14:textId="48F9362C" w:rsidR="006C7C64" w:rsidRDefault="00E54B08" w:rsidP="006C7C6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6C7C64">
        <w:rPr>
          <w:rFonts w:ascii="Times New Roman" w:eastAsia="Times New Roman" w:hAnsi="Times New Roman" w:cs="Times New Roman"/>
          <w:b/>
          <w:sz w:val="24"/>
          <w:szCs w:val="24"/>
        </w:rPr>
        <w:br w:type="page"/>
      </w:r>
    </w:p>
    <w:p w14:paraId="1DA9C7D9" w14:textId="4DDF7BE0" w:rsidR="006C7C64" w:rsidRPr="005C4592" w:rsidRDefault="006C7C64" w:rsidP="00AA6F87">
      <w:pPr>
        <w:pStyle w:val="AgendaItem"/>
      </w:pPr>
      <w:r w:rsidRPr="005C4592">
        <w:lastRenderedPageBreak/>
        <w:t>LEGISLATIVE GROUPING</w:t>
      </w:r>
    </w:p>
    <w:p w14:paraId="1564955E" w14:textId="77777777" w:rsidR="006C7C64" w:rsidRDefault="006C7C64" w:rsidP="006C7C64">
      <w:pPr>
        <w:keepNext/>
        <w:keepLines/>
        <w:suppressLineNumbers/>
        <w:spacing w:after="0" w:line="240" w:lineRule="auto"/>
        <w:ind w:firstLine="720"/>
        <w:contextualSpacing/>
        <w:jc w:val="both"/>
        <w:rPr>
          <w:rFonts w:ascii="Times New Roman" w:eastAsia="Times New Roman" w:hAnsi="Times New Roman" w:cs="Times New Roman"/>
          <w:color w:val="000000" w:themeColor="text1"/>
        </w:rPr>
      </w:pPr>
    </w:p>
    <w:p w14:paraId="4EC30034" w14:textId="77777777" w:rsidR="006C7C64" w:rsidRPr="00AC663F" w:rsidRDefault="006C7C64" w:rsidP="005640C6">
      <w:pPr>
        <w:pStyle w:val="BodyText"/>
        <w:numPr>
          <w:ilvl w:val="0"/>
          <w:numId w:val="4"/>
        </w:numPr>
        <w:suppressLineNumbers/>
        <w:ind w:left="720" w:hanging="720"/>
        <w:jc w:val="both"/>
        <w:rPr>
          <w:b/>
          <w:bCs/>
        </w:rPr>
      </w:pPr>
      <w:r w:rsidRPr="00AC663F">
        <w:rPr>
          <w:b/>
          <w:bCs/>
        </w:rPr>
        <w:t xml:space="preserve">CAL. NO. 34,869 </w:t>
      </w:r>
      <w:r w:rsidRPr="00AC663F">
        <w:rPr>
          <w:rFonts w:ascii="Courier New" w:hAnsi="Courier New" w:cs="Courier New"/>
          <w:b/>
        </w:rPr>
        <w:t>-</w:t>
      </w:r>
      <w:r w:rsidRPr="00AC663F">
        <w:rPr>
          <w:b/>
          <w:bCs/>
        </w:rPr>
        <w:t xml:space="preserve"> BY:  COUNCILMEMBER KING (BY REQUEST) </w:t>
      </w:r>
    </w:p>
    <w:p w14:paraId="29EBA88D" w14:textId="77777777" w:rsidR="006C7C64" w:rsidRPr="00AC663F" w:rsidRDefault="006C7C64" w:rsidP="006C7C64">
      <w:pPr>
        <w:pStyle w:val="BodyText"/>
        <w:suppressLineNumbers/>
        <w:jc w:val="both"/>
        <w:rPr>
          <w:b/>
          <w:bCs/>
        </w:rPr>
      </w:pPr>
    </w:p>
    <w:p w14:paraId="50AE0502" w14:textId="77777777" w:rsidR="006C7C64" w:rsidRPr="00AC663F" w:rsidRDefault="006C7C64" w:rsidP="006C7C64">
      <w:pPr>
        <w:pStyle w:val="BodyText"/>
        <w:suppressLineNumbers/>
        <w:ind w:firstLine="720"/>
        <w:jc w:val="both"/>
        <w:rPr>
          <w:b/>
          <w:bCs/>
        </w:rPr>
      </w:pPr>
      <w:r w:rsidRPr="00AC663F">
        <w:rPr>
          <w:b/>
          <w:bCs/>
        </w:rPr>
        <w:t>Brief:</w:t>
      </w:r>
    </w:p>
    <w:p w14:paraId="3F030B1F" w14:textId="77777777" w:rsidR="006C7C64" w:rsidRPr="00AC663F" w:rsidRDefault="006C7C64" w:rsidP="006C7C64">
      <w:pPr>
        <w:pStyle w:val="AgendaBody"/>
      </w:pPr>
      <w:r w:rsidRPr="00AC663F">
        <w:t xml:space="preserve">An Ordinance to amend and reordain Sections </w:t>
      </w:r>
      <w:r w:rsidRPr="00AC663F">
        <w:rPr>
          <w:shd w:val="clear" w:color="auto" w:fill="FFFFFF"/>
        </w:rPr>
        <w:t>26-14 through 26-19 and 26-21 through 26-23 and amendments thereto</w:t>
      </w:r>
      <w:r w:rsidRPr="00AC663F">
        <w:rPr>
          <w:color w:val="000000"/>
          <w:shd w:val="clear" w:color="auto" w:fill="FFFFFF"/>
        </w:rPr>
        <w:t>;</w:t>
      </w:r>
      <w:r w:rsidRPr="00AC663F">
        <w:rPr>
          <w:color w:val="FF0000"/>
        </w:rPr>
        <w:t xml:space="preserve"> </w:t>
      </w:r>
      <w:r w:rsidRPr="00AC663F">
        <w:t>of the Code of the City of New Orleans, relative to the adoption and amendments of building codes, roofing inspections, technical amendments, and code year updates; and otherwise to provide with respect thereto.</w:t>
      </w:r>
    </w:p>
    <w:p w14:paraId="72CE8597" w14:textId="77777777" w:rsidR="006C7C64" w:rsidRPr="00AC663F" w:rsidRDefault="006C7C64" w:rsidP="006C7C64">
      <w:pPr>
        <w:suppressLineNumbers/>
        <w:spacing w:after="0" w:line="240" w:lineRule="auto"/>
        <w:ind w:firstLine="720"/>
        <w:jc w:val="both"/>
        <w:rPr>
          <w:rFonts w:ascii="Times New Roman" w:hAnsi="Times New Roman" w:cs="Times New Roman"/>
          <w:sz w:val="24"/>
          <w:szCs w:val="24"/>
        </w:rPr>
      </w:pPr>
    </w:p>
    <w:p w14:paraId="77E7F02E" w14:textId="77777777" w:rsidR="006C7C64" w:rsidRPr="00940C49" w:rsidRDefault="006C7C64" w:rsidP="006C7C64">
      <w:pPr>
        <w:spacing w:after="0" w:line="240" w:lineRule="auto"/>
        <w:ind w:firstLine="720"/>
        <w:jc w:val="both"/>
        <w:rPr>
          <w:rFonts w:ascii="Times New Roman" w:eastAsia="Courier New" w:hAnsi="Times New Roman" w:cs="Times New Roman"/>
          <w:b/>
          <w:sz w:val="24"/>
          <w:szCs w:val="24"/>
        </w:rPr>
      </w:pPr>
      <w:r w:rsidRPr="00940C49">
        <w:rPr>
          <w:rFonts w:ascii="Times New Roman" w:eastAsia="Courier New" w:hAnsi="Times New Roman" w:cs="Times New Roman"/>
          <w:b/>
          <w:sz w:val="24"/>
          <w:szCs w:val="24"/>
        </w:rPr>
        <w:t>Annotation:</w:t>
      </w:r>
    </w:p>
    <w:p w14:paraId="17F61E82" w14:textId="77777777" w:rsidR="006C7C64" w:rsidRPr="00940C49" w:rsidRDefault="006C7C64" w:rsidP="006C7C64">
      <w:pPr>
        <w:spacing w:after="0" w:line="240" w:lineRule="auto"/>
        <w:ind w:firstLine="720"/>
        <w:jc w:val="both"/>
        <w:rPr>
          <w:rFonts w:ascii="Times New Roman" w:eastAsia="Courier New" w:hAnsi="Times New Roman" w:cs="Times New Roman"/>
          <w:b/>
          <w:bCs/>
          <w:color w:val="000000"/>
        </w:rPr>
      </w:pPr>
      <w:r w:rsidRPr="00940C49">
        <w:rPr>
          <w:rFonts w:ascii="Times New Roman" w:eastAsia="Courier New" w:hAnsi="Times New Roman" w:cs="Times New Roman"/>
          <w:b/>
          <w:bCs/>
          <w:color w:val="000000"/>
        </w:rPr>
        <w:t>(This matter was introduced 10/10/24).</w:t>
      </w:r>
    </w:p>
    <w:p w14:paraId="6742BCDB" w14:textId="77777777" w:rsidR="00E54B08" w:rsidRPr="00575FCD" w:rsidRDefault="00E54B08" w:rsidP="00E54B08">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23498C7A" w14:textId="77777777" w:rsidR="006C7C64" w:rsidRDefault="006C7C64" w:rsidP="006C7C64">
      <w:pPr>
        <w:pStyle w:val="ListParagraph"/>
        <w:spacing w:after="0" w:line="240" w:lineRule="auto"/>
        <w:jc w:val="both"/>
        <w:rPr>
          <w:rFonts w:ascii="Times New Roman" w:hAnsi="Times New Roman" w:cs="Times New Roman"/>
          <w:b/>
          <w:bCs/>
          <w:sz w:val="24"/>
          <w:szCs w:val="24"/>
        </w:rPr>
      </w:pPr>
    </w:p>
    <w:p w14:paraId="579EF804" w14:textId="77777777" w:rsidR="006C7C64" w:rsidRPr="00B44D8B" w:rsidRDefault="006C7C64" w:rsidP="006C7C64">
      <w:pPr>
        <w:pStyle w:val="ListParagraph"/>
        <w:spacing w:after="0" w:line="240" w:lineRule="auto"/>
        <w:jc w:val="both"/>
        <w:rPr>
          <w:rFonts w:ascii="Times New Roman" w:hAnsi="Times New Roman" w:cs="Times New Roman"/>
          <w:b/>
          <w:bCs/>
          <w:sz w:val="24"/>
          <w:szCs w:val="24"/>
        </w:rPr>
      </w:pPr>
    </w:p>
    <w:p w14:paraId="089D872D" w14:textId="77777777" w:rsidR="006C7C64" w:rsidRPr="00AC663F" w:rsidRDefault="006C7C64" w:rsidP="005640C6">
      <w:pPr>
        <w:pStyle w:val="ListParagraph"/>
        <w:widowControl w:val="0"/>
        <w:numPr>
          <w:ilvl w:val="0"/>
          <w:numId w:val="4"/>
        </w:numPr>
        <w:suppressLineNumbers/>
        <w:autoSpaceDE w:val="0"/>
        <w:autoSpaceDN w:val="0"/>
        <w:adjustRightInd w:val="0"/>
        <w:spacing w:after="0" w:line="240" w:lineRule="auto"/>
        <w:ind w:left="720" w:hanging="720"/>
        <w:jc w:val="both"/>
        <w:rPr>
          <w:rFonts w:ascii="Times New Roman" w:hAnsi="Times New Roman" w:cs="Times New Roman"/>
          <w:sz w:val="24"/>
          <w:szCs w:val="24"/>
        </w:rPr>
      </w:pPr>
      <w:r w:rsidRPr="00AC663F">
        <w:rPr>
          <w:rFonts w:ascii="Times New Roman" w:hAnsi="Times New Roman" w:cs="Times New Roman"/>
          <w:b/>
          <w:bCs/>
          <w:sz w:val="24"/>
          <w:szCs w:val="24"/>
        </w:rPr>
        <w:t xml:space="preserve">AMENDMENT TO ORD. CAL. NO. 34,869 </w:t>
      </w:r>
      <w:r w:rsidRPr="00AC663F">
        <w:rPr>
          <w:rFonts w:ascii="Courier New" w:hAnsi="Courier New" w:cs="Courier New"/>
          <w:b/>
          <w:sz w:val="24"/>
          <w:szCs w:val="24"/>
        </w:rPr>
        <w:t>-</w:t>
      </w:r>
      <w:r w:rsidRPr="00AC663F">
        <w:rPr>
          <w:rFonts w:ascii="Times New Roman" w:hAnsi="Times New Roman" w:cs="Times New Roman"/>
          <w:b/>
          <w:bCs/>
          <w:sz w:val="24"/>
          <w:szCs w:val="24"/>
        </w:rPr>
        <w:t xml:space="preserve"> </w:t>
      </w:r>
      <w:r w:rsidRPr="00AC663F">
        <w:rPr>
          <w:rFonts w:ascii="Times New Roman" w:hAnsi="Times New Roman" w:cs="Times New Roman"/>
          <w:b/>
          <w:bCs/>
          <w:color w:val="000000" w:themeColor="text1"/>
          <w:sz w:val="24"/>
          <w:szCs w:val="24"/>
        </w:rPr>
        <w:t xml:space="preserve">BY:  COUNCILMEMBER KING </w:t>
      </w:r>
    </w:p>
    <w:p w14:paraId="1E577509" w14:textId="77777777" w:rsidR="006C7C64" w:rsidRPr="00AC663F" w:rsidRDefault="006C7C64" w:rsidP="006C7C64">
      <w:pPr>
        <w:spacing w:after="0" w:line="240" w:lineRule="auto"/>
        <w:jc w:val="both"/>
        <w:rPr>
          <w:rFonts w:ascii="Times New Roman" w:hAnsi="Times New Roman" w:cs="Times New Roman"/>
          <w:b/>
          <w:sz w:val="24"/>
          <w:szCs w:val="24"/>
        </w:rPr>
      </w:pPr>
    </w:p>
    <w:p w14:paraId="1C3189C7" w14:textId="77777777" w:rsidR="006C7C64" w:rsidRPr="00AC663F" w:rsidRDefault="006C7C64" w:rsidP="006C7C64">
      <w:pPr>
        <w:suppressLineNumbers/>
        <w:spacing w:after="0" w:line="240" w:lineRule="auto"/>
        <w:ind w:firstLine="720"/>
        <w:jc w:val="both"/>
        <w:rPr>
          <w:rFonts w:ascii="Times New Roman" w:hAnsi="Times New Roman" w:cs="Times New Roman"/>
          <w:b/>
          <w:bCs/>
          <w:sz w:val="24"/>
          <w:szCs w:val="24"/>
        </w:rPr>
      </w:pPr>
      <w:r w:rsidRPr="00AC663F">
        <w:rPr>
          <w:rFonts w:ascii="Times New Roman" w:hAnsi="Times New Roman" w:cs="Times New Roman"/>
          <w:b/>
          <w:bCs/>
          <w:sz w:val="24"/>
          <w:szCs w:val="24"/>
        </w:rPr>
        <w:t>Brief:</w:t>
      </w:r>
    </w:p>
    <w:p w14:paraId="337F50EA" w14:textId="77777777" w:rsidR="006C7C64" w:rsidRPr="00AC663F" w:rsidRDefault="006C7C64" w:rsidP="006C7C64">
      <w:pPr>
        <w:pStyle w:val="AgendaBody"/>
        <w:rPr>
          <w:rFonts w:eastAsia="Times New Roman"/>
          <w:color w:val="000000" w:themeColor="text1"/>
        </w:rPr>
      </w:pPr>
      <w:r w:rsidRPr="00AC663F">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364FEEA2" w14:textId="77777777" w:rsidR="006C7C64" w:rsidRPr="00AC663F" w:rsidRDefault="006C7C64" w:rsidP="006C7C64">
      <w:pPr>
        <w:spacing w:after="0" w:line="240" w:lineRule="auto"/>
        <w:jc w:val="both"/>
        <w:rPr>
          <w:rFonts w:ascii="Times New Roman" w:eastAsia="Times New Roman" w:hAnsi="Times New Roman" w:cs="Times New Roman"/>
          <w:color w:val="000000" w:themeColor="text1"/>
          <w:sz w:val="24"/>
          <w:szCs w:val="24"/>
        </w:rPr>
      </w:pPr>
    </w:p>
    <w:p w14:paraId="33829D96" w14:textId="77777777" w:rsidR="006C7C64" w:rsidRPr="00940C49" w:rsidRDefault="006C7C64" w:rsidP="006C7C64">
      <w:pPr>
        <w:spacing w:after="0" w:line="240" w:lineRule="auto"/>
        <w:ind w:left="720"/>
        <w:jc w:val="both"/>
        <w:rPr>
          <w:rFonts w:ascii="Times New Roman" w:hAnsi="Times New Roman" w:cs="Times New Roman"/>
          <w:b/>
          <w:bCs/>
          <w:sz w:val="24"/>
          <w:szCs w:val="24"/>
        </w:rPr>
      </w:pPr>
      <w:r w:rsidRPr="00940C49">
        <w:rPr>
          <w:rFonts w:ascii="Times New Roman" w:hAnsi="Times New Roman" w:cs="Times New Roman"/>
          <w:b/>
          <w:bCs/>
          <w:sz w:val="24"/>
          <w:szCs w:val="24"/>
        </w:rPr>
        <w:t>Annotation:</w:t>
      </w:r>
    </w:p>
    <w:p w14:paraId="34E44A13" w14:textId="77777777" w:rsidR="006C7C64" w:rsidRPr="00940C49" w:rsidRDefault="006C7C64" w:rsidP="006C7C64">
      <w:pPr>
        <w:spacing w:after="0" w:line="240" w:lineRule="auto"/>
        <w:ind w:left="720"/>
        <w:jc w:val="both"/>
        <w:rPr>
          <w:rFonts w:ascii="Times New Roman" w:eastAsia="Courier New" w:hAnsi="Times New Roman" w:cs="Times New Roman"/>
          <w:b/>
          <w:bCs/>
          <w:color w:val="000000"/>
        </w:rPr>
      </w:pPr>
      <w:r w:rsidRPr="00940C49">
        <w:rPr>
          <w:rFonts w:ascii="Times New Roman" w:eastAsia="Courier New" w:hAnsi="Times New Roman" w:cs="Times New Roman"/>
          <w:b/>
          <w:bCs/>
          <w:color w:val="000000"/>
        </w:rPr>
        <w:t>(This matter was introduced 10/24/24).</w:t>
      </w:r>
    </w:p>
    <w:p w14:paraId="5398DCB9" w14:textId="77777777" w:rsidR="00E54B08" w:rsidRPr="00575FCD" w:rsidRDefault="00E54B08" w:rsidP="00E54B08">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0CC447B7" w14:textId="77777777" w:rsidR="006C7C64" w:rsidRDefault="006C7C64" w:rsidP="006C7C64">
      <w:pPr>
        <w:spacing w:after="0" w:line="240" w:lineRule="auto"/>
        <w:ind w:left="720"/>
        <w:jc w:val="both"/>
        <w:rPr>
          <w:rFonts w:ascii="Times New Roman" w:hAnsi="Times New Roman" w:cs="Times New Roman"/>
          <w:b/>
          <w:bCs/>
          <w:sz w:val="24"/>
          <w:szCs w:val="24"/>
        </w:rPr>
      </w:pPr>
    </w:p>
    <w:p w14:paraId="60FFF226" w14:textId="77777777" w:rsidR="006C7C64" w:rsidRPr="00B44D8B" w:rsidRDefault="006C7C64" w:rsidP="006C7C64">
      <w:pPr>
        <w:spacing w:after="0" w:line="240" w:lineRule="auto"/>
        <w:ind w:left="720"/>
        <w:jc w:val="both"/>
        <w:rPr>
          <w:rFonts w:ascii="Times New Roman" w:hAnsi="Times New Roman" w:cs="Times New Roman"/>
          <w:b/>
          <w:bCs/>
          <w:sz w:val="24"/>
          <w:szCs w:val="24"/>
        </w:rPr>
      </w:pPr>
    </w:p>
    <w:p w14:paraId="55F97E42" w14:textId="77777777" w:rsidR="006C7C64" w:rsidRPr="008108E1" w:rsidRDefault="006C7C64" w:rsidP="005640C6">
      <w:pPr>
        <w:pStyle w:val="ListParagraph"/>
        <w:widowControl w:val="0"/>
        <w:numPr>
          <w:ilvl w:val="0"/>
          <w:numId w:val="4"/>
        </w:numPr>
        <w:suppressLineNumbers/>
        <w:autoSpaceDE w:val="0"/>
        <w:autoSpaceDN w:val="0"/>
        <w:adjustRightInd w:val="0"/>
        <w:spacing w:after="0" w:line="240" w:lineRule="auto"/>
        <w:ind w:left="720" w:hanging="720"/>
        <w:jc w:val="both"/>
        <w:rPr>
          <w:rFonts w:ascii="Times New Roman" w:hAnsi="Times New Roman" w:cs="Times New Roman"/>
          <w:sz w:val="24"/>
          <w:szCs w:val="24"/>
        </w:rPr>
      </w:pPr>
      <w:r w:rsidRPr="008108E1">
        <w:rPr>
          <w:rFonts w:ascii="Times New Roman" w:hAnsi="Times New Roman" w:cs="Times New Roman"/>
          <w:b/>
          <w:bCs/>
          <w:sz w:val="24"/>
          <w:szCs w:val="24"/>
        </w:rPr>
        <w:t xml:space="preserve">SUBSTITUTE AMENDMENT TO ORD. CAL. NO. 34,869 </w:t>
      </w:r>
      <w:r w:rsidRPr="008108E1">
        <w:rPr>
          <w:rFonts w:ascii="Times New Roman" w:hAnsi="Times New Roman" w:cs="Times New Roman"/>
          <w:b/>
          <w:sz w:val="24"/>
          <w:szCs w:val="24"/>
        </w:rPr>
        <w:t>-</w:t>
      </w:r>
      <w:r w:rsidRPr="008108E1">
        <w:rPr>
          <w:rFonts w:ascii="Times New Roman" w:hAnsi="Times New Roman" w:cs="Times New Roman"/>
          <w:b/>
          <w:bCs/>
          <w:sz w:val="24"/>
          <w:szCs w:val="24"/>
        </w:rPr>
        <w:t xml:space="preserve"> </w:t>
      </w:r>
      <w:r w:rsidRPr="008108E1">
        <w:rPr>
          <w:rFonts w:ascii="Times New Roman" w:hAnsi="Times New Roman" w:cs="Times New Roman"/>
          <w:b/>
          <w:bCs/>
          <w:color w:val="000000" w:themeColor="text1"/>
          <w:sz w:val="24"/>
          <w:szCs w:val="24"/>
        </w:rPr>
        <w:t xml:space="preserve">BY:  COUNCILMEMBER KING </w:t>
      </w:r>
    </w:p>
    <w:p w14:paraId="5F6D9DBD" w14:textId="77777777" w:rsidR="006C7C64" w:rsidRPr="008108E1" w:rsidRDefault="006C7C64" w:rsidP="006C7C64">
      <w:pPr>
        <w:spacing w:after="0" w:line="240" w:lineRule="auto"/>
        <w:jc w:val="both"/>
        <w:rPr>
          <w:rFonts w:ascii="Times New Roman" w:hAnsi="Times New Roman" w:cs="Times New Roman"/>
          <w:b/>
          <w:sz w:val="24"/>
          <w:szCs w:val="24"/>
        </w:rPr>
      </w:pPr>
    </w:p>
    <w:p w14:paraId="0B494DDB" w14:textId="77777777" w:rsidR="006C7C64" w:rsidRPr="008108E1" w:rsidRDefault="006C7C64" w:rsidP="006C7C64">
      <w:pPr>
        <w:suppressLineNumbers/>
        <w:spacing w:after="0" w:line="240" w:lineRule="auto"/>
        <w:ind w:firstLine="720"/>
        <w:jc w:val="both"/>
        <w:rPr>
          <w:rFonts w:ascii="Times New Roman" w:hAnsi="Times New Roman" w:cs="Times New Roman"/>
          <w:b/>
          <w:bCs/>
          <w:sz w:val="24"/>
          <w:szCs w:val="24"/>
        </w:rPr>
      </w:pPr>
      <w:r w:rsidRPr="008108E1">
        <w:rPr>
          <w:rFonts w:ascii="Times New Roman" w:hAnsi="Times New Roman" w:cs="Times New Roman"/>
          <w:b/>
          <w:bCs/>
          <w:sz w:val="24"/>
          <w:szCs w:val="24"/>
        </w:rPr>
        <w:t>Brief:</w:t>
      </w:r>
    </w:p>
    <w:p w14:paraId="163C7725" w14:textId="77777777" w:rsidR="006C7C64" w:rsidRPr="008108E1" w:rsidRDefault="006C7C64" w:rsidP="006C7C64">
      <w:pPr>
        <w:pStyle w:val="AgendaBody"/>
        <w:rPr>
          <w:rFonts w:eastAsia="Times New Roman"/>
          <w:color w:val="000000" w:themeColor="text1"/>
        </w:rPr>
      </w:pPr>
      <w:r w:rsidRPr="008108E1">
        <w:t>An amendment to Ordinance Calendar Number 34,869 to provide for tentative permit approval under certain circumstances, third-party building plan review, increase in the plan review fee, a temporary certificate of occupancy for non-structural, interior tenant changes, a two-year license renewal period for certain trades, and otherwise to provide with respect thereto.</w:t>
      </w:r>
    </w:p>
    <w:p w14:paraId="28B37CD7" w14:textId="77777777" w:rsidR="006C7C64" w:rsidRPr="008108E1" w:rsidRDefault="006C7C64" w:rsidP="006C7C64">
      <w:pPr>
        <w:spacing w:after="0" w:line="240" w:lineRule="auto"/>
        <w:jc w:val="both"/>
        <w:rPr>
          <w:rFonts w:ascii="Times New Roman" w:eastAsia="Times New Roman" w:hAnsi="Times New Roman" w:cs="Times New Roman"/>
          <w:color w:val="000000" w:themeColor="text1"/>
        </w:rPr>
      </w:pPr>
    </w:p>
    <w:p w14:paraId="08C91901" w14:textId="77777777" w:rsidR="006C7C64" w:rsidRPr="00940C49" w:rsidRDefault="006C7C64" w:rsidP="006C7C64">
      <w:pPr>
        <w:spacing w:after="0" w:line="240" w:lineRule="auto"/>
        <w:ind w:left="720"/>
        <w:jc w:val="both"/>
        <w:rPr>
          <w:rFonts w:ascii="Times New Roman" w:hAnsi="Times New Roman" w:cs="Times New Roman"/>
          <w:b/>
          <w:bCs/>
          <w:i/>
          <w:iCs/>
          <w:sz w:val="24"/>
          <w:szCs w:val="24"/>
        </w:rPr>
      </w:pPr>
      <w:r w:rsidRPr="00940C49">
        <w:rPr>
          <w:rFonts w:ascii="Times New Roman" w:hAnsi="Times New Roman" w:cs="Times New Roman"/>
          <w:b/>
          <w:bCs/>
          <w:sz w:val="24"/>
          <w:szCs w:val="24"/>
        </w:rPr>
        <w:t>Annotation</w:t>
      </w:r>
      <w:r w:rsidRPr="00940C49">
        <w:rPr>
          <w:rFonts w:ascii="Times New Roman" w:hAnsi="Times New Roman" w:cs="Times New Roman"/>
          <w:b/>
          <w:bCs/>
          <w:i/>
          <w:iCs/>
          <w:sz w:val="24"/>
          <w:szCs w:val="24"/>
        </w:rPr>
        <w:t>:</w:t>
      </w:r>
    </w:p>
    <w:p w14:paraId="25D0E720" w14:textId="77777777" w:rsidR="006C7C64" w:rsidRPr="00940C49" w:rsidRDefault="006C7C64" w:rsidP="006C7C64">
      <w:pPr>
        <w:spacing w:after="0" w:line="240" w:lineRule="auto"/>
        <w:ind w:left="720"/>
        <w:jc w:val="both"/>
        <w:rPr>
          <w:rFonts w:ascii="Times New Roman" w:eastAsia="Courier New" w:hAnsi="Times New Roman" w:cs="Times New Roman"/>
          <w:b/>
          <w:bCs/>
          <w:color w:val="000000"/>
        </w:rPr>
      </w:pPr>
      <w:r w:rsidRPr="00940C49">
        <w:rPr>
          <w:rFonts w:ascii="Times New Roman" w:eastAsia="Courier New" w:hAnsi="Times New Roman" w:cs="Times New Roman"/>
          <w:b/>
          <w:bCs/>
          <w:color w:val="000000"/>
        </w:rPr>
        <w:t>(This matter was introduced 11/7/24).</w:t>
      </w:r>
    </w:p>
    <w:p w14:paraId="4B3372D5" w14:textId="77777777" w:rsidR="00E54B08" w:rsidRPr="00575FCD" w:rsidRDefault="00E54B08" w:rsidP="00E54B08">
      <w:pPr>
        <w:widowControl w:val="0"/>
        <w:pBdr>
          <w:top w:val="nil"/>
          <w:left w:val="nil"/>
          <w:bottom w:val="nil"/>
          <w:right w:val="nil"/>
          <w:between w:val="nil"/>
        </w:pBdr>
        <w:spacing w:after="0" w:line="240" w:lineRule="auto"/>
        <w:jc w:val="both"/>
        <w:rPr>
          <w:rFonts w:ascii="Times New Roman" w:eastAsia="Courier New" w:hAnsi="Times New Roman" w:cs="Times New Roman"/>
          <w:b/>
          <w:bCs/>
          <w:color w:val="000000"/>
          <w:sz w:val="24"/>
          <w:szCs w:val="24"/>
        </w:rPr>
      </w:pPr>
      <w:r>
        <w:rPr>
          <w:rFonts w:ascii="Times New Roman" w:eastAsia="Times New Roman" w:hAnsi="Times New Roman" w:cs="Times New Roman"/>
          <w:b/>
          <w:sz w:val="24"/>
          <w:szCs w:val="24"/>
        </w:rPr>
        <w:tab/>
      </w: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4E4933F2" w14:textId="0FC94506" w:rsidR="006C7C64" w:rsidRDefault="006C7C64" w:rsidP="006C7C64">
      <w:pPr>
        <w:jc w:val="both"/>
        <w:rPr>
          <w:rFonts w:ascii="Times New Roman" w:eastAsia="Times New Roman" w:hAnsi="Times New Roman" w:cs="Times New Roman"/>
          <w:b/>
          <w:sz w:val="24"/>
          <w:szCs w:val="24"/>
        </w:rPr>
      </w:pPr>
    </w:p>
    <w:p w14:paraId="695A98EA" w14:textId="77777777" w:rsidR="006C7C64" w:rsidRDefault="006C7C64" w:rsidP="006C7C64">
      <w:pPr>
        <w:jc w:val="both"/>
      </w:pPr>
      <w:r>
        <w:br w:type="page"/>
      </w:r>
    </w:p>
    <w:p w14:paraId="4B7DE0E8" w14:textId="27CA2610" w:rsidR="006C7C64" w:rsidRPr="00865736" w:rsidRDefault="006C7C64" w:rsidP="00AA6F87">
      <w:pPr>
        <w:pStyle w:val="AgendaItem"/>
      </w:pPr>
      <w:r w:rsidRPr="00865736">
        <w:lastRenderedPageBreak/>
        <w:t xml:space="preserve">LEGISLATIVE GROUPING </w:t>
      </w:r>
    </w:p>
    <w:p w14:paraId="372A00D2" w14:textId="77777777" w:rsidR="006C7C64" w:rsidRPr="00865736"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616E3847" w14:textId="77777777" w:rsidR="006C7C64" w:rsidRPr="00865736" w:rsidRDefault="006C7C64" w:rsidP="005640C6">
      <w:pPr>
        <w:numPr>
          <w:ilvl w:val="0"/>
          <w:numId w:val="3"/>
        </w:numPr>
        <w:suppressLineNumbers/>
        <w:spacing w:after="0" w:line="240" w:lineRule="auto"/>
        <w:ind w:hanging="720"/>
        <w:contextualSpacing/>
        <w:jc w:val="both"/>
        <w:rPr>
          <w:rFonts w:ascii="Times New Roman" w:eastAsiaTheme="minorHAnsi" w:hAnsi="Times New Roman" w:cs="Times New Roman"/>
          <w:b/>
          <w:bCs/>
          <w:color w:val="000000" w:themeColor="text1"/>
          <w:sz w:val="24"/>
          <w:szCs w:val="24"/>
        </w:rPr>
      </w:pPr>
      <w:r w:rsidRPr="00865736">
        <w:rPr>
          <w:rFonts w:ascii="Times New Roman" w:eastAsiaTheme="minorHAnsi" w:hAnsi="Times New Roman" w:cs="Times New Roman"/>
          <w:b/>
          <w:bCs/>
          <w:color w:val="000000" w:themeColor="text1"/>
          <w:sz w:val="24"/>
          <w:szCs w:val="24"/>
        </w:rPr>
        <w:t>CAL. NO. 34,872 - BY:  COUNCILMEMBER KING</w:t>
      </w:r>
    </w:p>
    <w:p w14:paraId="5C71DA47" w14:textId="77777777" w:rsidR="006C7C64" w:rsidRPr="00865736"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16CFB182" w14:textId="77777777" w:rsidR="006C7C64" w:rsidRPr="00865736" w:rsidRDefault="006C7C64" w:rsidP="006C7C64">
      <w:pPr>
        <w:suppressLineNumbers/>
        <w:spacing w:after="0" w:line="240" w:lineRule="auto"/>
        <w:ind w:firstLine="720"/>
        <w:jc w:val="both"/>
        <w:rPr>
          <w:rFonts w:ascii="Times New Roman" w:hAnsi="Times New Roman" w:cs="Times New Roman"/>
          <w:b/>
          <w:bCs/>
          <w:color w:val="000000" w:themeColor="text1"/>
          <w:sz w:val="24"/>
          <w:szCs w:val="24"/>
        </w:rPr>
      </w:pPr>
      <w:r w:rsidRPr="00865736">
        <w:rPr>
          <w:rFonts w:ascii="Times New Roman" w:hAnsi="Times New Roman" w:cs="Times New Roman"/>
          <w:b/>
          <w:bCs/>
          <w:color w:val="000000" w:themeColor="text1"/>
          <w:sz w:val="24"/>
          <w:szCs w:val="24"/>
        </w:rPr>
        <w:t>Brief:</w:t>
      </w:r>
    </w:p>
    <w:p w14:paraId="38D9884B" w14:textId="77777777" w:rsidR="006C7C64" w:rsidRPr="00865736" w:rsidRDefault="006C7C64" w:rsidP="006C7C64">
      <w:pPr>
        <w:spacing w:after="0" w:line="240" w:lineRule="auto"/>
        <w:ind w:left="720"/>
        <w:rPr>
          <w:rFonts w:ascii="Times New Roman" w:hAnsi="Times New Roman" w:cs="Times New Roman"/>
          <w:color w:val="000000" w:themeColor="text1"/>
          <w:sz w:val="24"/>
          <w:szCs w:val="24"/>
        </w:rPr>
      </w:pPr>
      <w:r w:rsidRPr="00865736">
        <w:rPr>
          <w:rFonts w:ascii="Times New Roman" w:hAnsi="Times New Roman" w:cs="Times New Roman"/>
          <w:color w:val="000000" w:themeColor="text1"/>
          <w:sz w:val="24"/>
          <w:szCs w:val="24"/>
        </w:rPr>
        <w:t>An Ordinance</w:t>
      </w:r>
      <w:r w:rsidRPr="00865736">
        <w:rPr>
          <w:rFonts w:ascii="Times New Roman" w:hAnsi="Times New Roman" w:cs="Times New Roman"/>
          <w:b/>
          <w:bCs/>
          <w:color w:val="000000" w:themeColor="text1"/>
          <w:sz w:val="24"/>
          <w:szCs w:val="24"/>
        </w:rPr>
        <w:t xml:space="preserve"> </w:t>
      </w:r>
      <w:r w:rsidRPr="00865736">
        <w:rPr>
          <w:rFonts w:ascii="Times New Roman" w:hAnsi="Times New Roman" w:cs="Times New Roman"/>
          <w:color w:val="000000" w:themeColor="text1"/>
          <w:sz w:val="24"/>
          <w:szCs w:val="24"/>
        </w:rPr>
        <w:t>to amend and re-ordain section 150-953 of the Code of the City of New Orleans to provide for the issuance of a probationary occupational license in connection with the issuance of a probationary alcohol permit; and otherwise to provide with respect thereto.</w:t>
      </w:r>
    </w:p>
    <w:p w14:paraId="0C4E6457" w14:textId="77777777" w:rsidR="006C7C64" w:rsidRPr="00865736" w:rsidRDefault="006C7C64" w:rsidP="006C7C64">
      <w:pPr>
        <w:spacing w:after="0" w:line="240" w:lineRule="auto"/>
        <w:ind w:firstLine="720"/>
        <w:jc w:val="both"/>
        <w:rPr>
          <w:rFonts w:ascii="Times New Roman" w:hAnsi="Times New Roman" w:cs="Times New Roman"/>
          <w:color w:val="000000" w:themeColor="text1"/>
        </w:rPr>
      </w:pPr>
    </w:p>
    <w:p w14:paraId="366C0ED6" w14:textId="77777777" w:rsidR="006C7C64" w:rsidRPr="00D82B4E" w:rsidRDefault="006C7C64" w:rsidP="006C7C64">
      <w:pPr>
        <w:spacing w:after="0" w:line="240" w:lineRule="auto"/>
        <w:ind w:firstLine="720"/>
        <w:jc w:val="both"/>
        <w:rPr>
          <w:rFonts w:ascii="Times New Roman" w:eastAsia="Courier New" w:hAnsi="Times New Roman" w:cs="Times New Roman"/>
          <w:b/>
          <w:sz w:val="24"/>
          <w:szCs w:val="24"/>
        </w:rPr>
      </w:pPr>
      <w:r w:rsidRPr="00D82B4E">
        <w:rPr>
          <w:rFonts w:ascii="Times New Roman" w:eastAsia="Courier New" w:hAnsi="Times New Roman" w:cs="Times New Roman"/>
          <w:b/>
          <w:sz w:val="24"/>
          <w:szCs w:val="24"/>
        </w:rPr>
        <w:t>Annotation:</w:t>
      </w:r>
    </w:p>
    <w:p w14:paraId="6A81E82E" w14:textId="77777777" w:rsidR="006C7C64" w:rsidRPr="00D82B4E" w:rsidRDefault="006C7C64" w:rsidP="006C7C64">
      <w:pPr>
        <w:spacing w:after="0" w:line="240" w:lineRule="auto"/>
        <w:ind w:firstLine="720"/>
        <w:jc w:val="both"/>
        <w:rPr>
          <w:rFonts w:ascii="Times New Roman" w:eastAsia="Courier New" w:hAnsi="Times New Roman" w:cs="Times New Roman"/>
          <w:b/>
          <w:bCs/>
          <w:color w:val="000000"/>
        </w:rPr>
      </w:pPr>
      <w:r w:rsidRPr="00D82B4E">
        <w:rPr>
          <w:rFonts w:ascii="Times New Roman" w:eastAsia="Courier New" w:hAnsi="Times New Roman" w:cs="Times New Roman"/>
          <w:b/>
          <w:bCs/>
          <w:color w:val="000000"/>
        </w:rPr>
        <w:t>(This matter was introduced 10/10/24).</w:t>
      </w:r>
    </w:p>
    <w:p w14:paraId="731E26BD" w14:textId="77777777" w:rsidR="00E54B08" w:rsidRPr="00575FCD" w:rsidRDefault="00E54B08" w:rsidP="00E54B08">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00FF92EE" w14:textId="77777777" w:rsidR="006C7C6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67B476C5" w14:textId="77777777" w:rsidR="006C7C64" w:rsidRPr="00865736"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113D5A42" w14:textId="77777777" w:rsidR="006C7C64" w:rsidRPr="000C2CF2" w:rsidRDefault="006C7C64" w:rsidP="005640C6">
      <w:pPr>
        <w:pStyle w:val="ListParagraph"/>
        <w:numPr>
          <w:ilvl w:val="0"/>
          <w:numId w:val="3"/>
        </w:numPr>
        <w:spacing w:after="0" w:line="240" w:lineRule="auto"/>
        <w:ind w:hanging="720"/>
        <w:rPr>
          <w:sz w:val="24"/>
          <w:szCs w:val="24"/>
        </w:rPr>
      </w:pPr>
      <w:r w:rsidRPr="000C2CF2">
        <w:rPr>
          <w:rFonts w:ascii="Times New Roman" w:hAnsi="Times New Roman" w:cs="Times New Roman"/>
          <w:b/>
          <w:bCs/>
          <w:sz w:val="24"/>
          <w:szCs w:val="24"/>
        </w:rPr>
        <w:t xml:space="preserve">AMENDMENT TO ORD. CAL. NO. 34,872 - </w:t>
      </w:r>
      <w:r w:rsidRPr="000C2CF2">
        <w:rPr>
          <w:rFonts w:ascii="Times New Roman" w:eastAsia="Times New Roman" w:hAnsi="Times New Roman" w:cs="Times New Roman"/>
          <w:b/>
          <w:bCs/>
          <w:color w:val="000000" w:themeColor="text1"/>
          <w:sz w:val="24"/>
          <w:szCs w:val="24"/>
        </w:rPr>
        <w:t>BY:  COUNCILMEMBER KING</w:t>
      </w:r>
    </w:p>
    <w:p w14:paraId="79BC4A20" w14:textId="77777777" w:rsidR="006C7C64" w:rsidRDefault="006C7C64" w:rsidP="006C7C64">
      <w:pPr>
        <w:spacing w:after="0" w:line="240" w:lineRule="auto"/>
        <w:rPr>
          <w:rFonts w:ascii="Times New Roman" w:eastAsia="Times New Roman" w:hAnsi="Times New Roman" w:cs="Times New Roman"/>
          <w:b/>
          <w:bCs/>
          <w:color w:val="000000"/>
          <w:sz w:val="24"/>
          <w:szCs w:val="24"/>
        </w:rPr>
      </w:pPr>
    </w:p>
    <w:p w14:paraId="477497A6" w14:textId="77777777" w:rsidR="006C7C64" w:rsidRDefault="006C7C64" w:rsidP="006C7C64">
      <w:pPr>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Brief:</w:t>
      </w:r>
    </w:p>
    <w:p w14:paraId="5EEA960B" w14:textId="77777777" w:rsidR="006C7C64" w:rsidRPr="002A4162" w:rsidRDefault="006C7C64" w:rsidP="006C7C64">
      <w:pPr>
        <w:spacing w:after="0" w:line="240" w:lineRule="auto"/>
        <w:ind w:firstLine="720"/>
        <w:rPr>
          <w:rFonts w:ascii="Times New Roman" w:eastAsia="Times New Roman" w:hAnsi="Times New Roman" w:cs="Times New Roman"/>
          <w:color w:val="000000" w:themeColor="text1"/>
          <w:sz w:val="24"/>
          <w:szCs w:val="24"/>
        </w:rPr>
      </w:pPr>
      <w:r w:rsidRPr="002A4162">
        <w:rPr>
          <w:rFonts w:ascii="Times New Roman" w:eastAsia="Times New Roman" w:hAnsi="Times New Roman" w:cs="Times New Roman"/>
          <w:color w:val="000000" w:themeColor="text1"/>
          <w:sz w:val="24"/>
          <w:szCs w:val="24"/>
        </w:rPr>
        <w:t>An amendment to add a 2-year sunset provision to the Code amendment effectuated by this ordinance</w:t>
      </w:r>
    </w:p>
    <w:p w14:paraId="688AFC8F" w14:textId="77777777" w:rsidR="006C7C6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3707EE9D" w14:textId="77777777" w:rsidR="006C7C64" w:rsidRPr="00D82B4E" w:rsidRDefault="006C7C64" w:rsidP="006C7C64">
      <w:pPr>
        <w:spacing w:after="0" w:line="240" w:lineRule="auto"/>
        <w:ind w:firstLine="720"/>
        <w:jc w:val="both"/>
        <w:rPr>
          <w:rFonts w:ascii="Times New Roman" w:eastAsia="Courier New" w:hAnsi="Times New Roman" w:cs="Times New Roman"/>
          <w:b/>
          <w:sz w:val="24"/>
          <w:szCs w:val="24"/>
        </w:rPr>
      </w:pPr>
      <w:r w:rsidRPr="00D82B4E">
        <w:rPr>
          <w:rFonts w:ascii="Times New Roman" w:eastAsia="Courier New" w:hAnsi="Times New Roman" w:cs="Times New Roman"/>
          <w:b/>
          <w:sz w:val="24"/>
          <w:szCs w:val="24"/>
        </w:rPr>
        <w:t>Annotation:</w:t>
      </w:r>
    </w:p>
    <w:p w14:paraId="4659CFC2" w14:textId="77777777" w:rsidR="006C7C64" w:rsidRPr="00D82B4E" w:rsidRDefault="006C7C64" w:rsidP="006C7C64">
      <w:pPr>
        <w:spacing w:after="0" w:line="240" w:lineRule="auto"/>
        <w:ind w:firstLine="720"/>
        <w:jc w:val="both"/>
        <w:rPr>
          <w:rFonts w:ascii="Times New Roman" w:eastAsia="Courier New" w:hAnsi="Times New Roman" w:cs="Times New Roman"/>
          <w:b/>
          <w:bCs/>
          <w:color w:val="000000"/>
        </w:rPr>
      </w:pPr>
      <w:r w:rsidRPr="00D82B4E">
        <w:rPr>
          <w:rFonts w:ascii="Times New Roman" w:eastAsia="Courier New" w:hAnsi="Times New Roman" w:cs="Times New Roman"/>
          <w:b/>
          <w:bCs/>
          <w:color w:val="000000"/>
        </w:rPr>
        <w:t>(This matter was introduced 1/30/25).</w:t>
      </w:r>
    </w:p>
    <w:p w14:paraId="6FE40393" w14:textId="77777777" w:rsidR="00E54B08" w:rsidRPr="00575FCD" w:rsidRDefault="00E54B08" w:rsidP="00E54B08">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7E840D54" w14:textId="07F9E38F" w:rsidR="006C7C64" w:rsidRPr="00F864AB"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
          <w:bCs/>
          <w:color w:val="000000"/>
        </w:rPr>
      </w:pPr>
    </w:p>
    <w:p w14:paraId="2B005723" w14:textId="77777777" w:rsidR="006C7C64"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471BAADD" w14:textId="77777777" w:rsidR="006C7C64" w:rsidRPr="00865736" w:rsidRDefault="006C7C64" w:rsidP="006C7C64">
      <w:pPr>
        <w:widowControl w:val="0"/>
        <w:autoSpaceDE w:val="0"/>
        <w:autoSpaceDN w:val="0"/>
        <w:adjustRightInd w:val="0"/>
        <w:spacing w:after="0" w:line="240" w:lineRule="auto"/>
        <w:ind w:left="720"/>
        <w:jc w:val="both"/>
        <w:rPr>
          <w:rFonts w:ascii="Times New Roman" w:eastAsia="Courier New" w:hAnsi="Times New Roman" w:cs="Times New Roman"/>
          <w:bCs/>
          <w:iCs/>
          <w:sz w:val="24"/>
          <w:szCs w:val="24"/>
        </w:rPr>
      </w:pPr>
    </w:p>
    <w:p w14:paraId="0B76AF43" w14:textId="77777777" w:rsidR="006C7C64" w:rsidRPr="00865736" w:rsidRDefault="006C7C64" w:rsidP="005640C6">
      <w:pPr>
        <w:numPr>
          <w:ilvl w:val="0"/>
          <w:numId w:val="3"/>
        </w:numPr>
        <w:spacing w:after="0" w:line="240" w:lineRule="auto"/>
        <w:ind w:hanging="720"/>
        <w:contextualSpacing/>
        <w:jc w:val="both"/>
        <w:rPr>
          <w:rFonts w:ascii="Times New Roman" w:eastAsiaTheme="minorHAnsi" w:hAnsi="Times New Roman" w:cs="Times New Roman"/>
          <w:b/>
          <w:bCs/>
          <w:color w:val="000000" w:themeColor="text1"/>
          <w:sz w:val="24"/>
          <w:szCs w:val="24"/>
        </w:rPr>
      </w:pPr>
      <w:r w:rsidRPr="00865736">
        <w:rPr>
          <w:rFonts w:ascii="Times New Roman" w:eastAsiaTheme="minorHAnsi" w:hAnsi="Times New Roman" w:cs="Times New Roman"/>
          <w:b/>
          <w:bCs/>
          <w:color w:val="000000" w:themeColor="text1"/>
          <w:sz w:val="24"/>
          <w:szCs w:val="24"/>
        </w:rPr>
        <w:t>CAL. NO. 34,873 - BY:  COUNCILMEMBER KING</w:t>
      </w:r>
    </w:p>
    <w:p w14:paraId="632E620C" w14:textId="77777777" w:rsidR="006C7C64" w:rsidRPr="00865736" w:rsidRDefault="006C7C64" w:rsidP="006C7C64">
      <w:pPr>
        <w:spacing w:after="0" w:line="240" w:lineRule="auto"/>
        <w:jc w:val="both"/>
        <w:rPr>
          <w:rFonts w:ascii="Times New Roman" w:hAnsi="Times New Roman" w:cs="Times New Roman"/>
          <w:b/>
          <w:bCs/>
          <w:color w:val="000000" w:themeColor="text1"/>
          <w:sz w:val="24"/>
          <w:szCs w:val="24"/>
        </w:rPr>
      </w:pPr>
    </w:p>
    <w:p w14:paraId="057455DB" w14:textId="77777777" w:rsidR="006C7C64" w:rsidRPr="00865736" w:rsidRDefault="006C7C64" w:rsidP="006C7C64">
      <w:pPr>
        <w:spacing w:after="0" w:line="240" w:lineRule="auto"/>
        <w:ind w:firstLine="720"/>
        <w:jc w:val="both"/>
        <w:rPr>
          <w:rFonts w:ascii="Times New Roman" w:hAnsi="Times New Roman" w:cs="Times New Roman"/>
          <w:color w:val="000000" w:themeColor="text1"/>
          <w:sz w:val="24"/>
          <w:szCs w:val="24"/>
        </w:rPr>
      </w:pPr>
      <w:r w:rsidRPr="00865736">
        <w:rPr>
          <w:rFonts w:ascii="Times New Roman" w:hAnsi="Times New Roman" w:cs="Times New Roman"/>
          <w:b/>
          <w:bCs/>
          <w:color w:val="000000" w:themeColor="text1"/>
          <w:sz w:val="24"/>
          <w:szCs w:val="24"/>
        </w:rPr>
        <w:t>Brief:</w:t>
      </w:r>
    </w:p>
    <w:p w14:paraId="5B0E70D3" w14:textId="77777777" w:rsidR="006C7C64" w:rsidRPr="00865736" w:rsidRDefault="006C7C64" w:rsidP="006C7C64">
      <w:pPr>
        <w:spacing w:after="0" w:line="240" w:lineRule="auto"/>
        <w:ind w:left="720"/>
        <w:rPr>
          <w:rFonts w:ascii="Times New Roman" w:hAnsi="Times New Roman" w:cs="Times New Roman"/>
          <w:color w:val="000000" w:themeColor="text1"/>
          <w:sz w:val="24"/>
          <w:szCs w:val="24"/>
        </w:rPr>
      </w:pPr>
      <w:r w:rsidRPr="00865736">
        <w:rPr>
          <w:rFonts w:ascii="Times New Roman" w:hAnsi="Times New Roman" w:cs="Times New Roman"/>
          <w:color w:val="000000" w:themeColor="text1"/>
          <w:sz w:val="24"/>
          <w:szCs w:val="24"/>
        </w:rPr>
        <w:t>An Ordinance to ordain, and amend and reordain sections 10-107 and 10-132, respectively, of the Code of the City of New Orleans to establish a probationary alcoholic beverage permit and a procedure for the issuance of a probationary renewal permit pending appeal of denial of renewal application to alcoholic beverage control board; and otherwise to provide with respect thereto.</w:t>
      </w:r>
    </w:p>
    <w:p w14:paraId="540B2651" w14:textId="77777777" w:rsidR="006C7C64" w:rsidRPr="00865736" w:rsidRDefault="006C7C64" w:rsidP="006C7C64">
      <w:pPr>
        <w:spacing w:after="0" w:line="240" w:lineRule="auto"/>
        <w:ind w:firstLine="720"/>
        <w:jc w:val="both"/>
        <w:rPr>
          <w:rFonts w:ascii="Times New Roman" w:hAnsi="Times New Roman" w:cs="Times New Roman"/>
          <w:color w:val="000000" w:themeColor="text1"/>
        </w:rPr>
      </w:pPr>
    </w:p>
    <w:p w14:paraId="4AC9DF32" w14:textId="77777777" w:rsidR="006C7C64" w:rsidRPr="00D82B4E" w:rsidRDefault="006C7C64" w:rsidP="006C7C64">
      <w:pPr>
        <w:spacing w:after="0" w:line="240" w:lineRule="auto"/>
        <w:ind w:left="90" w:firstLine="630"/>
        <w:jc w:val="both"/>
        <w:rPr>
          <w:rFonts w:ascii="Times New Roman" w:eastAsia="Courier New" w:hAnsi="Times New Roman" w:cs="Times New Roman"/>
          <w:b/>
          <w:sz w:val="24"/>
          <w:szCs w:val="24"/>
        </w:rPr>
      </w:pPr>
      <w:r w:rsidRPr="00D82B4E">
        <w:rPr>
          <w:rFonts w:ascii="Times New Roman" w:eastAsia="Courier New" w:hAnsi="Times New Roman" w:cs="Times New Roman"/>
          <w:b/>
          <w:sz w:val="24"/>
          <w:szCs w:val="24"/>
        </w:rPr>
        <w:t>Annotation:</w:t>
      </w:r>
    </w:p>
    <w:p w14:paraId="3D845EFA" w14:textId="77777777" w:rsidR="006C7C64" w:rsidRPr="00D82B4E" w:rsidRDefault="006C7C64" w:rsidP="006C7C64">
      <w:pPr>
        <w:spacing w:after="0" w:line="240" w:lineRule="auto"/>
        <w:ind w:left="90" w:firstLine="630"/>
        <w:jc w:val="both"/>
        <w:rPr>
          <w:rFonts w:ascii="Times New Roman" w:eastAsia="Courier New" w:hAnsi="Times New Roman" w:cs="Times New Roman"/>
          <w:b/>
          <w:bCs/>
          <w:color w:val="000000"/>
        </w:rPr>
      </w:pPr>
      <w:r w:rsidRPr="00D82B4E">
        <w:rPr>
          <w:rFonts w:ascii="Times New Roman" w:eastAsia="Courier New" w:hAnsi="Times New Roman" w:cs="Times New Roman"/>
          <w:b/>
          <w:bCs/>
          <w:color w:val="000000"/>
        </w:rPr>
        <w:t>(This matter was introduced 10/10/24).</w:t>
      </w:r>
    </w:p>
    <w:p w14:paraId="1E7D321A" w14:textId="77777777" w:rsidR="00E54B08" w:rsidRPr="00575FCD" w:rsidRDefault="00E54B08" w:rsidP="00E54B08">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1942A9DE" w14:textId="77777777" w:rsidR="006C7C64" w:rsidRPr="00E54B08" w:rsidRDefault="006C7C64" w:rsidP="006C7C64">
      <w:pPr>
        <w:spacing w:after="0" w:line="240" w:lineRule="auto"/>
        <w:ind w:left="90" w:firstLine="630"/>
        <w:jc w:val="both"/>
        <w:rPr>
          <w:rFonts w:ascii="Times New Roman" w:eastAsia="Courier New" w:hAnsi="Times New Roman" w:cs="Times New Roman"/>
          <w:b/>
          <w:bCs/>
          <w:color w:val="000000"/>
        </w:rPr>
      </w:pPr>
    </w:p>
    <w:p w14:paraId="2D7B655E" w14:textId="77777777" w:rsidR="006C7C64" w:rsidRDefault="006C7C64" w:rsidP="006C7C64">
      <w:pPr>
        <w:spacing w:after="0" w:line="240" w:lineRule="auto"/>
        <w:ind w:left="90" w:firstLine="630"/>
        <w:jc w:val="both"/>
        <w:rPr>
          <w:rFonts w:ascii="Times New Roman" w:eastAsia="Courier New" w:hAnsi="Times New Roman" w:cs="Times New Roman"/>
          <w:b/>
          <w:bCs/>
          <w:i/>
          <w:iCs/>
          <w:color w:val="000000"/>
        </w:rPr>
      </w:pPr>
    </w:p>
    <w:p w14:paraId="71EC9811" w14:textId="77777777" w:rsidR="006C7C64" w:rsidRPr="00E92C8E" w:rsidRDefault="006C7C64" w:rsidP="005640C6">
      <w:pPr>
        <w:pStyle w:val="ListParagraph"/>
        <w:numPr>
          <w:ilvl w:val="0"/>
          <w:numId w:val="3"/>
        </w:numPr>
        <w:spacing w:after="0" w:line="240" w:lineRule="auto"/>
        <w:ind w:hanging="720"/>
        <w:rPr>
          <w:sz w:val="24"/>
          <w:szCs w:val="24"/>
        </w:rPr>
      </w:pPr>
      <w:r w:rsidRPr="00E92C8E">
        <w:rPr>
          <w:rFonts w:ascii="Times New Roman" w:hAnsi="Times New Roman" w:cs="Times New Roman"/>
          <w:b/>
          <w:bCs/>
          <w:sz w:val="24"/>
          <w:szCs w:val="24"/>
        </w:rPr>
        <w:t xml:space="preserve">AMENDMENT TO ORD. CAL. NO. 34,873 - </w:t>
      </w:r>
      <w:r w:rsidRPr="00E92C8E">
        <w:rPr>
          <w:rFonts w:ascii="Times New Roman" w:eastAsia="Times New Roman" w:hAnsi="Times New Roman" w:cs="Times New Roman"/>
          <w:b/>
          <w:bCs/>
          <w:color w:val="000000" w:themeColor="text1"/>
          <w:sz w:val="24"/>
          <w:szCs w:val="24"/>
        </w:rPr>
        <w:t>BY:  COUNCILMEMBER KING</w:t>
      </w:r>
    </w:p>
    <w:p w14:paraId="1C92CAF9" w14:textId="77777777" w:rsidR="006C7C64" w:rsidRDefault="006C7C64" w:rsidP="006C7C64">
      <w:pPr>
        <w:spacing w:after="0" w:line="240" w:lineRule="auto"/>
        <w:rPr>
          <w:rFonts w:ascii="Times New Roman" w:eastAsia="Times New Roman" w:hAnsi="Times New Roman" w:cs="Times New Roman"/>
          <w:b/>
          <w:bCs/>
          <w:color w:val="000000"/>
          <w:sz w:val="24"/>
          <w:szCs w:val="24"/>
        </w:rPr>
      </w:pPr>
    </w:p>
    <w:p w14:paraId="4681839B" w14:textId="77777777" w:rsidR="006C7C64" w:rsidRDefault="006C7C64" w:rsidP="006C7C64">
      <w:pPr>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Brief:</w:t>
      </w:r>
    </w:p>
    <w:p w14:paraId="71A2A048" w14:textId="77777777" w:rsidR="006C7C64" w:rsidRPr="00C010B9" w:rsidRDefault="006C7C64" w:rsidP="006C7C64">
      <w:pPr>
        <w:spacing w:after="0" w:line="240" w:lineRule="auto"/>
        <w:ind w:firstLine="720"/>
        <w:rPr>
          <w:rFonts w:ascii="Times New Roman" w:eastAsia="Times New Roman" w:hAnsi="Times New Roman" w:cs="Times New Roman"/>
          <w:color w:val="000000" w:themeColor="text1"/>
          <w:sz w:val="24"/>
          <w:szCs w:val="24"/>
        </w:rPr>
      </w:pPr>
      <w:r w:rsidRPr="00C010B9">
        <w:rPr>
          <w:rFonts w:ascii="Times New Roman" w:eastAsia="Times New Roman" w:hAnsi="Times New Roman" w:cs="Times New Roman"/>
          <w:color w:val="000000" w:themeColor="text1"/>
          <w:sz w:val="24"/>
          <w:szCs w:val="24"/>
        </w:rPr>
        <w:t>An amendment to add a 2-year sunset provision to the Code amendments effectuated by this ordinance</w:t>
      </w:r>
    </w:p>
    <w:p w14:paraId="06EBD53C" w14:textId="77777777" w:rsidR="006C7C64" w:rsidRDefault="006C7C64" w:rsidP="006C7C64">
      <w:pPr>
        <w:spacing w:after="0" w:line="240" w:lineRule="auto"/>
        <w:ind w:left="90" w:firstLine="630"/>
        <w:jc w:val="both"/>
        <w:rPr>
          <w:rFonts w:ascii="Times New Roman" w:eastAsia="Courier New" w:hAnsi="Times New Roman" w:cs="Times New Roman"/>
          <w:b/>
          <w:bCs/>
          <w:i/>
          <w:iCs/>
          <w:color w:val="000000"/>
        </w:rPr>
      </w:pPr>
    </w:p>
    <w:p w14:paraId="206001A4" w14:textId="77777777" w:rsidR="006C7C64" w:rsidRPr="00D82B4E" w:rsidRDefault="006C7C64" w:rsidP="006C7C64">
      <w:pPr>
        <w:spacing w:after="0" w:line="240" w:lineRule="auto"/>
        <w:ind w:left="90" w:firstLine="630"/>
        <w:jc w:val="both"/>
        <w:rPr>
          <w:rFonts w:ascii="Times New Roman" w:eastAsia="Courier New" w:hAnsi="Times New Roman" w:cs="Times New Roman"/>
          <w:b/>
          <w:sz w:val="24"/>
          <w:szCs w:val="24"/>
        </w:rPr>
      </w:pPr>
      <w:r w:rsidRPr="00D82B4E">
        <w:rPr>
          <w:rFonts w:ascii="Times New Roman" w:eastAsia="Courier New" w:hAnsi="Times New Roman" w:cs="Times New Roman"/>
          <w:b/>
          <w:sz w:val="24"/>
          <w:szCs w:val="24"/>
        </w:rPr>
        <w:t>Annotation:</w:t>
      </w:r>
    </w:p>
    <w:p w14:paraId="1E2BB5D0" w14:textId="77777777" w:rsidR="006C7C64" w:rsidRPr="00D82B4E" w:rsidRDefault="006C7C64" w:rsidP="006C7C64">
      <w:pPr>
        <w:spacing w:after="0" w:line="240" w:lineRule="auto"/>
        <w:ind w:left="90" w:firstLine="630"/>
        <w:jc w:val="both"/>
        <w:rPr>
          <w:rFonts w:ascii="Times New Roman" w:eastAsia="Courier New" w:hAnsi="Times New Roman" w:cs="Times New Roman"/>
          <w:b/>
          <w:bCs/>
          <w:color w:val="000000"/>
        </w:rPr>
      </w:pPr>
      <w:r w:rsidRPr="00D82B4E">
        <w:rPr>
          <w:rFonts w:ascii="Times New Roman" w:eastAsia="Courier New" w:hAnsi="Times New Roman" w:cs="Times New Roman"/>
          <w:b/>
          <w:bCs/>
          <w:color w:val="000000"/>
        </w:rPr>
        <w:t>(This matter was introduced 1/30/25).</w:t>
      </w:r>
    </w:p>
    <w:p w14:paraId="3410645F" w14:textId="77777777" w:rsidR="00E54B08" w:rsidRPr="00575FCD" w:rsidRDefault="00E54B08" w:rsidP="00E54B08">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6B99A2A5" w14:textId="54053C06" w:rsidR="00525ECF" w:rsidRPr="00901EF5" w:rsidRDefault="00525ECF" w:rsidP="00AA6F87">
      <w:pPr>
        <w:pStyle w:val="AgendaItem"/>
      </w:pPr>
      <w:r w:rsidRPr="00901EF5">
        <w:lastRenderedPageBreak/>
        <w:t>LEGISLATIVE GROUPING</w:t>
      </w:r>
    </w:p>
    <w:p w14:paraId="0001779A" w14:textId="77777777" w:rsidR="00525ECF" w:rsidRPr="00AE65E6" w:rsidRDefault="00525ECF" w:rsidP="00525ECF">
      <w:pPr>
        <w:spacing w:after="0" w:line="240" w:lineRule="auto"/>
        <w:rPr>
          <w:rFonts w:ascii="Times New Roman" w:eastAsia="Courier New" w:hAnsi="Times New Roman" w:cs="Times New Roman"/>
          <w:b/>
          <w:sz w:val="24"/>
          <w:szCs w:val="24"/>
        </w:rPr>
      </w:pPr>
    </w:p>
    <w:p w14:paraId="5355F289" w14:textId="0507B649" w:rsidR="00525ECF" w:rsidRDefault="00795614" w:rsidP="00AA6F87">
      <w:pPr>
        <w:pStyle w:val="AgendaItem"/>
        <w:numPr>
          <w:ilvl w:val="0"/>
          <w:numId w:val="0"/>
        </w:numPr>
      </w:pPr>
      <w:r>
        <w:t>a.</w:t>
      </w:r>
      <w:r>
        <w:tab/>
      </w:r>
      <w:r w:rsidR="00525ECF" w:rsidRPr="00B12360">
        <w:t>CAL. NO. 34,935 – BY:</w:t>
      </w:r>
      <w:r w:rsidR="00525ECF">
        <w:t xml:space="preserve">  </w:t>
      </w:r>
      <w:r w:rsidR="00525ECF" w:rsidRPr="00B12360">
        <w:t xml:space="preserve">COUNCILMEMBER KING </w:t>
      </w:r>
    </w:p>
    <w:p w14:paraId="23465654" w14:textId="77777777" w:rsidR="00525ECF" w:rsidRDefault="00525ECF" w:rsidP="00525ECF">
      <w:pPr>
        <w:pStyle w:val="ListParagraph"/>
        <w:suppressLineNumbers/>
        <w:tabs>
          <w:tab w:val="left" w:pos="5040"/>
          <w:tab w:val="left" w:pos="7920"/>
        </w:tabs>
        <w:autoSpaceDE w:val="0"/>
        <w:autoSpaceDN w:val="0"/>
        <w:adjustRightInd w:val="0"/>
        <w:spacing w:after="0"/>
        <w:jc w:val="both"/>
        <w:rPr>
          <w:rFonts w:ascii="Times New Roman" w:hAnsi="Times New Roman" w:cs="Times New Roman"/>
          <w:b/>
          <w:bCs/>
          <w:sz w:val="24"/>
        </w:rPr>
      </w:pPr>
    </w:p>
    <w:p w14:paraId="5C6A8CB6" w14:textId="77777777" w:rsidR="00525ECF" w:rsidRPr="00B12360" w:rsidRDefault="00525ECF" w:rsidP="00525ECF">
      <w:pPr>
        <w:pStyle w:val="ListParagraph"/>
        <w:suppressLineNumbers/>
        <w:tabs>
          <w:tab w:val="left" w:pos="5040"/>
          <w:tab w:val="left" w:pos="7920"/>
        </w:tabs>
        <w:autoSpaceDE w:val="0"/>
        <w:autoSpaceDN w:val="0"/>
        <w:adjustRightInd w:val="0"/>
        <w:spacing w:after="0"/>
        <w:jc w:val="both"/>
        <w:rPr>
          <w:rFonts w:ascii="Times New Roman" w:hAnsi="Times New Roman" w:cs="Times New Roman"/>
          <w:b/>
          <w:bCs/>
          <w:sz w:val="24"/>
        </w:rPr>
      </w:pPr>
      <w:r>
        <w:rPr>
          <w:rFonts w:ascii="Times New Roman" w:hAnsi="Times New Roman" w:cs="Times New Roman"/>
          <w:b/>
          <w:bCs/>
          <w:sz w:val="24"/>
        </w:rPr>
        <w:t>Brief:</w:t>
      </w:r>
    </w:p>
    <w:p w14:paraId="7EA504CB" w14:textId="77777777" w:rsidR="00525ECF" w:rsidRPr="00CD1AAD" w:rsidRDefault="00525ECF" w:rsidP="00525ECF">
      <w:pPr>
        <w:suppressLineNumbers/>
        <w:spacing w:after="0"/>
        <w:ind w:left="720"/>
        <w:contextualSpacing/>
        <w:rPr>
          <w:rFonts w:ascii="Times New Roman" w:hAnsi="Times New Roman" w:cs="Times New Roman"/>
          <w:sz w:val="24"/>
        </w:rPr>
      </w:pPr>
      <w:r>
        <w:rPr>
          <w:rFonts w:ascii="Times New Roman" w:hAnsi="Times New Roman" w:cs="Times New Roman"/>
          <w:sz w:val="24"/>
        </w:rPr>
        <w:t xml:space="preserve">An Ordinance </w:t>
      </w:r>
      <w:r w:rsidRPr="00CD1AAD">
        <w:rPr>
          <w:rFonts w:ascii="Times New Roman" w:hAnsi="Times New Roman" w:cs="Times New Roman"/>
          <w:sz w:val="24"/>
        </w:rPr>
        <w:t xml:space="preserve">to amend and reordain Sections </w:t>
      </w:r>
      <w:r w:rsidRPr="00CD1AAD">
        <w:rPr>
          <w:rFonts w:ascii="Times New Roman" w:hAnsi="Times New Roman" w:cs="Times New Roman"/>
          <w:sz w:val="24"/>
          <w:shd w:val="clear" w:color="auto" w:fill="FFFFFF"/>
        </w:rPr>
        <w:t>26-14 through 26-19 and 26-21 through 26-23 and amendments thereto</w:t>
      </w:r>
      <w:r w:rsidRPr="00CD1AAD">
        <w:rPr>
          <w:rFonts w:ascii="Times New Roman" w:hAnsi="Times New Roman" w:cs="Times New Roman"/>
          <w:color w:val="000000"/>
          <w:sz w:val="24"/>
          <w:shd w:val="clear" w:color="auto" w:fill="FFFFFF"/>
        </w:rPr>
        <w:t>;</w:t>
      </w:r>
      <w:r w:rsidRPr="00CD1AAD">
        <w:rPr>
          <w:rFonts w:ascii="Times New Roman" w:hAnsi="Times New Roman" w:cs="Times New Roman"/>
          <w:color w:val="FF0000"/>
          <w:sz w:val="24"/>
        </w:rPr>
        <w:t xml:space="preserve"> </w:t>
      </w:r>
      <w:r w:rsidRPr="00CD1AAD">
        <w:rPr>
          <w:rFonts w:ascii="Times New Roman" w:hAnsi="Times New Roman" w:cs="Times New Roman"/>
          <w:sz w:val="24"/>
        </w:rPr>
        <w:t>of the Code of the City of New Orleans, relative to the adoption and amendments of building codes, roofing inspections, technical amendments, and code year updates; and otherwise to provide with respect thereto.</w:t>
      </w:r>
    </w:p>
    <w:p w14:paraId="1BB5E86B" w14:textId="77777777" w:rsidR="00525ECF" w:rsidRPr="00D82B4E" w:rsidRDefault="00525ECF" w:rsidP="00525ECF">
      <w:pPr>
        <w:spacing w:after="0"/>
        <w:ind w:left="720"/>
        <w:jc w:val="both"/>
        <w:rPr>
          <w:rFonts w:ascii="Times New Roman" w:hAnsi="Times New Roman" w:cs="Times New Roman"/>
          <w:sz w:val="24"/>
          <w:szCs w:val="24"/>
        </w:rPr>
      </w:pPr>
    </w:p>
    <w:p w14:paraId="2CA21056" w14:textId="77777777" w:rsidR="00525ECF" w:rsidRPr="00D82B4E" w:rsidRDefault="00525ECF" w:rsidP="00525ECF">
      <w:pPr>
        <w:spacing w:after="0" w:line="240" w:lineRule="auto"/>
        <w:ind w:left="720"/>
        <w:jc w:val="both"/>
        <w:rPr>
          <w:rFonts w:ascii="Times New Roman" w:hAnsi="Times New Roman" w:cs="Times New Roman"/>
          <w:b/>
          <w:bCs/>
          <w:sz w:val="24"/>
          <w:szCs w:val="24"/>
        </w:rPr>
      </w:pPr>
      <w:r w:rsidRPr="00D82B4E">
        <w:rPr>
          <w:rFonts w:ascii="Times New Roman" w:hAnsi="Times New Roman" w:cs="Times New Roman"/>
          <w:b/>
          <w:bCs/>
          <w:sz w:val="24"/>
          <w:szCs w:val="24"/>
        </w:rPr>
        <w:t>Annotation:</w:t>
      </w:r>
    </w:p>
    <w:p w14:paraId="6059874F" w14:textId="77777777" w:rsidR="00525ECF" w:rsidRPr="00940C49" w:rsidRDefault="00525ECF" w:rsidP="00525ECF">
      <w:pPr>
        <w:spacing w:after="0" w:line="240" w:lineRule="auto"/>
        <w:ind w:left="720"/>
        <w:jc w:val="both"/>
        <w:rPr>
          <w:rFonts w:ascii="Times New Roman" w:hAnsi="Times New Roman" w:cs="Times New Roman"/>
          <w:b/>
          <w:bCs/>
        </w:rPr>
      </w:pPr>
      <w:r w:rsidRPr="00940C49">
        <w:rPr>
          <w:rFonts w:ascii="Times New Roman" w:hAnsi="Times New Roman" w:cs="Times New Roman"/>
          <w:b/>
          <w:bCs/>
        </w:rPr>
        <w:t>(This matter was introduced 11/</w:t>
      </w:r>
      <w:r w:rsidRPr="00940C49">
        <w:rPr>
          <w:rFonts w:ascii="Times New Roman" w:hAnsi="Times New Roman"/>
          <w:b/>
          <w:bCs/>
        </w:rPr>
        <w:t>21</w:t>
      </w:r>
      <w:r w:rsidRPr="00940C49">
        <w:rPr>
          <w:rFonts w:ascii="Times New Roman" w:hAnsi="Times New Roman" w:cs="Times New Roman"/>
          <w:b/>
          <w:bCs/>
        </w:rPr>
        <w:t>/24).</w:t>
      </w:r>
    </w:p>
    <w:p w14:paraId="7001B753" w14:textId="77777777" w:rsidR="00D16D2C" w:rsidRPr="00575FCD" w:rsidRDefault="00D16D2C" w:rsidP="00D16D2C">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19C9F9C9" w14:textId="77777777" w:rsidR="00525ECF" w:rsidRDefault="00525ECF" w:rsidP="00525ECF">
      <w:pPr>
        <w:spacing w:after="0" w:line="240" w:lineRule="auto"/>
        <w:ind w:left="720"/>
        <w:jc w:val="both"/>
        <w:rPr>
          <w:rFonts w:ascii="Times New Roman" w:hAnsi="Times New Roman" w:cs="Times New Roman"/>
          <w:b/>
          <w:bCs/>
          <w:i/>
          <w:iCs/>
        </w:rPr>
      </w:pPr>
    </w:p>
    <w:p w14:paraId="74804565" w14:textId="2B21F514" w:rsidR="00525ECF" w:rsidRPr="00795614" w:rsidRDefault="00795614" w:rsidP="00795614">
      <w:pPr>
        <w:spacing w:after="0" w:line="240" w:lineRule="auto"/>
        <w:rPr>
          <w:rFonts w:ascii="Times New Roman" w:eastAsia="Times" w:hAnsi="Times New Roman" w:cs="Times New Roman"/>
          <w:b/>
          <w:bCs/>
          <w:color w:val="000000" w:themeColor="text1"/>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525ECF" w:rsidRPr="00795614">
        <w:rPr>
          <w:rFonts w:ascii="Times New Roman" w:hAnsi="Times New Roman" w:cs="Times New Roman"/>
          <w:b/>
          <w:bCs/>
          <w:sz w:val="24"/>
          <w:szCs w:val="24"/>
        </w:rPr>
        <w:t xml:space="preserve">AMENDMENT TO ORD. CAL. NO. </w:t>
      </w:r>
      <w:r w:rsidR="00525ECF" w:rsidRPr="00795614">
        <w:rPr>
          <w:rFonts w:ascii="Times New Roman" w:eastAsia="Times" w:hAnsi="Times New Roman" w:cs="Times New Roman"/>
          <w:b/>
          <w:bCs/>
          <w:color w:val="000000"/>
          <w:sz w:val="24"/>
          <w:szCs w:val="24"/>
          <w:shd w:val="clear" w:color="auto" w:fill="FFFFFF"/>
        </w:rPr>
        <w:t xml:space="preserve">34,935 - </w:t>
      </w:r>
      <w:r w:rsidR="00525ECF" w:rsidRPr="00795614">
        <w:rPr>
          <w:rFonts w:ascii="Times New Roman" w:eastAsia="Times" w:hAnsi="Times New Roman" w:cs="Times New Roman"/>
          <w:b/>
          <w:bCs/>
          <w:color w:val="000000" w:themeColor="text1"/>
          <w:sz w:val="24"/>
          <w:szCs w:val="24"/>
        </w:rPr>
        <w:t xml:space="preserve">BY:  COUNCILMEMBER KING </w:t>
      </w:r>
    </w:p>
    <w:p w14:paraId="77F3286D" w14:textId="77777777" w:rsidR="00525ECF" w:rsidRDefault="00525ECF" w:rsidP="00525ECF">
      <w:pPr>
        <w:spacing w:after="0" w:line="240" w:lineRule="auto"/>
        <w:rPr>
          <w:rFonts w:ascii="Times New Roman" w:eastAsia="Times" w:hAnsi="Times New Roman" w:cs="Times New Roman"/>
          <w:b/>
          <w:bCs/>
          <w:color w:val="000000" w:themeColor="text1"/>
          <w:sz w:val="24"/>
          <w:szCs w:val="24"/>
        </w:rPr>
      </w:pPr>
    </w:p>
    <w:p w14:paraId="4662DDCD" w14:textId="77777777" w:rsidR="00525ECF" w:rsidRDefault="00525ECF" w:rsidP="00525ECF">
      <w:pPr>
        <w:spacing w:after="0" w:line="240" w:lineRule="auto"/>
        <w:ind w:firstLine="720"/>
        <w:rPr>
          <w:rFonts w:ascii="Times New Roman" w:eastAsia="Times" w:hAnsi="Times New Roman" w:cs="Times New Roman"/>
          <w:b/>
          <w:bCs/>
          <w:color w:val="000000" w:themeColor="text1"/>
          <w:sz w:val="24"/>
          <w:szCs w:val="24"/>
        </w:rPr>
      </w:pPr>
      <w:r>
        <w:rPr>
          <w:rFonts w:ascii="Times New Roman" w:eastAsia="Times" w:hAnsi="Times New Roman" w:cs="Times New Roman"/>
          <w:b/>
          <w:bCs/>
          <w:color w:val="000000" w:themeColor="text1"/>
          <w:sz w:val="24"/>
          <w:szCs w:val="24"/>
        </w:rPr>
        <w:t>Brief:</w:t>
      </w:r>
    </w:p>
    <w:p w14:paraId="59E3D338" w14:textId="77777777" w:rsidR="00525ECF" w:rsidRPr="001772B1" w:rsidRDefault="00525ECF" w:rsidP="00525ECF">
      <w:pPr>
        <w:spacing w:after="0" w:line="240" w:lineRule="auto"/>
        <w:ind w:left="720"/>
        <w:rPr>
          <w:rFonts w:ascii="Times New Roman" w:eastAsia="Times" w:hAnsi="Times New Roman" w:cs="Times New Roman"/>
          <w:color w:val="000000" w:themeColor="text1"/>
          <w:sz w:val="24"/>
          <w:szCs w:val="24"/>
        </w:rPr>
      </w:pPr>
      <w:r w:rsidRPr="001772B1">
        <w:rPr>
          <w:rFonts w:ascii="Times New Roman" w:eastAsia="Times" w:hAnsi="Times New Roman" w:cs="Times New Roman"/>
          <w:color w:val="000000" w:themeColor="text1"/>
          <w:sz w:val="24"/>
          <w:szCs w:val="24"/>
        </w:rPr>
        <w:t xml:space="preserve">An amendment to allow the Department of Safety and Permits to promulgate rules and regulations and to clarify deadlines related to permit approvals from certain city Boards and Commissions. </w:t>
      </w:r>
    </w:p>
    <w:p w14:paraId="142AEBB4" w14:textId="77777777" w:rsidR="00525ECF" w:rsidRDefault="00525ECF" w:rsidP="00525ECF">
      <w:pPr>
        <w:spacing w:after="0" w:line="240" w:lineRule="auto"/>
        <w:ind w:left="720"/>
        <w:jc w:val="both"/>
        <w:rPr>
          <w:rFonts w:ascii="Times New Roman" w:hAnsi="Times New Roman" w:cs="Times New Roman"/>
          <w:b/>
          <w:bCs/>
          <w:i/>
          <w:iCs/>
        </w:rPr>
      </w:pPr>
    </w:p>
    <w:p w14:paraId="4DA1227F" w14:textId="77777777" w:rsidR="00525ECF" w:rsidRPr="00D82B4E" w:rsidRDefault="00525ECF" w:rsidP="00525ECF">
      <w:pPr>
        <w:spacing w:after="0" w:line="240" w:lineRule="auto"/>
        <w:ind w:left="720"/>
        <w:jc w:val="both"/>
        <w:rPr>
          <w:rFonts w:ascii="Times New Roman" w:hAnsi="Times New Roman" w:cs="Times New Roman"/>
          <w:b/>
          <w:bCs/>
          <w:sz w:val="24"/>
          <w:szCs w:val="24"/>
        </w:rPr>
      </w:pPr>
      <w:r w:rsidRPr="00D82B4E">
        <w:rPr>
          <w:rFonts w:ascii="Times New Roman" w:hAnsi="Times New Roman" w:cs="Times New Roman"/>
          <w:b/>
          <w:bCs/>
          <w:sz w:val="24"/>
          <w:szCs w:val="24"/>
        </w:rPr>
        <w:t>Annotation:</w:t>
      </w:r>
    </w:p>
    <w:p w14:paraId="39B52E44" w14:textId="77777777" w:rsidR="00525ECF" w:rsidRPr="00940C49" w:rsidRDefault="00525ECF" w:rsidP="00525ECF">
      <w:pPr>
        <w:spacing w:after="0" w:line="240" w:lineRule="auto"/>
        <w:ind w:left="720"/>
        <w:jc w:val="both"/>
        <w:rPr>
          <w:rFonts w:ascii="Times New Roman" w:hAnsi="Times New Roman" w:cs="Times New Roman"/>
          <w:b/>
          <w:bCs/>
        </w:rPr>
      </w:pPr>
      <w:r w:rsidRPr="00940C49">
        <w:rPr>
          <w:rFonts w:ascii="Times New Roman" w:hAnsi="Times New Roman" w:cs="Times New Roman"/>
          <w:b/>
          <w:bCs/>
        </w:rPr>
        <w:t>(This matter was introduced 1/30/25).</w:t>
      </w:r>
    </w:p>
    <w:p w14:paraId="16DB9D7E" w14:textId="77777777" w:rsidR="00D16D2C" w:rsidRPr="00575FCD" w:rsidRDefault="00D16D2C" w:rsidP="00D16D2C">
      <w:pPr>
        <w:widowControl w:val="0"/>
        <w:pBdr>
          <w:top w:val="nil"/>
          <w:left w:val="nil"/>
          <w:bottom w:val="nil"/>
          <w:right w:val="nil"/>
          <w:between w:val="nil"/>
        </w:pBdr>
        <w:spacing w:after="0" w:line="240" w:lineRule="auto"/>
        <w:ind w:firstLine="720"/>
        <w:jc w:val="both"/>
        <w:rPr>
          <w:rFonts w:ascii="Times New Roman" w:eastAsia="Courier New" w:hAnsi="Times New Roman" w:cs="Times New Roman"/>
          <w:b/>
          <w:bCs/>
          <w:color w:val="000000"/>
          <w:sz w:val="24"/>
          <w:szCs w:val="24"/>
        </w:rPr>
      </w:pPr>
      <w:r w:rsidRPr="00575FCD">
        <w:rPr>
          <w:rFonts w:ascii="Times New Roman" w:eastAsia="Courier New" w:hAnsi="Times New Roman" w:cs="Times New Roman"/>
          <w:b/>
          <w:bCs/>
          <w:color w:val="000000"/>
          <w:sz w:val="24"/>
          <w:szCs w:val="24"/>
        </w:rPr>
        <w:t xml:space="preserve">DEFERRAL REQUESTED TO THE MEETING OF </w:t>
      </w:r>
      <w:r>
        <w:rPr>
          <w:rFonts w:ascii="Times New Roman" w:eastAsia="Courier New" w:hAnsi="Times New Roman" w:cs="Times New Roman"/>
          <w:b/>
          <w:bCs/>
          <w:color w:val="000000"/>
          <w:sz w:val="24"/>
          <w:szCs w:val="24"/>
        </w:rPr>
        <w:t>2</w:t>
      </w:r>
      <w:r w:rsidRPr="00575FCD">
        <w:rPr>
          <w:rFonts w:ascii="Times New Roman" w:eastAsia="Courier New" w:hAnsi="Times New Roman" w:cs="Times New Roman"/>
          <w:b/>
          <w:bCs/>
          <w:color w:val="000000"/>
          <w:sz w:val="24"/>
          <w:szCs w:val="24"/>
        </w:rPr>
        <w:t>/</w:t>
      </w:r>
      <w:r>
        <w:rPr>
          <w:rFonts w:ascii="Times New Roman" w:eastAsia="Courier New" w:hAnsi="Times New Roman" w:cs="Times New Roman"/>
          <w:b/>
          <w:bCs/>
          <w:color w:val="000000"/>
          <w:sz w:val="24"/>
          <w:szCs w:val="24"/>
        </w:rPr>
        <w:t>27</w:t>
      </w:r>
      <w:r w:rsidRPr="00575FCD">
        <w:rPr>
          <w:rFonts w:ascii="Times New Roman" w:eastAsia="Courier New" w:hAnsi="Times New Roman" w:cs="Times New Roman"/>
          <w:b/>
          <w:bCs/>
          <w:color w:val="000000"/>
          <w:sz w:val="24"/>
          <w:szCs w:val="24"/>
        </w:rPr>
        <w:t>/25.</w:t>
      </w:r>
    </w:p>
    <w:p w14:paraId="3F98842C" w14:textId="77777777" w:rsidR="00525ECF" w:rsidRPr="00D16D2C" w:rsidRDefault="00525ECF" w:rsidP="00525ECF">
      <w:pPr>
        <w:spacing w:after="0" w:line="240" w:lineRule="auto"/>
        <w:ind w:left="720"/>
        <w:jc w:val="both"/>
        <w:rPr>
          <w:rFonts w:ascii="Times New Roman" w:hAnsi="Times New Roman" w:cs="Times New Roman"/>
          <w:b/>
          <w:bCs/>
        </w:rPr>
      </w:pPr>
    </w:p>
    <w:p w14:paraId="6B634C71" w14:textId="6209C2CB" w:rsidR="00B62285" w:rsidRPr="00947FEF" w:rsidRDefault="00B62285" w:rsidP="00AA6F87">
      <w:pPr>
        <w:pStyle w:val="AgendaItem"/>
      </w:pPr>
      <w:r w:rsidRPr="00B62285">
        <w:t>CAL</w:t>
      </w:r>
      <w:r w:rsidR="00947FEF">
        <w:t>.</w:t>
      </w:r>
      <w:r w:rsidRPr="00B62285">
        <w:t xml:space="preserve"> NO. </w:t>
      </w:r>
      <w:r w:rsidRPr="00947FEF">
        <w:t>34,974</w:t>
      </w:r>
      <w:r w:rsidR="00947FEF">
        <w:t xml:space="preserve"> - </w:t>
      </w:r>
      <w:r w:rsidRPr="00B62285">
        <w:t>BY:</w:t>
      </w:r>
      <w:r w:rsidR="00947FEF">
        <w:t xml:space="preserve">   </w:t>
      </w:r>
      <w:r w:rsidRPr="00B62285">
        <w:t>COUNCILMEMBER KING (BY REQUEST)</w:t>
      </w:r>
    </w:p>
    <w:p w14:paraId="49572AAA" w14:textId="0920B185" w:rsidR="00947FEF" w:rsidRDefault="00947FEF" w:rsidP="00AA6F87">
      <w:pPr>
        <w:pStyle w:val="AgendaItem"/>
        <w:numPr>
          <w:ilvl w:val="0"/>
          <w:numId w:val="0"/>
        </w:numPr>
      </w:pPr>
    </w:p>
    <w:p w14:paraId="70BF3EA0" w14:textId="2EC4BB4C" w:rsidR="00947FEF" w:rsidRPr="00B62285" w:rsidRDefault="00947FEF" w:rsidP="00AA6F87">
      <w:pPr>
        <w:pStyle w:val="AgendaItem"/>
        <w:numPr>
          <w:ilvl w:val="0"/>
          <w:numId w:val="0"/>
        </w:numPr>
        <w:ind w:left="720"/>
      </w:pPr>
      <w:r>
        <w:t>Brief:</w:t>
      </w:r>
    </w:p>
    <w:p w14:paraId="7136FD2B" w14:textId="77777777" w:rsidR="00947FEF" w:rsidRDefault="00947FEF" w:rsidP="00947F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 Ordinance a</w:t>
      </w:r>
      <w:r w:rsidR="00B62285" w:rsidRPr="00B62285">
        <w:rPr>
          <w:rFonts w:ascii="Times New Roman" w:hAnsi="Times New Roman" w:cs="Times New Roman"/>
          <w:sz w:val="24"/>
          <w:szCs w:val="24"/>
        </w:rPr>
        <w:t xml:space="preserve">uthorizing the acquisition by the City of New Orleans from Maumas Partners LP of a </w:t>
      </w:r>
    </w:p>
    <w:p w14:paraId="11743F5F"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portion of Jennifer Street between Maumas Street and Foley Lane; a portion of Foley Lane between </w:t>
      </w:r>
    </w:p>
    <w:p w14:paraId="7C941630"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Jennifer Street and Kathleen Street; a portion of Kathleen Street between Maumas Avenue and Foley </w:t>
      </w:r>
    </w:p>
    <w:p w14:paraId="00724AAD"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Lane; a portion of Jefferson Lane between Kathleen Street and Amanda Street; and a portion of Amanda </w:t>
      </w:r>
    </w:p>
    <w:p w14:paraId="22932F19"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Street between Maumas Avenue and Jefferson Lane, in the Fifth Municipal District, City of New Orleans, </w:t>
      </w:r>
    </w:p>
    <w:p w14:paraId="604A1BDA"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Orleans Parish, Louisiana, bounded by portions of Jennifer Street, Foley Lane, Kathleen Street, Jefferson </w:t>
      </w:r>
    </w:p>
    <w:p w14:paraId="3259A499"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Lane, and Amanda Street bounded by Maumas Street, Mabel Street, Gulf Intracoastal </w:t>
      </w:r>
    </w:p>
    <w:p w14:paraId="0382E312"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Waterway/Louisiana Highway No. 406 and Hayes Street (the “Maumas Partners Property”); authorizing</w:t>
      </w:r>
    </w:p>
    <w:p w14:paraId="7A7504FE"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 the dedication of the Maumas Partners Property as public right-of-way</w:t>
      </w:r>
      <w:r w:rsidRPr="00B62285">
        <w:rPr>
          <w:rFonts w:ascii="Times New Roman" w:hAnsi="Times New Roman" w:cs="Times New Roman"/>
          <w:b/>
          <w:bCs/>
          <w:sz w:val="24"/>
          <w:szCs w:val="24"/>
        </w:rPr>
        <w:t xml:space="preserve">, </w:t>
      </w:r>
      <w:r w:rsidRPr="00B62285">
        <w:rPr>
          <w:rFonts w:ascii="Times New Roman" w:hAnsi="Times New Roman" w:cs="Times New Roman"/>
          <w:sz w:val="24"/>
          <w:szCs w:val="24"/>
        </w:rPr>
        <w:t xml:space="preserve">in exchange the City of New </w:t>
      </w:r>
    </w:p>
    <w:p w14:paraId="138A548E"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Orleans transfers to Maumas portions of Lot 14A in Square 53, Portions of Lot 8A-27A in Square 54A; </w:t>
      </w:r>
    </w:p>
    <w:p w14:paraId="26C4C96A"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Portions of </w:t>
      </w:r>
      <w:r w:rsidRPr="00CA0790">
        <w:rPr>
          <w:rFonts w:ascii="Times New Roman" w:hAnsi="Times New Roman" w:cs="Times New Roman"/>
          <w:b/>
          <w:bCs/>
          <w:sz w:val="24"/>
          <w:szCs w:val="24"/>
          <w:u w:val="single"/>
        </w:rPr>
        <w:t>Lots20A</w:t>
      </w:r>
      <w:r w:rsidRPr="00B62285">
        <w:rPr>
          <w:rFonts w:ascii="Times New Roman" w:hAnsi="Times New Roman" w:cs="Times New Roman"/>
          <w:sz w:val="24"/>
          <w:szCs w:val="24"/>
        </w:rPr>
        <w:t xml:space="preserve">-27A in Square 64A in the Fifth Municipal District, City of New Orleans, bounded </w:t>
      </w:r>
    </w:p>
    <w:p w14:paraId="673F91AD"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by Maumas Street, Mabel Street, Gulf Intracoastal Waterway/Louisiana Highway No. 406, and Hayes </w:t>
      </w:r>
    </w:p>
    <w:p w14:paraId="6A8DD677" w14:textId="77777777" w:rsidR="00947FEF"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 xml:space="preserve">Street; authorizing the transfer of City Owned Property from the City of New Orleans to Maumas Partners </w:t>
      </w:r>
    </w:p>
    <w:p w14:paraId="5B786A51" w14:textId="0CC48779" w:rsidR="00B62285" w:rsidRPr="00B62285" w:rsidRDefault="00B62285" w:rsidP="00947FEF">
      <w:pPr>
        <w:spacing w:after="0" w:line="240" w:lineRule="auto"/>
        <w:ind w:firstLine="720"/>
        <w:jc w:val="both"/>
        <w:rPr>
          <w:rFonts w:ascii="Times New Roman" w:hAnsi="Times New Roman" w:cs="Times New Roman"/>
          <w:sz w:val="24"/>
          <w:szCs w:val="24"/>
        </w:rPr>
      </w:pPr>
      <w:r w:rsidRPr="00B62285">
        <w:rPr>
          <w:rFonts w:ascii="Times New Roman" w:hAnsi="Times New Roman" w:cs="Times New Roman"/>
          <w:sz w:val="24"/>
          <w:szCs w:val="24"/>
        </w:rPr>
        <w:t>LP in exchange for the Maumas Partners Property; and otherwise provide with respect thereto.</w:t>
      </w:r>
    </w:p>
    <w:p w14:paraId="6F454E3D" w14:textId="77777777" w:rsidR="00947FEF" w:rsidRPr="00B62285" w:rsidRDefault="00947FEF" w:rsidP="00947FEF">
      <w:pPr>
        <w:spacing w:after="0" w:line="240" w:lineRule="auto"/>
        <w:jc w:val="both"/>
        <w:rPr>
          <w:rFonts w:ascii="Times New Roman" w:eastAsia="Times New Roman" w:hAnsi="Times New Roman" w:cs="Times New Roman"/>
          <w:b/>
          <w:bCs/>
          <w:sz w:val="24"/>
          <w:szCs w:val="24"/>
        </w:rPr>
      </w:pPr>
    </w:p>
    <w:p w14:paraId="50D77D36" w14:textId="77777777" w:rsidR="00947FEF" w:rsidRPr="00D82B4E" w:rsidRDefault="00947FEF" w:rsidP="00947FEF">
      <w:pPr>
        <w:pStyle w:val="NormalWeb"/>
        <w:spacing w:before="0" w:beforeAutospacing="0" w:after="0" w:afterAutospacing="0"/>
        <w:ind w:left="720"/>
        <w:jc w:val="both"/>
        <w:rPr>
          <w:b/>
          <w:bCs/>
          <w:color w:val="000000"/>
        </w:rPr>
      </w:pPr>
      <w:r w:rsidRPr="00D82B4E">
        <w:rPr>
          <w:b/>
          <w:bCs/>
          <w:color w:val="000000"/>
        </w:rPr>
        <w:t>Annotation:</w:t>
      </w:r>
    </w:p>
    <w:p w14:paraId="67965BDB" w14:textId="75EB4E9D" w:rsidR="00B62285" w:rsidRDefault="00947FEF" w:rsidP="00947FEF">
      <w:pPr>
        <w:spacing w:after="0" w:line="240" w:lineRule="auto"/>
        <w:ind w:firstLine="720"/>
        <w:rPr>
          <w:rFonts w:ascii="Times New Roman" w:hAnsi="Times New Roman" w:cs="Times New Roman"/>
          <w:b/>
          <w:bCs/>
          <w:color w:val="000000"/>
        </w:rPr>
      </w:pPr>
      <w:r w:rsidRPr="009B7719">
        <w:rPr>
          <w:rFonts w:ascii="Times New Roman" w:hAnsi="Times New Roman" w:cs="Times New Roman"/>
          <w:b/>
          <w:bCs/>
          <w:color w:val="000000"/>
        </w:rPr>
        <w:t>(This matter was introduced 1/9/25).</w:t>
      </w:r>
    </w:p>
    <w:p w14:paraId="4D0D6CA5" w14:textId="0181E385" w:rsidR="00CA0790" w:rsidRPr="009B7719" w:rsidRDefault="00CA0790" w:rsidP="00947FEF">
      <w:pPr>
        <w:spacing w:after="0" w:line="240" w:lineRule="auto"/>
        <w:ind w:firstLine="720"/>
        <w:rPr>
          <w:rFonts w:ascii="Times New Roman" w:hAnsi="Times New Roman" w:cs="Times New Roman"/>
          <w:b/>
          <w:bCs/>
          <w:color w:val="000000"/>
        </w:rPr>
      </w:pPr>
      <w:r>
        <w:rPr>
          <w:rFonts w:ascii="Times New Roman" w:hAnsi="Times New Roman" w:cs="Times New Roman"/>
          <w:b/>
          <w:bCs/>
          <w:color w:val="000000"/>
        </w:rPr>
        <w:t xml:space="preserve">(Technical </w:t>
      </w:r>
      <w:r w:rsidR="00894B8F">
        <w:rPr>
          <w:rFonts w:ascii="Times New Roman" w:hAnsi="Times New Roman" w:cs="Times New Roman"/>
          <w:b/>
          <w:bCs/>
          <w:color w:val="000000"/>
        </w:rPr>
        <w:t xml:space="preserve">correction </w:t>
      </w:r>
      <w:r>
        <w:rPr>
          <w:rFonts w:ascii="Times New Roman" w:hAnsi="Times New Roman" w:cs="Times New Roman"/>
          <w:b/>
          <w:bCs/>
          <w:color w:val="000000"/>
        </w:rPr>
        <w:t>needed).</w:t>
      </w:r>
    </w:p>
    <w:p w14:paraId="795FC7D9" w14:textId="08F98663" w:rsidR="008D490D" w:rsidRPr="00852FE3" w:rsidRDefault="008D490D" w:rsidP="00AA6F87">
      <w:pPr>
        <w:pStyle w:val="AgendaItem"/>
      </w:pPr>
      <w:r w:rsidRPr="00852FE3">
        <w:lastRenderedPageBreak/>
        <w:t>CAL</w:t>
      </w:r>
      <w:r>
        <w:t>.</w:t>
      </w:r>
      <w:r w:rsidRPr="00852FE3">
        <w:t xml:space="preserve"> NO.</w:t>
      </w:r>
      <w:r>
        <w:t xml:space="preserve"> </w:t>
      </w:r>
      <w:r w:rsidRPr="00852FE3">
        <w:t xml:space="preserve"> 34,976</w:t>
      </w:r>
      <w:r w:rsidR="00852FE3">
        <w:t xml:space="preserve"> - </w:t>
      </w:r>
      <w:r w:rsidRPr="00852FE3">
        <w:t>BY:</w:t>
      </w:r>
      <w:r w:rsidR="00852FE3">
        <w:t xml:space="preserve">  </w:t>
      </w:r>
      <w:r w:rsidRPr="00852FE3">
        <w:t>COUNCILMEMBER GIARRUSSO (BY REQUEST)</w:t>
      </w:r>
    </w:p>
    <w:p w14:paraId="2CE7C2B9" w14:textId="77777777" w:rsidR="00852FE3" w:rsidRPr="005778A4" w:rsidRDefault="00852FE3" w:rsidP="00852FE3">
      <w:pPr>
        <w:spacing w:after="0" w:line="240" w:lineRule="auto"/>
        <w:ind w:firstLine="720"/>
        <w:jc w:val="both"/>
        <w:rPr>
          <w:rFonts w:ascii="Times New Roman" w:hAnsi="Times New Roman"/>
          <w:b/>
          <w:bCs/>
          <w:sz w:val="24"/>
          <w:szCs w:val="24"/>
        </w:rPr>
      </w:pPr>
      <w:r w:rsidRPr="005778A4">
        <w:rPr>
          <w:rFonts w:ascii="Times New Roman" w:hAnsi="Times New Roman"/>
          <w:b/>
          <w:bCs/>
          <w:sz w:val="24"/>
          <w:szCs w:val="24"/>
        </w:rPr>
        <w:t>Brief:</w:t>
      </w:r>
    </w:p>
    <w:p w14:paraId="6A82BFC6" w14:textId="12EC678C" w:rsidR="008D490D" w:rsidRPr="00852FE3" w:rsidRDefault="00852FE3" w:rsidP="00852FE3">
      <w:pPr>
        <w:spacing w:after="0" w:line="240" w:lineRule="auto"/>
        <w:ind w:left="720"/>
        <w:jc w:val="both"/>
        <w:rPr>
          <w:rFonts w:ascii="Times New Roman" w:hAnsi="Times New Roman"/>
          <w:sz w:val="24"/>
          <w:szCs w:val="24"/>
        </w:rPr>
      </w:pPr>
      <w:r>
        <w:rPr>
          <w:rFonts w:ascii="Times New Roman" w:hAnsi="Times New Roman"/>
          <w:sz w:val="24"/>
          <w:szCs w:val="24"/>
        </w:rPr>
        <w:t xml:space="preserve">An Ordinance </w:t>
      </w:r>
      <w:r w:rsidR="008D490D" w:rsidRPr="00852FE3">
        <w:rPr>
          <w:rFonts w:ascii="Times New Roman" w:hAnsi="Times New Roman"/>
          <w:sz w:val="24"/>
          <w:szCs w:val="24"/>
        </w:rPr>
        <w:t>authorizing the Mayor of the City of New Orleans to enter into a Cooperative Endeavor Agreement between the City of New Orleans (the “City”) and the Louisiana Department of Children and Family Services for a term greater than one year, for the public purpose of the providing residents with application assistance for public benefit programs in the City of New Orleans, as more fully detailed in the Cooperative Endeavor Agreement form Exhibit “A”; and otherwise to provide with respect thereto.</w:t>
      </w:r>
    </w:p>
    <w:p w14:paraId="125A29BF" w14:textId="77777777" w:rsidR="00852FE3" w:rsidRPr="00B62285" w:rsidRDefault="00852FE3" w:rsidP="00852FE3">
      <w:pPr>
        <w:spacing w:after="0" w:line="240" w:lineRule="auto"/>
        <w:jc w:val="both"/>
        <w:rPr>
          <w:rFonts w:ascii="Times New Roman" w:eastAsia="Times New Roman" w:hAnsi="Times New Roman" w:cs="Times New Roman"/>
          <w:b/>
          <w:bCs/>
          <w:sz w:val="24"/>
          <w:szCs w:val="24"/>
        </w:rPr>
      </w:pPr>
    </w:p>
    <w:p w14:paraId="28004D8E" w14:textId="77777777" w:rsidR="00852FE3" w:rsidRPr="00D82B4E" w:rsidRDefault="00852FE3" w:rsidP="00852FE3">
      <w:pPr>
        <w:pStyle w:val="NormalWeb"/>
        <w:spacing w:before="0" w:beforeAutospacing="0" w:after="0" w:afterAutospacing="0"/>
        <w:ind w:left="720"/>
        <w:jc w:val="both"/>
        <w:rPr>
          <w:b/>
          <w:bCs/>
          <w:color w:val="000000"/>
        </w:rPr>
      </w:pPr>
      <w:r w:rsidRPr="00D82B4E">
        <w:rPr>
          <w:b/>
          <w:bCs/>
          <w:color w:val="000000"/>
        </w:rPr>
        <w:t>Annotation:</w:t>
      </w:r>
    </w:p>
    <w:p w14:paraId="2EAC1585" w14:textId="7FFF6272" w:rsidR="00852FE3" w:rsidRPr="009B7719" w:rsidRDefault="00852FE3" w:rsidP="00852FE3">
      <w:pPr>
        <w:spacing w:after="0" w:line="240" w:lineRule="auto"/>
        <w:ind w:firstLine="720"/>
        <w:rPr>
          <w:rFonts w:ascii="Times New Roman" w:hAnsi="Times New Roman" w:cs="Times New Roman"/>
          <w:b/>
          <w:bCs/>
          <w:color w:val="000000"/>
        </w:rPr>
      </w:pPr>
      <w:r w:rsidRPr="009B7719">
        <w:rPr>
          <w:rFonts w:ascii="Times New Roman" w:hAnsi="Times New Roman" w:cs="Times New Roman"/>
          <w:b/>
          <w:bCs/>
          <w:color w:val="000000"/>
        </w:rPr>
        <w:t>(This matter was introduced 1/30/25).</w:t>
      </w:r>
    </w:p>
    <w:p w14:paraId="3B21959A" w14:textId="77777777" w:rsidR="008D490D" w:rsidRDefault="008D490D" w:rsidP="00852FE3">
      <w:pPr>
        <w:spacing w:after="0" w:line="240" w:lineRule="auto"/>
        <w:ind w:firstLine="720"/>
        <w:rPr>
          <w:b/>
          <w:bCs/>
          <w:color w:val="000000"/>
          <w:sz w:val="24"/>
          <w:szCs w:val="24"/>
        </w:rPr>
      </w:pPr>
    </w:p>
    <w:p w14:paraId="37377421" w14:textId="77777777" w:rsidR="00DB042C" w:rsidRDefault="00DB042C" w:rsidP="00852FE3">
      <w:pPr>
        <w:spacing w:after="0" w:line="240" w:lineRule="auto"/>
        <w:ind w:firstLine="720"/>
        <w:rPr>
          <w:b/>
          <w:bCs/>
          <w:color w:val="000000"/>
          <w:sz w:val="24"/>
          <w:szCs w:val="24"/>
        </w:rPr>
      </w:pPr>
    </w:p>
    <w:p w14:paraId="6A94B977" w14:textId="77777777" w:rsidR="00DB042C" w:rsidRPr="00852FE3" w:rsidRDefault="00DB042C" w:rsidP="00852FE3">
      <w:pPr>
        <w:spacing w:after="0" w:line="240" w:lineRule="auto"/>
        <w:ind w:firstLine="720"/>
        <w:rPr>
          <w:b/>
          <w:bCs/>
          <w:color w:val="000000"/>
          <w:sz w:val="24"/>
          <w:szCs w:val="24"/>
        </w:rPr>
      </w:pPr>
    </w:p>
    <w:p w14:paraId="5B6D9570" w14:textId="07EC034F" w:rsidR="005778A4" w:rsidRPr="005778A4" w:rsidRDefault="005778A4" w:rsidP="00AA6F87">
      <w:pPr>
        <w:pStyle w:val="AgendaItem"/>
      </w:pPr>
      <w:r w:rsidRPr="005778A4">
        <w:t>CAL</w:t>
      </w:r>
      <w:r>
        <w:t>.</w:t>
      </w:r>
      <w:r w:rsidRPr="005778A4">
        <w:t xml:space="preserve"> NO. 34,977</w:t>
      </w:r>
      <w:r>
        <w:t xml:space="preserve"> - </w:t>
      </w:r>
      <w:r w:rsidRPr="005778A4">
        <w:t>BY:</w:t>
      </w:r>
      <w:r>
        <w:t xml:space="preserve">  </w:t>
      </w:r>
      <w:r w:rsidRPr="005778A4">
        <w:t>COUNCILMEMBER HARRIS (BY REQUEST)</w:t>
      </w:r>
    </w:p>
    <w:p w14:paraId="0AF526E0" w14:textId="2A99EF8A" w:rsidR="005778A4" w:rsidRDefault="005778A4" w:rsidP="00AA6F87">
      <w:pPr>
        <w:pStyle w:val="AgendaItem"/>
        <w:numPr>
          <w:ilvl w:val="0"/>
          <w:numId w:val="0"/>
        </w:numPr>
      </w:pPr>
    </w:p>
    <w:p w14:paraId="4CF2EBF8" w14:textId="21076F00" w:rsidR="005778A4" w:rsidRPr="005778A4" w:rsidRDefault="005778A4" w:rsidP="00AA6F87">
      <w:pPr>
        <w:pStyle w:val="AgendaItem"/>
        <w:numPr>
          <w:ilvl w:val="0"/>
          <w:numId w:val="0"/>
        </w:numPr>
        <w:ind w:left="720"/>
      </w:pPr>
      <w:r>
        <w:t>Brief:</w:t>
      </w:r>
    </w:p>
    <w:p w14:paraId="160ABF8F" w14:textId="4BDF3CED" w:rsidR="005778A4" w:rsidRDefault="005778A4" w:rsidP="005778A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Ordinance </w:t>
      </w:r>
      <w:r w:rsidRPr="005778A4">
        <w:rPr>
          <w:rFonts w:ascii="Times New Roman" w:hAnsi="Times New Roman" w:cs="Times New Roman"/>
          <w:sz w:val="24"/>
          <w:szCs w:val="24"/>
        </w:rPr>
        <w:t xml:space="preserve">to authorize the Mayor of the City of New Orleans to enter into Amendment No. 1 to a previously executed Cooperative Endeavor Agreement (“CEA”) between the City of New Orleans (“City”) and Ochsner Clinic Foundation (“Ochsner Baptist”), relative to </w:t>
      </w:r>
      <w:r w:rsidRPr="005778A4">
        <w:rPr>
          <w:rFonts w:ascii="Times New Roman" w:hAnsi="Times New Roman" w:cs="Times New Roman"/>
          <w:bCs/>
          <w:sz w:val="24"/>
          <w:szCs w:val="24"/>
        </w:rPr>
        <w:t>implement and maintain the Family Connects newborn home visiting program,</w:t>
      </w:r>
      <w:r w:rsidRPr="005778A4">
        <w:rPr>
          <w:rFonts w:ascii="Times New Roman" w:hAnsi="Times New Roman" w:cs="Times New Roman"/>
          <w:sz w:val="24"/>
          <w:szCs w:val="24"/>
        </w:rPr>
        <w:t xml:space="preserve"> to modify the provisions thereof and extend the term thereof for an additional 5 years, as more fully set forth in the Amendment No. 1 form </w:t>
      </w:r>
      <w:r w:rsidRPr="005778A4">
        <w:rPr>
          <w:rFonts w:ascii="Times New Roman" w:hAnsi="Times New Roman" w:cs="Times New Roman"/>
          <w:color w:val="000000" w:themeColor="text1"/>
          <w:sz w:val="24"/>
          <w:szCs w:val="24"/>
        </w:rPr>
        <w:t>Exhibit “A”</w:t>
      </w:r>
      <w:r w:rsidRPr="005778A4">
        <w:rPr>
          <w:rFonts w:ascii="Times New Roman" w:hAnsi="Times New Roman" w:cs="Times New Roman"/>
          <w:sz w:val="24"/>
          <w:szCs w:val="24"/>
        </w:rPr>
        <w:t xml:space="preserve"> and made a part hereof; and otherwise to provide with respect thereto.</w:t>
      </w:r>
    </w:p>
    <w:p w14:paraId="431F9378" w14:textId="77777777" w:rsidR="005778A4" w:rsidRPr="009B7719" w:rsidRDefault="005778A4" w:rsidP="005778A4">
      <w:pPr>
        <w:spacing w:after="0" w:line="240" w:lineRule="auto"/>
        <w:jc w:val="both"/>
        <w:rPr>
          <w:rFonts w:ascii="Times New Roman" w:eastAsia="Times New Roman" w:hAnsi="Times New Roman" w:cs="Times New Roman"/>
          <w:b/>
          <w:bCs/>
        </w:rPr>
      </w:pPr>
    </w:p>
    <w:p w14:paraId="2D6935D7" w14:textId="77777777" w:rsidR="005778A4" w:rsidRPr="00F9317D" w:rsidRDefault="005778A4" w:rsidP="005778A4">
      <w:pPr>
        <w:pStyle w:val="NormalWeb"/>
        <w:spacing w:before="0" w:beforeAutospacing="0" w:after="0" w:afterAutospacing="0"/>
        <w:ind w:left="720"/>
        <w:jc w:val="both"/>
        <w:rPr>
          <w:b/>
          <w:bCs/>
          <w:color w:val="000000"/>
        </w:rPr>
      </w:pPr>
      <w:r w:rsidRPr="00F9317D">
        <w:rPr>
          <w:b/>
          <w:bCs/>
          <w:color w:val="000000"/>
        </w:rPr>
        <w:t>Annotation:</w:t>
      </w:r>
    </w:p>
    <w:p w14:paraId="79C985D1" w14:textId="38434B61" w:rsidR="005778A4" w:rsidRDefault="005778A4" w:rsidP="005778A4">
      <w:pPr>
        <w:spacing w:after="0" w:line="240" w:lineRule="auto"/>
        <w:ind w:left="720"/>
        <w:jc w:val="both"/>
        <w:rPr>
          <w:rFonts w:ascii="Times New Roman" w:hAnsi="Times New Roman" w:cs="Times New Roman"/>
          <w:b/>
          <w:bCs/>
          <w:color w:val="000000"/>
        </w:rPr>
      </w:pPr>
      <w:r w:rsidRPr="005778A4">
        <w:rPr>
          <w:rFonts w:ascii="Times New Roman" w:hAnsi="Times New Roman" w:cs="Times New Roman"/>
          <w:b/>
          <w:bCs/>
          <w:color w:val="000000"/>
        </w:rPr>
        <w:t>(This matter was introduced 1/30/25).</w:t>
      </w:r>
    </w:p>
    <w:p w14:paraId="11DE4C59" w14:textId="77777777" w:rsidR="00861515" w:rsidRDefault="00861515" w:rsidP="005778A4">
      <w:pPr>
        <w:spacing w:after="0" w:line="240" w:lineRule="auto"/>
        <w:ind w:left="720"/>
        <w:jc w:val="both"/>
        <w:rPr>
          <w:rFonts w:ascii="Times New Roman" w:hAnsi="Times New Roman" w:cs="Times New Roman"/>
          <w:b/>
          <w:bCs/>
          <w:color w:val="000000"/>
        </w:rPr>
      </w:pPr>
    </w:p>
    <w:p w14:paraId="2C37D561" w14:textId="77777777" w:rsidR="00861515" w:rsidRDefault="00861515" w:rsidP="005778A4">
      <w:pPr>
        <w:spacing w:after="0" w:line="240" w:lineRule="auto"/>
        <w:ind w:left="720"/>
        <w:jc w:val="both"/>
        <w:rPr>
          <w:rFonts w:ascii="Times New Roman" w:hAnsi="Times New Roman" w:cs="Times New Roman"/>
          <w:b/>
          <w:bCs/>
          <w:color w:val="000000"/>
        </w:rPr>
      </w:pPr>
    </w:p>
    <w:p w14:paraId="5DA6FDA3" w14:textId="77777777" w:rsidR="00861515" w:rsidRDefault="00861515" w:rsidP="005778A4">
      <w:pPr>
        <w:spacing w:after="0" w:line="240" w:lineRule="auto"/>
        <w:ind w:left="720"/>
        <w:jc w:val="both"/>
        <w:rPr>
          <w:rFonts w:ascii="Times New Roman" w:hAnsi="Times New Roman" w:cs="Times New Roman"/>
          <w:b/>
          <w:bCs/>
          <w:color w:val="000000"/>
        </w:rPr>
      </w:pPr>
    </w:p>
    <w:p w14:paraId="0A86A17C" w14:textId="17C5211C" w:rsidR="00B16C2B" w:rsidRPr="00B16C2B" w:rsidRDefault="00B16C2B" w:rsidP="00AA6F87">
      <w:pPr>
        <w:pStyle w:val="AgendaItem"/>
      </w:pPr>
      <w:r w:rsidRPr="00B16C2B">
        <w:t xml:space="preserve">CAL. NO. 34,978 - BY:  COUNCILMEMBERS MORRELL AND KING </w:t>
      </w:r>
    </w:p>
    <w:p w14:paraId="69EDD182" w14:textId="77777777" w:rsidR="00B16C2B" w:rsidRPr="00B16C2B" w:rsidRDefault="00B16C2B" w:rsidP="00B16C2B">
      <w:pPr>
        <w:spacing w:after="0"/>
        <w:contextualSpacing/>
        <w:rPr>
          <w:rFonts w:ascii="Times New Roman" w:hAnsi="Times New Roman"/>
          <w:b/>
          <w:bCs/>
          <w:sz w:val="24"/>
          <w:szCs w:val="24"/>
        </w:rPr>
      </w:pPr>
    </w:p>
    <w:p w14:paraId="638B62A8" w14:textId="77777777" w:rsidR="00B16C2B" w:rsidRPr="00B16C2B" w:rsidRDefault="00B16C2B" w:rsidP="00B16C2B">
      <w:pPr>
        <w:spacing w:after="0"/>
        <w:ind w:left="720"/>
        <w:contextualSpacing/>
        <w:rPr>
          <w:rFonts w:ascii="Times New Roman" w:hAnsi="Times New Roman"/>
          <w:b/>
          <w:bCs/>
          <w:sz w:val="24"/>
          <w:szCs w:val="24"/>
        </w:rPr>
      </w:pPr>
      <w:r w:rsidRPr="00B16C2B">
        <w:rPr>
          <w:rFonts w:ascii="Times New Roman" w:hAnsi="Times New Roman"/>
          <w:b/>
          <w:bCs/>
          <w:sz w:val="24"/>
          <w:szCs w:val="24"/>
        </w:rPr>
        <w:t>Brief:</w:t>
      </w:r>
    </w:p>
    <w:p w14:paraId="7554BF97" w14:textId="77777777" w:rsidR="00B16C2B" w:rsidRPr="00B16C2B" w:rsidRDefault="00B16C2B" w:rsidP="00B16C2B">
      <w:pPr>
        <w:spacing w:after="0"/>
        <w:ind w:left="720"/>
        <w:rPr>
          <w:rFonts w:ascii="Times New Roman" w:hAnsi="Times New Roman"/>
          <w:sz w:val="24"/>
          <w:szCs w:val="24"/>
        </w:rPr>
      </w:pPr>
      <w:r w:rsidRPr="00B16C2B">
        <w:rPr>
          <w:rFonts w:ascii="Times New Roman" w:hAnsi="Times New Roman"/>
          <w:sz w:val="24"/>
          <w:szCs w:val="24"/>
        </w:rPr>
        <w:t xml:space="preserve">An Ordinance to amend and reordain section </w:t>
      </w:r>
      <w:bookmarkStart w:id="7" w:name="_Hlk170116272"/>
      <w:r w:rsidRPr="00B16C2B">
        <w:rPr>
          <w:rFonts w:ascii="Times New Roman" w:hAnsi="Times New Roman"/>
          <w:sz w:val="24"/>
          <w:szCs w:val="24"/>
        </w:rPr>
        <w:t xml:space="preserve">162-660 </w:t>
      </w:r>
      <w:bookmarkEnd w:id="7"/>
      <w:r w:rsidRPr="00B16C2B">
        <w:rPr>
          <w:rFonts w:ascii="Times New Roman" w:hAnsi="Times New Roman"/>
          <w:sz w:val="24"/>
          <w:szCs w:val="24"/>
        </w:rPr>
        <w:t xml:space="preserve">of the Code of the City of New Orleans to update technical requirements for taxicab security systems; and otherwise to provide with respect thereto.  </w:t>
      </w:r>
    </w:p>
    <w:p w14:paraId="4F46E7A9" w14:textId="77777777" w:rsidR="00B16C2B" w:rsidRPr="00283676" w:rsidRDefault="00B16C2B" w:rsidP="00B16C2B">
      <w:pPr>
        <w:spacing w:after="0"/>
        <w:ind w:left="720"/>
        <w:rPr>
          <w:rFonts w:ascii="Times New Roman" w:hAnsi="Times New Roman"/>
          <w:szCs w:val="24"/>
        </w:rPr>
      </w:pPr>
    </w:p>
    <w:p w14:paraId="6E321622" w14:textId="77777777" w:rsidR="00B16C2B" w:rsidRPr="00F9317D" w:rsidRDefault="00B16C2B" w:rsidP="00B16C2B">
      <w:pPr>
        <w:spacing w:after="0"/>
        <w:ind w:left="720"/>
        <w:rPr>
          <w:rFonts w:ascii="Times New Roman" w:hAnsi="Times New Roman"/>
          <w:b/>
          <w:sz w:val="24"/>
          <w:szCs w:val="24"/>
        </w:rPr>
      </w:pPr>
      <w:r w:rsidRPr="00F9317D">
        <w:rPr>
          <w:rFonts w:ascii="Times New Roman" w:hAnsi="Times New Roman"/>
          <w:b/>
          <w:sz w:val="24"/>
          <w:szCs w:val="24"/>
        </w:rPr>
        <w:t>Annotation:</w:t>
      </w:r>
    </w:p>
    <w:p w14:paraId="12880B18" w14:textId="77777777" w:rsidR="00B16C2B" w:rsidRPr="00283676" w:rsidRDefault="00B16C2B" w:rsidP="00B16C2B">
      <w:pPr>
        <w:spacing w:after="0"/>
        <w:ind w:left="720"/>
        <w:rPr>
          <w:rFonts w:ascii="Times New Roman" w:hAnsi="Times New Roman"/>
          <w:b/>
          <w:bCs/>
          <w:szCs w:val="24"/>
        </w:rPr>
      </w:pPr>
      <w:r w:rsidRPr="00283676">
        <w:rPr>
          <w:rFonts w:ascii="Times New Roman" w:hAnsi="Times New Roman"/>
          <w:i/>
          <w:iCs/>
          <w:szCs w:val="24"/>
        </w:rPr>
        <w:t>(</w:t>
      </w:r>
      <w:r w:rsidRPr="00283676">
        <w:rPr>
          <w:rFonts w:ascii="Times New Roman" w:hAnsi="Times New Roman"/>
          <w:b/>
          <w:bCs/>
          <w:i/>
          <w:iCs/>
          <w:szCs w:val="24"/>
        </w:rPr>
        <w:t>This matter was introduced 1/30/25).</w:t>
      </w:r>
    </w:p>
    <w:p w14:paraId="081E4B33" w14:textId="77777777" w:rsidR="00B16C2B" w:rsidRDefault="00B16C2B" w:rsidP="00B16C2B">
      <w:pPr>
        <w:spacing w:after="0"/>
        <w:rPr>
          <w:rFonts w:ascii="Times New Roman" w:hAnsi="Times New Roman"/>
          <w:sz w:val="24"/>
          <w:szCs w:val="24"/>
        </w:rPr>
      </w:pPr>
    </w:p>
    <w:p w14:paraId="16F4B923" w14:textId="77777777" w:rsidR="00861515" w:rsidRDefault="00861515" w:rsidP="00B16C2B">
      <w:pPr>
        <w:spacing w:after="0"/>
        <w:rPr>
          <w:rFonts w:ascii="Times New Roman" w:hAnsi="Times New Roman"/>
          <w:sz w:val="24"/>
          <w:szCs w:val="24"/>
        </w:rPr>
      </w:pPr>
    </w:p>
    <w:p w14:paraId="7D3FE823" w14:textId="77777777" w:rsidR="00447071" w:rsidRDefault="00447071" w:rsidP="00B16C2B">
      <w:pPr>
        <w:spacing w:after="0"/>
        <w:rPr>
          <w:rFonts w:ascii="Times New Roman" w:hAnsi="Times New Roman"/>
          <w:sz w:val="24"/>
          <w:szCs w:val="24"/>
        </w:rPr>
      </w:pPr>
    </w:p>
    <w:p w14:paraId="7A8DF3E5" w14:textId="77777777" w:rsidR="00DB042C" w:rsidRDefault="00DB042C">
      <w:pPr>
        <w:rPr>
          <w:rFonts w:ascii="Times New Roman" w:eastAsia="Courier New" w:hAnsi="Times New Roman" w:cs="Times New Roman"/>
          <w:b/>
          <w:sz w:val="24"/>
          <w:szCs w:val="24"/>
        </w:rPr>
      </w:pPr>
      <w:r>
        <w:br w:type="page"/>
      </w:r>
    </w:p>
    <w:p w14:paraId="0D378ED7" w14:textId="30DFE435" w:rsidR="00B16C2B" w:rsidRPr="00B16C2B" w:rsidRDefault="00B16C2B" w:rsidP="00AA6F87">
      <w:pPr>
        <w:pStyle w:val="AgendaItem"/>
      </w:pPr>
      <w:r w:rsidRPr="00B16C2B">
        <w:lastRenderedPageBreak/>
        <w:t>CAL. NO. 34,979 - BY:  COUNCILMEMBER MORRELL</w:t>
      </w:r>
    </w:p>
    <w:p w14:paraId="276F8122" w14:textId="77777777" w:rsidR="00B16C2B" w:rsidRPr="00B16C2B" w:rsidRDefault="00B16C2B" w:rsidP="00B16C2B">
      <w:pPr>
        <w:suppressLineNumbers/>
        <w:spacing w:after="0"/>
        <w:rPr>
          <w:rFonts w:ascii="Times New Roman" w:hAnsi="Times New Roman"/>
          <w:b/>
          <w:color w:val="000000" w:themeColor="text1"/>
          <w:sz w:val="24"/>
          <w:szCs w:val="24"/>
        </w:rPr>
      </w:pPr>
    </w:p>
    <w:p w14:paraId="7BB9C393" w14:textId="77777777" w:rsidR="00B16C2B" w:rsidRPr="00B16C2B" w:rsidRDefault="00B16C2B" w:rsidP="00B16C2B">
      <w:pPr>
        <w:suppressLineNumbers/>
        <w:spacing w:after="0"/>
        <w:ind w:left="720"/>
        <w:rPr>
          <w:rFonts w:ascii="Times New Roman" w:hAnsi="Times New Roman"/>
          <w:b/>
          <w:color w:val="000000" w:themeColor="text1"/>
          <w:sz w:val="24"/>
          <w:szCs w:val="24"/>
        </w:rPr>
      </w:pPr>
      <w:r w:rsidRPr="00B16C2B">
        <w:rPr>
          <w:rFonts w:ascii="Times New Roman" w:hAnsi="Times New Roman"/>
          <w:b/>
          <w:color w:val="000000" w:themeColor="text1"/>
          <w:sz w:val="24"/>
          <w:szCs w:val="24"/>
        </w:rPr>
        <w:t>Brief:</w:t>
      </w:r>
    </w:p>
    <w:p w14:paraId="2090D085" w14:textId="77777777" w:rsidR="00B16C2B" w:rsidRPr="00283676" w:rsidRDefault="00B16C2B" w:rsidP="00B16C2B">
      <w:pPr>
        <w:suppressLineNumbers/>
        <w:spacing w:after="0"/>
        <w:ind w:left="720"/>
        <w:rPr>
          <w:rFonts w:ascii="Times New Roman" w:hAnsi="Times New Roman"/>
          <w:bCs/>
          <w:color w:val="000000" w:themeColor="text1"/>
          <w:szCs w:val="24"/>
        </w:rPr>
      </w:pPr>
      <w:r w:rsidRPr="00B16C2B">
        <w:rPr>
          <w:rFonts w:ascii="Times New Roman" w:hAnsi="Times New Roman"/>
          <w:bCs/>
          <w:color w:val="000000" w:themeColor="text1"/>
          <w:sz w:val="24"/>
          <w:szCs w:val="24"/>
        </w:rPr>
        <w:t>An Ordinance to suspend the enforcement of Section 34-21.1 of the Code of the City of New Orleans for the 2025 carnival parade season; and otherwise to provide with respect thereto.</w:t>
      </w:r>
      <w:r w:rsidRPr="00283676">
        <w:rPr>
          <w:rFonts w:ascii="Times New Roman" w:hAnsi="Times New Roman"/>
          <w:bCs/>
          <w:color w:val="000000" w:themeColor="text1"/>
          <w:szCs w:val="24"/>
        </w:rPr>
        <w:t xml:space="preserve"> </w:t>
      </w:r>
    </w:p>
    <w:p w14:paraId="6E9C4A5E" w14:textId="77777777" w:rsidR="00B16C2B" w:rsidRPr="00283676" w:rsidRDefault="00B16C2B" w:rsidP="00B16C2B">
      <w:pPr>
        <w:spacing w:after="0"/>
        <w:ind w:left="720"/>
        <w:rPr>
          <w:rFonts w:ascii="Times New Roman" w:hAnsi="Times New Roman"/>
          <w:szCs w:val="24"/>
        </w:rPr>
      </w:pPr>
    </w:p>
    <w:p w14:paraId="7CDDDFFF" w14:textId="77777777" w:rsidR="00B16C2B" w:rsidRPr="00447071" w:rsidRDefault="00B16C2B" w:rsidP="00B16C2B">
      <w:pPr>
        <w:spacing w:after="0"/>
        <w:ind w:left="720"/>
        <w:rPr>
          <w:rFonts w:ascii="Times New Roman" w:hAnsi="Times New Roman"/>
          <w:b/>
          <w:sz w:val="24"/>
          <w:szCs w:val="24"/>
        </w:rPr>
      </w:pPr>
      <w:r w:rsidRPr="00447071">
        <w:rPr>
          <w:rFonts w:ascii="Times New Roman" w:hAnsi="Times New Roman"/>
          <w:b/>
          <w:sz w:val="24"/>
          <w:szCs w:val="24"/>
        </w:rPr>
        <w:t>Annotation:</w:t>
      </w:r>
    </w:p>
    <w:p w14:paraId="66E7308C" w14:textId="77777777" w:rsidR="00B16C2B" w:rsidRDefault="00B16C2B" w:rsidP="00B16C2B">
      <w:pPr>
        <w:spacing w:after="0"/>
        <w:ind w:left="720"/>
        <w:rPr>
          <w:rFonts w:ascii="Times New Roman" w:hAnsi="Times New Roman"/>
          <w:b/>
          <w:bCs/>
          <w:szCs w:val="24"/>
        </w:rPr>
      </w:pPr>
      <w:r w:rsidRPr="001A4FD9">
        <w:rPr>
          <w:rFonts w:ascii="Times New Roman" w:hAnsi="Times New Roman"/>
          <w:szCs w:val="24"/>
        </w:rPr>
        <w:t>(</w:t>
      </w:r>
      <w:r w:rsidRPr="001A4FD9">
        <w:rPr>
          <w:rFonts w:ascii="Times New Roman" w:hAnsi="Times New Roman"/>
          <w:b/>
          <w:bCs/>
          <w:szCs w:val="24"/>
        </w:rPr>
        <w:t>This matter was introduced 1/30/25).</w:t>
      </w:r>
    </w:p>
    <w:p w14:paraId="58142448" w14:textId="77777777" w:rsidR="00DB042C" w:rsidRDefault="00DB042C" w:rsidP="00B16C2B">
      <w:pPr>
        <w:spacing w:after="0"/>
        <w:ind w:left="720"/>
        <w:rPr>
          <w:rFonts w:ascii="Times New Roman" w:hAnsi="Times New Roman"/>
          <w:b/>
          <w:bCs/>
          <w:szCs w:val="24"/>
        </w:rPr>
      </w:pPr>
    </w:p>
    <w:p w14:paraId="5A39A275" w14:textId="77777777" w:rsidR="00DB042C" w:rsidRDefault="00DB042C" w:rsidP="00B16C2B">
      <w:pPr>
        <w:spacing w:after="0"/>
        <w:ind w:left="720"/>
        <w:rPr>
          <w:rFonts w:ascii="Times New Roman" w:hAnsi="Times New Roman"/>
          <w:b/>
          <w:bCs/>
          <w:szCs w:val="24"/>
        </w:rPr>
      </w:pPr>
    </w:p>
    <w:p w14:paraId="3D949F15" w14:textId="77777777" w:rsidR="00DB042C" w:rsidRPr="001A4FD9" w:rsidRDefault="00DB042C" w:rsidP="00B16C2B">
      <w:pPr>
        <w:spacing w:after="0"/>
        <w:ind w:left="720"/>
        <w:rPr>
          <w:rFonts w:ascii="Times New Roman" w:hAnsi="Times New Roman"/>
          <w:b/>
          <w:bCs/>
          <w:szCs w:val="24"/>
        </w:rPr>
      </w:pPr>
    </w:p>
    <w:p w14:paraId="1365E58D" w14:textId="0B92532F" w:rsidR="00B16C2B" w:rsidRPr="00B16C2B" w:rsidRDefault="00B16C2B" w:rsidP="00AA6F87">
      <w:pPr>
        <w:pStyle w:val="AgendaItem"/>
      </w:pPr>
      <w:r w:rsidRPr="00B16C2B">
        <w:t>CAL. NO. 34,980 - BY:</w:t>
      </w:r>
      <w:bookmarkStart w:id="8" w:name="_Hlk100224443"/>
      <w:r w:rsidRPr="00B16C2B">
        <w:t xml:space="preserve">  COUNCILMEMBER</w:t>
      </w:r>
      <w:bookmarkEnd w:id="8"/>
      <w:r w:rsidRPr="00B16C2B">
        <w:t>S</w:t>
      </w:r>
      <w:r w:rsidRPr="00B16C2B">
        <w:rPr>
          <w:spacing w:val="-6"/>
        </w:rPr>
        <w:t xml:space="preserve"> </w:t>
      </w:r>
      <w:r w:rsidRPr="00B16C2B">
        <w:t>GIARRUSSO</w:t>
      </w:r>
      <w:r w:rsidRPr="00B16C2B">
        <w:rPr>
          <w:spacing w:val="-5"/>
        </w:rPr>
        <w:t xml:space="preserve">, </w:t>
      </w:r>
      <w:r w:rsidRPr="00B16C2B">
        <w:t xml:space="preserve">MORENO, GREEN AND </w:t>
      </w:r>
    </w:p>
    <w:p w14:paraId="472406AC" w14:textId="77777777" w:rsidR="00B16C2B" w:rsidRPr="00B16C2B" w:rsidRDefault="00B16C2B" w:rsidP="00B16C2B">
      <w:pPr>
        <w:suppressLineNumbers/>
        <w:autoSpaceDN w:val="0"/>
        <w:spacing w:after="0"/>
        <w:rPr>
          <w:rFonts w:ascii="Times New Roman" w:hAnsi="Times New Roman"/>
          <w:b/>
          <w:sz w:val="24"/>
          <w:szCs w:val="24"/>
        </w:rPr>
      </w:pPr>
      <w:r w:rsidRPr="00B16C2B">
        <w:rPr>
          <w:rFonts w:ascii="Times New Roman" w:hAnsi="Times New Roman"/>
          <w:b/>
          <w:sz w:val="24"/>
          <w:szCs w:val="24"/>
        </w:rPr>
        <w:tab/>
        <w:t>THOMAS (BY</w:t>
      </w:r>
      <w:r w:rsidRPr="00B16C2B">
        <w:rPr>
          <w:rFonts w:ascii="Times New Roman" w:hAnsi="Times New Roman"/>
          <w:b/>
          <w:spacing w:val="-5"/>
          <w:sz w:val="24"/>
          <w:szCs w:val="24"/>
        </w:rPr>
        <w:t xml:space="preserve"> </w:t>
      </w:r>
      <w:r w:rsidRPr="00B16C2B">
        <w:rPr>
          <w:rFonts w:ascii="Times New Roman" w:hAnsi="Times New Roman"/>
          <w:b/>
          <w:sz w:val="24"/>
          <w:szCs w:val="24"/>
        </w:rPr>
        <w:t>REQUEST)</w:t>
      </w:r>
    </w:p>
    <w:p w14:paraId="4C20D404" w14:textId="77777777" w:rsidR="00B16C2B" w:rsidRPr="00B16C2B" w:rsidRDefault="00B16C2B" w:rsidP="00B16C2B">
      <w:pPr>
        <w:suppressLineNumbers/>
        <w:autoSpaceDN w:val="0"/>
        <w:spacing w:after="0"/>
        <w:rPr>
          <w:rFonts w:ascii="Times New Roman" w:hAnsi="Times New Roman"/>
          <w:b/>
          <w:sz w:val="24"/>
          <w:szCs w:val="24"/>
        </w:rPr>
      </w:pPr>
    </w:p>
    <w:p w14:paraId="22728DFF" w14:textId="77777777" w:rsidR="00B16C2B" w:rsidRPr="00B16C2B" w:rsidRDefault="00B16C2B" w:rsidP="00B16C2B">
      <w:pPr>
        <w:suppressLineNumbers/>
        <w:autoSpaceDN w:val="0"/>
        <w:spacing w:after="0"/>
        <w:ind w:left="720"/>
        <w:rPr>
          <w:rFonts w:ascii="Times New Roman" w:hAnsi="Times New Roman"/>
          <w:b/>
          <w:sz w:val="24"/>
          <w:szCs w:val="24"/>
        </w:rPr>
      </w:pPr>
      <w:r w:rsidRPr="00B16C2B">
        <w:rPr>
          <w:rFonts w:ascii="Times New Roman" w:hAnsi="Times New Roman"/>
          <w:b/>
          <w:sz w:val="24"/>
          <w:szCs w:val="24"/>
        </w:rPr>
        <w:t>Brief:</w:t>
      </w:r>
    </w:p>
    <w:p w14:paraId="1FBE42BC" w14:textId="77777777" w:rsidR="00B16C2B" w:rsidRPr="00B16C2B" w:rsidRDefault="00B16C2B" w:rsidP="00B16C2B">
      <w:pPr>
        <w:suppressLineNumbers/>
        <w:spacing w:after="0"/>
        <w:ind w:left="720"/>
        <w:rPr>
          <w:rFonts w:ascii="Times New Roman" w:hAnsi="Times New Roman"/>
          <w:bCs/>
          <w:sz w:val="24"/>
          <w:szCs w:val="24"/>
        </w:rPr>
      </w:pPr>
      <w:r w:rsidRPr="00B16C2B">
        <w:rPr>
          <w:rFonts w:ascii="Times New Roman" w:hAnsi="Times New Roman"/>
          <w:sz w:val="24"/>
          <w:szCs w:val="24"/>
        </w:rPr>
        <w:t>An Ordinance</w:t>
      </w:r>
      <w:r w:rsidRPr="00B16C2B">
        <w:rPr>
          <w:rFonts w:ascii="Times New Roman" w:hAnsi="Times New Roman"/>
          <w:b/>
          <w:bCs/>
          <w:sz w:val="24"/>
          <w:szCs w:val="24"/>
        </w:rPr>
        <w:t xml:space="preserve"> </w:t>
      </w:r>
      <w:r w:rsidRPr="00B16C2B">
        <w:rPr>
          <w:rFonts w:ascii="Times New Roman" w:hAnsi="Times New Roman"/>
          <w:bCs/>
          <w:sz w:val="24"/>
          <w:szCs w:val="24"/>
        </w:rPr>
        <w:t>to amend Ordinance No. 30139 M.C.S., as amended, entitled “An Ordinance Providing an Operating Budget of Revenues for the City of New Orleans for the Year 2025”</w:t>
      </w:r>
      <w:bookmarkStart w:id="9" w:name="_Hlk89983716"/>
      <w:r w:rsidRPr="00B16C2B">
        <w:rPr>
          <w:rFonts w:ascii="Times New Roman" w:hAnsi="Times New Roman"/>
          <w:bCs/>
          <w:sz w:val="24"/>
          <w:szCs w:val="24"/>
        </w:rPr>
        <w:t xml:space="preserve">, </w:t>
      </w:r>
      <w:r w:rsidRPr="00B16C2B">
        <w:rPr>
          <w:rFonts w:ascii="Times New Roman" w:hAnsi="Times New Roman"/>
          <w:sz w:val="24"/>
          <w:szCs w:val="24"/>
        </w:rPr>
        <w:t xml:space="preserve">to appropriate grant funds to the Office of Youth and Families for a joint initiative between Children &amp; Nature Network, National League of Cities and KABOOM to advance equitable access to nature everywhere children live, learn, and play; </w:t>
      </w:r>
      <w:r w:rsidRPr="00B16C2B">
        <w:rPr>
          <w:rFonts w:ascii="Times New Roman" w:hAnsi="Times New Roman"/>
          <w:bCs/>
          <w:sz w:val="24"/>
          <w:szCs w:val="24"/>
        </w:rPr>
        <w:t>and otherwise to provide with respect thereto.</w:t>
      </w:r>
    </w:p>
    <w:bookmarkEnd w:id="9"/>
    <w:p w14:paraId="6112EAA1" w14:textId="77777777" w:rsidR="00B16C2B" w:rsidRPr="00283676" w:rsidRDefault="00B16C2B" w:rsidP="00B16C2B">
      <w:pPr>
        <w:spacing w:after="0"/>
        <w:ind w:left="720"/>
        <w:rPr>
          <w:rFonts w:ascii="Times New Roman" w:hAnsi="Times New Roman"/>
          <w:szCs w:val="24"/>
        </w:rPr>
      </w:pPr>
    </w:p>
    <w:p w14:paraId="2DC01581" w14:textId="77777777" w:rsidR="00B16C2B" w:rsidRPr="00447071" w:rsidRDefault="00B16C2B" w:rsidP="00B16C2B">
      <w:pPr>
        <w:spacing w:after="0"/>
        <w:ind w:left="720"/>
        <w:rPr>
          <w:rFonts w:ascii="Times New Roman" w:hAnsi="Times New Roman"/>
          <w:b/>
          <w:sz w:val="24"/>
          <w:szCs w:val="24"/>
        </w:rPr>
      </w:pPr>
      <w:r w:rsidRPr="00447071">
        <w:rPr>
          <w:rFonts w:ascii="Times New Roman" w:hAnsi="Times New Roman"/>
          <w:b/>
          <w:sz w:val="24"/>
          <w:szCs w:val="24"/>
        </w:rPr>
        <w:t>Annotation:</w:t>
      </w:r>
    </w:p>
    <w:p w14:paraId="3D05C8BC" w14:textId="77777777" w:rsidR="00B16C2B" w:rsidRPr="00447071" w:rsidRDefault="00B16C2B" w:rsidP="00B16C2B">
      <w:pPr>
        <w:spacing w:after="0"/>
        <w:ind w:left="720"/>
        <w:rPr>
          <w:rFonts w:ascii="Times New Roman" w:hAnsi="Times New Roman"/>
          <w:b/>
          <w:bCs/>
          <w:szCs w:val="24"/>
        </w:rPr>
      </w:pPr>
      <w:r w:rsidRPr="00447071">
        <w:rPr>
          <w:rFonts w:ascii="Times New Roman" w:hAnsi="Times New Roman"/>
          <w:szCs w:val="24"/>
        </w:rPr>
        <w:t>(</w:t>
      </w:r>
      <w:r w:rsidRPr="00447071">
        <w:rPr>
          <w:rFonts w:ascii="Times New Roman" w:hAnsi="Times New Roman"/>
          <w:b/>
          <w:bCs/>
          <w:szCs w:val="24"/>
        </w:rPr>
        <w:t>This matter was introduced 1/30/25).</w:t>
      </w:r>
    </w:p>
    <w:p w14:paraId="21F2AA18" w14:textId="786F9374" w:rsidR="00B16C2B" w:rsidRPr="00B16C2B" w:rsidRDefault="00B16C2B" w:rsidP="00B16C2B">
      <w:pPr>
        <w:spacing w:after="0"/>
        <w:rPr>
          <w:rFonts w:ascii="Times New Roman" w:hAnsi="Times New Roman"/>
          <w:b/>
          <w:bCs/>
          <w:szCs w:val="24"/>
        </w:rPr>
      </w:pPr>
      <w:r w:rsidRPr="00447071">
        <w:rPr>
          <w:rFonts w:ascii="Times New Roman" w:hAnsi="Times New Roman"/>
          <w:szCs w:val="24"/>
        </w:rPr>
        <w:tab/>
      </w:r>
      <w:r>
        <w:rPr>
          <w:rFonts w:ascii="Times New Roman" w:hAnsi="Times New Roman"/>
          <w:szCs w:val="24"/>
        </w:rPr>
        <w:t>(</w:t>
      </w:r>
      <w:r>
        <w:rPr>
          <w:rFonts w:ascii="Times New Roman" w:hAnsi="Times New Roman"/>
          <w:b/>
          <w:bCs/>
          <w:szCs w:val="24"/>
        </w:rPr>
        <w:t>Fiscal Note Received).</w:t>
      </w:r>
    </w:p>
    <w:p w14:paraId="2BC59B3D" w14:textId="456F2970" w:rsidR="00447071" w:rsidRDefault="00447071">
      <w:pPr>
        <w:rPr>
          <w:rFonts w:ascii="Times New Roman" w:hAnsi="Times New Roman"/>
          <w:sz w:val="24"/>
          <w:szCs w:val="24"/>
        </w:rPr>
      </w:pPr>
    </w:p>
    <w:p w14:paraId="5DF24D8A" w14:textId="77777777" w:rsidR="00DB042C" w:rsidRDefault="00DB042C">
      <w:pPr>
        <w:rPr>
          <w:rFonts w:ascii="Times New Roman" w:hAnsi="Times New Roman"/>
          <w:sz w:val="24"/>
          <w:szCs w:val="24"/>
        </w:rPr>
      </w:pPr>
    </w:p>
    <w:p w14:paraId="0031C743" w14:textId="33135790" w:rsidR="00B16C2B" w:rsidRPr="00B16C2B" w:rsidRDefault="00B16C2B" w:rsidP="00AA6F87">
      <w:pPr>
        <w:pStyle w:val="AgendaItem"/>
      </w:pPr>
      <w:r w:rsidRPr="00B16C2B">
        <w:t>CAL. NO. 34,981 - BY:  COUNCILMEMBERS</w:t>
      </w:r>
      <w:r w:rsidRPr="00B16C2B">
        <w:rPr>
          <w:spacing w:val="-6"/>
        </w:rPr>
        <w:t xml:space="preserve"> </w:t>
      </w:r>
      <w:r w:rsidRPr="00B16C2B">
        <w:t>GIARRUSSO</w:t>
      </w:r>
      <w:r w:rsidRPr="00B16C2B">
        <w:rPr>
          <w:spacing w:val="-5"/>
        </w:rPr>
        <w:t xml:space="preserve">, </w:t>
      </w:r>
      <w:r w:rsidRPr="00B16C2B">
        <w:t xml:space="preserve">MORENO, GREEN AND </w:t>
      </w:r>
    </w:p>
    <w:p w14:paraId="10B60F6A" w14:textId="77777777" w:rsidR="00B16C2B" w:rsidRPr="00B16C2B" w:rsidRDefault="00B16C2B" w:rsidP="00B16C2B">
      <w:pPr>
        <w:suppressLineNumbers/>
        <w:autoSpaceDN w:val="0"/>
        <w:spacing w:after="0"/>
        <w:ind w:firstLine="720"/>
        <w:rPr>
          <w:rFonts w:ascii="Times New Roman" w:hAnsi="Times New Roman"/>
          <w:b/>
          <w:sz w:val="24"/>
          <w:szCs w:val="24"/>
        </w:rPr>
      </w:pPr>
      <w:r w:rsidRPr="00B16C2B">
        <w:rPr>
          <w:rFonts w:ascii="Times New Roman" w:hAnsi="Times New Roman"/>
          <w:b/>
          <w:sz w:val="24"/>
          <w:szCs w:val="24"/>
        </w:rPr>
        <w:t>THOMAS (BY</w:t>
      </w:r>
      <w:r w:rsidRPr="00B16C2B">
        <w:rPr>
          <w:rFonts w:ascii="Times New Roman" w:hAnsi="Times New Roman"/>
          <w:b/>
          <w:spacing w:val="-5"/>
          <w:sz w:val="24"/>
          <w:szCs w:val="24"/>
        </w:rPr>
        <w:t xml:space="preserve"> </w:t>
      </w:r>
      <w:r w:rsidRPr="00B16C2B">
        <w:rPr>
          <w:rFonts w:ascii="Times New Roman" w:hAnsi="Times New Roman"/>
          <w:b/>
          <w:sz w:val="24"/>
          <w:szCs w:val="24"/>
        </w:rPr>
        <w:t>REQUEST)</w:t>
      </w:r>
    </w:p>
    <w:p w14:paraId="337A0038" w14:textId="77777777" w:rsidR="00B16C2B" w:rsidRPr="00B16C2B" w:rsidRDefault="00B16C2B" w:rsidP="00B16C2B">
      <w:pPr>
        <w:suppressLineNumbers/>
        <w:autoSpaceDN w:val="0"/>
        <w:spacing w:after="0"/>
        <w:rPr>
          <w:rFonts w:ascii="Times New Roman" w:hAnsi="Times New Roman"/>
          <w:b/>
          <w:sz w:val="24"/>
          <w:szCs w:val="24"/>
        </w:rPr>
      </w:pPr>
    </w:p>
    <w:p w14:paraId="6A673AB7" w14:textId="77777777" w:rsidR="00B16C2B" w:rsidRPr="00B16C2B" w:rsidRDefault="00B16C2B" w:rsidP="00B16C2B">
      <w:pPr>
        <w:suppressLineNumbers/>
        <w:autoSpaceDN w:val="0"/>
        <w:spacing w:after="0"/>
        <w:ind w:left="720"/>
        <w:rPr>
          <w:rFonts w:ascii="Times New Roman" w:hAnsi="Times New Roman"/>
          <w:b/>
          <w:sz w:val="24"/>
          <w:szCs w:val="24"/>
        </w:rPr>
      </w:pPr>
      <w:r w:rsidRPr="00B16C2B">
        <w:rPr>
          <w:rFonts w:ascii="Times New Roman" w:hAnsi="Times New Roman"/>
          <w:b/>
          <w:sz w:val="24"/>
          <w:szCs w:val="24"/>
        </w:rPr>
        <w:t>Brief:</w:t>
      </w:r>
    </w:p>
    <w:p w14:paraId="154470C0" w14:textId="77777777" w:rsidR="00B16C2B" w:rsidRPr="00B16C2B" w:rsidRDefault="00B16C2B" w:rsidP="00B16C2B">
      <w:pPr>
        <w:suppressLineNumbers/>
        <w:spacing w:after="0"/>
        <w:ind w:left="720"/>
        <w:rPr>
          <w:rFonts w:ascii="Times New Roman" w:hAnsi="Times New Roman"/>
          <w:bCs/>
          <w:sz w:val="24"/>
          <w:szCs w:val="24"/>
        </w:rPr>
      </w:pPr>
      <w:r w:rsidRPr="00B16C2B">
        <w:rPr>
          <w:rFonts w:ascii="Times New Roman" w:hAnsi="Times New Roman"/>
          <w:sz w:val="24"/>
          <w:szCs w:val="24"/>
        </w:rPr>
        <w:t>An Ordinance</w:t>
      </w:r>
      <w:r w:rsidRPr="00B16C2B">
        <w:rPr>
          <w:rFonts w:ascii="Times New Roman" w:hAnsi="Times New Roman"/>
          <w:b/>
          <w:bCs/>
          <w:sz w:val="24"/>
          <w:szCs w:val="24"/>
        </w:rPr>
        <w:t xml:space="preserve"> </w:t>
      </w:r>
      <w:r w:rsidRPr="00B16C2B">
        <w:rPr>
          <w:rFonts w:ascii="Times New Roman" w:hAnsi="Times New Roman"/>
          <w:bCs/>
          <w:sz w:val="24"/>
          <w:szCs w:val="24"/>
        </w:rPr>
        <w:t xml:space="preserve">to amend Ordinance No. 30140 M.C.S., as amended, entitled “An Ordinance Providing an Operating Budget of Expenditures for the City of New Orleans for the Year 2025”, </w:t>
      </w:r>
      <w:r w:rsidRPr="00B16C2B">
        <w:rPr>
          <w:rFonts w:ascii="Times New Roman" w:hAnsi="Times New Roman"/>
          <w:sz w:val="24"/>
          <w:szCs w:val="24"/>
        </w:rPr>
        <w:t xml:space="preserve">to appropriate grant funds to the Office of Youth and Families for a joint initiative between Children &amp; Nature Network, National League of Cities and KABOOM to advance equitable access to nature everywhere children live, learn, and play; </w:t>
      </w:r>
      <w:r w:rsidRPr="00B16C2B">
        <w:rPr>
          <w:rFonts w:ascii="Times New Roman" w:hAnsi="Times New Roman"/>
          <w:bCs/>
          <w:sz w:val="24"/>
          <w:szCs w:val="24"/>
        </w:rPr>
        <w:t>and otherwise to provide with respect thereto.</w:t>
      </w:r>
    </w:p>
    <w:p w14:paraId="7DA6294C" w14:textId="77777777" w:rsidR="00B16C2B" w:rsidRPr="00283676" w:rsidRDefault="00B16C2B" w:rsidP="00B16C2B">
      <w:pPr>
        <w:spacing w:after="0"/>
        <w:rPr>
          <w:rFonts w:ascii="Times New Roman" w:hAnsi="Times New Roman"/>
          <w:szCs w:val="24"/>
        </w:rPr>
      </w:pPr>
    </w:p>
    <w:p w14:paraId="6A8B479C" w14:textId="77777777" w:rsidR="00B16C2B" w:rsidRPr="00447071" w:rsidRDefault="00B16C2B" w:rsidP="00B16C2B">
      <w:pPr>
        <w:spacing w:after="0"/>
        <w:ind w:left="720"/>
        <w:rPr>
          <w:rFonts w:ascii="Times New Roman" w:hAnsi="Times New Roman"/>
          <w:b/>
          <w:sz w:val="24"/>
          <w:szCs w:val="24"/>
        </w:rPr>
      </w:pPr>
      <w:r w:rsidRPr="00447071">
        <w:rPr>
          <w:rFonts w:ascii="Times New Roman" w:hAnsi="Times New Roman"/>
          <w:b/>
          <w:sz w:val="24"/>
          <w:szCs w:val="24"/>
        </w:rPr>
        <w:t>Annotation:</w:t>
      </w:r>
    </w:p>
    <w:p w14:paraId="7C472760" w14:textId="77777777" w:rsidR="00B16C2B" w:rsidRPr="00283676" w:rsidRDefault="00B16C2B" w:rsidP="00B16C2B">
      <w:pPr>
        <w:spacing w:after="0"/>
        <w:ind w:left="720"/>
        <w:rPr>
          <w:rFonts w:ascii="Times New Roman" w:hAnsi="Times New Roman"/>
          <w:b/>
          <w:bCs/>
          <w:szCs w:val="24"/>
        </w:rPr>
      </w:pPr>
      <w:r w:rsidRPr="00447071">
        <w:rPr>
          <w:rFonts w:ascii="Times New Roman" w:hAnsi="Times New Roman"/>
          <w:szCs w:val="24"/>
        </w:rPr>
        <w:t>(</w:t>
      </w:r>
      <w:r w:rsidRPr="00447071">
        <w:rPr>
          <w:rFonts w:ascii="Times New Roman" w:hAnsi="Times New Roman"/>
          <w:b/>
          <w:bCs/>
          <w:szCs w:val="24"/>
        </w:rPr>
        <w:t>This matter was introduced 1/30/25)</w:t>
      </w:r>
      <w:r w:rsidRPr="00283676">
        <w:rPr>
          <w:rFonts w:ascii="Times New Roman" w:hAnsi="Times New Roman"/>
          <w:b/>
          <w:bCs/>
          <w:i/>
          <w:iCs/>
          <w:szCs w:val="24"/>
        </w:rPr>
        <w:t>.</w:t>
      </w:r>
    </w:p>
    <w:p w14:paraId="72532B4C" w14:textId="77777777" w:rsidR="00B16C2B" w:rsidRPr="00B16C2B" w:rsidRDefault="00B16C2B" w:rsidP="00B16C2B">
      <w:pPr>
        <w:spacing w:after="0"/>
        <w:rPr>
          <w:rFonts w:ascii="Times New Roman" w:hAnsi="Times New Roman"/>
          <w:b/>
          <w:bCs/>
          <w:szCs w:val="24"/>
        </w:rPr>
      </w:pPr>
      <w:r>
        <w:rPr>
          <w:rFonts w:ascii="Times New Roman" w:hAnsi="Times New Roman"/>
          <w:szCs w:val="24"/>
        </w:rPr>
        <w:tab/>
        <w:t>(</w:t>
      </w:r>
      <w:r>
        <w:rPr>
          <w:rFonts w:ascii="Times New Roman" w:hAnsi="Times New Roman"/>
          <w:b/>
          <w:bCs/>
          <w:szCs w:val="24"/>
        </w:rPr>
        <w:t>Fiscal Note Received).</w:t>
      </w:r>
    </w:p>
    <w:p w14:paraId="50BE89CE" w14:textId="7BB0EC7B" w:rsidR="00B16C2B" w:rsidRDefault="00B16C2B" w:rsidP="00B16C2B">
      <w:pPr>
        <w:spacing w:after="0"/>
        <w:rPr>
          <w:rFonts w:ascii="Times New Roman" w:hAnsi="Times New Roman"/>
          <w:sz w:val="24"/>
          <w:szCs w:val="24"/>
        </w:rPr>
      </w:pPr>
    </w:p>
    <w:p w14:paraId="0AB43F3D" w14:textId="77777777" w:rsidR="00447071" w:rsidRDefault="00447071" w:rsidP="00B16C2B">
      <w:pPr>
        <w:spacing w:after="0"/>
        <w:rPr>
          <w:rFonts w:ascii="Times New Roman" w:hAnsi="Times New Roman"/>
          <w:sz w:val="24"/>
          <w:szCs w:val="24"/>
        </w:rPr>
      </w:pPr>
    </w:p>
    <w:p w14:paraId="2E3FCBC6" w14:textId="77777777" w:rsidR="00447071" w:rsidRPr="00B16C2B" w:rsidRDefault="00447071" w:rsidP="00B16C2B">
      <w:pPr>
        <w:spacing w:after="0"/>
        <w:rPr>
          <w:rFonts w:ascii="Times New Roman" w:hAnsi="Times New Roman"/>
          <w:sz w:val="24"/>
          <w:szCs w:val="24"/>
        </w:rPr>
      </w:pPr>
    </w:p>
    <w:p w14:paraId="38B98E76" w14:textId="50507314" w:rsidR="00B16C2B" w:rsidRPr="00B16C2B" w:rsidRDefault="00B16C2B" w:rsidP="00AA6F87">
      <w:pPr>
        <w:pStyle w:val="AgendaItem"/>
      </w:pPr>
      <w:r w:rsidRPr="00B16C2B">
        <w:lastRenderedPageBreak/>
        <w:t>CAL. NO. 34,982 - BY:  COUNCILMEMBER THOMAS (BY REQUEST)</w:t>
      </w:r>
    </w:p>
    <w:p w14:paraId="419B0A8D" w14:textId="77777777" w:rsidR="00B16C2B" w:rsidRPr="00B16C2B" w:rsidRDefault="00B16C2B" w:rsidP="00B16C2B">
      <w:pPr>
        <w:spacing w:after="0"/>
        <w:rPr>
          <w:rFonts w:ascii="Times New Roman" w:hAnsi="Times New Roman"/>
          <w:b/>
          <w:bCs/>
          <w:sz w:val="24"/>
          <w:szCs w:val="24"/>
        </w:rPr>
      </w:pPr>
    </w:p>
    <w:p w14:paraId="73F09A36" w14:textId="77777777" w:rsidR="00B16C2B" w:rsidRPr="00B16C2B" w:rsidRDefault="00B16C2B" w:rsidP="00B16C2B">
      <w:pPr>
        <w:spacing w:after="0"/>
        <w:ind w:left="720"/>
        <w:rPr>
          <w:rFonts w:ascii="Times New Roman" w:hAnsi="Times New Roman"/>
          <w:b/>
          <w:bCs/>
          <w:sz w:val="24"/>
          <w:szCs w:val="24"/>
        </w:rPr>
      </w:pPr>
      <w:r w:rsidRPr="00B16C2B">
        <w:rPr>
          <w:rFonts w:ascii="Times New Roman" w:hAnsi="Times New Roman"/>
          <w:b/>
          <w:bCs/>
          <w:sz w:val="24"/>
          <w:szCs w:val="24"/>
        </w:rPr>
        <w:t>Brief:</w:t>
      </w:r>
    </w:p>
    <w:p w14:paraId="70590565" w14:textId="77777777" w:rsidR="00B16C2B" w:rsidRPr="00B16C2B" w:rsidRDefault="00B16C2B" w:rsidP="00B16C2B">
      <w:pPr>
        <w:spacing w:after="0"/>
        <w:ind w:left="720"/>
        <w:rPr>
          <w:rFonts w:ascii="Times New Roman" w:hAnsi="Times New Roman"/>
          <w:sz w:val="24"/>
          <w:szCs w:val="24"/>
        </w:rPr>
      </w:pPr>
      <w:r w:rsidRPr="00B16C2B">
        <w:rPr>
          <w:rFonts w:ascii="Times New Roman" w:hAnsi="Times New Roman"/>
          <w:sz w:val="24"/>
          <w:szCs w:val="24"/>
        </w:rPr>
        <w:t>An Ordinance authorizing the Mayor of the City of New Orleans to enter into a Cooperative Endeavor Agreement between the City of New Orleans (the “City”) and Gulf Coast Gun Busters, to dispose of confiscated weapons from the New Orleans Police Department’s Central Evidence and Property Section(“CE&amp;P), term greater than one year, for the public purpose of</w:t>
      </w:r>
      <w:r w:rsidRPr="00B16C2B">
        <w:rPr>
          <w:rFonts w:ascii="Times New Roman" w:hAnsi="Times New Roman"/>
          <w:color w:val="000000" w:themeColor="text1"/>
          <w:sz w:val="24"/>
          <w:szCs w:val="24"/>
        </w:rPr>
        <w:t xml:space="preserve"> protecting Citizens</w:t>
      </w:r>
      <w:r w:rsidRPr="00B16C2B">
        <w:rPr>
          <w:rFonts w:ascii="Times New Roman" w:hAnsi="Times New Roman"/>
          <w:sz w:val="24"/>
          <w:szCs w:val="24"/>
        </w:rPr>
        <w:t>, as more fully detailed in the Cooperative Endeavor Agreement form Exhibit “A”; and otherwise to provide with respect thereto.</w:t>
      </w:r>
    </w:p>
    <w:p w14:paraId="2230F698" w14:textId="77777777" w:rsidR="00B16C2B" w:rsidRPr="00B16C2B" w:rsidRDefault="00B16C2B" w:rsidP="00B16C2B">
      <w:pPr>
        <w:spacing w:after="0"/>
        <w:ind w:left="720"/>
        <w:rPr>
          <w:rFonts w:ascii="Times New Roman" w:hAnsi="Times New Roman"/>
          <w:sz w:val="24"/>
          <w:szCs w:val="24"/>
        </w:rPr>
      </w:pPr>
    </w:p>
    <w:p w14:paraId="4B70E548" w14:textId="77777777" w:rsidR="00B16C2B" w:rsidRPr="00447071" w:rsidRDefault="00B16C2B" w:rsidP="00B16C2B">
      <w:pPr>
        <w:spacing w:after="0"/>
        <w:ind w:left="720"/>
        <w:rPr>
          <w:rFonts w:ascii="Times New Roman" w:hAnsi="Times New Roman"/>
          <w:b/>
          <w:sz w:val="24"/>
          <w:szCs w:val="24"/>
        </w:rPr>
      </w:pPr>
      <w:r w:rsidRPr="00447071">
        <w:rPr>
          <w:rFonts w:ascii="Times New Roman" w:hAnsi="Times New Roman"/>
          <w:b/>
          <w:sz w:val="24"/>
          <w:szCs w:val="24"/>
        </w:rPr>
        <w:t>Annotation:</w:t>
      </w:r>
    </w:p>
    <w:p w14:paraId="4518E09C" w14:textId="77777777" w:rsidR="00B16C2B" w:rsidRDefault="00B16C2B" w:rsidP="00B16C2B">
      <w:pPr>
        <w:spacing w:after="0"/>
        <w:ind w:left="720"/>
        <w:rPr>
          <w:rFonts w:ascii="Times New Roman" w:hAnsi="Times New Roman"/>
          <w:b/>
          <w:bCs/>
        </w:rPr>
      </w:pPr>
      <w:r w:rsidRPr="00447071">
        <w:rPr>
          <w:rFonts w:ascii="Times New Roman" w:hAnsi="Times New Roman"/>
        </w:rPr>
        <w:t>(</w:t>
      </w:r>
      <w:r w:rsidRPr="00447071">
        <w:rPr>
          <w:rFonts w:ascii="Times New Roman" w:hAnsi="Times New Roman"/>
          <w:b/>
          <w:bCs/>
        </w:rPr>
        <w:t>This matter was introduced 1/30/25).</w:t>
      </w:r>
    </w:p>
    <w:p w14:paraId="74A2AB79" w14:textId="77777777" w:rsidR="00DB042C" w:rsidRDefault="00DB042C" w:rsidP="00B16C2B">
      <w:pPr>
        <w:spacing w:after="0"/>
        <w:ind w:left="720"/>
        <w:rPr>
          <w:rFonts w:ascii="Times New Roman" w:hAnsi="Times New Roman"/>
          <w:b/>
          <w:bCs/>
        </w:rPr>
      </w:pPr>
    </w:p>
    <w:p w14:paraId="5382A95E" w14:textId="77777777" w:rsidR="00DB042C" w:rsidRDefault="00DB042C" w:rsidP="00B16C2B">
      <w:pPr>
        <w:spacing w:after="0"/>
        <w:ind w:left="720"/>
        <w:rPr>
          <w:rFonts w:ascii="Times New Roman" w:hAnsi="Times New Roman"/>
          <w:b/>
          <w:bCs/>
        </w:rPr>
      </w:pPr>
    </w:p>
    <w:p w14:paraId="1410513B" w14:textId="77777777" w:rsidR="00DB042C" w:rsidRDefault="00DB042C" w:rsidP="00B16C2B">
      <w:pPr>
        <w:spacing w:after="0"/>
        <w:ind w:left="720"/>
        <w:rPr>
          <w:rFonts w:ascii="Times New Roman" w:hAnsi="Times New Roman"/>
          <w:b/>
          <w:bCs/>
        </w:rPr>
      </w:pPr>
    </w:p>
    <w:p w14:paraId="607A530C" w14:textId="77777777" w:rsidR="00DB042C" w:rsidRPr="00447071" w:rsidRDefault="00DB042C" w:rsidP="00B16C2B">
      <w:pPr>
        <w:spacing w:after="0"/>
        <w:ind w:left="720"/>
        <w:rPr>
          <w:rFonts w:ascii="Times New Roman" w:hAnsi="Times New Roman"/>
          <w:b/>
          <w:bCs/>
        </w:rPr>
      </w:pPr>
    </w:p>
    <w:p w14:paraId="748CE408" w14:textId="34DA5319" w:rsidR="00795614" w:rsidRDefault="00B16C2B" w:rsidP="00AA6F87">
      <w:pPr>
        <w:pStyle w:val="AgendaItem"/>
      </w:pPr>
      <w:r w:rsidRPr="00B16C2B">
        <w:t xml:space="preserve">CAL. NO. 34,983 - BY:  COUNCILMEMBERS GIARRUSSO, MORENO, GREEN AND </w:t>
      </w:r>
    </w:p>
    <w:p w14:paraId="17722C03" w14:textId="20FBBCF6" w:rsidR="00B16C2B" w:rsidRPr="00B16C2B" w:rsidRDefault="00B16C2B" w:rsidP="00AA6F87">
      <w:pPr>
        <w:pStyle w:val="AgendaItem"/>
        <w:numPr>
          <w:ilvl w:val="0"/>
          <w:numId w:val="0"/>
        </w:numPr>
        <w:ind w:left="720"/>
      </w:pPr>
      <w:r w:rsidRPr="00B16C2B">
        <w:t>THOMAS (BY REQUEST)</w:t>
      </w:r>
    </w:p>
    <w:p w14:paraId="120F3214" w14:textId="77777777" w:rsidR="00B16C2B" w:rsidRPr="00B16C2B" w:rsidRDefault="00B16C2B" w:rsidP="00B16C2B">
      <w:pPr>
        <w:spacing w:after="0"/>
        <w:rPr>
          <w:rFonts w:ascii="Times New Roman" w:hAnsi="Times New Roman"/>
          <w:b/>
          <w:sz w:val="24"/>
          <w:szCs w:val="24"/>
        </w:rPr>
      </w:pPr>
    </w:p>
    <w:p w14:paraId="6C00EB93" w14:textId="77777777" w:rsidR="00B16C2B" w:rsidRPr="00B16C2B" w:rsidRDefault="00B16C2B" w:rsidP="00B16C2B">
      <w:pPr>
        <w:spacing w:after="0"/>
        <w:ind w:left="720"/>
        <w:rPr>
          <w:rFonts w:ascii="Times New Roman" w:hAnsi="Times New Roman"/>
          <w:b/>
          <w:sz w:val="24"/>
          <w:szCs w:val="24"/>
        </w:rPr>
      </w:pPr>
      <w:r w:rsidRPr="00B16C2B">
        <w:rPr>
          <w:rFonts w:ascii="Times New Roman" w:hAnsi="Times New Roman"/>
          <w:b/>
          <w:sz w:val="24"/>
          <w:szCs w:val="24"/>
        </w:rPr>
        <w:t>Brief:</w:t>
      </w:r>
    </w:p>
    <w:p w14:paraId="7A5A5D16" w14:textId="77777777" w:rsidR="00B16C2B" w:rsidRPr="00B16C2B" w:rsidRDefault="00B16C2B" w:rsidP="00B16C2B">
      <w:pPr>
        <w:spacing w:after="0"/>
        <w:ind w:left="720"/>
        <w:rPr>
          <w:rFonts w:ascii="Times New Roman" w:hAnsi="Times New Roman"/>
          <w:bCs/>
          <w:sz w:val="24"/>
          <w:szCs w:val="24"/>
        </w:rPr>
      </w:pPr>
      <w:r w:rsidRPr="00B16C2B">
        <w:rPr>
          <w:rFonts w:ascii="Times New Roman" w:hAnsi="Times New Roman"/>
          <w:sz w:val="24"/>
          <w:szCs w:val="24"/>
        </w:rPr>
        <w:t>An Ordinance</w:t>
      </w:r>
      <w:r w:rsidRPr="00B16C2B">
        <w:rPr>
          <w:rFonts w:ascii="Times New Roman" w:hAnsi="Times New Roman"/>
          <w:b/>
          <w:bCs/>
          <w:sz w:val="24"/>
          <w:szCs w:val="24"/>
        </w:rPr>
        <w:t xml:space="preserve"> </w:t>
      </w:r>
      <w:r w:rsidRPr="00B16C2B">
        <w:rPr>
          <w:rFonts w:ascii="Times New Roman" w:hAnsi="Times New Roman"/>
          <w:bCs/>
          <w:sz w:val="24"/>
          <w:szCs w:val="24"/>
        </w:rPr>
        <w:t xml:space="preserve">to amend Ordinance No. 30140 M.C.S., as amended, entitled “An Ordinance Providing an Operating Budget of Expenditures for the City of New Orleans for the Year 2025”, </w:t>
      </w:r>
      <w:r w:rsidRPr="00B16C2B">
        <w:rPr>
          <w:rFonts w:ascii="Times New Roman" w:hAnsi="Times New Roman"/>
          <w:sz w:val="24"/>
          <w:szCs w:val="24"/>
        </w:rPr>
        <w:t xml:space="preserve">to move funds within the Office of Inspector General from appropriation 200 - Other Operating to 100 - Personal Services to pay personnel expenses in FY 2025; </w:t>
      </w:r>
      <w:r w:rsidRPr="00B16C2B">
        <w:rPr>
          <w:rFonts w:ascii="Times New Roman" w:hAnsi="Times New Roman"/>
          <w:bCs/>
          <w:sz w:val="24"/>
          <w:szCs w:val="24"/>
        </w:rPr>
        <w:t>and otherwise to provide with respect thereto.</w:t>
      </w:r>
    </w:p>
    <w:p w14:paraId="77B20A67" w14:textId="77777777" w:rsidR="00B16C2B" w:rsidRPr="00283676" w:rsidRDefault="00B16C2B" w:rsidP="00B16C2B">
      <w:pPr>
        <w:spacing w:after="0"/>
        <w:ind w:left="720"/>
        <w:rPr>
          <w:rFonts w:ascii="Times New Roman" w:hAnsi="Times New Roman"/>
          <w:szCs w:val="24"/>
        </w:rPr>
      </w:pPr>
    </w:p>
    <w:p w14:paraId="0446038A" w14:textId="77777777" w:rsidR="00B16C2B" w:rsidRPr="00447071" w:rsidRDefault="00B16C2B" w:rsidP="00B16C2B">
      <w:pPr>
        <w:spacing w:after="0"/>
        <w:ind w:left="720"/>
        <w:rPr>
          <w:rFonts w:ascii="Times New Roman" w:hAnsi="Times New Roman"/>
          <w:b/>
          <w:sz w:val="24"/>
          <w:szCs w:val="24"/>
        </w:rPr>
      </w:pPr>
      <w:r w:rsidRPr="00447071">
        <w:rPr>
          <w:rFonts w:ascii="Times New Roman" w:hAnsi="Times New Roman"/>
          <w:b/>
          <w:sz w:val="24"/>
          <w:szCs w:val="24"/>
        </w:rPr>
        <w:t>Annotation:</w:t>
      </w:r>
    </w:p>
    <w:p w14:paraId="0D026AD3" w14:textId="77777777" w:rsidR="00B16C2B" w:rsidRPr="00447071" w:rsidRDefault="00B16C2B" w:rsidP="00B16C2B">
      <w:pPr>
        <w:spacing w:after="0"/>
        <w:ind w:left="720"/>
        <w:rPr>
          <w:rFonts w:ascii="Times New Roman" w:hAnsi="Times New Roman"/>
          <w:b/>
          <w:bCs/>
          <w:szCs w:val="24"/>
        </w:rPr>
      </w:pPr>
      <w:r w:rsidRPr="00447071">
        <w:rPr>
          <w:rFonts w:ascii="Times New Roman" w:hAnsi="Times New Roman"/>
          <w:szCs w:val="24"/>
        </w:rPr>
        <w:t>(</w:t>
      </w:r>
      <w:r w:rsidRPr="00447071">
        <w:rPr>
          <w:rFonts w:ascii="Times New Roman" w:hAnsi="Times New Roman"/>
          <w:b/>
          <w:bCs/>
          <w:szCs w:val="24"/>
        </w:rPr>
        <w:t>This matter was introduced 1/30/25).</w:t>
      </w:r>
    </w:p>
    <w:p w14:paraId="58C5C4CB" w14:textId="77777777" w:rsidR="00B16C2B" w:rsidRDefault="00B16C2B" w:rsidP="00B16C2B">
      <w:pPr>
        <w:spacing w:after="0"/>
        <w:ind w:firstLine="720"/>
        <w:rPr>
          <w:rFonts w:ascii="Times New Roman" w:hAnsi="Times New Roman"/>
          <w:b/>
          <w:bCs/>
          <w:szCs w:val="24"/>
        </w:rPr>
      </w:pPr>
      <w:r>
        <w:rPr>
          <w:rFonts w:ascii="Times New Roman" w:hAnsi="Times New Roman"/>
          <w:szCs w:val="24"/>
        </w:rPr>
        <w:t>(</w:t>
      </w:r>
      <w:r>
        <w:rPr>
          <w:rFonts w:ascii="Times New Roman" w:hAnsi="Times New Roman"/>
          <w:b/>
          <w:bCs/>
          <w:szCs w:val="24"/>
        </w:rPr>
        <w:t>Fiscal Note Received).</w:t>
      </w:r>
    </w:p>
    <w:p w14:paraId="5A671AE2" w14:textId="77777777" w:rsidR="00B16C2B" w:rsidRDefault="00B16C2B" w:rsidP="00B16C2B">
      <w:pPr>
        <w:spacing w:after="0"/>
        <w:ind w:firstLine="720"/>
        <w:rPr>
          <w:rFonts w:ascii="Times New Roman" w:hAnsi="Times New Roman"/>
          <w:b/>
          <w:bCs/>
          <w:szCs w:val="24"/>
        </w:rPr>
      </w:pPr>
    </w:p>
    <w:p w14:paraId="6A92878C" w14:textId="77777777" w:rsidR="00B16C2B" w:rsidRDefault="00B16C2B" w:rsidP="00B16C2B">
      <w:pPr>
        <w:spacing w:after="0"/>
        <w:ind w:firstLine="720"/>
        <w:rPr>
          <w:rFonts w:ascii="Times New Roman" w:hAnsi="Times New Roman"/>
          <w:b/>
          <w:bCs/>
          <w:szCs w:val="24"/>
        </w:rPr>
      </w:pPr>
    </w:p>
    <w:p w14:paraId="4380FC33" w14:textId="77777777" w:rsidR="00083C21" w:rsidRDefault="00083C21" w:rsidP="00B16C2B">
      <w:pPr>
        <w:spacing w:after="0"/>
        <w:ind w:firstLine="720"/>
        <w:rPr>
          <w:rFonts w:ascii="Times New Roman" w:hAnsi="Times New Roman"/>
          <w:b/>
          <w:bCs/>
          <w:szCs w:val="24"/>
        </w:rPr>
      </w:pPr>
    </w:p>
    <w:p w14:paraId="3A842A78" w14:textId="77777777" w:rsidR="00083C21" w:rsidRDefault="00083C21" w:rsidP="00B16C2B">
      <w:pPr>
        <w:spacing w:after="0"/>
        <w:ind w:firstLine="720"/>
        <w:rPr>
          <w:rFonts w:ascii="Times New Roman" w:hAnsi="Times New Roman"/>
          <w:b/>
          <w:bCs/>
          <w:szCs w:val="24"/>
        </w:rPr>
      </w:pPr>
    </w:p>
    <w:p w14:paraId="337857D2" w14:textId="77777777" w:rsidR="00556A1C" w:rsidRDefault="00556A1C" w:rsidP="00556A1C">
      <w:pPr>
        <w:pStyle w:val="xmsonormal"/>
        <w:shd w:val="clear" w:color="auto" w:fill="FFFFFF"/>
        <w:spacing w:before="0" w:beforeAutospacing="0" w:after="0" w:afterAutospacing="0"/>
        <w:ind w:left="720"/>
        <w:rPr>
          <w:b/>
          <w:bCs/>
          <w:color w:val="242424"/>
          <w:sz w:val="22"/>
          <w:szCs w:val="22"/>
        </w:rPr>
      </w:pPr>
    </w:p>
    <w:p w14:paraId="2ACDDD78" w14:textId="0A5097A7" w:rsidR="00556A1C" w:rsidRPr="00FC576D" w:rsidRDefault="00556A1C" w:rsidP="00AA6F87">
      <w:pPr>
        <w:pStyle w:val="AgendaItem"/>
      </w:pPr>
      <w:r w:rsidRPr="00FC576D">
        <w:t>MOTION</w:t>
      </w:r>
      <w:r w:rsidRPr="00955720">
        <w:t xml:space="preserve"> </w:t>
      </w:r>
      <w:r w:rsidRPr="00FC576D">
        <w:t>– NO. M-2</w:t>
      </w:r>
      <w:r>
        <w:t>5</w:t>
      </w:r>
      <w:r w:rsidRPr="00FC576D">
        <w:t>-</w:t>
      </w:r>
      <w:r>
        <w:t>78</w:t>
      </w:r>
      <w:r w:rsidRPr="00FC576D">
        <w:t xml:space="preserve"> – BY:  COUNCILMEMBER </w:t>
      </w:r>
      <w:r>
        <w:t>MORRELL</w:t>
      </w:r>
    </w:p>
    <w:p w14:paraId="36B617B1" w14:textId="77777777" w:rsidR="00556A1C" w:rsidRPr="00FC576D" w:rsidRDefault="00556A1C" w:rsidP="00556A1C">
      <w:pPr>
        <w:pStyle w:val="xmsonormal"/>
        <w:shd w:val="clear" w:color="auto" w:fill="FFFFFF"/>
        <w:spacing w:before="0" w:beforeAutospacing="0" w:after="0" w:afterAutospacing="0"/>
        <w:rPr>
          <w:b/>
          <w:bCs/>
          <w:color w:val="242424"/>
        </w:rPr>
      </w:pPr>
    </w:p>
    <w:p w14:paraId="02B7A5A4" w14:textId="77777777" w:rsidR="00556A1C" w:rsidRPr="00FC576D" w:rsidRDefault="00556A1C" w:rsidP="00556A1C">
      <w:pPr>
        <w:pStyle w:val="xmsonormal"/>
        <w:shd w:val="clear" w:color="auto" w:fill="FFFFFF"/>
        <w:spacing w:before="0" w:beforeAutospacing="0" w:after="0" w:afterAutospacing="0"/>
        <w:ind w:left="720"/>
        <w:rPr>
          <w:b/>
          <w:bCs/>
          <w:color w:val="242424"/>
        </w:rPr>
      </w:pPr>
      <w:r w:rsidRPr="00FC576D">
        <w:rPr>
          <w:b/>
          <w:bCs/>
          <w:color w:val="242424"/>
        </w:rPr>
        <w:t>Brief:</w:t>
      </w:r>
    </w:p>
    <w:p w14:paraId="10B160EB" w14:textId="23C1344E" w:rsidR="00556A1C" w:rsidRPr="00556A1C" w:rsidRDefault="00556A1C" w:rsidP="00556A1C">
      <w:pPr>
        <w:spacing w:after="0" w:line="240" w:lineRule="auto"/>
        <w:ind w:left="720"/>
        <w:jc w:val="both"/>
        <w:rPr>
          <w:rFonts w:ascii="Times New Roman" w:hAnsi="Times New Roman" w:cs="Times New Roman"/>
          <w:sz w:val="24"/>
          <w:szCs w:val="24"/>
        </w:rPr>
      </w:pPr>
      <w:r w:rsidRPr="00556A1C">
        <w:rPr>
          <w:rFonts w:ascii="Times New Roman" w:hAnsi="Times New Roman" w:cs="Times New Roman"/>
          <w:sz w:val="24"/>
          <w:szCs w:val="24"/>
        </w:rPr>
        <w:t>Requesting and authorizing  the President of the Council  to sign an amendment to the Agreement dated April 15, 2020 (City Contract No. K20-299) between the City of New Orleans, through its City Council, and Granicus, Inc. extending the term of the Agreement for a period of one year, and providing any other provisions deemed necessary or advisable to comply with law and to effectuate the intent of this motion</w:t>
      </w:r>
      <w:r w:rsidR="00E820B5">
        <w:rPr>
          <w:rFonts w:ascii="Times New Roman" w:hAnsi="Times New Roman" w:cs="Times New Roman"/>
          <w:sz w:val="24"/>
          <w:szCs w:val="24"/>
        </w:rPr>
        <w:t>.</w:t>
      </w:r>
    </w:p>
    <w:p w14:paraId="2A16301D" w14:textId="77777777" w:rsidR="00556A1C" w:rsidRPr="00FC576D" w:rsidRDefault="00556A1C" w:rsidP="00556A1C">
      <w:pPr>
        <w:pStyle w:val="xmsonormal"/>
        <w:shd w:val="clear" w:color="auto" w:fill="FFFFFF"/>
        <w:spacing w:before="0" w:beforeAutospacing="0" w:after="0" w:afterAutospacing="0"/>
        <w:ind w:left="720"/>
        <w:rPr>
          <w:b/>
          <w:bCs/>
          <w:color w:val="242424"/>
        </w:rPr>
      </w:pPr>
    </w:p>
    <w:p w14:paraId="3040987C" w14:textId="77777777" w:rsidR="00556A1C" w:rsidRPr="009935FD" w:rsidRDefault="00556A1C" w:rsidP="00556A1C">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9269F9E" w14:textId="77777777" w:rsidR="00556A1C" w:rsidRPr="00D75088" w:rsidRDefault="00556A1C" w:rsidP="00556A1C">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19C650AF" w14:textId="77777777" w:rsidR="00556A1C" w:rsidRDefault="00556A1C" w:rsidP="00556A1C">
      <w:pPr>
        <w:pStyle w:val="xmsonormal"/>
        <w:shd w:val="clear" w:color="auto" w:fill="FFFFFF"/>
        <w:spacing w:before="0" w:beforeAutospacing="0" w:after="0" w:afterAutospacing="0"/>
        <w:ind w:left="1440"/>
        <w:rPr>
          <w:b/>
          <w:bCs/>
          <w:color w:val="242424"/>
          <w:sz w:val="22"/>
          <w:szCs w:val="22"/>
        </w:rPr>
      </w:pPr>
    </w:p>
    <w:p w14:paraId="08F478E5" w14:textId="14C9332A" w:rsidR="006F11FF" w:rsidRPr="00FC576D" w:rsidRDefault="006F11FF" w:rsidP="00AA6F87">
      <w:pPr>
        <w:pStyle w:val="AgendaItem"/>
      </w:pPr>
      <w:r>
        <w:lastRenderedPageBreak/>
        <w:t>RESOLU</w:t>
      </w:r>
      <w:r w:rsidRPr="00FC576D">
        <w:t>TION</w:t>
      </w:r>
      <w:r w:rsidRPr="00955720">
        <w:t xml:space="preserve"> </w:t>
      </w:r>
      <w:r w:rsidRPr="00FC576D">
        <w:t xml:space="preserve">– NO. </w:t>
      </w:r>
      <w:r>
        <w:t>R</w:t>
      </w:r>
      <w:r w:rsidRPr="00FC576D">
        <w:t>-2</w:t>
      </w:r>
      <w:r>
        <w:t>5</w:t>
      </w:r>
      <w:r w:rsidRPr="00FC576D">
        <w:t>-</w:t>
      </w:r>
      <w:r>
        <w:t>80</w:t>
      </w:r>
      <w:r w:rsidRPr="00FC576D">
        <w:t xml:space="preserve"> – BY:  COUNCILMEMBER </w:t>
      </w:r>
      <w:r>
        <w:t>MORRELL</w:t>
      </w:r>
    </w:p>
    <w:p w14:paraId="25CEA403" w14:textId="77777777" w:rsidR="006F11FF" w:rsidRPr="00FC576D" w:rsidRDefault="006F11FF" w:rsidP="006F11FF">
      <w:pPr>
        <w:pStyle w:val="xmsonormal"/>
        <w:shd w:val="clear" w:color="auto" w:fill="FFFFFF"/>
        <w:spacing w:before="0" w:beforeAutospacing="0" w:after="0" w:afterAutospacing="0"/>
        <w:rPr>
          <w:b/>
          <w:bCs/>
          <w:color w:val="242424"/>
        </w:rPr>
      </w:pPr>
    </w:p>
    <w:p w14:paraId="0376D11F" w14:textId="77777777" w:rsidR="006F11FF" w:rsidRPr="00FC576D" w:rsidRDefault="006F11FF" w:rsidP="006F11FF">
      <w:pPr>
        <w:pStyle w:val="xmsonormal"/>
        <w:shd w:val="clear" w:color="auto" w:fill="FFFFFF"/>
        <w:spacing w:before="0" w:beforeAutospacing="0" w:after="0" w:afterAutospacing="0"/>
        <w:ind w:left="720"/>
        <w:rPr>
          <w:b/>
          <w:bCs/>
          <w:color w:val="242424"/>
        </w:rPr>
      </w:pPr>
      <w:r w:rsidRPr="00FC576D">
        <w:rPr>
          <w:b/>
          <w:bCs/>
          <w:color w:val="242424"/>
        </w:rPr>
        <w:t>Brief:</w:t>
      </w:r>
    </w:p>
    <w:p w14:paraId="13978851" w14:textId="771E3E43" w:rsidR="006F11FF" w:rsidRDefault="006F11FF" w:rsidP="006F11FF">
      <w:pPr>
        <w:spacing w:after="0" w:line="240" w:lineRule="auto"/>
        <w:ind w:left="720"/>
        <w:jc w:val="both"/>
        <w:rPr>
          <w:rFonts w:ascii="Times New Roman" w:hAnsi="Times New Roman"/>
          <w:sz w:val="24"/>
          <w:szCs w:val="24"/>
        </w:rPr>
      </w:pPr>
      <w:r>
        <w:rPr>
          <w:rFonts w:ascii="Times New Roman" w:hAnsi="Times New Roman" w:cs="Times New Roman"/>
          <w:sz w:val="24"/>
          <w:szCs w:val="24"/>
        </w:rPr>
        <w:t>Supporting</w:t>
      </w:r>
      <w:r w:rsidR="00A72905">
        <w:rPr>
          <w:rFonts w:ascii="Times New Roman" w:hAnsi="Times New Roman" w:cs="Times New Roman"/>
          <w:sz w:val="24"/>
          <w:szCs w:val="24"/>
        </w:rPr>
        <w:t xml:space="preserve"> </w:t>
      </w:r>
      <w:r w:rsidRPr="00E932B0">
        <w:rPr>
          <w:rFonts w:ascii="Times New Roman" w:hAnsi="Times New Roman"/>
          <w:sz w:val="24"/>
          <w:szCs w:val="24"/>
        </w:rPr>
        <w:t>krewe</w:t>
      </w:r>
      <w:r w:rsidRPr="00E932B0">
        <w:rPr>
          <w:rFonts w:ascii="Times New Roman" w:hAnsi="Times New Roman"/>
          <w:i/>
          <w:iCs/>
          <w:sz w:val="24"/>
          <w:szCs w:val="24"/>
        </w:rPr>
        <w:t>delusion</w:t>
      </w:r>
      <w:r w:rsidRPr="00E932B0">
        <w:rPr>
          <w:rFonts w:ascii="Times New Roman" w:hAnsi="Times New Roman"/>
          <w:sz w:val="24"/>
          <w:szCs w:val="24"/>
        </w:rPr>
        <w:t>’s historic efforts to foster an inclusive and expressive Carnival paradigm</w:t>
      </w:r>
      <w:r>
        <w:rPr>
          <w:rFonts w:ascii="Times New Roman" w:hAnsi="Times New Roman"/>
          <w:sz w:val="24"/>
          <w:szCs w:val="24"/>
        </w:rPr>
        <w:t>,</w:t>
      </w:r>
      <w:r w:rsidRPr="00E932B0">
        <w:rPr>
          <w:rFonts w:ascii="Times New Roman" w:hAnsi="Times New Roman"/>
          <w:sz w:val="24"/>
          <w:szCs w:val="24"/>
        </w:rPr>
        <w:t xml:space="preserve"> including this year’s mini parade on February 15</w:t>
      </w:r>
      <w:r>
        <w:rPr>
          <w:rFonts w:ascii="Times New Roman" w:hAnsi="Times New Roman"/>
          <w:sz w:val="24"/>
          <w:szCs w:val="24"/>
        </w:rPr>
        <w:t>, 2025</w:t>
      </w:r>
      <w:r w:rsidRPr="00E932B0">
        <w:rPr>
          <w:rFonts w:ascii="Times New Roman" w:hAnsi="Times New Roman"/>
          <w:sz w:val="24"/>
          <w:szCs w:val="24"/>
        </w:rPr>
        <w:t xml:space="preserve"> and looks forward to a full </w:t>
      </w:r>
      <w:r>
        <w:rPr>
          <w:rFonts w:ascii="Times New Roman" w:hAnsi="Times New Roman"/>
          <w:sz w:val="24"/>
          <w:szCs w:val="24"/>
        </w:rPr>
        <w:t>restoration of the krewe</w:t>
      </w:r>
      <w:r>
        <w:rPr>
          <w:rFonts w:ascii="Times New Roman" w:hAnsi="Times New Roman"/>
          <w:i/>
          <w:iCs/>
          <w:sz w:val="24"/>
          <w:szCs w:val="24"/>
        </w:rPr>
        <w:t>delusion</w:t>
      </w:r>
      <w:r w:rsidRPr="00E932B0">
        <w:rPr>
          <w:rFonts w:ascii="Times New Roman" w:hAnsi="Times New Roman"/>
          <w:sz w:val="24"/>
          <w:szCs w:val="24"/>
        </w:rPr>
        <w:t xml:space="preserve"> parade in 2026.</w:t>
      </w:r>
    </w:p>
    <w:p w14:paraId="65C396CF" w14:textId="77777777" w:rsidR="006F11FF" w:rsidRPr="00FC576D" w:rsidRDefault="006F11FF" w:rsidP="006F11FF">
      <w:pPr>
        <w:pStyle w:val="xmsonormal"/>
        <w:shd w:val="clear" w:color="auto" w:fill="FFFFFF"/>
        <w:spacing w:before="0" w:beforeAutospacing="0" w:after="0" w:afterAutospacing="0"/>
        <w:ind w:left="720"/>
        <w:rPr>
          <w:b/>
          <w:bCs/>
          <w:color w:val="242424"/>
        </w:rPr>
      </w:pPr>
    </w:p>
    <w:p w14:paraId="1B7D7578" w14:textId="77777777" w:rsidR="006F11FF" w:rsidRPr="009935FD" w:rsidRDefault="006F11FF" w:rsidP="006F11FF">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37103E88" w14:textId="77777777" w:rsidR="006F11FF" w:rsidRDefault="006F11FF" w:rsidP="006F11FF">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5AADC8EC" w14:textId="77777777" w:rsidR="00DB042C" w:rsidRDefault="00DB042C" w:rsidP="006F11FF">
      <w:pPr>
        <w:pStyle w:val="xmsonormal"/>
        <w:shd w:val="clear" w:color="auto" w:fill="FFFFFF"/>
        <w:spacing w:before="0" w:beforeAutospacing="0" w:after="0" w:afterAutospacing="0"/>
        <w:ind w:left="720"/>
        <w:rPr>
          <w:b/>
          <w:bCs/>
          <w:color w:val="242424"/>
          <w:sz w:val="22"/>
          <w:szCs w:val="22"/>
        </w:rPr>
      </w:pPr>
    </w:p>
    <w:p w14:paraId="5B32B8D7" w14:textId="77777777" w:rsidR="00DB042C" w:rsidRDefault="00DB042C" w:rsidP="006F11FF">
      <w:pPr>
        <w:pStyle w:val="xmsonormal"/>
        <w:shd w:val="clear" w:color="auto" w:fill="FFFFFF"/>
        <w:spacing w:before="0" w:beforeAutospacing="0" w:after="0" w:afterAutospacing="0"/>
        <w:ind w:left="720"/>
        <w:rPr>
          <w:b/>
          <w:bCs/>
          <w:color w:val="242424"/>
          <w:sz w:val="22"/>
          <w:szCs w:val="22"/>
        </w:rPr>
      </w:pPr>
    </w:p>
    <w:p w14:paraId="017E468B" w14:textId="77777777" w:rsidR="00DB042C" w:rsidRDefault="00DB042C" w:rsidP="006F11FF">
      <w:pPr>
        <w:pStyle w:val="xmsonormal"/>
        <w:shd w:val="clear" w:color="auto" w:fill="FFFFFF"/>
        <w:spacing w:before="0" w:beforeAutospacing="0" w:after="0" w:afterAutospacing="0"/>
        <w:ind w:left="720"/>
        <w:rPr>
          <w:b/>
          <w:bCs/>
          <w:color w:val="242424"/>
          <w:sz w:val="22"/>
          <w:szCs w:val="22"/>
        </w:rPr>
      </w:pPr>
    </w:p>
    <w:p w14:paraId="122E6CC3" w14:textId="77777777" w:rsidR="00DB042C" w:rsidRDefault="00DB042C" w:rsidP="006F11FF">
      <w:pPr>
        <w:pStyle w:val="xmsonormal"/>
        <w:shd w:val="clear" w:color="auto" w:fill="FFFFFF"/>
        <w:spacing w:before="0" w:beforeAutospacing="0" w:after="0" w:afterAutospacing="0"/>
        <w:ind w:left="720"/>
        <w:rPr>
          <w:b/>
          <w:bCs/>
          <w:color w:val="242424"/>
          <w:sz w:val="22"/>
          <w:szCs w:val="22"/>
        </w:rPr>
      </w:pPr>
    </w:p>
    <w:p w14:paraId="50D590C1" w14:textId="77777777" w:rsidR="00DB042C" w:rsidRDefault="00DB042C" w:rsidP="006F11FF">
      <w:pPr>
        <w:pStyle w:val="xmsonormal"/>
        <w:shd w:val="clear" w:color="auto" w:fill="FFFFFF"/>
        <w:spacing w:before="0" w:beforeAutospacing="0" w:after="0" w:afterAutospacing="0"/>
        <w:ind w:left="720"/>
        <w:rPr>
          <w:b/>
          <w:bCs/>
          <w:color w:val="242424"/>
          <w:sz w:val="22"/>
          <w:szCs w:val="22"/>
        </w:rPr>
      </w:pPr>
    </w:p>
    <w:p w14:paraId="353BC2D7" w14:textId="1E2EB3F7" w:rsidR="00083C21" w:rsidRPr="00FC576D" w:rsidRDefault="00083C21" w:rsidP="00AA6F87">
      <w:pPr>
        <w:pStyle w:val="AgendaItem"/>
      </w:pPr>
      <w:r w:rsidRPr="00FC576D">
        <w:t>MOTION</w:t>
      </w:r>
      <w:r w:rsidRPr="00955720">
        <w:t xml:space="preserve"> </w:t>
      </w:r>
      <w:r w:rsidRPr="00FC576D">
        <w:t>– NO. M-2</w:t>
      </w:r>
      <w:r>
        <w:t>5</w:t>
      </w:r>
      <w:r w:rsidRPr="00FC576D">
        <w:t>-</w:t>
      </w:r>
      <w:r>
        <w:t>81</w:t>
      </w:r>
      <w:r w:rsidRPr="00FC576D">
        <w:t xml:space="preserve"> – BY:  COUNCILMEMBER </w:t>
      </w:r>
      <w:r>
        <w:t>KING</w:t>
      </w:r>
    </w:p>
    <w:p w14:paraId="50AE78C3" w14:textId="77777777" w:rsidR="00083C21" w:rsidRPr="00FC576D" w:rsidRDefault="00083C21" w:rsidP="00083C21">
      <w:pPr>
        <w:pStyle w:val="xmsonormal"/>
        <w:shd w:val="clear" w:color="auto" w:fill="FFFFFF"/>
        <w:spacing w:before="0" w:beforeAutospacing="0" w:after="0" w:afterAutospacing="0"/>
        <w:rPr>
          <w:b/>
          <w:bCs/>
          <w:color w:val="242424"/>
        </w:rPr>
      </w:pPr>
    </w:p>
    <w:p w14:paraId="505BB5B1" w14:textId="77777777" w:rsidR="00083C21" w:rsidRPr="00FC576D" w:rsidRDefault="00083C21" w:rsidP="00083C21">
      <w:pPr>
        <w:pStyle w:val="xmsonormal"/>
        <w:shd w:val="clear" w:color="auto" w:fill="FFFFFF"/>
        <w:spacing w:before="0" w:beforeAutospacing="0" w:after="0" w:afterAutospacing="0"/>
        <w:ind w:left="720"/>
        <w:rPr>
          <w:b/>
          <w:bCs/>
          <w:color w:val="242424"/>
        </w:rPr>
      </w:pPr>
      <w:r w:rsidRPr="00FC576D">
        <w:rPr>
          <w:b/>
          <w:bCs/>
          <w:color w:val="242424"/>
        </w:rPr>
        <w:t>Brief:</w:t>
      </w:r>
    </w:p>
    <w:p w14:paraId="18EEE4DD" w14:textId="71528D52" w:rsidR="00083C21" w:rsidRPr="00083C21" w:rsidRDefault="00083C21" w:rsidP="00083C21">
      <w:pPr>
        <w:spacing w:after="0" w:line="240" w:lineRule="auto"/>
        <w:ind w:left="720"/>
        <w:jc w:val="both"/>
        <w:rPr>
          <w:rFonts w:ascii="Times New Roman" w:eastAsia="Times New Roman" w:hAnsi="Times New Roman" w:cs="Times New Roman"/>
          <w:color w:val="000000" w:themeColor="text1"/>
          <w:sz w:val="24"/>
          <w:szCs w:val="24"/>
        </w:rPr>
      </w:pPr>
      <w:r w:rsidRPr="00083C21">
        <w:rPr>
          <w:rFonts w:ascii="Times New Roman" w:hAnsi="Times New Roman" w:cs="Times New Roman"/>
          <w:sz w:val="24"/>
          <w:szCs w:val="24"/>
        </w:rPr>
        <w:t xml:space="preserve">Directing </w:t>
      </w:r>
      <w:r w:rsidRPr="00083C21">
        <w:rPr>
          <w:rFonts w:ascii="Times New Roman" w:eastAsia="Times New Roman" w:hAnsi="Times New Roman" w:cs="Times New Roman"/>
          <w:color w:val="000000" w:themeColor="text1"/>
          <w:sz w:val="24"/>
          <w:szCs w:val="24"/>
        </w:rPr>
        <w:t>the City Planning Commission  to conduct a public hearing to consider renaming approximately 0.6 miles of General Meyer Avenue between Sullen Place and Bennett Street to Reverend Taza Green Sr Avenue.</w:t>
      </w:r>
    </w:p>
    <w:p w14:paraId="2B10D36C" w14:textId="77777777" w:rsidR="00083C21" w:rsidRPr="00FC576D" w:rsidRDefault="00083C21" w:rsidP="00083C21">
      <w:pPr>
        <w:pStyle w:val="xmsonormal"/>
        <w:shd w:val="clear" w:color="auto" w:fill="FFFFFF"/>
        <w:spacing w:before="0" w:beforeAutospacing="0" w:after="0" w:afterAutospacing="0"/>
        <w:ind w:left="720"/>
        <w:rPr>
          <w:b/>
          <w:bCs/>
          <w:color w:val="242424"/>
        </w:rPr>
      </w:pPr>
    </w:p>
    <w:p w14:paraId="3F8B8ECE" w14:textId="77777777" w:rsidR="00083C21" w:rsidRPr="009935FD" w:rsidRDefault="00083C21" w:rsidP="00083C2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7F253FE" w14:textId="77777777" w:rsidR="00083C21" w:rsidRPr="00D75088" w:rsidRDefault="00083C21" w:rsidP="00083C21">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5FD661F3" w14:textId="77777777" w:rsidR="00B16C2B" w:rsidRPr="00B16C2B" w:rsidRDefault="00B16C2B" w:rsidP="00B16C2B">
      <w:pPr>
        <w:spacing w:after="0"/>
        <w:ind w:firstLine="720"/>
        <w:rPr>
          <w:rFonts w:ascii="Times New Roman" w:hAnsi="Times New Roman"/>
          <w:b/>
          <w:bCs/>
          <w:szCs w:val="24"/>
        </w:rPr>
      </w:pPr>
    </w:p>
    <w:p w14:paraId="385671D5" w14:textId="77777777" w:rsidR="00852FE3" w:rsidRDefault="00852FE3" w:rsidP="005778A4">
      <w:pPr>
        <w:spacing w:after="0" w:line="240" w:lineRule="auto"/>
        <w:ind w:firstLine="720"/>
        <w:rPr>
          <w:rFonts w:ascii="Times New Roman" w:eastAsia="Courier New" w:hAnsi="Times New Roman" w:cs="Times New Roman"/>
          <w:b/>
          <w:sz w:val="24"/>
          <w:szCs w:val="24"/>
        </w:rPr>
      </w:pPr>
    </w:p>
    <w:p w14:paraId="47FE3A6D" w14:textId="31D5935F" w:rsidR="00083C21" w:rsidRPr="00FC576D" w:rsidRDefault="00083C21" w:rsidP="00AA6F87">
      <w:pPr>
        <w:pStyle w:val="AgendaItem"/>
      </w:pPr>
      <w:r w:rsidRPr="00FC576D">
        <w:t>MOTION</w:t>
      </w:r>
      <w:r w:rsidRPr="00955720">
        <w:t xml:space="preserve"> </w:t>
      </w:r>
      <w:r w:rsidRPr="00FC576D">
        <w:t>– NO. M-2</w:t>
      </w:r>
      <w:r>
        <w:t>5</w:t>
      </w:r>
      <w:r w:rsidRPr="00FC576D">
        <w:t>-</w:t>
      </w:r>
      <w:r>
        <w:t>98</w:t>
      </w:r>
      <w:r w:rsidRPr="00FC576D">
        <w:t xml:space="preserve"> – BY:  COUNCILMEMBER </w:t>
      </w:r>
      <w:r w:rsidR="00A72667">
        <w:t>HARRIS</w:t>
      </w:r>
    </w:p>
    <w:p w14:paraId="7F1435D2" w14:textId="77777777" w:rsidR="00083C21" w:rsidRPr="00FC576D" w:rsidRDefault="00083C21" w:rsidP="00083C21">
      <w:pPr>
        <w:pStyle w:val="xmsonormal"/>
        <w:shd w:val="clear" w:color="auto" w:fill="FFFFFF"/>
        <w:spacing w:before="0" w:beforeAutospacing="0" w:after="0" w:afterAutospacing="0"/>
        <w:rPr>
          <w:b/>
          <w:bCs/>
          <w:color w:val="242424"/>
        </w:rPr>
      </w:pPr>
    </w:p>
    <w:p w14:paraId="4561AB68" w14:textId="77777777" w:rsidR="00083C21" w:rsidRPr="00FC576D" w:rsidRDefault="00083C21" w:rsidP="00083C21">
      <w:pPr>
        <w:pStyle w:val="xmsonormal"/>
        <w:shd w:val="clear" w:color="auto" w:fill="FFFFFF"/>
        <w:spacing w:before="0" w:beforeAutospacing="0" w:after="0" w:afterAutospacing="0"/>
        <w:ind w:left="720"/>
        <w:rPr>
          <w:b/>
          <w:bCs/>
          <w:color w:val="242424"/>
        </w:rPr>
      </w:pPr>
      <w:r w:rsidRPr="00FC576D">
        <w:rPr>
          <w:b/>
          <w:bCs/>
          <w:color w:val="242424"/>
        </w:rPr>
        <w:t>Brief:</w:t>
      </w:r>
    </w:p>
    <w:p w14:paraId="574E6F4C" w14:textId="0045DB4C" w:rsidR="00083C21" w:rsidRDefault="00083C21" w:rsidP="00083C2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Motion stating </w:t>
      </w:r>
      <w:r w:rsidRPr="00083C21">
        <w:rPr>
          <w:rFonts w:ascii="Times New Roman" w:hAnsi="Times New Roman" w:cs="Times New Roman"/>
          <w:sz w:val="24"/>
          <w:szCs w:val="24"/>
        </w:rPr>
        <w:t>having ensured</w:t>
      </w:r>
      <w:r w:rsidRPr="00083C21">
        <w:rPr>
          <w:rFonts w:ascii="Times New Roman" w:hAnsi="Times New Roman" w:cs="Times New Roman"/>
          <w:b/>
          <w:bCs/>
          <w:sz w:val="24"/>
          <w:szCs w:val="24"/>
        </w:rPr>
        <w:t xml:space="preserve"> </w:t>
      </w:r>
      <w:r w:rsidRPr="00083C21">
        <w:rPr>
          <w:rFonts w:ascii="Times New Roman" w:hAnsi="Times New Roman" w:cs="Times New Roman"/>
          <w:sz w:val="24"/>
          <w:szCs w:val="24"/>
        </w:rPr>
        <w:t>that all areas of expertise and experience required in City Code section 70-415.342 are represented, the following persons are hereby appointed to serve as members of the Housing Trust Fund Advisory Committee to advise the Council concerning appropriations from the New Orleans Housing Trust Fund and shall submit reports thereon to the Council as provided in Code section 70-415.342:</w:t>
      </w:r>
    </w:p>
    <w:p w14:paraId="6A4F852B" w14:textId="77777777" w:rsidR="00083C21" w:rsidRPr="00083C21" w:rsidRDefault="00083C21" w:rsidP="00083C21">
      <w:pPr>
        <w:spacing w:after="0" w:line="240" w:lineRule="auto"/>
        <w:ind w:left="720"/>
        <w:jc w:val="both"/>
        <w:rPr>
          <w:rFonts w:ascii="Times New Roman" w:hAnsi="Times New Roman" w:cs="Times New Roman"/>
          <w:sz w:val="24"/>
          <w:szCs w:val="24"/>
        </w:rPr>
      </w:pPr>
    </w:p>
    <w:p w14:paraId="7710934B" w14:textId="77777777" w:rsidR="00083C21" w:rsidRPr="00083C21" w:rsidRDefault="00083C21" w:rsidP="00083C21">
      <w:pPr>
        <w:numPr>
          <w:ilvl w:val="0"/>
          <w:numId w:val="28"/>
        </w:numPr>
        <w:spacing w:after="0" w:line="240" w:lineRule="auto"/>
        <w:jc w:val="both"/>
        <w:rPr>
          <w:rFonts w:ascii="Times New Roman" w:hAnsi="Times New Roman" w:cs="Times New Roman"/>
          <w:sz w:val="24"/>
          <w:szCs w:val="24"/>
        </w:rPr>
      </w:pPr>
      <w:r w:rsidRPr="00083C21">
        <w:rPr>
          <w:rFonts w:ascii="Times New Roman" w:hAnsi="Times New Roman" w:cs="Times New Roman"/>
          <w:sz w:val="24"/>
          <w:szCs w:val="24"/>
        </w:rPr>
        <w:t>Tyra Brown Johnson, appointment nominee of the Mayor</w:t>
      </w:r>
    </w:p>
    <w:p w14:paraId="51EF9889" w14:textId="77777777" w:rsidR="00083C21" w:rsidRPr="00083C21" w:rsidRDefault="00083C21" w:rsidP="00083C21">
      <w:pPr>
        <w:numPr>
          <w:ilvl w:val="0"/>
          <w:numId w:val="28"/>
        </w:numPr>
        <w:spacing w:after="0" w:line="240" w:lineRule="auto"/>
        <w:jc w:val="both"/>
        <w:rPr>
          <w:rFonts w:ascii="Times New Roman" w:hAnsi="Times New Roman" w:cs="Times New Roman"/>
          <w:sz w:val="24"/>
          <w:szCs w:val="24"/>
        </w:rPr>
      </w:pPr>
      <w:r w:rsidRPr="00083C21">
        <w:rPr>
          <w:rFonts w:ascii="Times New Roman" w:hAnsi="Times New Roman" w:cs="Times New Roman"/>
          <w:sz w:val="24"/>
          <w:szCs w:val="24"/>
        </w:rPr>
        <w:t>Maxwell Ciardullo, appointment nominee of the City Council Quality of Life Committee Chair</w:t>
      </w:r>
    </w:p>
    <w:p w14:paraId="6FBB9602" w14:textId="77777777" w:rsidR="00083C21" w:rsidRPr="00083C21" w:rsidRDefault="00083C21" w:rsidP="00083C21">
      <w:pPr>
        <w:numPr>
          <w:ilvl w:val="0"/>
          <w:numId w:val="28"/>
        </w:numPr>
        <w:spacing w:after="0" w:line="240" w:lineRule="auto"/>
        <w:jc w:val="both"/>
        <w:rPr>
          <w:rFonts w:ascii="Times New Roman" w:hAnsi="Times New Roman" w:cs="Times New Roman"/>
          <w:sz w:val="24"/>
          <w:szCs w:val="24"/>
        </w:rPr>
      </w:pPr>
      <w:r w:rsidRPr="00083C21">
        <w:rPr>
          <w:rFonts w:ascii="Times New Roman" w:hAnsi="Times New Roman" w:cs="Times New Roman"/>
          <w:sz w:val="24"/>
          <w:szCs w:val="24"/>
        </w:rPr>
        <w:t>Asali Ecclesiastes, appointment nominee of the City Council Community Development Committee Chair</w:t>
      </w:r>
    </w:p>
    <w:p w14:paraId="0A76CD8E" w14:textId="77777777" w:rsidR="00083C21" w:rsidRPr="00083C21" w:rsidRDefault="00083C21" w:rsidP="00083C21">
      <w:pPr>
        <w:numPr>
          <w:ilvl w:val="0"/>
          <w:numId w:val="28"/>
        </w:numPr>
        <w:spacing w:after="0" w:line="240" w:lineRule="auto"/>
        <w:jc w:val="both"/>
        <w:rPr>
          <w:rFonts w:ascii="Times New Roman" w:hAnsi="Times New Roman" w:cs="Times New Roman"/>
          <w:sz w:val="24"/>
          <w:szCs w:val="24"/>
        </w:rPr>
      </w:pPr>
      <w:r w:rsidRPr="00083C21">
        <w:rPr>
          <w:rFonts w:ascii="Times New Roman" w:hAnsi="Times New Roman" w:cs="Times New Roman"/>
          <w:sz w:val="24"/>
          <w:szCs w:val="24"/>
        </w:rPr>
        <w:t>Tashia Gaspard, appointment nominee of the City Council President, such nominee having lived experience being unhoused or living in a low-income or other affordable housing unit</w:t>
      </w:r>
    </w:p>
    <w:p w14:paraId="0AB879C3" w14:textId="77777777" w:rsidR="00083C21" w:rsidRPr="00083C21" w:rsidRDefault="00083C21" w:rsidP="00083C21">
      <w:pPr>
        <w:numPr>
          <w:ilvl w:val="0"/>
          <w:numId w:val="28"/>
        </w:numPr>
        <w:spacing w:after="0" w:line="240" w:lineRule="auto"/>
        <w:jc w:val="both"/>
        <w:rPr>
          <w:rFonts w:ascii="Times New Roman" w:hAnsi="Times New Roman" w:cs="Times New Roman"/>
          <w:sz w:val="24"/>
          <w:szCs w:val="24"/>
        </w:rPr>
      </w:pPr>
      <w:r w:rsidRPr="00083C21">
        <w:rPr>
          <w:rFonts w:ascii="Times New Roman" w:hAnsi="Times New Roman" w:cs="Times New Roman"/>
          <w:sz w:val="24"/>
          <w:szCs w:val="24"/>
        </w:rPr>
        <w:t>Andreanecia Morris, appointment nominee of Greater New Orleans Housing Alliance</w:t>
      </w:r>
    </w:p>
    <w:p w14:paraId="6223D1A7" w14:textId="77777777" w:rsidR="00083C21" w:rsidRPr="00083C21" w:rsidRDefault="00083C21" w:rsidP="00083C21">
      <w:pPr>
        <w:numPr>
          <w:ilvl w:val="0"/>
          <w:numId w:val="28"/>
        </w:numPr>
        <w:spacing w:after="0" w:line="240" w:lineRule="auto"/>
        <w:jc w:val="both"/>
        <w:rPr>
          <w:rFonts w:ascii="Times New Roman" w:hAnsi="Times New Roman" w:cs="Times New Roman"/>
          <w:sz w:val="24"/>
          <w:szCs w:val="24"/>
        </w:rPr>
      </w:pPr>
      <w:r w:rsidRPr="00083C21">
        <w:rPr>
          <w:rFonts w:ascii="Times New Roman" w:hAnsi="Times New Roman" w:cs="Times New Roman"/>
          <w:sz w:val="24"/>
          <w:szCs w:val="24"/>
        </w:rPr>
        <w:t>Monique Blossom, appointment nominee of Louisiana Fair Housing Action Center</w:t>
      </w:r>
    </w:p>
    <w:p w14:paraId="132EED21" w14:textId="77777777" w:rsidR="00083C21" w:rsidRPr="00083C21" w:rsidRDefault="00083C21" w:rsidP="00083C21">
      <w:pPr>
        <w:numPr>
          <w:ilvl w:val="0"/>
          <w:numId w:val="28"/>
        </w:numPr>
        <w:spacing w:after="0" w:line="240" w:lineRule="auto"/>
        <w:jc w:val="both"/>
        <w:rPr>
          <w:rFonts w:ascii="Times New Roman" w:hAnsi="Times New Roman" w:cs="Times New Roman"/>
          <w:sz w:val="24"/>
          <w:szCs w:val="24"/>
        </w:rPr>
      </w:pPr>
      <w:r w:rsidRPr="00083C21">
        <w:rPr>
          <w:rFonts w:ascii="Times New Roman" w:hAnsi="Times New Roman" w:cs="Times New Roman"/>
          <w:sz w:val="24"/>
          <w:szCs w:val="24"/>
        </w:rPr>
        <w:t xml:space="preserve">Amanda Golob, appointment nominee of Southeast Louisiana Legal Services </w:t>
      </w:r>
    </w:p>
    <w:p w14:paraId="54D0533B" w14:textId="77777777" w:rsidR="00083C21" w:rsidRPr="00FC576D" w:rsidRDefault="00083C21" w:rsidP="00083C21">
      <w:pPr>
        <w:pStyle w:val="xmsonormal"/>
        <w:shd w:val="clear" w:color="auto" w:fill="FFFFFF"/>
        <w:spacing w:before="0" w:beforeAutospacing="0" w:after="0" w:afterAutospacing="0"/>
        <w:ind w:left="720"/>
        <w:rPr>
          <w:b/>
          <w:bCs/>
          <w:color w:val="242424"/>
        </w:rPr>
      </w:pPr>
    </w:p>
    <w:p w14:paraId="5715CED5" w14:textId="77777777" w:rsidR="00083C21" w:rsidRPr="009935FD" w:rsidRDefault="00083C21" w:rsidP="00083C21">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7AAC9765" w14:textId="77777777" w:rsidR="00083C21" w:rsidRPr="00D75088" w:rsidRDefault="00083C21" w:rsidP="00083C21">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33C4AE69" w14:textId="30C7B2E9" w:rsidR="00A85A8D" w:rsidRPr="00FC576D" w:rsidRDefault="00A85A8D" w:rsidP="00AA6F87">
      <w:pPr>
        <w:pStyle w:val="AgendaItem"/>
      </w:pPr>
      <w:r>
        <w:lastRenderedPageBreak/>
        <w:t>RESOLUT</w:t>
      </w:r>
      <w:r w:rsidRPr="00FC576D">
        <w:t>ION</w:t>
      </w:r>
      <w:r w:rsidRPr="00955720">
        <w:t xml:space="preserve"> </w:t>
      </w:r>
      <w:r w:rsidRPr="00FC576D">
        <w:t>– NO.</w:t>
      </w:r>
      <w:r>
        <w:t xml:space="preserve"> R</w:t>
      </w:r>
      <w:r w:rsidRPr="00FC576D">
        <w:t>-2</w:t>
      </w:r>
      <w:r>
        <w:t>5</w:t>
      </w:r>
      <w:r w:rsidRPr="00FC576D">
        <w:t>-</w:t>
      </w:r>
      <w:r>
        <w:t>99</w:t>
      </w:r>
      <w:r w:rsidRPr="00FC576D">
        <w:t xml:space="preserve"> – BY:  COUNCILMEMBER </w:t>
      </w:r>
      <w:r>
        <w:t>MORRELL</w:t>
      </w:r>
    </w:p>
    <w:p w14:paraId="1B63C9BD" w14:textId="77777777" w:rsidR="00A85A8D" w:rsidRPr="00FC576D" w:rsidRDefault="00A85A8D" w:rsidP="00A85A8D">
      <w:pPr>
        <w:pStyle w:val="xmsonormal"/>
        <w:shd w:val="clear" w:color="auto" w:fill="FFFFFF"/>
        <w:spacing w:before="0" w:beforeAutospacing="0" w:after="0" w:afterAutospacing="0"/>
        <w:rPr>
          <w:b/>
          <w:bCs/>
          <w:color w:val="242424"/>
        </w:rPr>
      </w:pPr>
    </w:p>
    <w:p w14:paraId="5E3F1819" w14:textId="77777777" w:rsidR="00A85A8D" w:rsidRPr="006E666A" w:rsidRDefault="00A85A8D" w:rsidP="00A85A8D">
      <w:pPr>
        <w:pStyle w:val="xmsonormal"/>
        <w:shd w:val="clear" w:color="auto" w:fill="FFFFFF"/>
        <w:spacing w:before="0" w:beforeAutospacing="0" w:after="0" w:afterAutospacing="0"/>
        <w:ind w:left="720"/>
        <w:rPr>
          <w:b/>
          <w:bCs/>
          <w:color w:val="242424"/>
        </w:rPr>
      </w:pPr>
      <w:r w:rsidRPr="006E666A">
        <w:rPr>
          <w:b/>
          <w:bCs/>
          <w:color w:val="242424"/>
        </w:rPr>
        <w:t>Brief:</w:t>
      </w:r>
    </w:p>
    <w:p w14:paraId="6200492F" w14:textId="2131B582" w:rsidR="006E666A" w:rsidRDefault="00A85A8D" w:rsidP="006E666A">
      <w:pPr>
        <w:spacing w:after="0" w:line="240" w:lineRule="auto"/>
        <w:ind w:firstLine="720"/>
        <w:jc w:val="both"/>
        <w:rPr>
          <w:rFonts w:ascii="Times New Roman" w:hAnsi="Times New Roman" w:cs="Times New Roman"/>
          <w:sz w:val="24"/>
          <w:szCs w:val="24"/>
        </w:rPr>
      </w:pPr>
      <w:r w:rsidRPr="006E666A">
        <w:rPr>
          <w:rFonts w:ascii="Times New Roman" w:hAnsi="Times New Roman" w:cs="Times New Roman"/>
          <w:color w:val="242424"/>
          <w:sz w:val="24"/>
          <w:szCs w:val="24"/>
        </w:rPr>
        <w:t xml:space="preserve">Mourning </w:t>
      </w:r>
      <w:r w:rsidRPr="006E666A">
        <w:rPr>
          <w:rFonts w:ascii="Times New Roman" w:hAnsi="Times New Roman" w:cs="Times New Roman"/>
          <w:sz w:val="24"/>
          <w:szCs w:val="24"/>
        </w:rPr>
        <w:t>the loss of Ms. Annette Tassin.</w:t>
      </w:r>
    </w:p>
    <w:p w14:paraId="622B0DF2" w14:textId="77777777" w:rsidR="006E666A" w:rsidRDefault="006E666A" w:rsidP="006E666A">
      <w:pPr>
        <w:spacing w:after="0" w:line="240" w:lineRule="auto"/>
        <w:ind w:firstLine="720"/>
        <w:jc w:val="both"/>
        <w:rPr>
          <w:rFonts w:ascii="Times New Roman" w:hAnsi="Times New Roman" w:cs="Times New Roman"/>
          <w:sz w:val="24"/>
          <w:szCs w:val="24"/>
        </w:rPr>
      </w:pPr>
    </w:p>
    <w:p w14:paraId="7A86FE5C" w14:textId="0F43F97A" w:rsidR="00A85A8D" w:rsidRPr="006E666A" w:rsidRDefault="00A85A8D" w:rsidP="00A85A8D">
      <w:pPr>
        <w:pStyle w:val="xmsonormal"/>
        <w:shd w:val="clear" w:color="auto" w:fill="FFFFFF"/>
        <w:spacing w:before="0" w:beforeAutospacing="0" w:after="0" w:afterAutospacing="0"/>
        <w:ind w:left="720"/>
        <w:rPr>
          <w:b/>
          <w:bCs/>
          <w:color w:val="242424"/>
          <w:sz w:val="22"/>
          <w:szCs w:val="22"/>
        </w:rPr>
      </w:pPr>
      <w:r w:rsidRPr="006E666A">
        <w:rPr>
          <w:color w:val="242424"/>
        </w:rPr>
        <w:t xml:space="preserve"> </w:t>
      </w:r>
      <w:r w:rsidRPr="006E666A">
        <w:rPr>
          <w:b/>
          <w:bCs/>
          <w:color w:val="242424"/>
        </w:rPr>
        <w:t>Annotation:</w:t>
      </w:r>
    </w:p>
    <w:p w14:paraId="27D9061C" w14:textId="77777777" w:rsidR="00A85A8D" w:rsidRPr="006E666A" w:rsidRDefault="00A85A8D" w:rsidP="00A85A8D">
      <w:pPr>
        <w:pStyle w:val="xmsonormal"/>
        <w:shd w:val="clear" w:color="auto" w:fill="FFFFFF"/>
        <w:spacing w:before="0" w:beforeAutospacing="0" w:after="0" w:afterAutospacing="0"/>
        <w:ind w:left="720"/>
        <w:rPr>
          <w:b/>
          <w:bCs/>
          <w:color w:val="242424"/>
          <w:sz w:val="22"/>
          <w:szCs w:val="22"/>
        </w:rPr>
      </w:pPr>
      <w:r w:rsidRPr="006E666A">
        <w:rPr>
          <w:b/>
          <w:bCs/>
          <w:color w:val="242424"/>
          <w:sz w:val="22"/>
          <w:szCs w:val="22"/>
        </w:rPr>
        <w:t>(This matter was introduced 2/13/25).</w:t>
      </w:r>
    </w:p>
    <w:p w14:paraId="4BCC2F39" w14:textId="77777777" w:rsidR="00A85A8D" w:rsidRPr="006E666A" w:rsidRDefault="00A85A8D" w:rsidP="00A85A8D">
      <w:pPr>
        <w:pStyle w:val="xmsonormal"/>
        <w:shd w:val="clear" w:color="auto" w:fill="FFFFFF"/>
        <w:spacing w:before="0" w:beforeAutospacing="0" w:after="0" w:afterAutospacing="0"/>
        <w:ind w:left="1440"/>
        <w:rPr>
          <w:b/>
          <w:bCs/>
          <w:color w:val="242424"/>
          <w:sz w:val="22"/>
          <w:szCs w:val="22"/>
        </w:rPr>
      </w:pPr>
    </w:p>
    <w:p w14:paraId="3DF67EDD" w14:textId="77777777" w:rsidR="001A4FD9" w:rsidRDefault="001A4FD9" w:rsidP="00DB042C">
      <w:pPr>
        <w:pStyle w:val="xmsonormal"/>
        <w:shd w:val="clear" w:color="auto" w:fill="FFFFFF"/>
        <w:spacing w:before="0" w:beforeAutospacing="0" w:after="0" w:afterAutospacing="0"/>
        <w:rPr>
          <w:b/>
          <w:bCs/>
          <w:color w:val="242424"/>
          <w:sz w:val="22"/>
          <w:szCs w:val="22"/>
        </w:rPr>
      </w:pPr>
    </w:p>
    <w:p w14:paraId="6BED64D6" w14:textId="77777777" w:rsidR="00DB042C" w:rsidRDefault="00DB042C" w:rsidP="00DB042C">
      <w:pPr>
        <w:pStyle w:val="xmsonormal"/>
        <w:shd w:val="clear" w:color="auto" w:fill="FFFFFF"/>
        <w:spacing w:before="0" w:beforeAutospacing="0" w:after="0" w:afterAutospacing="0"/>
        <w:rPr>
          <w:b/>
          <w:bCs/>
          <w:color w:val="242424"/>
          <w:sz w:val="22"/>
          <w:szCs w:val="22"/>
        </w:rPr>
      </w:pPr>
    </w:p>
    <w:p w14:paraId="453FBE41" w14:textId="77777777" w:rsidR="00DB042C" w:rsidRDefault="00DB042C" w:rsidP="00DB042C">
      <w:pPr>
        <w:pStyle w:val="xmsonormal"/>
        <w:shd w:val="clear" w:color="auto" w:fill="FFFFFF"/>
        <w:spacing w:before="0" w:beforeAutospacing="0" w:after="0" w:afterAutospacing="0"/>
        <w:rPr>
          <w:b/>
          <w:bCs/>
          <w:color w:val="242424"/>
          <w:sz w:val="22"/>
          <w:szCs w:val="22"/>
        </w:rPr>
      </w:pPr>
    </w:p>
    <w:p w14:paraId="7B06F438" w14:textId="77777777" w:rsidR="00DB042C" w:rsidRDefault="00DB042C" w:rsidP="00DB042C">
      <w:pPr>
        <w:pStyle w:val="xmsonormal"/>
        <w:shd w:val="clear" w:color="auto" w:fill="FFFFFF"/>
        <w:spacing w:before="0" w:beforeAutospacing="0" w:after="0" w:afterAutospacing="0"/>
        <w:rPr>
          <w:b/>
          <w:bCs/>
          <w:color w:val="242424"/>
          <w:sz w:val="22"/>
          <w:szCs w:val="22"/>
        </w:rPr>
      </w:pPr>
    </w:p>
    <w:p w14:paraId="11108664" w14:textId="5BFF9DF5" w:rsidR="00A85A8D" w:rsidRPr="00FC576D" w:rsidRDefault="00A85A8D" w:rsidP="00AA6F87">
      <w:pPr>
        <w:pStyle w:val="AgendaItem"/>
      </w:pPr>
      <w:r>
        <w:t>RESOLUT</w:t>
      </w:r>
      <w:r w:rsidRPr="00FC576D">
        <w:t>ION</w:t>
      </w:r>
      <w:r w:rsidRPr="00955720">
        <w:t xml:space="preserve"> </w:t>
      </w:r>
      <w:r w:rsidRPr="00FC576D">
        <w:t>– NO.</w:t>
      </w:r>
      <w:r>
        <w:t xml:space="preserve"> R</w:t>
      </w:r>
      <w:r w:rsidRPr="00FC576D">
        <w:t>-2</w:t>
      </w:r>
      <w:r>
        <w:t>5</w:t>
      </w:r>
      <w:r w:rsidRPr="00FC576D">
        <w:t>-</w:t>
      </w:r>
      <w:r>
        <w:t>100</w:t>
      </w:r>
      <w:r w:rsidRPr="00FC576D">
        <w:t xml:space="preserve"> – BY:  COUNCILMEMBER </w:t>
      </w:r>
      <w:r>
        <w:t>MORRELL</w:t>
      </w:r>
    </w:p>
    <w:p w14:paraId="4200697E" w14:textId="77777777" w:rsidR="00A85A8D" w:rsidRPr="00FC576D" w:rsidRDefault="00A85A8D" w:rsidP="00A85A8D">
      <w:pPr>
        <w:pStyle w:val="xmsonormal"/>
        <w:shd w:val="clear" w:color="auto" w:fill="FFFFFF"/>
        <w:spacing w:before="0" w:beforeAutospacing="0" w:after="0" w:afterAutospacing="0"/>
        <w:rPr>
          <w:b/>
          <w:bCs/>
          <w:color w:val="242424"/>
        </w:rPr>
      </w:pPr>
    </w:p>
    <w:p w14:paraId="24DBE556" w14:textId="77777777" w:rsidR="00A85A8D" w:rsidRPr="00FC576D" w:rsidRDefault="00A85A8D" w:rsidP="00A85A8D">
      <w:pPr>
        <w:pStyle w:val="xmsonormal"/>
        <w:shd w:val="clear" w:color="auto" w:fill="FFFFFF"/>
        <w:spacing w:before="0" w:beforeAutospacing="0" w:after="0" w:afterAutospacing="0"/>
        <w:ind w:left="720"/>
        <w:rPr>
          <w:b/>
          <w:bCs/>
          <w:color w:val="242424"/>
        </w:rPr>
      </w:pPr>
      <w:r w:rsidRPr="00FC576D">
        <w:rPr>
          <w:b/>
          <w:bCs/>
          <w:color w:val="242424"/>
        </w:rPr>
        <w:t>Brief:</w:t>
      </w:r>
    </w:p>
    <w:p w14:paraId="42D5E5F0" w14:textId="77777777" w:rsidR="00F26F62" w:rsidRDefault="00A85A8D" w:rsidP="00F26F62">
      <w:pPr>
        <w:spacing w:after="0" w:line="240" w:lineRule="auto"/>
        <w:ind w:firstLine="720"/>
        <w:jc w:val="both"/>
        <w:rPr>
          <w:rFonts w:ascii="Times New Roman" w:hAnsi="Times New Roman" w:cs="Times New Roman"/>
          <w:sz w:val="24"/>
          <w:szCs w:val="24"/>
        </w:rPr>
      </w:pPr>
      <w:r w:rsidRPr="00F26F62">
        <w:rPr>
          <w:rFonts w:ascii="Times New Roman" w:hAnsi="Times New Roman" w:cs="Times New Roman"/>
          <w:color w:val="242424"/>
          <w:sz w:val="24"/>
          <w:szCs w:val="24"/>
        </w:rPr>
        <w:t xml:space="preserve">Mourning </w:t>
      </w:r>
      <w:r w:rsidRPr="00F26F62">
        <w:rPr>
          <w:rFonts w:ascii="Times New Roman" w:hAnsi="Times New Roman" w:cs="Times New Roman"/>
          <w:sz w:val="24"/>
          <w:szCs w:val="24"/>
        </w:rPr>
        <w:t>the loss</w:t>
      </w:r>
      <w:r w:rsidR="00F26F62" w:rsidRPr="00F26F62">
        <w:rPr>
          <w:rFonts w:ascii="Times New Roman" w:hAnsi="Times New Roman" w:cs="Times New Roman"/>
          <w:sz w:val="24"/>
          <w:szCs w:val="24"/>
        </w:rPr>
        <w:t xml:space="preserve"> of the indelible, vivacious, caring, and vibrant Pableaux Johnson.</w:t>
      </w:r>
    </w:p>
    <w:p w14:paraId="512A06BF" w14:textId="77777777" w:rsidR="00F26F62" w:rsidRPr="00F26F62" w:rsidRDefault="00F26F62" w:rsidP="00F26F62">
      <w:pPr>
        <w:spacing w:after="0" w:line="240" w:lineRule="auto"/>
        <w:ind w:firstLine="720"/>
        <w:jc w:val="both"/>
        <w:rPr>
          <w:rFonts w:ascii="Times New Roman" w:hAnsi="Times New Roman" w:cs="Times New Roman"/>
          <w:sz w:val="24"/>
          <w:szCs w:val="24"/>
        </w:rPr>
      </w:pPr>
    </w:p>
    <w:p w14:paraId="23220371" w14:textId="77777777" w:rsidR="00A85A8D" w:rsidRPr="009935FD" w:rsidRDefault="00A85A8D" w:rsidP="00A85A8D">
      <w:pPr>
        <w:pStyle w:val="xmsonormal"/>
        <w:shd w:val="clear" w:color="auto" w:fill="FFFFFF"/>
        <w:spacing w:before="0" w:beforeAutospacing="0" w:after="0" w:afterAutospacing="0"/>
        <w:ind w:left="720"/>
        <w:rPr>
          <w:b/>
          <w:bCs/>
          <w:color w:val="242424"/>
          <w:sz w:val="22"/>
          <w:szCs w:val="22"/>
        </w:rPr>
      </w:pPr>
      <w:r w:rsidRPr="00C229F6">
        <w:rPr>
          <w:b/>
          <w:bCs/>
          <w:color w:val="242424"/>
        </w:rPr>
        <w:t>Annotation:</w:t>
      </w:r>
    </w:p>
    <w:p w14:paraId="6AEADA1E" w14:textId="77777777" w:rsidR="00A85A8D" w:rsidRPr="00D75088" w:rsidRDefault="00A85A8D" w:rsidP="00A85A8D">
      <w:pPr>
        <w:pStyle w:val="xmsonormal"/>
        <w:shd w:val="clear" w:color="auto" w:fill="FFFFFF"/>
        <w:spacing w:before="0" w:beforeAutospacing="0" w:after="0" w:afterAutospacing="0"/>
        <w:ind w:left="720"/>
        <w:rPr>
          <w:b/>
          <w:bCs/>
          <w:color w:val="242424"/>
          <w:sz w:val="22"/>
          <w:szCs w:val="22"/>
        </w:rPr>
      </w:pPr>
      <w:r w:rsidRPr="00D75088">
        <w:rPr>
          <w:b/>
          <w:bCs/>
          <w:color w:val="242424"/>
          <w:sz w:val="22"/>
          <w:szCs w:val="22"/>
        </w:rPr>
        <w:t xml:space="preserve">(This matter was introduced </w:t>
      </w:r>
      <w:r>
        <w:rPr>
          <w:b/>
          <w:bCs/>
          <w:color w:val="242424"/>
          <w:sz w:val="22"/>
          <w:szCs w:val="22"/>
        </w:rPr>
        <w:t>2</w:t>
      </w:r>
      <w:r w:rsidRPr="00D75088">
        <w:rPr>
          <w:b/>
          <w:bCs/>
          <w:color w:val="242424"/>
          <w:sz w:val="22"/>
          <w:szCs w:val="22"/>
        </w:rPr>
        <w:t>/</w:t>
      </w:r>
      <w:r>
        <w:rPr>
          <w:b/>
          <w:bCs/>
          <w:color w:val="242424"/>
          <w:sz w:val="22"/>
          <w:szCs w:val="22"/>
        </w:rPr>
        <w:t>1</w:t>
      </w:r>
      <w:r w:rsidRPr="00D75088">
        <w:rPr>
          <w:b/>
          <w:bCs/>
          <w:color w:val="242424"/>
          <w:sz w:val="22"/>
          <w:szCs w:val="22"/>
        </w:rPr>
        <w:t>3/25).</w:t>
      </w:r>
    </w:p>
    <w:p w14:paraId="4EBEA975" w14:textId="77777777" w:rsidR="00A85A8D" w:rsidRDefault="00A85A8D" w:rsidP="00A85A8D">
      <w:pPr>
        <w:pStyle w:val="xmsonormal"/>
        <w:shd w:val="clear" w:color="auto" w:fill="FFFFFF"/>
        <w:spacing w:before="0" w:beforeAutospacing="0" w:after="0" w:afterAutospacing="0"/>
        <w:ind w:left="1440"/>
        <w:rPr>
          <w:b/>
          <w:bCs/>
          <w:color w:val="242424"/>
          <w:sz w:val="22"/>
          <w:szCs w:val="22"/>
        </w:rPr>
      </w:pPr>
    </w:p>
    <w:p w14:paraId="5622B6DF" w14:textId="77777777" w:rsidR="006E666A" w:rsidRDefault="006E666A" w:rsidP="00A85A8D">
      <w:pPr>
        <w:pStyle w:val="xmsonormal"/>
        <w:shd w:val="clear" w:color="auto" w:fill="FFFFFF"/>
        <w:spacing w:before="0" w:beforeAutospacing="0" w:after="0" w:afterAutospacing="0"/>
        <w:ind w:left="1440"/>
        <w:rPr>
          <w:b/>
          <w:bCs/>
          <w:color w:val="242424"/>
          <w:sz w:val="22"/>
          <w:szCs w:val="22"/>
        </w:rPr>
      </w:pPr>
    </w:p>
    <w:p w14:paraId="0377D163" w14:textId="77777777" w:rsidR="00A85A8D" w:rsidRDefault="00A85A8D" w:rsidP="00A85A8D">
      <w:pPr>
        <w:pStyle w:val="xmsonormal"/>
        <w:shd w:val="clear" w:color="auto" w:fill="FFFFFF"/>
        <w:spacing w:before="0" w:beforeAutospacing="0" w:after="0" w:afterAutospacing="0"/>
        <w:ind w:left="1440"/>
        <w:rPr>
          <w:b/>
          <w:bCs/>
          <w:color w:val="242424"/>
          <w:sz w:val="22"/>
          <w:szCs w:val="22"/>
        </w:rPr>
      </w:pPr>
    </w:p>
    <w:p w14:paraId="169C8D8F" w14:textId="77777777" w:rsidR="00A85A8D" w:rsidRDefault="00A85A8D" w:rsidP="00A85A8D">
      <w:pPr>
        <w:pStyle w:val="xmsonormal"/>
        <w:shd w:val="clear" w:color="auto" w:fill="FFFFFF"/>
        <w:spacing w:before="0" w:beforeAutospacing="0" w:after="0" w:afterAutospacing="0"/>
        <w:ind w:left="1440"/>
        <w:rPr>
          <w:b/>
          <w:bCs/>
          <w:color w:val="242424"/>
          <w:sz w:val="22"/>
          <w:szCs w:val="22"/>
        </w:rPr>
      </w:pPr>
    </w:p>
    <w:p w14:paraId="3F8555AB" w14:textId="77777777" w:rsidR="00083C21" w:rsidRDefault="00083C21" w:rsidP="005778A4">
      <w:pPr>
        <w:spacing w:after="0" w:line="240" w:lineRule="auto"/>
        <w:ind w:firstLine="720"/>
        <w:rPr>
          <w:rFonts w:ascii="Times New Roman" w:eastAsia="Courier New" w:hAnsi="Times New Roman" w:cs="Times New Roman"/>
          <w:b/>
          <w:sz w:val="24"/>
          <w:szCs w:val="24"/>
        </w:rPr>
      </w:pPr>
    </w:p>
    <w:p w14:paraId="3282C84B" w14:textId="372964F6" w:rsidR="00C877C7" w:rsidRDefault="00EA0F6F" w:rsidP="00AA6F87">
      <w:pPr>
        <w:pStyle w:val="AgendaItem"/>
        <w:rPr>
          <w:color w:val="000000"/>
        </w:rPr>
      </w:pPr>
      <w:r>
        <w:t>ORDINANCES ON FIRST READING</w:t>
      </w:r>
    </w:p>
    <w:p w14:paraId="708F4ED5" w14:textId="77777777" w:rsidR="00C877C7" w:rsidRDefault="00C877C7" w:rsidP="00CB5648">
      <w:pPr>
        <w:spacing w:after="0" w:line="240" w:lineRule="auto"/>
        <w:jc w:val="both"/>
        <w:rPr>
          <w:rFonts w:ascii="Times New Roman" w:eastAsia="Courier New" w:hAnsi="Times New Roman" w:cs="Times New Roman"/>
          <w:color w:val="000000"/>
          <w:sz w:val="24"/>
          <w:szCs w:val="24"/>
        </w:rPr>
      </w:pPr>
    </w:p>
    <w:p w14:paraId="00A24EA5" w14:textId="77777777" w:rsidR="00C877C7" w:rsidRDefault="00C877C7" w:rsidP="00CB5648">
      <w:pPr>
        <w:spacing w:after="0" w:line="240" w:lineRule="auto"/>
        <w:jc w:val="both"/>
        <w:rPr>
          <w:rFonts w:ascii="Times New Roman" w:eastAsia="Courier New" w:hAnsi="Times New Roman" w:cs="Times New Roman"/>
          <w:color w:val="000000"/>
          <w:sz w:val="24"/>
          <w:szCs w:val="24"/>
        </w:rPr>
      </w:pPr>
    </w:p>
    <w:p w14:paraId="0D3BB6C7" w14:textId="77777777" w:rsidR="00C877C7" w:rsidRDefault="00C877C7" w:rsidP="00CB5648">
      <w:pPr>
        <w:spacing w:after="0" w:line="240" w:lineRule="auto"/>
        <w:jc w:val="both"/>
        <w:rPr>
          <w:rFonts w:ascii="Times New Roman" w:eastAsia="Courier New" w:hAnsi="Times New Roman" w:cs="Times New Roman"/>
          <w:color w:val="000000"/>
          <w:sz w:val="24"/>
          <w:szCs w:val="24"/>
        </w:rPr>
      </w:pPr>
    </w:p>
    <w:p w14:paraId="0CEB0A9F" w14:textId="77777777" w:rsidR="00C877C7" w:rsidRDefault="00C877C7" w:rsidP="00CB5648">
      <w:pPr>
        <w:spacing w:after="0" w:line="240" w:lineRule="auto"/>
        <w:jc w:val="both"/>
        <w:rPr>
          <w:rFonts w:ascii="Times New Roman" w:eastAsia="Courier New" w:hAnsi="Times New Roman" w:cs="Times New Roman"/>
          <w:color w:val="000000"/>
          <w:sz w:val="24"/>
          <w:szCs w:val="24"/>
        </w:rPr>
      </w:pPr>
    </w:p>
    <w:p w14:paraId="76C08FC3" w14:textId="77777777" w:rsidR="00C877C7" w:rsidRDefault="00C877C7" w:rsidP="00CB5648">
      <w:pPr>
        <w:spacing w:after="0" w:line="240" w:lineRule="auto"/>
        <w:jc w:val="both"/>
        <w:rPr>
          <w:rFonts w:ascii="Times New Roman" w:eastAsia="Courier New" w:hAnsi="Times New Roman" w:cs="Times New Roman"/>
          <w:color w:val="000000"/>
        </w:rPr>
      </w:pPr>
    </w:p>
    <w:p w14:paraId="044BADA5" w14:textId="77777777" w:rsidR="00861515" w:rsidRDefault="00861515" w:rsidP="00CB5648">
      <w:pPr>
        <w:spacing w:after="0" w:line="240" w:lineRule="auto"/>
        <w:jc w:val="both"/>
        <w:rPr>
          <w:rFonts w:ascii="Times New Roman" w:eastAsia="Courier New" w:hAnsi="Times New Roman" w:cs="Times New Roman"/>
          <w:color w:val="000000"/>
        </w:rPr>
      </w:pPr>
    </w:p>
    <w:p w14:paraId="5655108F" w14:textId="77777777" w:rsidR="00861515" w:rsidRDefault="00861515" w:rsidP="00CB5648">
      <w:pPr>
        <w:spacing w:after="0" w:line="240" w:lineRule="auto"/>
        <w:jc w:val="both"/>
        <w:rPr>
          <w:rFonts w:ascii="Times New Roman" w:eastAsia="Courier New" w:hAnsi="Times New Roman" w:cs="Times New Roman"/>
          <w:color w:val="000000"/>
        </w:rPr>
      </w:pPr>
    </w:p>
    <w:p w14:paraId="167CC71F" w14:textId="77777777" w:rsidR="00861515" w:rsidRDefault="00861515" w:rsidP="00CB5648">
      <w:pPr>
        <w:spacing w:after="0" w:line="240" w:lineRule="auto"/>
        <w:jc w:val="both"/>
        <w:rPr>
          <w:rFonts w:ascii="Times New Roman" w:eastAsia="Courier New" w:hAnsi="Times New Roman" w:cs="Times New Roman"/>
          <w:color w:val="000000"/>
        </w:rPr>
      </w:pPr>
    </w:p>
    <w:p w14:paraId="454685DD" w14:textId="77777777" w:rsidR="00861515" w:rsidRDefault="00861515" w:rsidP="00CB5648">
      <w:pPr>
        <w:spacing w:after="0" w:line="240" w:lineRule="auto"/>
        <w:jc w:val="both"/>
        <w:rPr>
          <w:rFonts w:ascii="Times New Roman" w:eastAsia="Courier New" w:hAnsi="Times New Roman" w:cs="Times New Roman"/>
          <w:color w:val="000000"/>
        </w:rPr>
      </w:pPr>
    </w:p>
    <w:p w14:paraId="7E0A17F3" w14:textId="77777777" w:rsidR="00861515" w:rsidRDefault="00861515" w:rsidP="00CB5648">
      <w:pPr>
        <w:spacing w:after="0" w:line="240" w:lineRule="auto"/>
        <w:jc w:val="both"/>
        <w:rPr>
          <w:rFonts w:ascii="Times New Roman" w:eastAsia="Courier New" w:hAnsi="Times New Roman" w:cs="Times New Roman"/>
          <w:color w:val="000000"/>
        </w:rPr>
      </w:pPr>
    </w:p>
    <w:p w14:paraId="603AB985" w14:textId="77777777" w:rsidR="00861515" w:rsidRDefault="00861515" w:rsidP="00CB5648">
      <w:pPr>
        <w:spacing w:after="0" w:line="240" w:lineRule="auto"/>
        <w:jc w:val="both"/>
        <w:rPr>
          <w:rFonts w:ascii="Times New Roman" w:eastAsia="Courier New" w:hAnsi="Times New Roman" w:cs="Times New Roman"/>
          <w:color w:val="000000"/>
        </w:rPr>
      </w:pPr>
    </w:p>
    <w:p w14:paraId="46107A09" w14:textId="77777777" w:rsidR="00861515" w:rsidRDefault="00861515" w:rsidP="00CB5648">
      <w:pPr>
        <w:spacing w:after="0" w:line="240" w:lineRule="auto"/>
        <w:jc w:val="both"/>
        <w:rPr>
          <w:rFonts w:ascii="Times New Roman" w:eastAsia="Courier New" w:hAnsi="Times New Roman" w:cs="Times New Roman"/>
          <w:color w:val="000000"/>
        </w:rPr>
      </w:pPr>
    </w:p>
    <w:p w14:paraId="3E5FEE40" w14:textId="77777777" w:rsidR="00861515" w:rsidRDefault="00861515" w:rsidP="00CB5648">
      <w:pPr>
        <w:spacing w:after="0" w:line="240" w:lineRule="auto"/>
        <w:jc w:val="both"/>
        <w:rPr>
          <w:rFonts w:ascii="Times New Roman" w:eastAsia="Courier New" w:hAnsi="Times New Roman" w:cs="Times New Roman"/>
          <w:color w:val="000000"/>
        </w:rPr>
      </w:pPr>
    </w:p>
    <w:p w14:paraId="2233BAF4" w14:textId="77777777" w:rsidR="00861515" w:rsidRDefault="00861515" w:rsidP="00CB5648">
      <w:pPr>
        <w:spacing w:after="0" w:line="240" w:lineRule="auto"/>
        <w:jc w:val="both"/>
        <w:rPr>
          <w:rFonts w:ascii="Times New Roman" w:eastAsia="Courier New" w:hAnsi="Times New Roman" w:cs="Times New Roman"/>
          <w:color w:val="000000"/>
        </w:rPr>
      </w:pPr>
    </w:p>
    <w:p w14:paraId="214268EE" w14:textId="77777777" w:rsidR="00861515" w:rsidRDefault="00861515" w:rsidP="00CB5648">
      <w:pPr>
        <w:spacing w:after="0" w:line="240" w:lineRule="auto"/>
        <w:jc w:val="both"/>
        <w:rPr>
          <w:rFonts w:ascii="Times New Roman" w:eastAsia="Courier New" w:hAnsi="Times New Roman" w:cs="Times New Roman"/>
          <w:color w:val="000000"/>
        </w:rPr>
      </w:pPr>
    </w:p>
    <w:p w14:paraId="68A3F584" w14:textId="77777777" w:rsidR="00861515" w:rsidRDefault="00861515" w:rsidP="00CB5648">
      <w:pPr>
        <w:spacing w:after="0" w:line="240" w:lineRule="auto"/>
        <w:jc w:val="both"/>
        <w:rPr>
          <w:rFonts w:ascii="Times New Roman" w:eastAsia="Courier New" w:hAnsi="Times New Roman" w:cs="Times New Roman"/>
          <w:color w:val="000000"/>
        </w:rPr>
      </w:pPr>
    </w:p>
    <w:p w14:paraId="52258244" w14:textId="77777777" w:rsidR="00861515" w:rsidRDefault="00861515" w:rsidP="00CB5648">
      <w:pPr>
        <w:spacing w:after="0" w:line="240" w:lineRule="auto"/>
        <w:jc w:val="both"/>
        <w:rPr>
          <w:rFonts w:ascii="Times New Roman" w:eastAsia="Courier New" w:hAnsi="Times New Roman" w:cs="Times New Roman"/>
          <w:color w:val="000000"/>
        </w:rPr>
      </w:pPr>
    </w:p>
    <w:p w14:paraId="0B7DA4C7" w14:textId="77777777" w:rsidR="00861515" w:rsidRDefault="00861515" w:rsidP="00CB5648">
      <w:pPr>
        <w:spacing w:after="0" w:line="240" w:lineRule="auto"/>
        <w:jc w:val="both"/>
        <w:rPr>
          <w:rFonts w:ascii="Times New Roman" w:eastAsia="Courier New" w:hAnsi="Times New Roman" w:cs="Times New Roman"/>
          <w:color w:val="000000"/>
        </w:rPr>
      </w:pPr>
    </w:p>
    <w:p w14:paraId="6BE979B0" w14:textId="77777777" w:rsidR="00861515" w:rsidRDefault="00861515" w:rsidP="00CB5648">
      <w:pPr>
        <w:spacing w:after="0" w:line="240" w:lineRule="auto"/>
        <w:jc w:val="both"/>
        <w:rPr>
          <w:rFonts w:ascii="Times New Roman" w:eastAsia="Courier New" w:hAnsi="Times New Roman" w:cs="Times New Roman"/>
          <w:color w:val="000000"/>
        </w:rPr>
      </w:pPr>
    </w:p>
    <w:p w14:paraId="22B83848" w14:textId="77777777" w:rsidR="00861515" w:rsidRDefault="00861515" w:rsidP="00CB5648">
      <w:pPr>
        <w:spacing w:after="0" w:line="240" w:lineRule="auto"/>
        <w:jc w:val="both"/>
        <w:rPr>
          <w:rFonts w:ascii="Times New Roman" w:eastAsia="Courier New" w:hAnsi="Times New Roman" w:cs="Times New Roman"/>
          <w:color w:val="000000"/>
        </w:rPr>
      </w:pPr>
    </w:p>
    <w:p w14:paraId="28D06864" w14:textId="77777777" w:rsidR="00861515" w:rsidRPr="00B62285" w:rsidRDefault="00861515" w:rsidP="00CB5648">
      <w:pPr>
        <w:spacing w:after="0" w:line="240" w:lineRule="auto"/>
        <w:jc w:val="both"/>
        <w:rPr>
          <w:rFonts w:ascii="Times New Roman" w:eastAsia="Courier New" w:hAnsi="Times New Roman" w:cs="Times New Roman"/>
          <w:color w:val="000000"/>
        </w:rPr>
      </w:pPr>
    </w:p>
    <w:p w14:paraId="7288FBEB" w14:textId="54D3F2BE" w:rsidR="00C877C7" w:rsidRDefault="00B62285" w:rsidP="00CB5648">
      <w:pPr>
        <w:spacing w:after="0" w:line="240" w:lineRule="auto"/>
        <w:jc w:val="both"/>
        <w:rPr>
          <w:rFonts w:ascii="Times New Roman" w:eastAsia="Courier New" w:hAnsi="Times New Roman" w:cs="Times New Roman"/>
          <w:color w:val="000000"/>
          <w:sz w:val="24"/>
          <w:szCs w:val="24"/>
        </w:rPr>
      </w:pPr>
      <w:r w:rsidRPr="00B62285">
        <w:rPr>
          <w:rFonts w:ascii="Times New Roman" w:eastAsia="Courier New" w:hAnsi="Times New Roman" w:cs="Times New Roman"/>
          <w:color w:val="000000"/>
        </w:rPr>
        <w:fldChar w:fldCharType="begin"/>
      </w:r>
      <w:r w:rsidRPr="00B62285">
        <w:rPr>
          <w:rFonts w:ascii="Times New Roman" w:eastAsia="Courier New" w:hAnsi="Times New Roman" w:cs="Times New Roman"/>
          <w:color w:val="000000"/>
        </w:rPr>
        <w:instrText xml:space="preserve"> FILENAME  \* Lower \p  \* MERGEFORMAT </w:instrText>
      </w:r>
      <w:r w:rsidRPr="00B62285">
        <w:rPr>
          <w:rFonts w:ascii="Times New Roman" w:eastAsia="Courier New" w:hAnsi="Times New Roman" w:cs="Times New Roman"/>
          <w:color w:val="000000"/>
        </w:rPr>
        <w:fldChar w:fldCharType="separate"/>
      </w:r>
      <w:r w:rsidRPr="00B62285">
        <w:rPr>
          <w:rFonts w:ascii="Times New Roman" w:eastAsia="Courier New" w:hAnsi="Times New Roman" w:cs="Times New Roman"/>
          <w:noProof/>
          <w:color w:val="000000"/>
        </w:rPr>
        <w:t>g:\clerk_of_council\docs\mills\council\agendas\2025\feb 13 agd.docx</w:t>
      </w:r>
      <w:r w:rsidRPr="00B62285">
        <w:rPr>
          <w:rFonts w:ascii="Times New Roman" w:eastAsia="Courier New" w:hAnsi="Times New Roman" w:cs="Times New Roman"/>
          <w:color w:val="000000"/>
        </w:rPr>
        <w:fldChar w:fldCharType="end"/>
      </w:r>
      <w:bookmarkEnd w:id="6"/>
    </w:p>
    <w:sectPr w:rsidR="00C877C7" w:rsidSect="00D1636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Pr="00D62BCE" w:rsidRDefault="0011346A">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sz w:val="24"/>
        <w:szCs w:val="24"/>
      </w:rPr>
    </w:pPr>
    <w:r w:rsidRPr="00D62BCE">
      <w:rPr>
        <w:rFonts w:ascii="Times New Roman" w:hAnsi="Times New Roman" w:cs="Times New Roman"/>
        <w:color w:val="000000"/>
        <w:sz w:val="24"/>
        <w:szCs w:val="24"/>
      </w:rPr>
      <w:fldChar w:fldCharType="begin"/>
    </w:r>
    <w:r w:rsidRPr="00D62BCE">
      <w:rPr>
        <w:rFonts w:ascii="Times New Roman" w:hAnsi="Times New Roman" w:cs="Times New Roman"/>
        <w:color w:val="000000"/>
        <w:sz w:val="24"/>
        <w:szCs w:val="24"/>
      </w:rPr>
      <w:instrText>PAGE</w:instrText>
    </w:r>
    <w:r w:rsidRPr="00D62BCE">
      <w:rPr>
        <w:rFonts w:ascii="Times New Roman" w:hAnsi="Times New Roman" w:cs="Times New Roman"/>
        <w:color w:val="000000"/>
        <w:sz w:val="24"/>
        <w:szCs w:val="24"/>
      </w:rPr>
      <w:fldChar w:fldCharType="separate"/>
    </w:r>
    <w:r w:rsidRPr="00D62BCE">
      <w:rPr>
        <w:rFonts w:ascii="Times New Roman" w:hAnsi="Times New Roman" w:cs="Times New Roman"/>
        <w:noProof/>
        <w:color w:val="000000"/>
        <w:sz w:val="24"/>
        <w:szCs w:val="24"/>
      </w:rPr>
      <w:t>2</w:t>
    </w:r>
    <w:r w:rsidRPr="00D62BCE">
      <w:rPr>
        <w:rFonts w:ascii="Times New Roman" w:hAnsi="Times New Roman" w:cs="Times New Roman"/>
        <w:color w:val="000000"/>
        <w:sz w:val="24"/>
        <w:szCs w:val="24"/>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2B4AC8A2"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6EFFBAFA"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09B62234"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109C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34CF7"/>
    <w:multiLevelType w:val="hybridMultilevel"/>
    <w:tmpl w:val="BB7E7710"/>
    <w:lvl w:ilvl="0" w:tplc="17709852">
      <w:start w:val="1"/>
      <w:numFmt w:val="decimal"/>
      <w:lvlText w:val="%1."/>
      <w:lvlJc w:val="left"/>
      <w:pPr>
        <w:ind w:left="0" w:firstLine="0"/>
      </w:pPr>
      <w:rPr>
        <w:rFonts w:hint="default"/>
        <w:b/>
        <w:bCs/>
      </w:rPr>
    </w:lvl>
    <w:lvl w:ilvl="1" w:tplc="4000AC44">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5D80"/>
    <w:multiLevelType w:val="hybridMultilevel"/>
    <w:tmpl w:val="8836EC48"/>
    <w:lvl w:ilvl="0" w:tplc="3B9417B6">
      <w:start w:val="1"/>
      <w:numFmt w:val="decimal"/>
      <w:pStyle w:val="Agenda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23641"/>
    <w:multiLevelType w:val="multilevel"/>
    <w:tmpl w:val="10F858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61ADE"/>
    <w:multiLevelType w:val="hybridMultilevel"/>
    <w:tmpl w:val="E57EACF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1AB11F00"/>
    <w:multiLevelType w:val="multilevel"/>
    <w:tmpl w:val="14461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70240"/>
    <w:multiLevelType w:val="multilevel"/>
    <w:tmpl w:val="3E8E1BA0"/>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D7258DE"/>
    <w:multiLevelType w:val="hybridMultilevel"/>
    <w:tmpl w:val="8C9000D4"/>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176AD"/>
    <w:multiLevelType w:val="hybridMultilevel"/>
    <w:tmpl w:val="16D89A80"/>
    <w:lvl w:ilvl="0" w:tplc="A0DED8A6">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15A4B"/>
    <w:multiLevelType w:val="hybridMultilevel"/>
    <w:tmpl w:val="86A860A4"/>
    <w:lvl w:ilvl="0" w:tplc="23E46904">
      <w:start w:val="1"/>
      <w:numFmt w:val="lowerLetter"/>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F60DB"/>
    <w:multiLevelType w:val="hybridMultilevel"/>
    <w:tmpl w:val="D5B89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C1E3C9D"/>
    <w:multiLevelType w:val="multilevel"/>
    <w:tmpl w:val="71CC39D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19B3A83"/>
    <w:multiLevelType w:val="hybridMultilevel"/>
    <w:tmpl w:val="D9D69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AC4041"/>
    <w:multiLevelType w:val="hybridMultilevel"/>
    <w:tmpl w:val="1EDC31D2"/>
    <w:lvl w:ilvl="0" w:tplc="F73AF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4D2181"/>
    <w:multiLevelType w:val="multilevel"/>
    <w:tmpl w:val="0F00EA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54FF1"/>
    <w:multiLevelType w:val="hybridMultilevel"/>
    <w:tmpl w:val="E31C3372"/>
    <w:lvl w:ilvl="0" w:tplc="0C625D0A">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41686C"/>
    <w:multiLevelType w:val="hybridMultilevel"/>
    <w:tmpl w:val="0930F50E"/>
    <w:lvl w:ilvl="0" w:tplc="D73EDF9A">
      <w:start w:val="2"/>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E50C4"/>
    <w:multiLevelType w:val="hybridMultilevel"/>
    <w:tmpl w:val="16F07BA0"/>
    <w:lvl w:ilvl="0" w:tplc="21A2B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E3173"/>
    <w:multiLevelType w:val="hybridMultilevel"/>
    <w:tmpl w:val="8DFA2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577802"/>
    <w:multiLevelType w:val="hybridMultilevel"/>
    <w:tmpl w:val="E9504E1C"/>
    <w:lvl w:ilvl="0" w:tplc="06123514">
      <w:start w:val="1"/>
      <w:numFmt w:val="decimal"/>
      <w:lvlText w:val="%1."/>
      <w:lvlJc w:val="left"/>
      <w:pPr>
        <w:ind w:left="720" w:hanging="360"/>
      </w:pPr>
      <w:rPr>
        <w:rFonts w:ascii="Courier New" w:eastAsia="Courier New" w:hAnsi="Courier New" w:cs="Courier New" w:hint="default"/>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637B1B"/>
    <w:multiLevelType w:val="hybridMultilevel"/>
    <w:tmpl w:val="01C09262"/>
    <w:lvl w:ilvl="0" w:tplc="526A0246">
      <w:start w:val="1"/>
      <w:numFmt w:val="decimal"/>
      <w:lvlText w:val="%1."/>
      <w:lvlJc w:val="left"/>
      <w:pPr>
        <w:ind w:left="720" w:hanging="360"/>
      </w:pPr>
      <w:rPr>
        <w:rFonts w:ascii="Times New Roman" w:eastAsiaTheme="minorHAnsi" w:hAnsi="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D65C5"/>
    <w:multiLevelType w:val="multilevel"/>
    <w:tmpl w:val="2B0274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70112B"/>
    <w:multiLevelType w:val="hybridMultilevel"/>
    <w:tmpl w:val="6B7C0CCE"/>
    <w:lvl w:ilvl="0" w:tplc="0BD40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D47587"/>
    <w:multiLevelType w:val="multilevel"/>
    <w:tmpl w:val="8072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3E5919"/>
    <w:multiLevelType w:val="multilevel"/>
    <w:tmpl w:val="C6E4A1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7A29D5"/>
    <w:multiLevelType w:val="hybridMultilevel"/>
    <w:tmpl w:val="3A88077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6" w15:restartNumberingAfterBreak="0">
    <w:nsid w:val="63B30F68"/>
    <w:multiLevelType w:val="multilevel"/>
    <w:tmpl w:val="FBE07E04"/>
    <w:styleLink w:val="CurrentList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3D0C28"/>
    <w:multiLevelType w:val="hybridMultilevel"/>
    <w:tmpl w:val="13C6D3A0"/>
    <w:lvl w:ilvl="0" w:tplc="B76299F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E35605"/>
    <w:multiLevelType w:val="hybridMultilevel"/>
    <w:tmpl w:val="80F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B733CD"/>
    <w:multiLevelType w:val="hybridMultilevel"/>
    <w:tmpl w:val="30A48DA8"/>
    <w:lvl w:ilvl="0" w:tplc="99109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D042FA"/>
    <w:multiLevelType w:val="hybridMultilevel"/>
    <w:tmpl w:val="9314CDD0"/>
    <w:lvl w:ilvl="0" w:tplc="47283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1A7672"/>
    <w:multiLevelType w:val="multilevel"/>
    <w:tmpl w:val="142EA490"/>
    <w:lvl w:ilvl="0">
      <w:start w:val="1"/>
      <w:numFmt w:val="decimal"/>
      <w:lvlText w:val="%1."/>
      <w:lvlJc w:val="left"/>
      <w:pPr>
        <w:ind w:left="720" w:hanging="360"/>
      </w:pPr>
      <w:rPr>
        <w:rFonts w:hint="default"/>
        <w:b/>
        <w:bCs/>
        <w:sz w:val="24"/>
        <w:szCs w:val="24"/>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32" w15:restartNumberingAfterBreak="0">
    <w:nsid w:val="74B64DCA"/>
    <w:multiLevelType w:val="hybridMultilevel"/>
    <w:tmpl w:val="5F5A6774"/>
    <w:lvl w:ilvl="0" w:tplc="320EC068">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79D52147"/>
    <w:multiLevelType w:val="hybridMultilevel"/>
    <w:tmpl w:val="4D5AED9A"/>
    <w:lvl w:ilvl="0" w:tplc="B90C8D5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A7CEC"/>
    <w:multiLevelType w:val="multilevel"/>
    <w:tmpl w:val="7436D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83CE5"/>
    <w:multiLevelType w:val="hybridMultilevel"/>
    <w:tmpl w:val="C324F088"/>
    <w:lvl w:ilvl="0" w:tplc="04090019">
      <w:start w:val="1"/>
      <w:numFmt w:val="lowerLetter"/>
      <w:lvlText w:val="%1."/>
      <w:lvlJc w:val="left"/>
      <w:pPr>
        <w:ind w:left="4326" w:hanging="360"/>
      </w:pPr>
    </w:lvl>
    <w:lvl w:ilvl="1" w:tplc="04090019" w:tentative="1">
      <w:start w:val="1"/>
      <w:numFmt w:val="lowerLetter"/>
      <w:lvlText w:val="%2."/>
      <w:lvlJc w:val="left"/>
      <w:pPr>
        <w:ind w:left="5046" w:hanging="360"/>
      </w:pPr>
    </w:lvl>
    <w:lvl w:ilvl="2" w:tplc="0409001B" w:tentative="1">
      <w:start w:val="1"/>
      <w:numFmt w:val="lowerRoman"/>
      <w:lvlText w:val="%3."/>
      <w:lvlJc w:val="right"/>
      <w:pPr>
        <w:ind w:left="5766" w:hanging="180"/>
      </w:pPr>
    </w:lvl>
    <w:lvl w:ilvl="3" w:tplc="0409000F" w:tentative="1">
      <w:start w:val="1"/>
      <w:numFmt w:val="decimal"/>
      <w:lvlText w:val="%4."/>
      <w:lvlJc w:val="left"/>
      <w:pPr>
        <w:ind w:left="6486" w:hanging="360"/>
      </w:pPr>
    </w:lvl>
    <w:lvl w:ilvl="4" w:tplc="04090019" w:tentative="1">
      <w:start w:val="1"/>
      <w:numFmt w:val="lowerLetter"/>
      <w:lvlText w:val="%5."/>
      <w:lvlJc w:val="left"/>
      <w:pPr>
        <w:ind w:left="7206" w:hanging="360"/>
      </w:pPr>
    </w:lvl>
    <w:lvl w:ilvl="5" w:tplc="0409001B" w:tentative="1">
      <w:start w:val="1"/>
      <w:numFmt w:val="lowerRoman"/>
      <w:lvlText w:val="%6."/>
      <w:lvlJc w:val="right"/>
      <w:pPr>
        <w:ind w:left="7926" w:hanging="180"/>
      </w:pPr>
    </w:lvl>
    <w:lvl w:ilvl="6" w:tplc="0409000F" w:tentative="1">
      <w:start w:val="1"/>
      <w:numFmt w:val="decimal"/>
      <w:lvlText w:val="%7."/>
      <w:lvlJc w:val="left"/>
      <w:pPr>
        <w:ind w:left="8646" w:hanging="360"/>
      </w:pPr>
    </w:lvl>
    <w:lvl w:ilvl="7" w:tplc="04090019" w:tentative="1">
      <w:start w:val="1"/>
      <w:numFmt w:val="lowerLetter"/>
      <w:lvlText w:val="%8."/>
      <w:lvlJc w:val="left"/>
      <w:pPr>
        <w:ind w:left="9366" w:hanging="360"/>
      </w:pPr>
    </w:lvl>
    <w:lvl w:ilvl="8" w:tplc="0409001B" w:tentative="1">
      <w:start w:val="1"/>
      <w:numFmt w:val="lowerRoman"/>
      <w:lvlText w:val="%9."/>
      <w:lvlJc w:val="right"/>
      <w:pPr>
        <w:ind w:left="10086" w:hanging="180"/>
      </w:pPr>
    </w:lvl>
  </w:abstractNum>
  <w:abstractNum w:abstractNumId="36" w15:restartNumberingAfterBreak="0">
    <w:nsid w:val="7FB768CD"/>
    <w:multiLevelType w:val="hybridMultilevel"/>
    <w:tmpl w:val="2AC08128"/>
    <w:lvl w:ilvl="0" w:tplc="5AB09E7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233957">
    <w:abstractNumId w:val="31"/>
  </w:num>
  <w:num w:numId="2" w16cid:durableId="1163593705">
    <w:abstractNumId w:val="28"/>
  </w:num>
  <w:num w:numId="3" w16cid:durableId="517234124">
    <w:abstractNumId w:val="33"/>
  </w:num>
  <w:num w:numId="4" w16cid:durableId="231812783">
    <w:abstractNumId w:val="8"/>
  </w:num>
  <w:num w:numId="5" w16cid:durableId="1113674932">
    <w:abstractNumId w:val="20"/>
  </w:num>
  <w:num w:numId="6" w16cid:durableId="1996060735">
    <w:abstractNumId w:val="1"/>
  </w:num>
  <w:num w:numId="7" w16cid:durableId="1030108781">
    <w:abstractNumId w:val="26"/>
  </w:num>
  <w:num w:numId="8" w16cid:durableId="1053037508">
    <w:abstractNumId w:val="13"/>
  </w:num>
  <w:num w:numId="9" w16cid:durableId="43142895">
    <w:abstractNumId w:val="27"/>
  </w:num>
  <w:num w:numId="10" w16cid:durableId="122358163">
    <w:abstractNumId w:val="22"/>
  </w:num>
  <w:num w:numId="11" w16cid:durableId="2140566139">
    <w:abstractNumId w:val="16"/>
  </w:num>
  <w:num w:numId="12" w16cid:durableId="1051804767">
    <w:abstractNumId w:val="17"/>
  </w:num>
  <w:num w:numId="13" w16cid:durableId="339897597">
    <w:abstractNumId w:val="15"/>
  </w:num>
  <w:num w:numId="14" w16cid:durableId="1936791341">
    <w:abstractNumId w:val="7"/>
  </w:num>
  <w:num w:numId="15" w16cid:durableId="171383129">
    <w:abstractNumId w:val="9"/>
  </w:num>
  <w:num w:numId="16" w16cid:durableId="363024702">
    <w:abstractNumId w:val="35"/>
  </w:num>
  <w:num w:numId="17" w16cid:durableId="231392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458405">
    <w:abstractNumId w:val="1"/>
    <w:lvlOverride w:ilvl="0">
      <w:startOverride w:val="1"/>
    </w:lvlOverride>
  </w:num>
  <w:num w:numId="19" w16cid:durableId="1713112029">
    <w:abstractNumId w:val="25"/>
  </w:num>
  <w:num w:numId="20" w16cid:durableId="1288245774">
    <w:abstractNumId w:val="6"/>
  </w:num>
  <w:num w:numId="21" w16cid:durableId="1476527603">
    <w:abstractNumId w:val="23"/>
  </w:num>
  <w:num w:numId="22" w16cid:durableId="1480684091">
    <w:abstractNumId w:val="34"/>
  </w:num>
  <w:num w:numId="23" w16cid:durableId="440607499">
    <w:abstractNumId w:val="5"/>
  </w:num>
  <w:num w:numId="24" w16cid:durableId="1639647532">
    <w:abstractNumId w:val="14"/>
  </w:num>
  <w:num w:numId="25" w16cid:durableId="1490831823">
    <w:abstractNumId w:val="3"/>
  </w:num>
  <w:num w:numId="26" w16cid:durableId="1469132158">
    <w:abstractNumId w:val="21"/>
  </w:num>
  <w:num w:numId="27" w16cid:durableId="1811241685">
    <w:abstractNumId w:val="24"/>
  </w:num>
  <w:num w:numId="28" w16cid:durableId="1903254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05339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6138187">
    <w:abstractNumId w:val="6"/>
  </w:num>
  <w:num w:numId="31" w16cid:durableId="1149979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8807618">
    <w:abstractNumId w:val="11"/>
  </w:num>
  <w:num w:numId="33" w16cid:durableId="1966963047">
    <w:abstractNumId w:val="36"/>
  </w:num>
  <w:num w:numId="34" w16cid:durableId="1244341850">
    <w:abstractNumId w:val="2"/>
  </w:num>
  <w:num w:numId="35" w16cid:durableId="11617287">
    <w:abstractNumId w:val="4"/>
  </w:num>
  <w:num w:numId="36" w16cid:durableId="2079132911">
    <w:abstractNumId w:val="18"/>
  </w:num>
  <w:num w:numId="37" w16cid:durableId="2063677164">
    <w:abstractNumId w:val="0"/>
  </w:num>
  <w:num w:numId="38" w16cid:durableId="1348093025">
    <w:abstractNumId w:val="32"/>
  </w:num>
  <w:num w:numId="39" w16cid:durableId="251164627">
    <w:abstractNumId w:val="30"/>
  </w:num>
  <w:num w:numId="40" w16cid:durableId="2047171332">
    <w:abstractNumId w:val="2"/>
    <w:lvlOverride w:ilvl="0">
      <w:startOverride w:val="1"/>
    </w:lvlOverride>
  </w:num>
  <w:num w:numId="41" w16cid:durableId="752168127">
    <w:abstractNumId w:val="29"/>
  </w:num>
  <w:num w:numId="42" w16cid:durableId="148007895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3256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2A9F"/>
    <w:rsid w:val="00004CCE"/>
    <w:rsid w:val="00005F3F"/>
    <w:rsid w:val="00006ABD"/>
    <w:rsid w:val="00007319"/>
    <w:rsid w:val="00007BBC"/>
    <w:rsid w:val="00007C7B"/>
    <w:rsid w:val="00010032"/>
    <w:rsid w:val="00010408"/>
    <w:rsid w:val="0001166A"/>
    <w:rsid w:val="0001212B"/>
    <w:rsid w:val="00012B85"/>
    <w:rsid w:val="00012EF1"/>
    <w:rsid w:val="00014200"/>
    <w:rsid w:val="00015875"/>
    <w:rsid w:val="00015B9F"/>
    <w:rsid w:val="000163BE"/>
    <w:rsid w:val="00017F2D"/>
    <w:rsid w:val="0002159C"/>
    <w:rsid w:val="00021A8F"/>
    <w:rsid w:val="00022FCF"/>
    <w:rsid w:val="000245F4"/>
    <w:rsid w:val="00025844"/>
    <w:rsid w:val="00025E68"/>
    <w:rsid w:val="0002661E"/>
    <w:rsid w:val="00026C2D"/>
    <w:rsid w:val="00027841"/>
    <w:rsid w:val="00030290"/>
    <w:rsid w:val="00030EB5"/>
    <w:rsid w:val="00030FFA"/>
    <w:rsid w:val="000312BD"/>
    <w:rsid w:val="000318A9"/>
    <w:rsid w:val="00032D1D"/>
    <w:rsid w:val="00034789"/>
    <w:rsid w:val="000349EC"/>
    <w:rsid w:val="000360B0"/>
    <w:rsid w:val="00037DF9"/>
    <w:rsid w:val="000415B5"/>
    <w:rsid w:val="00041812"/>
    <w:rsid w:val="0004355B"/>
    <w:rsid w:val="000459C6"/>
    <w:rsid w:val="00045C7B"/>
    <w:rsid w:val="00046823"/>
    <w:rsid w:val="0004773B"/>
    <w:rsid w:val="00047D47"/>
    <w:rsid w:val="0005038B"/>
    <w:rsid w:val="00050B41"/>
    <w:rsid w:val="0005161E"/>
    <w:rsid w:val="000523F3"/>
    <w:rsid w:val="000537ED"/>
    <w:rsid w:val="000539A3"/>
    <w:rsid w:val="00053B35"/>
    <w:rsid w:val="0005514A"/>
    <w:rsid w:val="0005543C"/>
    <w:rsid w:val="000559DA"/>
    <w:rsid w:val="00056274"/>
    <w:rsid w:val="000600F1"/>
    <w:rsid w:val="0006075C"/>
    <w:rsid w:val="00061461"/>
    <w:rsid w:val="000615BC"/>
    <w:rsid w:val="00061815"/>
    <w:rsid w:val="000659C2"/>
    <w:rsid w:val="00066F1C"/>
    <w:rsid w:val="00067291"/>
    <w:rsid w:val="000676BE"/>
    <w:rsid w:val="00067BC1"/>
    <w:rsid w:val="0007096B"/>
    <w:rsid w:val="00070ED4"/>
    <w:rsid w:val="00071354"/>
    <w:rsid w:val="0007224C"/>
    <w:rsid w:val="0007361C"/>
    <w:rsid w:val="00074346"/>
    <w:rsid w:val="00074B31"/>
    <w:rsid w:val="000754DD"/>
    <w:rsid w:val="00075B05"/>
    <w:rsid w:val="00077171"/>
    <w:rsid w:val="00077D2E"/>
    <w:rsid w:val="00080025"/>
    <w:rsid w:val="000806BF"/>
    <w:rsid w:val="000822A7"/>
    <w:rsid w:val="00083692"/>
    <w:rsid w:val="00083C21"/>
    <w:rsid w:val="000845C8"/>
    <w:rsid w:val="00086265"/>
    <w:rsid w:val="0008664D"/>
    <w:rsid w:val="00087A8E"/>
    <w:rsid w:val="00087F20"/>
    <w:rsid w:val="0009010B"/>
    <w:rsid w:val="00090E44"/>
    <w:rsid w:val="00090FB1"/>
    <w:rsid w:val="0009131B"/>
    <w:rsid w:val="000924F3"/>
    <w:rsid w:val="00092C53"/>
    <w:rsid w:val="00092EF2"/>
    <w:rsid w:val="00093467"/>
    <w:rsid w:val="0009387B"/>
    <w:rsid w:val="000938C5"/>
    <w:rsid w:val="00093BAE"/>
    <w:rsid w:val="000945E2"/>
    <w:rsid w:val="00094914"/>
    <w:rsid w:val="000950AE"/>
    <w:rsid w:val="00095A48"/>
    <w:rsid w:val="000967D1"/>
    <w:rsid w:val="00096CE7"/>
    <w:rsid w:val="0009719C"/>
    <w:rsid w:val="00097731"/>
    <w:rsid w:val="00097A00"/>
    <w:rsid w:val="00097FDF"/>
    <w:rsid w:val="000A0614"/>
    <w:rsid w:val="000A2242"/>
    <w:rsid w:val="000A243B"/>
    <w:rsid w:val="000A3508"/>
    <w:rsid w:val="000A37A4"/>
    <w:rsid w:val="000A440F"/>
    <w:rsid w:val="000A558A"/>
    <w:rsid w:val="000A5C4D"/>
    <w:rsid w:val="000A64F8"/>
    <w:rsid w:val="000A7E12"/>
    <w:rsid w:val="000B1BB0"/>
    <w:rsid w:val="000B21A1"/>
    <w:rsid w:val="000B29BA"/>
    <w:rsid w:val="000B40F8"/>
    <w:rsid w:val="000B4C0B"/>
    <w:rsid w:val="000B56A8"/>
    <w:rsid w:val="000C021A"/>
    <w:rsid w:val="000C0464"/>
    <w:rsid w:val="000C04E0"/>
    <w:rsid w:val="000C14A8"/>
    <w:rsid w:val="000C17E8"/>
    <w:rsid w:val="000C1A5C"/>
    <w:rsid w:val="000C1D80"/>
    <w:rsid w:val="000C1DD9"/>
    <w:rsid w:val="000C2224"/>
    <w:rsid w:val="000C3440"/>
    <w:rsid w:val="000C3E16"/>
    <w:rsid w:val="000C3F16"/>
    <w:rsid w:val="000C533E"/>
    <w:rsid w:val="000C598E"/>
    <w:rsid w:val="000C60CF"/>
    <w:rsid w:val="000C69C3"/>
    <w:rsid w:val="000C7CAF"/>
    <w:rsid w:val="000D0179"/>
    <w:rsid w:val="000D0356"/>
    <w:rsid w:val="000D0AAD"/>
    <w:rsid w:val="000D3187"/>
    <w:rsid w:val="000D46BD"/>
    <w:rsid w:val="000D4F9F"/>
    <w:rsid w:val="000D63D8"/>
    <w:rsid w:val="000D7722"/>
    <w:rsid w:val="000D7E91"/>
    <w:rsid w:val="000E000A"/>
    <w:rsid w:val="000E112F"/>
    <w:rsid w:val="000E1BFD"/>
    <w:rsid w:val="000E204E"/>
    <w:rsid w:val="000E2122"/>
    <w:rsid w:val="000E2E47"/>
    <w:rsid w:val="000E4360"/>
    <w:rsid w:val="000E4786"/>
    <w:rsid w:val="000E6A56"/>
    <w:rsid w:val="000E7A9B"/>
    <w:rsid w:val="000F0804"/>
    <w:rsid w:val="000F0FC2"/>
    <w:rsid w:val="000F1290"/>
    <w:rsid w:val="000F140F"/>
    <w:rsid w:val="000F2E37"/>
    <w:rsid w:val="000F3B99"/>
    <w:rsid w:val="000F40B3"/>
    <w:rsid w:val="000F42E4"/>
    <w:rsid w:val="000F54B0"/>
    <w:rsid w:val="000F5E31"/>
    <w:rsid w:val="000F668A"/>
    <w:rsid w:val="000F71D9"/>
    <w:rsid w:val="000F7D04"/>
    <w:rsid w:val="000F7E9D"/>
    <w:rsid w:val="00101271"/>
    <w:rsid w:val="00103BF3"/>
    <w:rsid w:val="00104B2F"/>
    <w:rsid w:val="00105962"/>
    <w:rsid w:val="0010681B"/>
    <w:rsid w:val="00107DBB"/>
    <w:rsid w:val="0011014C"/>
    <w:rsid w:val="00110B5C"/>
    <w:rsid w:val="00111E73"/>
    <w:rsid w:val="00111E8B"/>
    <w:rsid w:val="00112BC9"/>
    <w:rsid w:val="00112FB5"/>
    <w:rsid w:val="0011346A"/>
    <w:rsid w:val="001136A7"/>
    <w:rsid w:val="0011444E"/>
    <w:rsid w:val="00115679"/>
    <w:rsid w:val="00116162"/>
    <w:rsid w:val="00117A3A"/>
    <w:rsid w:val="00117C29"/>
    <w:rsid w:val="00122370"/>
    <w:rsid w:val="00122BFD"/>
    <w:rsid w:val="00123454"/>
    <w:rsid w:val="00123C38"/>
    <w:rsid w:val="00130DD5"/>
    <w:rsid w:val="00130F5E"/>
    <w:rsid w:val="001311B5"/>
    <w:rsid w:val="00134AC7"/>
    <w:rsid w:val="001367B2"/>
    <w:rsid w:val="001375FA"/>
    <w:rsid w:val="0014139B"/>
    <w:rsid w:val="00141DCB"/>
    <w:rsid w:val="00142C7C"/>
    <w:rsid w:val="0014305F"/>
    <w:rsid w:val="00143737"/>
    <w:rsid w:val="00143AE0"/>
    <w:rsid w:val="00144704"/>
    <w:rsid w:val="00144E24"/>
    <w:rsid w:val="00145AF8"/>
    <w:rsid w:val="00146018"/>
    <w:rsid w:val="00146298"/>
    <w:rsid w:val="001462C6"/>
    <w:rsid w:val="00146DA3"/>
    <w:rsid w:val="00146E14"/>
    <w:rsid w:val="00146ED8"/>
    <w:rsid w:val="00146FC6"/>
    <w:rsid w:val="001478A8"/>
    <w:rsid w:val="00147B7B"/>
    <w:rsid w:val="00152A78"/>
    <w:rsid w:val="00152EF8"/>
    <w:rsid w:val="00155925"/>
    <w:rsid w:val="00157244"/>
    <w:rsid w:val="0016026B"/>
    <w:rsid w:val="001610BF"/>
    <w:rsid w:val="00161B73"/>
    <w:rsid w:val="00161BD6"/>
    <w:rsid w:val="001623E6"/>
    <w:rsid w:val="00162405"/>
    <w:rsid w:val="00162A82"/>
    <w:rsid w:val="00163D93"/>
    <w:rsid w:val="00163F75"/>
    <w:rsid w:val="0016404A"/>
    <w:rsid w:val="00164433"/>
    <w:rsid w:val="00164DB4"/>
    <w:rsid w:val="0016605E"/>
    <w:rsid w:val="001665EF"/>
    <w:rsid w:val="001666FB"/>
    <w:rsid w:val="00166F42"/>
    <w:rsid w:val="00167B08"/>
    <w:rsid w:val="00170292"/>
    <w:rsid w:val="00172A65"/>
    <w:rsid w:val="00173099"/>
    <w:rsid w:val="00173A12"/>
    <w:rsid w:val="001745EA"/>
    <w:rsid w:val="0017551F"/>
    <w:rsid w:val="0017586C"/>
    <w:rsid w:val="001778DF"/>
    <w:rsid w:val="00177BAB"/>
    <w:rsid w:val="0018143A"/>
    <w:rsid w:val="001816B4"/>
    <w:rsid w:val="0018389E"/>
    <w:rsid w:val="001841AE"/>
    <w:rsid w:val="00184691"/>
    <w:rsid w:val="00184E7A"/>
    <w:rsid w:val="00186CF3"/>
    <w:rsid w:val="00186FB2"/>
    <w:rsid w:val="00190FA2"/>
    <w:rsid w:val="0019128D"/>
    <w:rsid w:val="00191742"/>
    <w:rsid w:val="001928B3"/>
    <w:rsid w:val="001957A1"/>
    <w:rsid w:val="001A0308"/>
    <w:rsid w:val="001A05C0"/>
    <w:rsid w:val="001A0DEC"/>
    <w:rsid w:val="001A107D"/>
    <w:rsid w:val="001A1C11"/>
    <w:rsid w:val="001A1FCF"/>
    <w:rsid w:val="001A2346"/>
    <w:rsid w:val="001A285A"/>
    <w:rsid w:val="001A2909"/>
    <w:rsid w:val="001A2E62"/>
    <w:rsid w:val="001A324A"/>
    <w:rsid w:val="001A3D0E"/>
    <w:rsid w:val="001A4FD9"/>
    <w:rsid w:val="001A562E"/>
    <w:rsid w:val="001A6783"/>
    <w:rsid w:val="001A67CF"/>
    <w:rsid w:val="001A7139"/>
    <w:rsid w:val="001A7ED9"/>
    <w:rsid w:val="001B0314"/>
    <w:rsid w:val="001B0913"/>
    <w:rsid w:val="001B0FC0"/>
    <w:rsid w:val="001B2363"/>
    <w:rsid w:val="001B28DF"/>
    <w:rsid w:val="001B35DE"/>
    <w:rsid w:val="001B6025"/>
    <w:rsid w:val="001B604C"/>
    <w:rsid w:val="001B61DA"/>
    <w:rsid w:val="001B6422"/>
    <w:rsid w:val="001B7642"/>
    <w:rsid w:val="001B78B8"/>
    <w:rsid w:val="001C0820"/>
    <w:rsid w:val="001C0CE0"/>
    <w:rsid w:val="001C0DFB"/>
    <w:rsid w:val="001C1F3A"/>
    <w:rsid w:val="001C2207"/>
    <w:rsid w:val="001C30DF"/>
    <w:rsid w:val="001C478E"/>
    <w:rsid w:val="001C49B3"/>
    <w:rsid w:val="001C49DC"/>
    <w:rsid w:val="001C50A6"/>
    <w:rsid w:val="001C559D"/>
    <w:rsid w:val="001C77C8"/>
    <w:rsid w:val="001C7E6D"/>
    <w:rsid w:val="001D0429"/>
    <w:rsid w:val="001D14D4"/>
    <w:rsid w:val="001D2866"/>
    <w:rsid w:val="001D2E25"/>
    <w:rsid w:val="001D3DA1"/>
    <w:rsid w:val="001D5990"/>
    <w:rsid w:val="001D6592"/>
    <w:rsid w:val="001D6AA9"/>
    <w:rsid w:val="001D70FD"/>
    <w:rsid w:val="001D7EF0"/>
    <w:rsid w:val="001E2BE0"/>
    <w:rsid w:val="001E31E2"/>
    <w:rsid w:val="001E38D0"/>
    <w:rsid w:val="001E3A24"/>
    <w:rsid w:val="001E420A"/>
    <w:rsid w:val="001E515A"/>
    <w:rsid w:val="001E61D0"/>
    <w:rsid w:val="001E62FE"/>
    <w:rsid w:val="001E6E6B"/>
    <w:rsid w:val="001F040D"/>
    <w:rsid w:val="001F165C"/>
    <w:rsid w:val="001F1C26"/>
    <w:rsid w:val="001F1D94"/>
    <w:rsid w:val="001F1ED1"/>
    <w:rsid w:val="001F2CC0"/>
    <w:rsid w:val="001F5646"/>
    <w:rsid w:val="001F5729"/>
    <w:rsid w:val="001F5896"/>
    <w:rsid w:val="001F5D5C"/>
    <w:rsid w:val="001F65F3"/>
    <w:rsid w:val="001F694A"/>
    <w:rsid w:val="001F6955"/>
    <w:rsid w:val="001F6A25"/>
    <w:rsid w:val="001F794B"/>
    <w:rsid w:val="002012D8"/>
    <w:rsid w:val="00202630"/>
    <w:rsid w:val="002030FC"/>
    <w:rsid w:val="0020371A"/>
    <w:rsid w:val="00203FE8"/>
    <w:rsid w:val="002041BB"/>
    <w:rsid w:val="0020464F"/>
    <w:rsid w:val="00204F79"/>
    <w:rsid w:val="002051EA"/>
    <w:rsid w:val="002055E3"/>
    <w:rsid w:val="00205EDF"/>
    <w:rsid w:val="00206005"/>
    <w:rsid w:val="002062AD"/>
    <w:rsid w:val="0020654D"/>
    <w:rsid w:val="00206571"/>
    <w:rsid w:val="00207168"/>
    <w:rsid w:val="00207220"/>
    <w:rsid w:val="00207F7C"/>
    <w:rsid w:val="002103C2"/>
    <w:rsid w:val="0021062A"/>
    <w:rsid w:val="00211251"/>
    <w:rsid w:val="00211449"/>
    <w:rsid w:val="00211F0E"/>
    <w:rsid w:val="002128A3"/>
    <w:rsid w:val="00213F8E"/>
    <w:rsid w:val="002142D5"/>
    <w:rsid w:val="00214973"/>
    <w:rsid w:val="002156BA"/>
    <w:rsid w:val="002161D2"/>
    <w:rsid w:val="00216E36"/>
    <w:rsid w:val="002171A0"/>
    <w:rsid w:val="00217DB9"/>
    <w:rsid w:val="00220A5E"/>
    <w:rsid w:val="00220D99"/>
    <w:rsid w:val="00222D57"/>
    <w:rsid w:val="0022358A"/>
    <w:rsid w:val="00223C7F"/>
    <w:rsid w:val="00226300"/>
    <w:rsid w:val="002263FB"/>
    <w:rsid w:val="0023075C"/>
    <w:rsid w:val="00231396"/>
    <w:rsid w:val="00231CD6"/>
    <w:rsid w:val="002328A6"/>
    <w:rsid w:val="00233496"/>
    <w:rsid w:val="0023391F"/>
    <w:rsid w:val="00233F44"/>
    <w:rsid w:val="0023432C"/>
    <w:rsid w:val="0023489F"/>
    <w:rsid w:val="00235417"/>
    <w:rsid w:val="00236199"/>
    <w:rsid w:val="00237746"/>
    <w:rsid w:val="00237886"/>
    <w:rsid w:val="00240176"/>
    <w:rsid w:val="00240796"/>
    <w:rsid w:val="00240F61"/>
    <w:rsid w:val="002413A0"/>
    <w:rsid w:val="0024144A"/>
    <w:rsid w:val="00241E9A"/>
    <w:rsid w:val="00242476"/>
    <w:rsid w:val="002427AF"/>
    <w:rsid w:val="002445D3"/>
    <w:rsid w:val="002467DC"/>
    <w:rsid w:val="00246883"/>
    <w:rsid w:val="00247676"/>
    <w:rsid w:val="00251536"/>
    <w:rsid w:val="0025199D"/>
    <w:rsid w:val="00251B3C"/>
    <w:rsid w:val="002521EF"/>
    <w:rsid w:val="00252F45"/>
    <w:rsid w:val="00253731"/>
    <w:rsid w:val="00254200"/>
    <w:rsid w:val="002578E3"/>
    <w:rsid w:val="0025799F"/>
    <w:rsid w:val="00257B68"/>
    <w:rsid w:val="00257E8B"/>
    <w:rsid w:val="00257EBD"/>
    <w:rsid w:val="002600F6"/>
    <w:rsid w:val="0026054F"/>
    <w:rsid w:val="00263BE2"/>
    <w:rsid w:val="002657E6"/>
    <w:rsid w:val="00265935"/>
    <w:rsid w:val="00265BB8"/>
    <w:rsid w:val="00266DAD"/>
    <w:rsid w:val="002703F9"/>
    <w:rsid w:val="002704A1"/>
    <w:rsid w:val="00270523"/>
    <w:rsid w:val="002712E5"/>
    <w:rsid w:val="00272846"/>
    <w:rsid w:val="002751B7"/>
    <w:rsid w:val="002755B7"/>
    <w:rsid w:val="002756C5"/>
    <w:rsid w:val="0027704F"/>
    <w:rsid w:val="002813CB"/>
    <w:rsid w:val="00282356"/>
    <w:rsid w:val="0028370A"/>
    <w:rsid w:val="00283ED8"/>
    <w:rsid w:val="00283FBC"/>
    <w:rsid w:val="00284034"/>
    <w:rsid w:val="002841F3"/>
    <w:rsid w:val="00285CC7"/>
    <w:rsid w:val="002862DB"/>
    <w:rsid w:val="00286361"/>
    <w:rsid w:val="00286A19"/>
    <w:rsid w:val="00287312"/>
    <w:rsid w:val="0028753D"/>
    <w:rsid w:val="00290454"/>
    <w:rsid w:val="00291566"/>
    <w:rsid w:val="00291A0C"/>
    <w:rsid w:val="0029204A"/>
    <w:rsid w:val="0029222C"/>
    <w:rsid w:val="0029245A"/>
    <w:rsid w:val="002924DE"/>
    <w:rsid w:val="002932BD"/>
    <w:rsid w:val="00293819"/>
    <w:rsid w:val="00293908"/>
    <w:rsid w:val="00294CDA"/>
    <w:rsid w:val="00294EBC"/>
    <w:rsid w:val="002A1B8F"/>
    <w:rsid w:val="002A1BEC"/>
    <w:rsid w:val="002A1D8D"/>
    <w:rsid w:val="002A3088"/>
    <w:rsid w:val="002A33EB"/>
    <w:rsid w:val="002A545D"/>
    <w:rsid w:val="002A632E"/>
    <w:rsid w:val="002A72AA"/>
    <w:rsid w:val="002B05E4"/>
    <w:rsid w:val="002B0EFD"/>
    <w:rsid w:val="002B16F9"/>
    <w:rsid w:val="002B19D2"/>
    <w:rsid w:val="002B268B"/>
    <w:rsid w:val="002B3A18"/>
    <w:rsid w:val="002B5681"/>
    <w:rsid w:val="002B622C"/>
    <w:rsid w:val="002C1278"/>
    <w:rsid w:val="002C2444"/>
    <w:rsid w:val="002C2A64"/>
    <w:rsid w:val="002C2B2A"/>
    <w:rsid w:val="002C3A1D"/>
    <w:rsid w:val="002C4CAE"/>
    <w:rsid w:val="002C4E63"/>
    <w:rsid w:val="002C5BFC"/>
    <w:rsid w:val="002C5F1E"/>
    <w:rsid w:val="002C644F"/>
    <w:rsid w:val="002D0390"/>
    <w:rsid w:val="002D0A39"/>
    <w:rsid w:val="002D1893"/>
    <w:rsid w:val="002D19D4"/>
    <w:rsid w:val="002D29EE"/>
    <w:rsid w:val="002D2E35"/>
    <w:rsid w:val="002D367F"/>
    <w:rsid w:val="002D41E3"/>
    <w:rsid w:val="002D4BC1"/>
    <w:rsid w:val="002D6CF7"/>
    <w:rsid w:val="002D6EE6"/>
    <w:rsid w:val="002D6F05"/>
    <w:rsid w:val="002D7417"/>
    <w:rsid w:val="002E048A"/>
    <w:rsid w:val="002E1817"/>
    <w:rsid w:val="002E2290"/>
    <w:rsid w:val="002E31C9"/>
    <w:rsid w:val="002E3C0E"/>
    <w:rsid w:val="002E5575"/>
    <w:rsid w:val="002E5710"/>
    <w:rsid w:val="002E5E5B"/>
    <w:rsid w:val="002E5EC9"/>
    <w:rsid w:val="002F158D"/>
    <w:rsid w:val="002F17E6"/>
    <w:rsid w:val="002F1C1A"/>
    <w:rsid w:val="002F1E10"/>
    <w:rsid w:val="002F43B3"/>
    <w:rsid w:val="002F54CE"/>
    <w:rsid w:val="002F594F"/>
    <w:rsid w:val="002F67DE"/>
    <w:rsid w:val="002F6C11"/>
    <w:rsid w:val="002F6C99"/>
    <w:rsid w:val="002F7E3A"/>
    <w:rsid w:val="002F7FDD"/>
    <w:rsid w:val="00301BA7"/>
    <w:rsid w:val="00302DCD"/>
    <w:rsid w:val="003044A9"/>
    <w:rsid w:val="0030498F"/>
    <w:rsid w:val="00305215"/>
    <w:rsid w:val="0030556A"/>
    <w:rsid w:val="00305E78"/>
    <w:rsid w:val="00306A7C"/>
    <w:rsid w:val="00306A89"/>
    <w:rsid w:val="003074BD"/>
    <w:rsid w:val="00310BAE"/>
    <w:rsid w:val="0031171E"/>
    <w:rsid w:val="00312D18"/>
    <w:rsid w:val="003163E9"/>
    <w:rsid w:val="003165CD"/>
    <w:rsid w:val="00316641"/>
    <w:rsid w:val="00316AB0"/>
    <w:rsid w:val="00317C70"/>
    <w:rsid w:val="00317ED3"/>
    <w:rsid w:val="00320729"/>
    <w:rsid w:val="00321064"/>
    <w:rsid w:val="003229E3"/>
    <w:rsid w:val="00322AFF"/>
    <w:rsid w:val="0032301F"/>
    <w:rsid w:val="003232CD"/>
    <w:rsid w:val="00323B38"/>
    <w:rsid w:val="00323D01"/>
    <w:rsid w:val="00325606"/>
    <w:rsid w:val="00325C23"/>
    <w:rsid w:val="00325E8C"/>
    <w:rsid w:val="00325EEA"/>
    <w:rsid w:val="00326EF0"/>
    <w:rsid w:val="00327357"/>
    <w:rsid w:val="00327D5C"/>
    <w:rsid w:val="00331265"/>
    <w:rsid w:val="00331752"/>
    <w:rsid w:val="003317A8"/>
    <w:rsid w:val="00331BB5"/>
    <w:rsid w:val="003325D6"/>
    <w:rsid w:val="003333F6"/>
    <w:rsid w:val="0033340E"/>
    <w:rsid w:val="00333510"/>
    <w:rsid w:val="00333A8E"/>
    <w:rsid w:val="003347D2"/>
    <w:rsid w:val="003374AA"/>
    <w:rsid w:val="00337768"/>
    <w:rsid w:val="003401B5"/>
    <w:rsid w:val="00340962"/>
    <w:rsid w:val="003410AE"/>
    <w:rsid w:val="0034182E"/>
    <w:rsid w:val="00341DB0"/>
    <w:rsid w:val="00341F54"/>
    <w:rsid w:val="003427E1"/>
    <w:rsid w:val="00342BE8"/>
    <w:rsid w:val="003431C5"/>
    <w:rsid w:val="00344297"/>
    <w:rsid w:val="00344334"/>
    <w:rsid w:val="00344B74"/>
    <w:rsid w:val="00344C3D"/>
    <w:rsid w:val="00345256"/>
    <w:rsid w:val="00345FB1"/>
    <w:rsid w:val="00345FC3"/>
    <w:rsid w:val="00350099"/>
    <w:rsid w:val="00350965"/>
    <w:rsid w:val="00350C61"/>
    <w:rsid w:val="00351829"/>
    <w:rsid w:val="003520CA"/>
    <w:rsid w:val="00352200"/>
    <w:rsid w:val="003538AA"/>
    <w:rsid w:val="00355C8A"/>
    <w:rsid w:val="0035732B"/>
    <w:rsid w:val="00357357"/>
    <w:rsid w:val="00360906"/>
    <w:rsid w:val="00360950"/>
    <w:rsid w:val="00360E1F"/>
    <w:rsid w:val="0036168D"/>
    <w:rsid w:val="00361F2E"/>
    <w:rsid w:val="00362ECC"/>
    <w:rsid w:val="0036392B"/>
    <w:rsid w:val="00364535"/>
    <w:rsid w:val="003653B0"/>
    <w:rsid w:val="00365904"/>
    <w:rsid w:val="00365A0E"/>
    <w:rsid w:val="00365DFA"/>
    <w:rsid w:val="00365E96"/>
    <w:rsid w:val="00366CD2"/>
    <w:rsid w:val="0036719D"/>
    <w:rsid w:val="00367486"/>
    <w:rsid w:val="00370A4D"/>
    <w:rsid w:val="00371C5C"/>
    <w:rsid w:val="00372BE0"/>
    <w:rsid w:val="00372BEF"/>
    <w:rsid w:val="00374A77"/>
    <w:rsid w:val="00375BDD"/>
    <w:rsid w:val="00375EB4"/>
    <w:rsid w:val="00377632"/>
    <w:rsid w:val="00377671"/>
    <w:rsid w:val="003824DB"/>
    <w:rsid w:val="00384D02"/>
    <w:rsid w:val="00384E62"/>
    <w:rsid w:val="0038541B"/>
    <w:rsid w:val="00385D69"/>
    <w:rsid w:val="00386C4C"/>
    <w:rsid w:val="0038706A"/>
    <w:rsid w:val="003873BD"/>
    <w:rsid w:val="003902E0"/>
    <w:rsid w:val="003907D8"/>
    <w:rsid w:val="003908C3"/>
    <w:rsid w:val="0039117B"/>
    <w:rsid w:val="0039136F"/>
    <w:rsid w:val="003916FD"/>
    <w:rsid w:val="00391765"/>
    <w:rsid w:val="00391766"/>
    <w:rsid w:val="00391EEE"/>
    <w:rsid w:val="003921D1"/>
    <w:rsid w:val="0039228C"/>
    <w:rsid w:val="0039327B"/>
    <w:rsid w:val="0039391A"/>
    <w:rsid w:val="0039432C"/>
    <w:rsid w:val="00394BD2"/>
    <w:rsid w:val="0039601C"/>
    <w:rsid w:val="00397305"/>
    <w:rsid w:val="003A0957"/>
    <w:rsid w:val="003A09E7"/>
    <w:rsid w:val="003A0D41"/>
    <w:rsid w:val="003A150A"/>
    <w:rsid w:val="003A1EBA"/>
    <w:rsid w:val="003A2850"/>
    <w:rsid w:val="003A2D90"/>
    <w:rsid w:val="003A40DF"/>
    <w:rsid w:val="003A6616"/>
    <w:rsid w:val="003A67AC"/>
    <w:rsid w:val="003A72A0"/>
    <w:rsid w:val="003A78BA"/>
    <w:rsid w:val="003B145B"/>
    <w:rsid w:val="003B17B0"/>
    <w:rsid w:val="003B1CD4"/>
    <w:rsid w:val="003B2D04"/>
    <w:rsid w:val="003B39F1"/>
    <w:rsid w:val="003B40D9"/>
    <w:rsid w:val="003B46E0"/>
    <w:rsid w:val="003B4E11"/>
    <w:rsid w:val="003B510A"/>
    <w:rsid w:val="003B5BBF"/>
    <w:rsid w:val="003B5C02"/>
    <w:rsid w:val="003B7232"/>
    <w:rsid w:val="003C0172"/>
    <w:rsid w:val="003C0C1F"/>
    <w:rsid w:val="003C3679"/>
    <w:rsid w:val="003C3EA8"/>
    <w:rsid w:val="003C4394"/>
    <w:rsid w:val="003C5DF8"/>
    <w:rsid w:val="003C6B32"/>
    <w:rsid w:val="003C7905"/>
    <w:rsid w:val="003D04F7"/>
    <w:rsid w:val="003D060A"/>
    <w:rsid w:val="003D0EF4"/>
    <w:rsid w:val="003D1012"/>
    <w:rsid w:val="003D1293"/>
    <w:rsid w:val="003D1460"/>
    <w:rsid w:val="003D19A5"/>
    <w:rsid w:val="003D26C1"/>
    <w:rsid w:val="003D4841"/>
    <w:rsid w:val="003D4B85"/>
    <w:rsid w:val="003D5E17"/>
    <w:rsid w:val="003D70D7"/>
    <w:rsid w:val="003D7C11"/>
    <w:rsid w:val="003D7D50"/>
    <w:rsid w:val="003E09CB"/>
    <w:rsid w:val="003E0D28"/>
    <w:rsid w:val="003E1B63"/>
    <w:rsid w:val="003E1DF9"/>
    <w:rsid w:val="003E2179"/>
    <w:rsid w:val="003E29B9"/>
    <w:rsid w:val="003E2D50"/>
    <w:rsid w:val="003E35D0"/>
    <w:rsid w:val="003E43B4"/>
    <w:rsid w:val="003E4467"/>
    <w:rsid w:val="003E4A58"/>
    <w:rsid w:val="003E4B72"/>
    <w:rsid w:val="003E76B9"/>
    <w:rsid w:val="003E7F42"/>
    <w:rsid w:val="003F097D"/>
    <w:rsid w:val="003F0C57"/>
    <w:rsid w:val="003F1851"/>
    <w:rsid w:val="003F1B06"/>
    <w:rsid w:val="003F297C"/>
    <w:rsid w:val="003F413D"/>
    <w:rsid w:val="003F46F5"/>
    <w:rsid w:val="003F5154"/>
    <w:rsid w:val="003F5F61"/>
    <w:rsid w:val="003F63FD"/>
    <w:rsid w:val="003F6EFB"/>
    <w:rsid w:val="004001AB"/>
    <w:rsid w:val="0040028F"/>
    <w:rsid w:val="00400872"/>
    <w:rsid w:val="00400C0B"/>
    <w:rsid w:val="00401532"/>
    <w:rsid w:val="00401627"/>
    <w:rsid w:val="0040178C"/>
    <w:rsid w:val="004024AC"/>
    <w:rsid w:val="0040256C"/>
    <w:rsid w:val="00403BDE"/>
    <w:rsid w:val="004040B7"/>
    <w:rsid w:val="00404FBC"/>
    <w:rsid w:val="004052E6"/>
    <w:rsid w:val="00405BE5"/>
    <w:rsid w:val="00405DAF"/>
    <w:rsid w:val="00407346"/>
    <w:rsid w:val="00410096"/>
    <w:rsid w:val="00410766"/>
    <w:rsid w:val="00410C7E"/>
    <w:rsid w:val="004117AF"/>
    <w:rsid w:val="00411964"/>
    <w:rsid w:val="00411E7A"/>
    <w:rsid w:val="00412085"/>
    <w:rsid w:val="00412741"/>
    <w:rsid w:val="00413EC3"/>
    <w:rsid w:val="00414B4E"/>
    <w:rsid w:val="00415ADB"/>
    <w:rsid w:val="00415B4B"/>
    <w:rsid w:val="00415CB9"/>
    <w:rsid w:val="0041630F"/>
    <w:rsid w:val="004172F3"/>
    <w:rsid w:val="00417D62"/>
    <w:rsid w:val="00417E2F"/>
    <w:rsid w:val="00420CF7"/>
    <w:rsid w:val="0042138D"/>
    <w:rsid w:val="00422107"/>
    <w:rsid w:val="00422208"/>
    <w:rsid w:val="004223CC"/>
    <w:rsid w:val="00422C6B"/>
    <w:rsid w:val="00422E62"/>
    <w:rsid w:val="00423F63"/>
    <w:rsid w:val="0042470F"/>
    <w:rsid w:val="00425021"/>
    <w:rsid w:val="00425228"/>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2497"/>
    <w:rsid w:val="00442582"/>
    <w:rsid w:val="004431DF"/>
    <w:rsid w:val="00443302"/>
    <w:rsid w:val="0044362B"/>
    <w:rsid w:val="00444660"/>
    <w:rsid w:val="00444875"/>
    <w:rsid w:val="00444DD1"/>
    <w:rsid w:val="00446080"/>
    <w:rsid w:val="004460AA"/>
    <w:rsid w:val="00447071"/>
    <w:rsid w:val="0045039B"/>
    <w:rsid w:val="00451E44"/>
    <w:rsid w:val="00452588"/>
    <w:rsid w:val="0045307A"/>
    <w:rsid w:val="00453924"/>
    <w:rsid w:val="00456314"/>
    <w:rsid w:val="00456445"/>
    <w:rsid w:val="00456FBD"/>
    <w:rsid w:val="0045710F"/>
    <w:rsid w:val="00460448"/>
    <w:rsid w:val="00461487"/>
    <w:rsid w:val="00461D5E"/>
    <w:rsid w:val="0046236B"/>
    <w:rsid w:val="004627EB"/>
    <w:rsid w:val="00462E49"/>
    <w:rsid w:val="00466BBE"/>
    <w:rsid w:val="00466F3D"/>
    <w:rsid w:val="004700F6"/>
    <w:rsid w:val="00470180"/>
    <w:rsid w:val="004713B0"/>
    <w:rsid w:val="004718FB"/>
    <w:rsid w:val="0047201F"/>
    <w:rsid w:val="00472821"/>
    <w:rsid w:val="00472914"/>
    <w:rsid w:val="00472ACC"/>
    <w:rsid w:val="00472BA3"/>
    <w:rsid w:val="00473539"/>
    <w:rsid w:val="004737EE"/>
    <w:rsid w:val="0047423B"/>
    <w:rsid w:val="004752D4"/>
    <w:rsid w:val="0047652B"/>
    <w:rsid w:val="0047706A"/>
    <w:rsid w:val="00477618"/>
    <w:rsid w:val="00477E01"/>
    <w:rsid w:val="00480CB1"/>
    <w:rsid w:val="00481C13"/>
    <w:rsid w:val="00481ED8"/>
    <w:rsid w:val="00483114"/>
    <w:rsid w:val="0048332C"/>
    <w:rsid w:val="00484181"/>
    <w:rsid w:val="00485675"/>
    <w:rsid w:val="00485EFA"/>
    <w:rsid w:val="00486A0C"/>
    <w:rsid w:val="0049087D"/>
    <w:rsid w:val="004912DF"/>
    <w:rsid w:val="00491B20"/>
    <w:rsid w:val="00491C74"/>
    <w:rsid w:val="00492B6E"/>
    <w:rsid w:val="0049315E"/>
    <w:rsid w:val="0049378B"/>
    <w:rsid w:val="00493A43"/>
    <w:rsid w:val="00494052"/>
    <w:rsid w:val="00494109"/>
    <w:rsid w:val="004951C1"/>
    <w:rsid w:val="00496224"/>
    <w:rsid w:val="00496C24"/>
    <w:rsid w:val="00497117"/>
    <w:rsid w:val="004972C3"/>
    <w:rsid w:val="00497315"/>
    <w:rsid w:val="00497AC5"/>
    <w:rsid w:val="004A01BF"/>
    <w:rsid w:val="004A0364"/>
    <w:rsid w:val="004A1693"/>
    <w:rsid w:val="004A22F0"/>
    <w:rsid w:val="004A2589"/>
    <w:rsid w:val="004A4A12"/>
    <w:rsid w:val="004A4EE1"/>
    <w:rsid w:val="004A589B"/>
    <w:rsid w:val="004A69C0"/>
    <w:rsid w:val="004A7E20"/>
    <w:rsid w:val="004B126B"/>
    <w:rsid w:val="004B205E"/>
    <w:rsid w:val="004B27C6"/>
    <w:rsid w:val="004B2AAF"/>
    <w:rsid w:val="004B2C42"/>
    <w:rsid w:val="004B2D08"/>
    <w:rsid w:val="004B36B2"/>
    <w:rsid w:val="004B437F"/>
    <w:rsid w:val="004B4587"/>
    <w:rsid w:val="004B4D77"/>
    <w:rsid w:val="004B4F68"/>
    <w:rsid w:val="004B5312"/>
    <w:rsid w:val="004B57C9"/>
    <w:rsid w:val="004B5C20"/>
    <w:rsid w:val="004B672A"/>
    <w:rsid w:val="004B7398"/>
    <w:rsid w:val="004B7575"/>
    <w:rsid w:val="004B7F61"/>
    <w:rsid w:val="004C12AE"/>
    <w:rsid w:val="004C1622"/>
    <w:rsid w:val="004C2022"/>
    <w:rsid w:val="004C31A5"/>
    <w:rsid w:val="004C4189"/>
    <w:rsid w:val="004C58C9"/>
    <w:rsid w:val="004C644C"/>
    <w:rsid w:val="004C661B"/>
    <w:rsid w:val="004C6E19"/>
    <w:rsid w:val="004C7E9D"/>
    <w:rsid w:val="004C7ED3"/>
    <w:rsid w:val="004D0382"/>
    <w:rsid w:val="004D097C"/>
    <w:rsid w:val="004D1AA9"/>
    <w:rsid w:val="004D321E"/>
    <w:rsid w:val="004D3505"/>
    <w:rsid w:val="004D4727"/>
    <w:rsid w:val="004D4B2C"/>
    <w:rsid w:val="004D4C65"/>
    <w:rsid w:val="004D5C43"/>
    <w:rsid w:val="004D684E"/>
    <w:rsid w:val="004D6C99"/>
    <w:rsid w:val="004D6EA6"/>
    <w:rsid w:val="004E12E9"/>
    <w:rsid w:val="004E1FDF"/>
    <w:rsid w:val="004E33FE"/>
    <w:rsid w:val="004E4B07"/>
    <w:rsid w:val="004E54FE"/>
    <w:rsid w:val="004E5BF2"/>
    <w:rsid w:val="004E6977"/>
    <w:rsid w:val="004E6D42"/>
    <w:rsid w:val="004E7ED1"/>
    <w:rsid w:val="004F040B"/>
    <w:rsid w:val="004F1017"/>
    <w:rsid w:val="004F1BBD"/>
    <w:rsid w:val="004F2D9A"/>
    <w:rsid w:val="004F2F32"/>
    <w:rsid w:val="004F3400"/>
    <w:rsid w:val="004F4317"/>
    <w:rsid w:val="004F5124"/>
    <w:rsid w:val="004F65F4"/>
    <w:rsid w:val="004F6A6D"/>
    <w:rsid w:val="004F6C66"/>
    <w:rsid w:val="004F6D1B"/>
    <w:rsid w:val="004F6F92"/>
    <w:rsid w:val="004F7137"/>
    <w:rsid w:val="00501188"/>
    <w:rsid w:val="0050127A"/>
    <w:rsid w:val="00501E39"/>
    <w:rsid w:val="005027AF"/>
    <w:rsid w:val="00502932"/>
    <w:rsid w:val="00502FF1"/>
    <w:rsid w:val="00505A31"/>
    <w:rsid w:val="0050675B"/>
    <w:rsid w:val="00512187"/>
    <w:rsid w:val="00512A0C"/>
    <w:rsid w:val="0051444E"/>
    <w:rsid w:val="005148A0"/>
    <w:rsid w:val="00514F6B"/>
    <w:rsid w:val="0051500D"/>
    <w:rsid w:val="005154B9"/>
    <w:rsid w:val="00515F28"/>
    <w:rsid w:val="00516420"/>
    <w:rsid w:val="00516C98"/>
    <w:rsid w:val="00517AD8"/>
    <w:rsid w:val="00523130"/>
    <w:rsid w:val="00523D17"/>
    <w:rsid w:val="00523EB1"/>
    <w:rsid w:val="00524BEF"/>
    <w:rsid w:val="00525B49"/>
    <w:rsid w:val="00525ECF"/>
    <w:rsid w:val="00526183"/>
    <w:rsid w:val="005263C8"/>
    <w:rsid w:val="00527211"/>
    <w:rsid w:val="00527249"/>
    <w:rsid w:val="005273FB"/>
    <w:rsid w:val="005278D2"/>
    <w:rsid w:val="005301A3"/>
    <w:rsid w:val="00531936"/>
    <w:rsid w:val="00531A5E"/>
    <w:rsid w:val="00531E51"/>
    <w:rsid w:val="005327A1"/>
    <w:rsid w:val="00533B56"/>
    <w:rsid w:val="00533B73"/>
    <w:rsid w:val="005349DD"/>
    <w:rsid w:val="00535560"/>
    <w:rsid w:val="00535AFD"/>
    <w:rsid w:val="00536565"/>
    <w:rsid w:val="00537EB4"/>
    <w:rsid w:val="005400F6"/>
    <w:rsid w:val="00540C56"/>
    <w:rsid w:val="00540D25"/>
    <w:rsid w:val="0054101D"/>
    <w:rsid w:val="00543863"/>
    <w:rsid w:val="00546621"/>
    <w:rsid w:val="00546797"/>
    <w:rsid w:val="00546E32"/>
    <w:rsid w:val="00546E4E"/>
    <w:rsid w:val="00547053"/>
    <w:rsid w:val="00550E2C"/>
    <w:rsid w:val="005526B8"/>
    <w:rsid w:val="005534BA"/>
    <w:rsid w:val="0055451B"/>
    <w:rsid w:val="0055521D"/>
    <w:rsid w:val="00555437"/>
    <w:rsid w:val="005561EE"/>
    <w:rsid w:val="00556551"/>
    <w:rsid w:val="00556A1C"/>
    <w:rsid w:val="00556A64"/>
    <w:rsid w:val="00556F25"/>
    <w:rsid w:val="005613C0"/>
    <w:rsid w:val="005613DF"/>
    <w:rsid w:val="005618B2"/>
    <w:rsid w:val="00561F20"/>
    <w:rsid w:val="00563038"/>
    <w:rsid w:val="00563EEA"/>
    <w:rsid w:val="00563FAC"/>
    <w:rsid w:val="005640C6"/>
    <w:rsid w:val="0056443B"/>
    <w:rsid w:val="005652AF"/>
    <w:rsid w:val="005669FC"/>
    <w:rsid w:val="00566CA4"/>
    <w:rsid w:val="005673C7"/>
    <w:rsid w:val="005673EE"/>
    <w:rsid w:val="0056766D"/>
    <w:rsid w:val="00571197"/>
    <w:rsid w:val="00571BBB"/>
    <w:rsid w:val="00571FE2"/>
    <w:rsid w:val="00572478"/>
    <w:rsid w:val="00573082"/>
    <w:rsid w:val="00573117"/>
    <w:rsid w:val="005755D4"/>
    <w:rsid w:val="005756C2"/>
    <w:rsid w:val="00575FCD"/>
    <w:rsid w:val="005761C7"/>
    <w:rsid w:val="005777DD"/>
    <w:rsid w:val="005778A4"/>
    <w:rsid w:val="00577C44"/>
    <w:rsid w:val="0058004C"/>
    <w:rsid w:val="0058007B"/>
    <w:rsid w:val="0058093F"/>
    <w:rsid w:val="00582979"/>
    <w:rsid w:val="0058331C"/>
    <w:rsid w:val="00585957"/>
    <w:rsid w:val="00585B7C"/>
    <w:rsid w:val="0058665F"/>
    <w:rsid w:val="00586B25"/>
    <w:rsid w:val="00586BCA"/>
    <w:rsid w:val="005906D2"/>
    <w:rsid w:val="00591040"/>
    <w:rsid w:val="005912FA"/>
    <w:rsid w:val="0059233D"/>
    <w:rsid w:val="00592ED1"/>
    <w:rsid w:val="00593227"/>
    <w:rsid w:val="005933EC"/>
    <w:rsid w:val="005934CB"/>
    <w:rsid w:val="00593D1A"/>
    <w:rsid w:val="00596C6B"/>
    <w:rsid w:val="00596EDE"/>
    <w:rsid w:val="00597F47"/>
    <w:rsid w:val="005A005A"/>
    <w:rsid w:val="005A02BC"/>
    <w:rsid w:val="005A2830"/>
    <w:rsid w:val="005A2D5C"/>
    <w:rsid w:val="005A3DB1"/>
    <w:rsid w:val="005A417A"/>
    <w:rsid w:val="005A5471"/>
    <w:rsid w:val="005A54D5"/>
    <w:rsid w:val="005A6735"/>
    <w:rsid w:val="005A6BE6"/>
    <w:rsid w:val="005B154C"/>
    <w:rsid w:val="005B1B2E"/>
    <w:rsid w:val="005B203C"/>
    <w:rsid w:val="005B2245"/>
    <w:rsid w:val="005B33FC"/>
    <w:rsid w:val="005B3532"/>
    <w:rsid w:val="005B3618"/>
    <w:rsid w:val="005B428D"/>
    <w:rsid w:val="005B46DC"/>
    <w:rsid w:val="005B510A"/>
    <w:rsid w:val="005B53B0"/>
    <w:rsid w:val="005B69CD"/>
    <w:rsid w:val="005B781D"/>
    <w:rsid w:val="005B7B2F"/>
    <w:rsid w:val="005C003E"/>
    <w:rsid w:val="005C0123"/>
    <w:rsid w:val="005C197B"/>
    <w:rsid w:val="005C3F38"/>
    <w:rsid w:val="005C40B9"/>
    <w:rsid w:val="005C4B7A"/>
    <w:rsid w:val="005C4ECE"/>
    <w:rsid w:val="005C57F7"/>
    <w:rsid w:val="005C662D"/>
    <w:rsid w:val="005C68EF"/>
    <w:rsid w:val="005C730C"/>
    <w:rsid w:val="005C7422"/>
    <w:rsid w:val="005C7434"/>
    <w:rsid w:val="005D0881"/>
    <w:rsid w:val="005D2915"/>
    <w:rsid w:val="005D41B9"/>
    <w:rsid w:val="005D4DB4"/>
    <w:rsid w:val="005D589B"/>
    <w:rsid w:val="005D6C1E"/>
    <w:rsid w:val="005E1F68"/>
    <w:rsid w:val="005E2149"/>
    <w:rsid w:val="005E237E"/>
    <w:rsid w:val="005E3E49"/>
    <w:rsid w:val="005E45A0"/>
    <w:rsid w:val="005E5B9E"/>
    <w:rsid w:val="005E5D4E"/>
    <w:rsid w:val="005E64ED"/>
    <w:rsid w:val="005E68C1"/>
    <w:rsid w:val="005E7245"/>
    <w:rsid w:val="005E777B"/>
    <w:rsid w:val="005F1555"/>
    <w:rsid w:val="005F1597"/>
    <w:rsid w:val="005F15C6"/>
    <w:rsid w:val="005F1704"/>
    <w:rsid w:val="005F682F"/>
    <w:rsid w:val="005F6F99"/>
    <w:rsid w:val="00600DF6"/>
    <w:rsid w:val="006018B9"/>
    <w:rsid w:val="00601D53"/>
    <w:rsid w:val="006020FB"/>
    <w:rsid w:val="006025F9"/>
    <w:rsid w:val="006028A3"/>
    <w:rsid w:val="00603404"/>
    <w:rsid w:val="006055D3"/>
    <w:rsid w:val="00606931"/>
    <w:rsid w:val="006069AF"/>
    <w:rsid w:val="0060764C"/>
    <w:rsid w:val="00607D1A"/>
    <w:rsid w:val="00610FE7"/>
    <w:rsid w:val="00611249"/>
    <w:rsid w:val="0061154B"/>
    <w:rsid w:val="00611EB0"/>
    <w:rsid w:val="0061211D"/>
    <w:rsid w:val="00612381"/>
    <w:rsid w:val="006123C6"/>
    <w:rsid w:val="00613332"/>
    <w:rsid w:val="00613C93"/>
    <w:rsid w:val="00613F2D"/>
    <w:rsid w:val="0061417F"/>
    <w:rsid w:val="00614310"/>
    <w:rsid w:val="0061510B"/>
    <w:rsid w:val="00615692"/>
    <w:rsid w:val="00616315"/>
    <w:rsid w:val="0061701A"/>
    <w:rsid w:val="006177C3"/>
    <w:rsid w:val="00617D64"/>
    <w:rsid w:val="00620167"/>
    <w:rsid w:val="00620408"/>
    <w:rsid w:val="0062075E"/>
    <w:rsid w:val="00620846"/>
    <w:rsid w:val="00622A4B"/>
    <w:rsid w:val="00623F94"/>
    <w:rsid w:val="0062510B"/>
    <w:rsid w:val="00625913"/>
    <w:rsid w:val="00626161"/>
    <w:rsid w:val="00626299"/>
    <w:rsid w:val="00626817"/>
    <w:rsid w:val="00626D78"/>
    <w:rsid w:val="006272FC"/>
    <w:rsid w:val="00627E2A"/>
    <w:rsid w:val="00630D8B"/>
    <w:rsid w:val="006335C0"/>
    <w:rsid w:val="00633777"/>
    <w:rsid w:val="006337D9"/>
    <w:rsid w:val="00634956"/>
    <w:rsid w:val="0063514A"/>
    <w:rsid w:val="006354BC"/>
    <w:rsid w:val="00637D8E"/>
    <w:rsid w:val="00637DBC"/>
    <w:rsid w:val="0064110A"/>
    <w:rsid w:val="00642B24"/>
    <w:rsid w:val="0064382D"/>
    <w:rsid w:val="0064385A"/>
    <w:rsid w:val="006456F4"/>
    <w:rsid w:val="00645D3C"/>
    <w:rsid w:val="006464E4"/>
    <w:rsid w:val="0064781A"/>
    <w:rsid w:val="00647A4B"/>
    <w:rsid w:val="00647F4B"/>
    <w:rsid w:val="00650D30"/>
    <w:rsid w:val="00651F84"/>
    <w:rsid w:val="00652200"/>
    <w:rsid w:val="00652B17"/>
    <w:rsid w:val="0065302C"/>
    <w:rsid w:val="00654118"/>
    <w:rsid w:val="00654544"/>
    <w:rsid w:val="00654A23"/>
    <w:rsid w:val="00654D12"/>
    <w:rsid w:val="00655D2D"/>
    <w:rsid w:val="00656748"/>
    <w:rsid w:val="00657048"/>
    <w:rsid w:val="0065769A"/>
    <w:rsid w:val="00657F1A"/>
    <w:rsid w:val="00660614"/>
    <w:rsid w:val="006608E7"/>
    <w:rsid w:val="00660965"/>
    <w:rsid w:val="00660BC0"/>
    <w:rsid w:val="006619C2"/>
    <w:rsid w:val="006624D2"/>
    <w:rsid w:val="00662864"/>
    <w:rsid w:val="00662DA0"/>
    <w:rsid w:val="00663589"/>
    <w:rsid w:val="00663656"/>
    <w:rsid w:val="006637E4"/>
    <w:rsid w:val="0066453A"/>
    <w:rsid w:val="0066474C"/>
    <w:rsid w:val="006647B4"/>
    <w:rsid w:val="0066653F"/>
    <w:rsid w:val="0066654A"/>
    <w:rsid w:val="006668A4"/>
    <w:rsid w:val="006670E5"/>
    <w:rsid w:val="006700D1"/>
    <w:rsid w:val="00670455"/>
    <w:rsid w:val="00670FFB"/>
    <w:rsid w:val="00672214"/>
    <w:rsid w:val="0067276E"/>
    <w:rsid w:val="006736C2"/>
    <w:rsid w:val="006745E6"/>
    <w:rsid w:val="00675AFF"/>
    <w:rsid w:val="00677FED"/>
    <w:rsid w:val="00681889"/>
    <w:rsid w:val="006818D9"/>
    <w:rsid w:val="0068259F"/>
    <w:rsid w:val="006831A8"/>
    <w:rsid w:val="00683320"/>
    <w:rsid w:val="00683439"/>
    <w:rsid w:val="006834BA"/>
    <w:rsid w:val="006846BA"/>
    <w:rsid w:val="006853F9"/>
    <w:rsid w:val="00685556"/>
    <w:rsid w:val="0068590C"/>
    <w:rsid w:val="00686437"/>
    <w:rsid w:val="00687068"/>
    <w:rsid w:val="006903BD"/>
    <w:rsid w:val="00690F50"/>
    <w:rsid w:val="00692696"/>
    <w:rsid w:val="00692E47"/>
    <w:rsid w:val="006936FA"/>
    <w:rsid w:val="0069431A"/>
    <w:rsid w:val="00694321"/>
    <w:rsid w:val="00694709"/>
    <w:rsid w:val="006947DD"/>
    <w:rsid w:val="006948EA"/>
    <w:rsid w:val="006956CC"/>
    <w:rsid w:val="00696193"/>
    <w:rsid w:val="00696933"/>
    <w:rsid w:val="00696DA1"/>
    <w:rsid w:val="0069724B"/>
    <w:rsid w:val="00697AB7"/>
    <w:rsid w:val="006A0771"/>
    <w:rsid w:val="006A1125"/>
    <w:rsid w:val="006A1936"/>
    <w:rsid w:val="006A321E"/>
    <w:rsid w:val="006A326C"/>
    <w:rsid w:val="006A4D24"/>
    <w:rsid w:val="006A4EDC"/>
    <w:rsid w:val="006A55C5"/>
    <w:rsid w:val="006A7E2F"/>
    <w:rsid w:val="006B1250"/>
    <w:rsid w:val="006B1EBE"/>
    <w:rsid w:val="006B1F32"/>
    <w:rsid w:val="006B2251"/>
    <w:rsid w:val="006B3C41"/>
    <w:rsid w:val="006B40A8"/>
    <w:rsid w:val="006B4304"/>
    <w:rsid w:val="006B5B8D"/>
    <w:rsid w:val="006B5D82"/>
    <w:rsid w:val="006B63EF"/>
    <w:rsid w:val="006B6412"/>
    <w:rsid w:val="006B72E2"/>
    <w:rsid w:val="006C008B"/>
    <w:rsid w:val="006C093D"/>
    <w:rsid w:val="006C10DA"/>
    <w:rsid w:val="006C1A97"/>
    <w:rsid w:val="006C2754"/>
    <w:rsid w:val="006C2AA6"/>
    <w:rsid w:val="006C2C93"/>
    <w:rsid w:val="006C3C12"/>
    <w:rsid w:val="006C3CF1"/>
    <w:rsid w:val="006C447D"/>
    <w:rsid w:val="006C4C67"/>
    <w:rsid w:val="006C4F44"/>
    <w:rsid w:val="006C5472"/>
    <w:rsid w:val="006C6972"/>
    <w:rsid w:val="006C7C64"/>
    <w:rsid w:val="006D245C"/>
    <w:rsid w:val="006D2743"/>
    <w:rsid w:val="006D29D2"/>
    <w:rsid w:val="006D2D0E"/>
    <w:rsid w:val="006D3ABC"/>
    <w:rsid w:val="006D3FE5"/>
    <w:rsid w:val="006D44DC"/>
    <w:rsid w:val="006D4FC1"/>
    <w:rsid w:val="006D53E7"/>
    <w:rsid w:val="006D6748"/>
    <w:rsid w:val="006D735A"/>
    <w:rsid w:val="006E08C5"/>
    <w:rsid w:val="006E0E93"/>
    <w:rsid w:val="006E2028"/>
    <w:rsid w:val="006E25FC"/>
    <w:rsid w:val="006E30E6"/>
    <w:rsid w:val="006E4E6B"/>
    <w:rsid w:val="006E5122"/>
    <w:rsid w:val="006E5FDD"/>
    <w:rsid w:val="006E666A"/>
    <w:rsid w:val="006E703A"/>
    <w:rsid w:val="006F08CC"/>
    <w:rsid w:val="006F11FF"/>
    <w:rsid w:val="006F1B4E"/>
    <w:rsid w:val="006F5508"/>
    <w:rsid w:val="006F6B59"/>
    <w:rsid w:val="006F6FD3"/>
    <w:rsid w:val="007003C6"/>
    <w:rsid w:val="007016B9"/>
    <w:rsid w:val="007038FE"/>
    <w:rsid w:val="0070522B"/>
    <w:rsid w:val="00705F36"/>
    <w:rsid w:val="007062E3"/>
    <w:rsid w:val="007069F3"/>
    <w:rsid w:val="00706EE9"/>
    <w:rsid w:val="007071CD"/>
    <w:rsid w:val="007076D3"/>
    <w:rsid w:val="0070776C"/>
    <w:rsid w:val="007111A1"/>
    <w:rsid w:val="00711C08"/>
    <w:rsid w:val="00711C3D"/>
    <w:rsid w:val="00711DD4"/>
    <w:rsid w:val="007123F9"/>
    <w:rsid w:val="00712800"/>
    <w:rsid w:val="0071281F"/>
    <w:rsid w:val="00713412"/>
    <w:rsid w:val="007137B4"/>
    <w:rsid w:val="00714773"/>
    <w:rsid w:val="00714D69"/>
    <w:rsid w:val="007152C0"/>
    <w:rsid w:val="0071588C"/>
    <w:rsid w:val="00715B22"/>
    <w:rsid w:val="00715D03"/>
    <w:rsid w:val="00715EC5"/>
    <w:rsid w:val="00716427"/>
    <w:rsid w:val="00716488"/>
    <w:rsid w:val="00717E0B"/>
    <w:rsid w:val="0072056C"/>
    <w:rsid w:val="00720681"/>
    <w:rsid w:val="00720A9C"/>
    <w:rsid w:val="00720FC7"/>
    <w:rsid w:val="00721CDB"/>
    <w:rsid w:val="0072259A"/>
    <w:rsid w:val="007229FF"/>
    <w:rsid w:val="00722B7E"/>
    <w:rsid w:val="007237F7"/>
    <w:rsid w:val="0072432E"/>
    <w:rsid w:val="0072509C"/>
    <w:rsid w:val="00725C33"/>
    <w:rsid w:val="00725F6A"/>
    <w:rsid w:val="00726582"/>
    <w:rsid w:val="00727A66"/>
    <w:rsid w:val="00727F58"/>
    <w:rsid w:val="00731973"/>
    <w:rsid w:val="007321F9"/>
    <w:rsid w:val="00733E64"/>
    <w:rsid w:val="00734E69"/>
    <w:rsid w:val="0073587A"/>
    <w:rsid w:val="00735B45"/>
    <w:rsid w:val="007364F6"/>
    <w:rsid w:val="00737094"/>
    <w:rsid w:val="00737F8D"/>
    <w:rsid w:val="0074002C"/>
    <w:rsid w:val="0074009F"/>
    <w:rsid w:val="00740C95"/>
    <w:rsid w:val="00741D67"/>
    <w:rsid w:val="00742E14"/>
    <w:rsid w:val="00743246"/>
    <w:rsid w:val="007434C9"/>
    <w:rsid w:val="0074388F"/>
    <w:rsid w:val="00743A87"/>
    <w:rsid w:val="00744A5A"/>
    <w:rsid w:val="00744C41"/>
    <w:rsid w:val="0074554C"/>
    <w:rsid w:val="00745F13"/>
    <w:rsid w:val="0074608D"/>
    <w:rsid w:val="00746C12"/>
    <w:rsid w:val="0074799C"/>
    <w:rsid w:val="00747F05"/>
    <w:rsid w:val="00750114"/>
    <w:rsid w:val="0075236F"/>
    <w:rsid w:val="00753448"/>
    <w:rsid w:val="0075493E"/>
    <w:rsid w:val="00755A6F"/>
    <w:rsid w:val="00755E3E"/>
    <w:rsid w:val="0075673F"/>
    <w:rsid w:val="00756BC5"/>
    <w:rsid w:val="00757BB7"/>
    <w:rsid w:val="00760E90"/>
    <w:rsid w:val="0076112E"/>
    <w:rsid w:val="0076131F"/>
    <w:rsid w:val="00761441"/>
    <w:rsid w:val="00762478"/>
    <w:rsid w:val="007637ED"/>
    <w:rsid w:val="00763ECC"/>
    <w:rsid w:val="007646BE"/>
    <w:rsid w:val="00764961"/>
    <w:rsid w:val="007651C5"/>
    <w:rsid w:val="00765278"/>
    <w:rsid w:val="00765998"/>
    <w:rsid w:val="00766138"/>
    <w:rsid w:val="00766E36"/>
    <w:rsid w:val="00767B5C"/>
    <w:rsid w:val="007709C2"/>
    <w:rsid w:val="00770F4B"/>
    <w:rsid w:val="0077331E"/>
    <w:rsid w:val="00773F1C"/>
    <w:rsid w:val="00774932"/>
    <w:rsid w:val="00774BDA"/>
    <w:rsid w:val="0077557D"/>
    <w:rsid w:val="007755C0"/>
    <w:rsid w:val="00776C09"/>
    <w:rsid w:val="00777549"/>
    <w:rsid w:val="00777A67"/>
    <w:rsid w:val="00780053"/>
    <w:rsid w:val="0078121A"/>
    <w:rsid w:val="00781957"/>
    <w:rsid w:val="0078244E"/>
    <w:rsid w:val="00783D89"/>
    <w:rsid w:val="00783E51"/>
    <w:rsid w:val="007848F3"/>
    <w:rsid w:val="007861A2"/>
    <w:rsid w:val="0078667F"/>
    <w:rsid w:val="00786B73"/>
    <w:rsid w:val="00786BE9"/>
    <w:rsid w:val="007878FD"/>
    <w:rsid w:val="00787D74"/>
    <w:rsid w:val="00790672"/>
    <w:rsid w:val="0079117D"/>
    <w:rsid w:val="00791296"/>
    <w:rsid w:val="007917F9"/>
    <w:rsid w:val="0079184F"/>
    <w:rsid w:val="00792520"/>
    <w:rsid w:val="00792E04"/>
    <w:rsid w:val="00793576"/>
    <w:rsid w:val="00794880"/>
    <w:rsid w:val="00795614"/>
    <w:rsid w:val="00795EBD"/>
    <w:rsid w:val="00796883"/>
    <w:rsid w:val="007968B3"/>
    <w:rsid w:val="00796EAF"/>
    <w:rsid w:val="007970B4"/>
    <w:rsid w:val="007970EF"/>
    <w:rsid w:val="00797C25"/>
    <w:rsid w:val="007A0052"/>
    <w:rsid w:val="007A14B7"/>
    <w:rsid w:val="007A164D"/>
    <w:rsid w:val="007A18F6"/>
    <w:rsid w:val="007A2FD6"/>
    <w:rsid w:val="007A4420"/>
    <w:rsid w:val="007A5CA9"/>
    <w:rsid w:val="007A7315"/>
    <w:rsid w:val="007A7B0A"/>
    <w:rsid w:val="007A7EDF"/>
    <w:rsid w:val="007B0824"/>
    <w:rsid w:val="007B2CDD"/>
    <w:rsid w:val="007B3549"/>
    <w:rsid w:val="007B4502"/>
    <w:rsid w:val="007B4B4F"/>
    <w:rsid w:val="007B4E97"/>
    <w:rsid w:val="007B4F2A"/>
    <w:rsid w:val="007B5162"/>
    <w:rsid w:val="007B522A"/>
    <w:rsid w:val="007B633F"/>
    <w:rsid w:val="007B6C2F"/>
    <w:rsid w:val="007B755D"/>
    <w:rsid w:val="007C11D4"/>
    <w:rsid w:val="007C1284"/>
    <w:rsid w:val="007C30E9"/>
    <w:rsid w:val="007C355E"/>
    <w:rsid w:val="007C4113"/>
    <w:rsid w:val="007C6CD9"/>
    <w:rsid w:val="007C6DEB"/>
    <w:rsid w:val="007C7470"/>
    <w:rsid w:val="007C78DB"/>
    <w:rsid w:val="007D08F7"/>
    <w:rsid w:val="007D1D21"/>
    <w:rsid w:val="007D68A6"/>
    <w:rsid w:val="007D6C8A"/>
    <w:rsid w:val="007D75CA"/>
    <w:rsid w:val="007E23EE"/>
    <w:rsid w:val="007E2589"/>
    <w:rsid w:val="007E26B7"/>
    <w:rsid w:val="007E3AF9"/>
    <w:rsid w:val="007E42B2"/>
    <w:rsid w:val="007E4C09"/>
    <w:rsid w:val="007E54E9"/>
    <w:rsid w:val="007E6459"/>
    <w:rsid w:val="007E6A8A"/>
    <w:rsid w:val="007E6AAD"/>
    <w:rsid w:val="007E75F8"/>
    <w:rsid w:val="007E7D65"/>
    <w:rsid w:val="007F02C8"/>
    <w:rsid w:val="007F0A49"/>
    <w:rsid w:val="007F0E12"/>
    <w:rsid w:val="007F14FD"/>
    <w:rsid w:val="007F1650"/>
    <w:rsid w:val="007F1CD2"/>
    <w:rsid w:val="007F209B"/>
    <w:rsid w:val="007F3D06"/>
    <w:rsid w:val="007F6E7E"/>
    <w:rsid w:val="007F723A"/>
    <w:rsid w:val="007F7CE1"/>
    <w:rsid w:val="0080300E"/>
    <w:rsid w:val="00803464"/>
    <w:rsid w:val="008069F7"/>
    <w:rsid w:val="00806DEC"/>
    <w:rsid w:val="0080726D"/>
    <w:rsid w:val="008079DD"/>
    <w:rsid w:val="00807D22"/>
    <w:rsid w:val="00812340"/>
    <w:rsid w:val="00812DC5"/>
    <w:rsid w:val="00813AE3"/>
    <w:rsid w:val="008145A7"/>
    <w:rsid w:val="00814D39"/>
    <w:rsid w:val="0081544B"/>
    <w:rsid w:val="0081599A"/>
    <w:rsid w:val="00815A36"/>
    <w:rsid w:val="008164CB"/>
    <w:rsid w:val="0081681D"/>
    <w:rsid w:val="008177CD"/>
    <w:rsid w:val="00820A89"/>
    <w:rsid w:val="00821BAA"/>
    <w:rsid w:val="00822457"/>
    <w:rsid w:val="008226CF"/>
    <w:rsid w:val="00823C30"/>
    <w:rsid w:val="00823DBF"/>
    <w:rsid w:val="00827085"/>
    <w:rsid w:val="00827FF2"/>
    <w:rsid w:val="00830DFD"/>
    <w:rsid w:val="00831A4D"/>
    <w:rsid w:val="0083296D"/>
    <w:rsid w:val="00832D85"/>
    <w:rsid w:val="00834A5F"/>
    <w:rsid w:val="00835D02"/>
    <w:rsid w:val="00837317"/>
    <w:rsid w:val="00837EA6"/>
    <w:rsid w:val="00840D56"/>
    <w:rsid w:val="008413C3"/>
    <w:rsid w:val="0084271E"/>
    <w:rsid w:val="008436CD"/>
    <w:rsid w:val="00844690"/>
    <w:rsid w:val="00844ECE"/>
    <w:rsid w:val="008466EC"/>
    <w:rsid w:val="008468AA"/>
    <w:rsid w:val="00846B72"/>
    <w:rsid w:val="00847517"/>
    <w:rsid w:val="00847C66"/>
    <w:rsid w:val="0085025F"/>
    <w:rsid w:val="00850271"/>
    <w:rsid w:val="00851650"/>
    <w:rsid w:val="00851F92"/>
    <w:rsid w:val="0085295E"/>
    <w:rsid w:val="00852FE3"/>
    <w:rsid w:val="00853E46"/>
    <w:rsid w:val="0085511C"/>
    <w:rsid w:val="00856756"/>
    <w:rsid w:val="008569B6"/>
    <w:rsid w:val="00856C5C"/>
    <w:rsid w:val="00856CD1"/>
    <w:rsid w:val="008575EF"/>
    <w:rsid w:val="0086068A"/>
    <w:rsid w:val="00861515"/>
    <w:rsid w:val="00861976"/>
    <w:rsid w:val="00861C18"/>
    <w:rsid w:val="008638A5"/>
    <w:rsid w:val="00863E62"/>
    <w:rsid w:val="008646F1"/>
    <w:rsid w:val="00865736"/>
    <w:rsid w:val="00866461"/>
    <w:rsid w:val="00867AB5"/>
    <w:rsid w:val="00870AC2"/>
    <w:rsid w:val="008712BC"/>
    <w:rsid w:val="008725EC"/>
    <w:rsid w:val="008728AF"/>
    <w:rsid w:val="00873392"/>
    <w:rsid w:val="00873AE7"/>
    <w:rsid w:val="00874915"/>
    <w:rsid w:val="008755AE"/>
    <w:rsid w:val="0087570F"/>
    <w:rsid w:val="00875FC8"/>
    <w:rsid w:val="008766C7"/>
    <w:rsid w:val="0087700E"/>
    <w:rsid w:val="00880105"/>
    <w:rsid w:val="0088043B"/>
    <w:rsid w:val="00880731"/>
    <w:rsid w:val="00881E84"/>
    <w:rsid w:val="00884014"/>
    <w:rsid w:val="00884CE4"/>
    <w:rsid w:val="00885820"/>
    <w:rsid w:val="00885FEE"/>
    <w:rsid w:val="00886519"/>
    <w:rsid w:val="008865C6"/>
    <w:rsid w:val="00891EF9"/>
    <w:rsid w:val="0089238C"/>
    <w:rsid w:val="008923A8"/>
    <w:rsid w:val="00892F08"/>
    <w:rsid w:val="00893302"/>
    <w:rsid w:val="00894542"/>
    <w:rsid w:val="00894B8F"/>
    <w:rsid w:val="00894F0D"/>
    <w:rsid w:val="0089526C"/>
    <w:rsid w:val="008952BC"/>
    <w:rsid w:val="00895707"/>
    <w:rsid w:val="00895A00"/>
    <w:rsid w:val="00895CC9"/>
    <w:rsid w:val="00895E4E"/>
    <w:rsid w:val="00895FE5"/>
    <w:rsid w:val="0089633D"/>
    <w:rsid w:val="008968BD"/>
    <w:rsid w:val="00896C2E"/>
    <w:rsid w:val="00897E66"/>
    <w:rsid w:val="00897F52"/>
    <w:rsid w:val="008A15D0"/>
    <w:rsid w:val="008A26C2"/>
    <w:rsid w:val="008A2AD8"/>
    <w:rsid w:val="008A57E0"/>
    <w:rsid w:val="008A58FA"/>
    <w:rsid w:val="008A5F50"/>
    <w:rsid w:val="008A6DEA"/>
    <w:rsid w:val="008A7D1E"/>
    <w:rsid w:val="008B00C5"/>
    <w:rsid w:val="008B066F"/>
    <w:rsid w:val="008B1081"/>
    <w:rsid w:val="008B18CF"/>
    <w:rsid w:val="008B2F15"/>
    <w:rsid w:val="008B32F3"/>
    <w:rsid w:val="008B41D5"/>
    <w:rsid w:val="008B52F3"/>
    <w:rsid w:val="008B570B"/>
    <w:rsid w:val="008B5B43"/>
    <w:rsid w:val="008B6843"/>
    <w:rsid w:val="008B6B8F"/>
    <w:rsid w:val="008B6DE0"/>
    <w:rsid w:val="008B73E5"/>
    <w:rsid w:val="008B7A48"/>
    <w:rsid w:val="008B7E0C"/>
    <w:rsid w:val="008C006C"/>
    <w:rsid w:val="008C3263"/>
    <w:rsid w:val="008C3371"/>
    <w:rsid w:val="008C35DE"/>
    <w:rsid w:val="008C36D5"/>
    <w:rsid w:val="008C3F51"/>
    <w:rsid w:val="008C5A41"/>
    <w:rsid w:val="008C60F8"/>
    <w:rsid w:val="008C6D9F"/>
    <w:rsid w:val="008C781B"/>
    <w:rsid w:val="008D005D"/>
    <w:rsid w:val="008D1731"/>
    <w:rsid w:val="008D1E16"/>
    <w:rsid w:val="008D28DC"/>
    <w:rsid w:val="008D2B44"/>
    <w:rsid w:val="008D2CBD"/>
    <w:rsid w:val="008D3634"/>
    <w:rsid w:val="008D392F"/>
    <w:rsid w:val="008D3EFE"/>
    <w:rsid w:val="008D3F20"/>
    <w:rsid w:val="008D3FC6"/>
    <w:rsid w:val="008D490D"/>
    <w:rsid w:val="008D4F9E"/>
    <w:rsid w:val="008D5A3F"/>
    <w:rsid w:val="008D5D84"/>
    <w:rsid w:val="008D6402"/>
    <w:rsid w:val="008D66FE"/>
    <w:rsid w:val="008D6B82"/>
    <w:rsid w:val="008D732D"/>
    <w:rsid w:val="008D73A2"/>
    <w:rsid w:val="008D7924"/>
    <w:rsid w:val="008E105B"/>
    <w:rsid w:val="008E127C"/>
    <w:rsid w:val="008E146A"/>
    <w:rsid w:val="008E17DA"/>
    <w:rsid w:val="008E2533"/>
    <w:rsid w:val="008E3123"/>
    <w:rsid w:val="008E4856"/>
    <w:rsid w:val="008E49FC"/>
    <w:rsid w:val="008E4E5B"/>
    <w:rsid w:val="008E5ACD"/>
    <w:rsid w:val="008E65FF"/>
    <w:rsid w:val="008E76B8"/>
    <w:rsid w:val="008E772E"/>
    <w:rsid w:val="008F00C1"/>
    <w:rsid w:val="008F0661"/>
    <w:rsid w:val="008F0DD4"/>
    <w:rsid w:val="008F50D7"/>
    <w:rsid w:val="008F59B0"/>
    <w:rsid w:val="008F59F9"/>
    <w:rsid w:val="008F6869"/>
    <w:rsid w:val="008F6E9E"/>
    <w:rsid w:val="008F72D8"/>
    <w:rsid w:val="008F7F29"/>
    <w:rsid w:val="00901279"/>
    <w:rsid w:val="009015C1"/>
    <w:rsid w:val="0090196A"/>
    <w:rsid w:val="009026AF"/>
    <w:rsid w:val="0090322E"/>
    <w:rsid w:val="00903997"/>
    <w:rsid w:val="00904461"/>
    <w:rsid w:val="009046DE"/>
    <w:rsid w:val="00904C14"/>
    <w:rsid w:val="0090523F"/>
    <w:rsid w:val="009058D1"/>
    <w:rsid w:val="009059AF"/>
    <w:rsid w:val="00906AC0"/>
    <w:rsid w:val="00910E92"/>
    <w:rsid w:val="009112BC"/>
    <w:rsid w:val="00911AEB"/>
    <w:rsid w:val="00911DB8"/>
    <w:rsid w:val="0091217E"/>
    <w:rsid w:val="00912468"/>
    <w:rsid w:val="00912F37"/>
    <w:rsid w:val="009135B3"/>
    <w:rsid w:val="00914536"/>
    <w:rsid w:val="00916BA6"/>
    <w:rsid w:val="00916D9D"/>
    <w:rsid w:val="00924523"/>
    <w:rsid w:val="009246F5"/>
    <w:rsid w:val="00924B32"/>
    <w:rsid w:val="0092611C"/>
    <w:rsid w:val="0092628A"/>
    <w:rsid w:val="00926700"/>
    <w:rsid w:val="00926CDF"/>
    <w:rsid w:val="0092788B"/>
    <w:rsid w:val="00930463"/>
    <w:rsid w:val="00931169"/>
    <w:rsid w:val="00933513"/>
    <w:rsid w:val="00933CD0"/>
    <w:rsid w:val="0093567D"/>
    <w:rsid w:val="009358AB"/>
    <w:rsid w:val="00935995"/>
    <w:rsid w:val="00935C31"/>
    <w:rsid w:val="00936E8B"/>
    <w:rsid w:val="009370F5"/>
    <w:rsid w:val="009371F5"/>
    <w:rsid w:val="00937413"/>
    <w:rsid w:val="0093758E"/>
    <w:rsid w:val="0094069D"/>
    <w:rsid w:val="00940C49"/>
    <w:rsid w:val="00941CD0"/>
    <w:rsid w:val="00941EA2"/>
    <w:rsid w:val="00942695"/>
    <w:rsid w:val="00942A0A"/>
    <w:rsid w:val="0094414C"/>
    <w:rsid w:val="00945BCE"/>
    <w:rsid w:val="00947A09"/>
    <w:rsid w:val="00947FEF"/>
    <w:rsid w:val="00952470"/>
    <w:rsid w:val="00952E37"/>
    <w:rsid w:val="00954043"/>
    <w:rsid w:val="00954EA4"/>
    <w:rsid w:val="00955720"/>
    <w:rsid w:val="009559E4"/>
    <w:rsid w:val="00955A1B"/>
    <w:rsid w:val="00955AA8"/>
    <w:rsid w:val="00956A75"/>
    <w:rsid w:val="0095726A"/>
    <w:rsid w:val="0096136E"/>
    <w:rsid w:val="00961470"/>
    <w:rsid w:val="00961691"/>
    <w:rsid w:val="009616E7"/>
    <w:rsid w:val="0096310D"/>
    <w:rsid w:val="00963F5D"/>
    <w:rsid w:val="00964BC8"/>
    <w:rsid w:val="00964CB6"/>
    <w:rsid w:val="009654E2"/>
    <w:rsid w:val="00965B09"/>
    <w:rsid w:val="00965C01"/>
    <w:rsid w:val="00966F45"/>
    <w:rsid w:val="00967B08"/>
    <w:rsid w:val="009720D7"/>
    <w:rsid w:val="009720F5"/>
    <w:rsid w:val="0097296A"/>
    <w:rsid w:val="00972D77"/>
    <w:rsid w:val="009735A3"/>
    <w:rsid w:val="009739A1"/>
    <w:rsid w:val="00975C9F"/>
    <w:rsid w:val="009766CB"/>
    <w:rsid w:val="00976A11"/>
    <w:rsid w:val="009775CC"/>
    <w:rsid w:val="00977C78"/>
    <w:rsid w:val="009808CE"/>
    <w:rsid w:val="00981875"/>
    <w:rsid w:val="00982319"/>
    <w:rsid w:val="009827D2"/>
    <w:rsid w:val="00982C14"/>
    <w:rsid w:val="00982EF6"/>
    <w:rsid w:val="00983AA3"/>
    <w:rsid w:val="009844FD"/>
    <w:rsid w:val="00984616"/>
    <w:rsid w:val="00984622"/>
    <w:rsid w:val="00985083"/>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0C9A"/>
    <w:rsid w:val="009A1171"/>
    <w:rsid w:val="009A1EA5"/>
    <w:rsid w:val="009A1FF3"/>
    <w:rsid w:val="009A21A0"/>
    <w:rsid w:val="009A21E3"/>
    <w:rsid w:val="009A356C"/>
    <w:rsid w:val="009A3C8B"/>
    <w:rsid w:val="009A54D8"/>
    <w:rsid w:val="009A585B"/>
    <w:rsid w:val="009A5AD4"/>
    <w:rsid w:val="009A64CF"/>
    <w:rsid w:val="009A7AC4"/>
    <w:rsid w:val="009A7C32"/>
    <w:rsid w:val="009A7FA9"/>
    <w:rsid w:val="009B0075"/>
    <w:rsid w:val="009B01D4"/>
    <w:rsid w:val="009B05B8"/>
    <w:rsid w:val="009B0887"/>
    <w:rsid w:val="009B0FFC"/>
    <w:rsid w:val="009B1DC1"/>
    <w:rsid w:val="009B266F"/>
    <w:rsid w:val="009B3453"/>
    <w:rsid w:val="009B3533"/>
    <w:rsid w:val="009B3C23"/>
    <w:rsid w:val="009B3EDE"/>
    <w:rsid w:val="009B50C6"/>
    <w:rsid w:val="009B5600"/>
    <w:rsid w:val="009B5694"/>
    <w:rsid w:val="009B618E"/>
    <w:rsid w:val="009B63A0"/>
    <w:rsid w:val="009B6FA3"/>
    <w:rsid w:val="009B7405"/>
    <w:rsid w:val="009B7719"/>
    <w:rsid w:val="009C073E"/>
    <w:rsid w:val="009C0C40"/>
    <w:rsid w:val="009C0D31"/>
    <w:rsid w:val="009C0EC4"/>
    <w:rsid w:val="009C17B8"/>
    <w:rsid w:val="009C2C15"/>
    <w:rsid w:val="009C3350"/>
    <w:rsid w:val="009C44CD"/>
    <w:rsid w:val="009C4DC6"/>
    <w:rsid w:val="009C6575"/>
    <w:rsid w:val="009C6826"/>
    <w:rsid w:val="009C6A00"/>
    <w:rsid w:val="009D03B8"/>
    <w:rsid w:val="009D0794"/>
    <w:rsid w:val="009D1023"/>
    <w:rsid w:val="009D152F"/>
    <w:rsid w:val="009D276A"/>
    <w:rsid w:val="009D2BF8"/>
    <w:rsid w:val="009D3957"/>
    <w:rsid w:val="009D409C"/>
    <w:rsid w:val="009D4BBD"/>
    <w:rsid w:val="009D669F"/>
    <w:rsid w:val="009E068D"/>
    <w:rsid w:val="009E1620"/>
    <w:rsid w:val="009E2A21"/>
    <w:rsid w:val="009E2F8A"/>
    <w:rsid w:val="009E34A2"/>
    <w:rsid w:val="009E3712"/>
    <w:rsid w:val="009E3DE3"/>
    <w:rsid w:val="009E41D1"/>
    <w:rsid w:val="009E430D"/>
    <w:rsid w:val="009E4702"/>
    <w:rsid w:val="009E5872"/>
    <w:rsid w:val="009E5B30"/>
    <w:rsid w:val="009E5C8C"/>
    <w:rsid w:val="009E619F"/>
    <w:rsid w:val="009E627A"/>
    <w:rsid w:val="009E7975"/>
    <w:rsid w:val="009F0415"/>
    <w:rsid w:val="009F0482"/>
    <w:rsid w:val="009F14D9"/>
    <w:rsid w:val="009F1FA4"/>
    <w:rsid w:val="009F228F"/>
    <w:rsid w:val="009F234C"/>
    <w:rsid w:val="009F2767"/>
    <w:rsid w:val="009F2F3A"/>
    <w:rsid w:val="009F31CB"/>
    <w:rsid w:val="009F35DB"/>
    <w:rsid w:val="009F44A5"/>
    <w:rsid w:val="009F44B6"/>
    <w:rsid w:val="009F4B1F"/>
    <w:rsid w:val="009F520B"/>
    <w:rsid w:val="009F5B8D"/>
    <w:rsid w:val="009F65FA"/>
    <w:rsid w:val="009F6733"/>
    <w:rsid w:val="009F72E8"/>
    <w:rsid w:val="009F786F"/>
    <w:rsid w:val="009F7901"/>
    <w:rsid w:val="009F793F"/>
    <w:rsid w:val="00A00EE5"/>
    <w:rsid w:val="00A0127D"/>
    <w:rsid w:val="00A0152E"/>
    <w:rsid w:val="00A0198D"/>
    <w:rsid w:val="00A02C73"/>
    <w:rsid w:val="00A0318D"/>
    <w:rsid w:val="00A03904"/>
    <w:rsid w:val="00A041D8"/>
    <w:rsid w:val="00A04344"/>
    <w:rsid w:val="00A04C94"/>
    <w:rsid w:val="00A050E9"/>
    <w:rsid w:val="00A062FD"/>
    <w:rsid w:val="00A06781"/>
    <w:rsid w:val="00A068F3"/>
    <w:rsid w:val="00A07D31"/>
    <w:rsid w:val="00A10418"/>
    <w:rsid w:val="00A1137B"/>
    <w:rsid w:val="00A1240A"/>
    <w:rsid w:val="00A130BD"/>
    <w:rsid w:val="00A13107"/>
    <w:rsid w:val="00A13407"/>
    <w:rsid w:val="00A13C8C"/>
    <w:rsid w:val="00A1496A"/>
    <w:rsid w:val="00A14FE2"/>
    <w:rsid w:val="00A156C2"/>
    <w:rsid w:val="00A15E4D"/>
    <w:rsid w:val="00A1696D"/>
    <w:rsid w:val="00A17E61"/>
    <w:rsid w:val="00A2037D"/>
    <w:rsid w:val="00A20569"/>
    <w:rsid w:val="00A23390"/>
    <w:rsid w:val="00A236FF"/>
    <w:rsid w:val="00A23B36"/>
    <w:rsid w:val="00A23CCE"/>
    <w:rsid w:val="00A23F4C"/>
    <w:rsid w:val="00A248E2"/>
    <w:rsid w:val="00A2505D"/>
    <w:rsid w:val="00A257C8"/>
    <w:rsid w:val="00A25D73"/>
    <w:rsid w:val="00A27858"/>
    <w:rsid w:val="00A302F7"/>
    <w:rsid w:val="00A30ABB"/>
    <w:rsid w:val="00A315E7"/>
    <w:rsid w:val="00A321D6"/>
    <w:rsid w:val="00A32F25"/>
    <w:rsid w:val="00A32F4B"/>
    <w:rsid w:val="00A34F46"/>
    <w:rsid w:val="00A34FD5"/>
    <w:rsid w:val="00A353B5"/>
    <w:rsid w:val="00A36A9C"/>
    <w:rsid w:val="00A37656"/>
    <w:rsid w:val="00A4011D"/>
    <w:rsid w:val="00A414CB"/>
    <w:rsid w:val="00A42A7F"/>
    <w:rsid w:val="00A45199"/>
    <w:rsid w:val="00A451CA"/>
    <w:rsid w:val="00A45868"/>
    <w:rsid w:val="00A45F2B"/>
    <w:rsid w:val="00A50D49"/>
    <w:rsid w:val="00A513DB"/>
    <w:rsid w:val="00A51B6E"/>
    <w:rsid w:val="00A51CA0"/>
    <w:rsid w:val="00A5220B"/>
    <w:rsid w:val="00A536EB"/>
    <w:rsid w:val="00A539EC"/>
    <w:rsid w:val="00A540B3"/>
    <w:rsid w:val="00A547B5"/>
    <w:rsid w:val="00A55395"/>
    <w:rsid w:val="00A557C3"/>
    <w:rsid w:val="00A56077"/>
    <w:rsid w:val="00A56790"/>
    <w:rsid w:val="00A57287"/>
    <w:rsid w:val="00A612AE"/>
    <w:rsid w:val="00A613A4"/>
    <w:rsid w:val="00A625B0"/>
    <w:rsid w:val="00A625DB"/>
    <w:rsid w:val="00A62787"/>
    <w:rsid w:val="00A644D1"/>
    <w:rsid w:val="00A64D21"/>
    <w:rsid w:val="00A66A27"/>
    <w:rsid w:val="00A66BCF"/>
    <w:rsid w:val="00A7013F"/>
    <w:rsid w:val="00A70428"/>
    <w:rsid w:val="00A71F22"/>
    <w:rsid w:val="00A72667"/>
    <w:rsid w:val="00A72905"/>
    <w:rsid w:val="00A72CB2"/>
    <w:rsid w:val="00A74601"/>
    <w:rsid w:val="00A75052"/>
    <w:rsid w:val="00A7550E"/>
    <w:rsid w:val="00A80112"/>
    <w:rsid w:val="00A8060F"/>
    <w:rsid w:val="00A8065C"/>
    <w:rsid w:val="00A80899"/>
    <w:rsid w:val="00A822E7"/>
    <w:rsid w:val="00A8348E"/>
    <w:rsid w:val="00A85433"/>
    <w:rsid w:val="00A85A8D"/>
    <w:rsid w:val="00A85B21"/>
    <w:rsid w:val="00A85F22"/>
    <w:rsid w:val="00A86190"/>
    <w:rsid w:val="00A86779"/>
    <w:rsid w:val="00A90F94"/>
    <w:rsid w:val="00A923B5"/>
    <w:rsid w:val="00A92B43"/>
    <w:rsid w:val="00A932FD"/>
    <w:rsid w:val="00A9360B"/>
    <w:rsid w:val="00A94601"/>
    <w:rsid w:val="00A94CD9"/>
    <w:rsid w:val="00A94D29"/>
    <w:rsid w:val="00A9556B"/>
    <w:rsid w:val="00A95AA5"/>
    <w:rsid w:val="00A96030"/>
    <w:rsid w:val="00A9637B"/>
    <w:rsid w:val="00A9678C"/>
    <w:rsid w:val="00A968E6"/>
    <w:rsid w:val="00A96907"/>
    <w:rsid w:val="00AA0768"/>
    <w:rsid w:val="00AA1A51"/>
    <w:rsid w:val="00AA2B77"/>
    <w:rsid w:val="00AA3659"/>
    <w:rsid w:val="00AA4747"/>
    <w:rsid w:val="00AA480C"/>
    <w:rsid w:val="00AA65F4"/>
    <w:rsid w:val="00AA6F87"/>
    <w:rsid w:val="00AA7297"/>
    <w:rsid w:val="00AB07F5"/>
    <w:rsid w:val="00AB0BCA"/>
    <w:rsid w:val="00AB0D28"/>
    <w:rsid w:val="00AB1498"/>
    <w:rsid w:val="00AB29E3"/>
    <w:rsid w:val="00AB4881"/>
    <w:rsid w:val="00AB5E97"/>
    <w:rsid w:val="00AC0663"/>
    <w:rsid w:val="00AC0D3C"/>
    <w:rsid w:val="00AC115B"/>
    <w:rsid w:val="00AC1F26"/>
    <w:rsid w:val="00AC2BFE"/>
    <w:rsid w:val="00AC37CA"/>
    <w:rsid w:val="00AC4781"/>
    <w:rsid w:val="00AC528E"/>
    <w:rsid w:val="00AC5E8C"/>
    <w:rsid w:val="00AC6181"/>
    <w:rsid w:val="00AC6D98"/>
    <w:rsid w:val="00AC76C8"/>
    <w:rsid w:val="00AC76CF"/>
    <w:rsid w:val="00AC7DBD"/>
    <w:rsid w:val="00AD09F1"/>
    <w:rsid w:val="00AD1265"/>
    <w:rsid w:val="00AD1523"/>
    <w:rsid w:val="00AD2953"/>
    <w:rsid w:val="00AD3301"/>
    <w:rsid w:val="00AD3D0F"/>
    <w:rsid w:val="00AD4E27"/>
    <w:rsid w:val="00AD5382"/>
    <w:rsid w:val="00AD75A6"/>
    <w:rsid w:val="00AE0F0C"/>
    <w:rsid w:val="00AE2A64"/>
    <w:rsid w:val="00AE2B6C"/>
    <w:rsid w:val="00AE321F"/>
    <w:rsid w:val="00AE366E"/>
    <w:rsid w:val="00AE37B1"/>
    <w:rsid w:val="00AE3B48"/>
    <w:rsid w:val="00AE4168"/>
    <w:rsid w:val="00AE4F7C"/>
    <w:rsid w:val="00AE59E0"/>
    <w:rsid w:val="00AE5B55"/>
    <w:rsid w:val="00AE66FA"/>
    <w:rsid w:val="00AE6FDE"/>
    <w:rsid w:val="00AE72E7"/>
    <w:rsid w:val="00AF00F1"/>
    <w:rsid w:val="00AF067A"/>
    <w:rsid w:val="00AF171D"/>
    <w:rsid w:val="00AF1911"/>
    <w:rsid w:val="00AF1E61"/>
    <w:rsid w:val="00AF221A"/>
    <w:rsid w:val="00AF2E9C"/>
    <w:rsid w:val="00AF2F8D"/>
    <w:rsid w:val="00AF329A"/>
    <w:rsid w:val="00AF351B"/>
    <w:rsid w:val="00AF4319"/>
    <w:rsid w:val="00AF4A90"/>
    <w:rsid w:val="00AF4CC8"/>
    <w:rsid w:val="00AF4F4D"/>
    <w:rsid w:val="00AF5622"/>
    <w:rsid w:val="00AF571D"/>
    <w:rsid w:val="00B002D3"/>
    <w:rsid w:val="00B010D7"/>
    <w:rsid w:val="00B03716"/>
    <w:rsid w:val="00B03B01"/>
    <w:rsid w:val="00B04FC6"/>
    <w:rsid w:val="00B05C29"/>
    <w:rsid w:val="00B061C1"/>
    <w:rsid w:val="00B06B25"/>
    <w:rsid w:val="00B07797"/>
    <w:rsid w:val="00B1016E"/>
    <w:rsid w:val="00B10A28"/>
    <w:rsid w:val="00B10F01"/>
    <w:rsid w:val="00B110BB"/>
    <w:rsid w:val="00B1153A"/>
    <w:rsid w:val="00B11E26"/>
    <w:rsid w:val="00B11E36"/>
    <w:rsid w:val="00B121D9"/>
    <w:rsid w:val="00B121DE"/>
    <w:rsid w:val="00B12610"/>
    <w:rsid w:val="00B126DF"/>
    <w:rsid w:val="00B1287B"/>
    <w:rsid w:val="00B12AB6"/>
    <w:rsid w:val="00B1384E"/>
    <w:rsid w:val="00B14BF4"/>
    <w:rsid w:val="00B16C2B"/>
    <w:rsid w:val="00B17756"/>
    <w:rsid w:val="00B177B3"/>
    <w:rsid w:val="00B240E6"/>
    <w:rsid w:val="00B252DF"/>
    <w:rsid w:val="00B257C7"/>
    <w:rsid w:val="00B30659"/>
    <w:rsid w:val="00B30E3A"/>
    <w:rsid w:val="00B31169"/>
    <w:rsid w:val="00B31992"/>
    <w:rsid w:val="00B31FE7"/>
    <w:rsid w:val="00B3206D"/>
    <w:rsid w:val="00B3216A"/>
    <w:rsid w:val="00B32208"/>
    <w:rsid w:val="00B329E6"/>
    <w:rsid w:val="00B333B2"/>
    <w:rsid w:val="00B33D3E"/>
    <w:rsid w:val="00B343CB"/>
    <w:rsid w:val="00B34981"/>
    <w:rsid w:val="00B3720D"/>
    <w:rsid w:val="00B37272"/>
    <w:rsid w:val="00B417D2"/>
    <w:rsid w:val="00B4210A"/>
    <w:rsid w:val="00B422D9"/>
    <w:rsid w:val="00B430A2"/>
    <w:rsid w:val="00B43633"/>
    <w:rsid w:val="00B447B6"/>
    <w:rsid w:val="00B45734"/>
    <w:rsid w:val="00B45750"/>
    <w:rsid w:val="00B45A0A"/>
    <w:rsid w:val="00B45A2E"/>
    <w:rsid w:val="00B46D5B"/>
    <w:rsid w:val="00B477AE"/>
    <w:rsid w:val="00B507DE"/>
    <w:rsid w:val="00B50BE6"/>
    <w:rsid w:val="00B510C0"/>
    <w:rsid w:val="00B5121D"/>
    <w:rsid w:val="00B52034"/>
    <w:rsid w:val="00B53861"/>
    <w:rsid w:val="00B540DE"/>
    <w:rsid w:val="00B543CF"/>
    <w:rsid w:val="00B54519"/>
    <w:rsid w:val="00B546C3"/>
    <w:rsid w:val="00B54A7F"/>
    <w:rsid w:val="00B54F90"/>
    <w:rsid w:val="00B55519"/>
    <w:rsid w:val="00B5734B"/>
    <w:rsid w:val="00B6123B"/>
    <w:rsid w:val="00B62285"/>
    <w:rsid w:val="00B62554"/>
    <w:rsid w:val="00B62FDB"/>
    <w:rsid w:val="00B634C9"/>
    <w:rsid w:val="00B638F1"/>
    <w:rsid w:val="00B63F20"/>
    <w:rsid w:val="00B63FEB"/>
    <w:rsid w:val="00B64498"/>
    <w:rsid w:val="00B65FC1"/>
    <w:rsid w:val="00B7187C"/>
    <w:rsid w:val="00B71E63"/>
    <w:rsid w:val="00B72057"/>
    <w:rsid w:val="00B7247B"/>
    <w:rsid w:val="00B72881"/>
    <w:rsid w:val="00B72CD1"/>
    <w:rsid w:val="00B730D4"/>
    <w:rsid w:val="00B7358E"/>
    <w:rsid w:val="00B74217"/>
    <w:rsid w:val="00B7474C"/>
    <w:rsid w:val="00B74F54"/>
    <w:rsid w:val="00B75395"/>
    <w:rsid w:val="00B7561B"/>
    <w:rsid w:val="00B759E7"/>
    <w:rsid w:val="00B75EDC"/>
    <w:rsid w:val="00B75FED"/>
    <w:rsid w:val="00B76262"/>
    <w:rsid w:val="00B76F9D"/>
    <w:rsid w:val="00B776DC"/>
    <w:rsid w:val="00B777B4"/>
    <w:rsid w:val="00B77E53"/>
    <w:rsid w:val="00B81B4C"/>
    <w:rsid w:val="00B833CB"/>
    <w:rsid w:val="00B83F56"/>
    <w:rsid w:val="00B8404B"/>
    <w:rsid w:val="00B84A88"/>
    <w:rsid w:val="00B85286"/>
    <w:rsid w:val="00B87A46"/>
    <w:rsid w:val="00B90DA4"/>
    <w:rsid w:val="00B91086"/>
    <w:rsid w:val="00B916FB"/>
    <w:rsid w:val="00B92279"/>
    <w:rsid w:val="00B93ADD"/>
    <w:rsid w:val="00B93E82"/>
    <w:rsid w:val="00B941CF"/>
    <w:rsid w:val="00B947CF"/>
    <w:rsid w:val="00B9497E"/>
    <w:rsid w:val="00B96BDA"/>
    <w:rsid w:val="00B96BFA"/>
    <w:rsid w:val="00B9783E"/>
    <w:rsid w:val="00B97D57"/>
    <w:rsid w:val="00BA12CF"/>
    <w:rsid w:val="00BA16D8"/>
    <w:rsid w:val="00BA1B01"/>
    <w:rsid w:val="00BA1DD8"/>
    <w:rsid w:val="00BA2AAC"/>
    <w:rsid w:val="00BA42B7"/>
    <w:rsid w:val="00BA42D7"/>
    <w:rsid w:val="00BA4E4E"/>
    <w:rsid w:val="00BA64C7"/>
    <w:rsid w:val="00BA6D1B"/>
    <w:rsid w:val="00BA741A"/>
    <w:rsid w:val="00BB16E1"/>
    <w:rsid w:val="00BB1950"/>
    <w:rsid w:val="00BB38DF"/>
    <w:rsid w:val="00BB3C8B"/>
    <w:rsid w:val="00BB4FF5"/>
    <w:rsid w:val="00BB5165"/>
    <w:rsid w:val="00BB6166"/>
    <w:rsid w:val="00BB71EF"/>
    <w:rsid w:val="00BB7ABD"/>
    <w:rsid w:val="00BB7E88"/>
    <w:rsid w:val="00BC05CD"/>
    <w:rsid w:val="00BC05EA"/>
    <w:rsid w:val="00BC0B45"/>
    <w:rsid w:val="00BC2555"/>
    <w:rsid w:val="00BC289C"/>
    <w:rsid w:val="00BC3E2F"/>
    <w:rsid w:val="00BC4262"/>
    <w:rsid w:val="00BC697F"/>
    <w:rsid w:val="00BC6BDA"/>
    <w:rsid w:val="00BC7534"/>
    <w:rsid w:val="00BD011A"/>
    <w:rsid w:val="00BD0B85"/>
    <w:rsid w:val="00BD0C47"/>
    <w:rsid w:val="00BD1731"/>
    <w:rsid w:val="00BD1D0F"/>
    <w:rsid w:val="00BD2544"/>
    <w:rsid w:val="00BD263E"/>
    <w:rsid w:val="00BD3817"/>
    <w:rsid w:val="00BD3A06"/>
    <w:rsid w:val="00BD3FEF"/>
    <w:rsid w:val="00BD40CD"/>
    <w:rsid w:val="00BD535E"/>
    <w:rsid w:val="00BD7E79"/>
    <w:rsid w:val="00BE082B"/>
    <w:rsid w:val="00BE1149"/>
    <w:rsid w:val="00BE1FAC"/>
    <w:rsid w:val="00BE27E7"/>
    <w:rsid w:val="00BE3071"/>
    <w:rsid w:val="00BE4D58"/>
    <w:rsid w:val="00BE4D8B"/>
    <w:rsid w:val="00BE5236"/>
    <w:rsid w:val="00BE549F"/>
    <w:rsid w:val="00BE70FA"/>
    <w:rsid w:val="00BF07D1"/>
    <w:rsid w:val="00BF0837"/>
    <w:rsid w:val="00BF20F2"/>
    <w:rsid w:val="00BF26A4"/>
    <w:rsid w:val="00BF3598"/>
    <w:rsid w:val="00BF4683"/>
    <w:rsid w:val="00BF48B0"/>
    <w:rsid w:val="00BF4956"/>
    <w:rsid w:val="00BF4A16"/>
    <w:rsid w:val="00BF4D5D"/>
    <w:rsid w:val="00BF69C1"/>
    <w:rsid w:val="00C000B4"/>
    <w:rsid w:val="00C001C2"/>
    <w:rsid w:val="00C0034C"/>
    <w:rsid w:val="00C009DE"/>
    <w:rsid w:val="00C013FE"/>
    <w:rsid w:val="00C04A3A"/>
    <w:rsid w:val="00C04DE5"/>
    <w:rsid w:val="00C05162"/>
    <w:rsid w:val="00C051F6"/>
    <w:rsid w:val="00C05348"/>
    <w:rsid w:val="00C06A39"/>
    <w:rsid w:val="00C06D15"/>
    <w:rsid w:val="00C073B9"/>
    <w:rsid w:val="00C0760F"/>
    <w:rsid w:val="00C07CC2"/>
    <w:rsid w:val="00C1165F"/>
    <w:rsid w:val="00C11CB4"/>
    <w:rsid w:val="00C1292B"/>
    <w:rsid w:val="00C131CB"/>
    <w:rsid w:val="00C13CB4"/>
    <w:rsid w:val="00C172CC"/>
    <w:rsid w:val="00C20417"/>
    <w:rsid w:val="00C2178E"/>
    <w:rsid w:val="00C21E68"/>
    <w:rsid w:val="00C22014"/>
    <w:rsid w:val="00C224F1"/>
    <w:rsid w:val="00C229F6"/>
    <w:rsid w:val="00C22A14"/>
    <w:rsid w:val="00C230F1"/>
    <w:rsid w:val="00C232B2"/>
    <w:rsid w:val="00C23C43"/>
    <w:rsid w:val="00C24F6B"/>
    <w:rsid w:val="00C27A0A"/>
    <w:rsid w:val="00C31054"/>
    <w:rsid w:val="00C3137F"/>
    <w:rsid w:val="00C3424D"/>
    <w:rsid w:val="00C3501A"/>
    <w:rsid w:val="00C365DE"/>
    <w:rsid w:val="00C369CF"/>
    <w:rsid w:val="00C36FF6"/>
    <w:rsid w:val="00C400BF"/>
    <w:rsid w:val="00C408EE"/>
    <w:rsid w:val="00C40A3D"/>
    <w:rsid w:val="00C40ACF"/>
    <w:rsid w:val="00C40B32"/>
    <w:rsid w:val="00C423F0"/>
    <w:rsid w:val="00C43926"/>
    <w:rsid w:val="00C43D9C"/>
    <w:rsid w:val="00C43EC2"/>
    <w:rsid w:val="00C44AE2"/>
    <w:rsid w:val="00C45385"/>
    <w:rsid w:val="00C45C38"/>
    <w:rsid w:val="00C4678B"/>
    <w:rsid w:val="00C46D26"/>
    <w:rsid w:val="00C47735"/>
    <w:rsid w:val="00C47E20"/>
    <w:rsid w:val="00C5047E"/>
    <w:rsid w:val="00C516D9"/>
    <w:rsid w:val="00C51A77"/>
    <w:rsid w:val="00C51A81"/>
    <w:rsid w:val="00C51F51"/>
    <w:rsid w:val="00C52896"/>
    <w:rsid w:val="00C536E0"/>
    <w:rsid w:val="00C53915"/>
    <w:rsid w:val="00C5395F"/>
    <w:rsid w:val="00C53EFB"/>
    <w:rsid w:val="00C5410A"/>
    <w:rsid w:val="00C541EB"/>
    <w:rsid w:val="00C550AA"/>
    <w:rsid w:val="00C5550A"/>
    <w:rsid w:val="00C55510"/>
    <w:rsid w:val="00C565FA"/>
    <w:rsid w:val="00C56E6D"/>
    <w:rsid w:val="00C5753A"/>
    <w:rsid w:val="00C578E4"/>
    <w:rsid w:val="00C579CD"/>
    <w:rsid w:val="00C60299"/>
    <w:rsid w:val="00C61AD6"/>
    <w:rsid w:val="00C624AA"/>
    <w:rsid w:val="00C6286F"/>
    <w:rsid w:val="00C629C1"/>
    <w:rsid w:val="00C62D07"/>
    <w:rsid w:val="00C63094"/>
    <w:rsid w:val="00C63DA6"/>
    <w:rsid w:val="00C64194"/>
    <w:rsid w:val="00C64ACB"/>
    <w:rsid w:val="00C64C2C"/>
    <w:rsid w:val="00C6506A"/>
    <w:rsid w:val="00C65334"/>
    <w:rsid w:val="00C65538"/>
    <w:rsid w:val="00C665CF"/>
    <w:rsid w:val="00C674A0"/>
    <w:rsid w:val="00C678B8"/>
    <w:rsid w:val="00C67960"/>
    <w:rsid w:val="00C70B8F"/>
    <w:rsid w:val="00C71349"/>
    <w:rsid w:val="00C72F1C"/>
    <w:rsid w:val="00C749E4"/>
    <w:rsid w:val="00C7524B"/>
    <w:rsid w:val="00C75602"/>
    <w:rsid w:val="00C75D4D"/>
    <w:rsid w:val="00C7663F"/>
    <w:rsid w:val="00C76760"/>
    <w:rsid w:val="00C77F33"/>
    <w:rsid w:val="00C8009E"/>
    <w:rsid w:val="00C807ED"/>
    <w:rsid w:val="00C80910"/>
    <w:rsid w:val="00C80C67"/>
    <w:rsid w:val="00C81065"/>
    <w:rsid w:val="00C8174D"/>
    <w:rsid w:val="00C81CFE"/>
    <w:rsid w:val="00C820BA"/>
    <w:rsid w:val="00C82FBF"/>
    <w:rsid w:val="00C83278"/>
    <w:rsid w:val="00C8353A"/>
    <w:rsid w:val="00C835B9"/>
    <w:rsid w:val="00C83ACB"/>
    <w:rsid w:val="00C84A5C"/>
    <w:rsid w:val="00C85B22"/>
    <w:rsid w:val="00C85E7C"/>
    <w:rsid w:val="00C87018"/>
    <w:rsid w:val="00C87248"/>
    <w:rsid w:val="00C877C7"/>
    <w:rsid w:val="00C87D85"/>
    <w:rsid w:val="00C9079F"/>
    <w:rsid w:val="00C90838"/>
    <w:rsid w:val="00C90A2E"/>
    <w:rsid w:val="00C90BD7"/>
    <w:rsid w:val="00C90CE8"/>
    <w:rsid w:val="00C92982"/>
    <w:rsid w:val="00C9326E"/>
    <w:rsid w:val="00C932AF"/>
    <w:rsid w:val="00C9367B"/>
    <w:rsid w:val="00C93F07"/>
    <w:rsid w:val="00C9402E"/>
    <w:rsid w:val="00C94454"/>
    <w:rsid w:val="00C94ECE"/>
    <w:rsid w:val="00C950F4"/>
    <w:rsid w:val="00C95241"/>
    <w:rsid w:val="00C95D7C"/>
    <w:rsid w:val="00C96076"/>
    <w:rsid w:val="00C976BE"/>
    <w:rsid w:val="00C97894"/>
    <w:rsid w:val="00C97ECA"/>
    <w:rsid w:val="00CA0790"/>
    <w:rsid w:val="00CA10E8"/>
    <w:rsid w:val="00CA1682"/>
    <w:rsid w:val="00CA1A68"/>
    <w:rsid w:val="00CA2E72"/>
    <w:rsid w:val="00CA30F9"/>
    <w:rsid w:val="00CA70AA"/>
    <w:rsid w:val="00CA72A2"/>
    <w:rsid w:val="00CA7C0F"/>
    <w:rsid w:val="00CB0B12"/>
    <w:rsid w:val="00CB0C1D"/>
    <w:rsid w:val="00CB24B2"/>
    <w:rsid w:val="00CB28B4"/>
    <w:rsid w:val="00CB30BC"/>
    <w:rsid w:val="00CB34B1"/>
    <w:rsid w:val="00CB4387"/>
    <w:rsid w:val="00CB4ABE"/>
    <w:rsid w:val="00CB54ED"/>
    <w:rsid w:val="00CB55ED"/>
    <w:rsid w:val="00CB5648"/>
    <w:rsid w:val="00CB5682"/>
    <w:rsid w:val="00CB5F4B"/>
    <w:rsid w:val="00CB657E"/>
    <w:rsid w:val="00CB6920"/>
    <w:rsid w:val="00CB73D7"/>
    <w:rsid w:val="00CB79A8"/>
    <w:rsid w:val="00CC1013"/>
    <w:rsid w:val="00CC1AA8"/>
    <w:rsid w:val="00CC3F87"/>
    <w:rsid w:val="00CC4410"/>
    <w:rsid w:val="00CC4935"/>
    <w:rsid w:val="00CC5D7E"/>
    <w:rsid w:val="00CC5FF1"/>
    <w:rsid w:val="00CC6B94"/>
    <w:rsid w:val="00CC7D7D"/>
    <w:rsid w:val="00CD0EE7"/>
    <w:rsid w:val="00CD1328"/>
    <w:rsid w:val="00CD17CF"/>
    <w:rsid w:val="00CD17F7"/>
    <w:rsid w:val="00CD2042"/>
    <w:rsid w:val="00CD2534"/>
    <w:rsid w:val="00CD322F"/>
    <w:rsid w:val="00CD46EA"/>
    <w:rsid w:val="00CD4FB4"/>
    <w:rsid w:val="00CD736D"/>
    <w:rsid w:val="00CE0EBF"/>
    <w:rsid w:val="00CE1935"/>
    <w:rsid w:val="00CE39C3"/>
    <w:rsid w:val="00CE39EA"/>
    <w:rsid w:val="00CE423D"/>
    <w:rsid w:val="00CE568D"/>
    <w:rsid w:val="00CE5A4A"/>
    <w:rsid w:val="00CE63D2"/>
    <w:rsid w:val="00CE6987"/>
    <w:rsid w:val="00CE7E65"/>
    <w:rsid w:val="00CF124E"/>
    <w:rsid w:val="00CF127A"/>
    <w:rsid w:val="00CF1824"/>
    <w:rsid w:val="00CF1C7E"/>
    <w:rsid w:val="00CF311A"/>
    <w:rsid w:val="00CF389D"/>
    <w:rsid w:val="00CF394D"/>
    <w:rsid w:val="00CF3E30"/>
    <w:rsid w:val="00CF3FAA"/>
    <w:rsid w:val="00CF4E04"/>
    <w:rsid w:val="00CF4EA4"/>
    <w:rsid w:val="00CF4FA1"/>
    <w:rsid w:val="00CF5473"/>
    <w:rsid w:val="00CF54AD"/>
    <w:rsid w:val="00CF5922"/>
    <w:rsid w:val="00CF6FFA"/>
    <w:rsid w:val="00CF74BA"/>
    <w:rsid w:val="00D00973"/>
    <w:rsid w:val="00D00F40"/>
    <w:rsid w:val="00D0103F"/>
    <w:rsid w:val="00D0178C"/>
    <w:rsid w:val="00D023A9"/>
    <w:rsid w:val="00D02D91"/>
    <w:rsid w:val="00D038BD"/>
    <w:rsid w:val="00D04677"/>
    <w:rsid w:val="00D046DC"/>
    <w:rsid w:val="00D04E9D"/>
    <w:rsid w:val="00D07106"/>
    <w:rsid w:val="00D07896"/>
    <w:rsid w:val="00D07EEB"/>
    <w:rsid w:val="00D10905"/>
    <w:rsid w:val="00D1340D"/>
    <w:rsid w:val="00D1362E"/>
    <w:rsid w:val="00D138B8"/>
    <w:rsid w:val="00D16361"/>
    <w:rsid w:val="00D168B8"/>
    <w:rsid w:val="00D16D2C"/>
    <w:rsid w:val="00D17DC6"/>
    <w:rsid w:val="00D2091B"/>
    <w:rsid w:val="00D20B23"/>
    <w:rsid w:val="00D21C52"/>
    <w:rsid w:val="00D21F64"/>
    <w:rsid w:val="00D21F83"/>
    <w:rsid w:val="00D22100"/>
    <w:rsid w:val="00D22D17"/>
    <w:rsid w:val="00D238AE"/>
    <w:rsid w:val="00D23BA2"/>
    <w:rsid w:val="00D243CF"/>
    <w:rsid w:val="00D24493"/>
    <w:rsid w:val="00D24AB8"/>
    <w:rsid w:val="00D24CD5"/>
    <w:rsid w:val="00D25988"/>
    <w:rsid w:val="00D25DCE"/>
    <w:rsid w:val="00D26A96"/>
    <w:rsid w:val="00D26D05"/>
    <w:rsid w:val="00D27B39"/>
    <w:rsid w:val="00D3169F"/>
    <w:rsid w:val="00D31BCE"/>
    <w:rsid w:val="00D3232D"/>
    <w:rsid w:val="00D32A6D"/>
    <w:rsid w:val="00D33D27"/>
    <w:rsid w:val="00D346BE"/>
    <w:rsid w:val="00D347F3"/>
    <w:rsid w:val="00D3509C"/>
    <w:rsid w:val="00D358CF"/>
    <w:rsid w:val="00D36954"/>
    <w:rsid w:val="00D409D2"/>
    <w:rsid w:val="00D40AD2"/>
    <w:rsid w:val="00D40D98"/>
    <w:rsid w:val="00D431D8"/>
    <w:rsid w:val="00D44A8A"/>
    <w:rsid w:val="00D45F90"/>
    <w:rsid w:val="00D4602A"/>
    <w:rsid w:val="00D4649E"/>
    <w:rsid w:val="00D47343"/>
    <w:rsid w:val="00D5079A"/>
    <w:rsid w:val="00D50C2C"/>
    <w:rsid w:val="00D5137F"/>
    <w:rsid w:val="00D514CD"/>
    <w:rsid w:val="00D51C8D"/>
    <w:rsid w:val="00D51CE3"/>
    <w:rsid w:val="00D520A0"/>
    <w:rsid w:val="00D523C9"/>
    <w:rsid w:val="00D525E6"/>
    <w:rsid w:val="00D52B0A"/>
    <w:rsid w:val="00D52E84"/>
    <w:rsid w:val="00D53076"/>
    <w:rsid w:val="00D537F4"/>
    <w:rsid w:val="00D5605A"/>
    <w:rsid w:val="00D5646C"/>
    <w:rsid w:val="00D5656E"/>
    <w:rsid w:val="00D568DA"/>
    <w:rsid w:val="00D56925"/>
    <w:rsid w:val="00D5695A"/>
    <w:rsid w:val="00D57F37"/>
    <w:rsid w:val="00D60C96"/>
    <w:rsid w:val="00D61D38"/>
    <w:rsid w:val="00D62122"/>
    <w:rsid w:val="00D621E2"/>
    <w:rsid w:val="00D62BCE"/>
    <w:rsid w:val="00D641BB"/>
    <w:rsid w:val="00D64F3E"/>
    <w:rsid w:val="00D67AD7"/>
    <w:rsid w:val="00D67AE9"/>
    <w:rsid w:val="00D71D5B"/>
    <w:rsid w:val="00D72AA4"/>
    <w:rsid w:val="00D73125"/>
    <w:rsid w:val="00D740F0"/>
    <w:rsid w:val="00D7418B"/>
    <w:rsid w:val="00D74474"/>
    <w:rsid w:val="00D74D55"/>
    <w:rsid w:val="00D75088"/>
    <w:rsid w:val="00D7509B"/>
    <w:rsid w:val="00D75F24"/>
    <w:rsid w:val="00D779F7"/>
    <w:rsid w:val="00D80970"/>
    <w:rsid w:val="00D813AA"/>
    <w:rsid w:val="00D8187A"/>
    <w:rsid w:val="00D82B4E"/>
    <w:rsid w:val="00D84019"/>
    <w:rsid w:val="00D86CBC"/>
    <w:rsid w:val="00D873BF"/>
    <w:rsid w:val="00D875A1"/>
    <w:rsid w:val="00D9042E"/>
    <w:rsid w:val="00D904DE"/>
    <w:rsid w:val="00D907C3"/>
    <w:rsid w:val="00D90CC5"/>
    <w:rsid w:val="00D90E04"/>
    <w:rsid w:val="00D9165E"/>
    <w:rsid w:val="00D91BC6"/>
    <w:rsid w:val="00D91FF2"/>
    <w:rsid w:val="00D92B6E"/>
    <w:rsid w:val="00D92C5F"/>
    <w:rsid w:val="00D94458"/>
    <w:rsid w:val="00D95296"/>
    <w:rsid w:val="00D9531E"/>
    <w:rsid w:val="00D95F99"/>
    <w:rsid w:val="00D96BF0"/>
    <w:rsid w:val="00D96CF1"/>
    <w:rsid w:val="00D971E6"/>
    <w:rsid w:val="00D976A8"/>
    <w:rsid w:val="00DA0984"/>
    <w:rsid w:val="00DA0E10"/>
    <w:rsid w:val="00DA19D3"/>
    <w:rsid w:val="00DA2598"/>
    <w:rsid w:val="00DA37C1"/>
    <w:rsid w:val="00DA3BCC"/>
    <w:rsid w:val="00DA4051"/>
    <w:rsid w:val="00DA4668"/>
    <w:rsid w:val="00DA4AC6"/>
    <w:rsid w:val="00DA4BC8"/>
    <w:rsid w:val="00DA60E1"/>
    <w:rsid w:val="00DA701D"/>
    <w:rsid w:val="00DA7DD5"/>
    <w:rsid w:val="00DA7F27"/>
    <w:rsid w:val="00DB042C"/>
    <w:rsid w:val="00DB0A82"/>
    <w:rsid w:val="00DB0B4B"/>
    <w:rsid w:val="00DB1361"/>
    <w:rsid w:val="00DB13B4"/>
    <w:rsid w:val="00DB1C97"/>
    <w:rsid w:val="00DB2155"/>
    <w:rsid w:val="00DB283E"/>
    <w:rsid w:val="00DB28C5"/>
    <w:rsid w:val="00DB2BCB"/>
    <w:rsid w:val="00DB4BC4"/>
    <w:rsid w:val="00DB57A8"/>
    <w:rsid w:val="00DB5F31"/>
    <w:rsid w:val="00DB6E36"/>
    <w:rsid w:val="00DB7D0B"/>
    <w:rsid w:val="00DC0479"/>
    <w:rsid w:val="00DC0902"/>
    <w:rsid w:val="00DC2198"/>
    <w:rsid w:val="00DC2541"/>
    <w:rsid w:val="00DC32D8"/>
    <w:rsid w:val="00DC391F"/>
    <w:rsid w:val="00DC3D5B"/>
    <w:rsid w:val="00DC3F54"/>
    <w:rsid w:val="00DC4624"/>
    <w:rsid w:val="00DC4855"/>
    <w:rsid w:val="00DC4FD9"/>
    <w:rsid w:val="00DC6DE4"/>
    <w:rsid w:val="00DC7F3C"/>
    <w:rsid w:val="00DD0224"/>
    <w:rsid w:val="00DD0DFA"/>
    <w:rsid w:val="00DD1010"/>
    <w:rsid w:val="00DD1847"/>
    <w:rsid w:val="00DD1E46"/>
    <w:rsid w:val="00DD2293"/>
    <w:rsid w:val="00DD2313"/>
    <w:rsid w:val="00DD2DC3"/>
    <w:rsid w:val="00DD3A4B"/>
    <w:rsid w:val="00DD5049"/>
    <w:rsid w:val="00DD55B4"/>
    <w:rsid w:val="00DD59DE"/>
    <w:rsid w:val="00DD5C28"/>
    <w:rsid w:val="00DD7A0A"/>
    <w:rsid w:val="00DD7E24"/>
    <w:rsid w:val="00DE0467"/>
    <w:rsid w:val="00DE0E13"/>
    <w:rsid w:val="00DE3DCC"/>
    <w:rsid w:val="00DE4347"/>
    <w:rsid w:val="00DE444B"/>
    <w:rsid w:val="00DE5264"/>
    <w:rsid w:val="00DE5F0A"/>
    <w:rsid w:val="00DE70C5"/>
    <w:rsid w:val="00DF197A"/>
    <w:rsid w:val="00DF1A4E"/>
    <w:rsid w:val="00DF2487"/>
    <w:rsid w:val="00DF29DC"/>
    <w:rsid w:val="00DF341A"/>
    <w:rsid w:val="00DF4757"/>
    <w:rsid w:val="00DF476D"/>
    <w:rsid w:val="00DF67C7"/>
    <w:rsid w:val="00E01004"/>
    <w:rsid w:val="00E0121F"/>
    <w:rsid w:val="00E01C84"/>
    <w:rsid w:val="00E01E30"/>
    <w:rsid w:val="00E01F30"/>
    <w:rsid w:val="00E03344"/>
    <w:rsid w:val="00E03563"/>
    <w:rsid w:val="00E050FC"/>
    <w:rsid w:val="00E06341"/>
    <w:rsid w:val="00E076A5"/>
    <w:rsid w:val="00E07C5D"/>
    <w:rsid w:val="00E1083D"/>
    <w:rsid w:val="00E123F5"/>
    <w:rsid w:val="00E12DEE"/>
    <w:rsid w:val="00E14465"/>
    <w:rsid w:val="00E14C73"/>
    <w:rsid w:val="00E157A6"/>
    <w:rsid w:val="00E15A19"/>
    <w:rsid w:val="00E17C1C"/>
    <w:rsid w:val="00E20070"/>
    <w:rsid w:val="00E2074E"/>
    <w:rsid w:val="00E21DEA"/>
    <w:rsid w:val="00E23335"/>
    <w:rsid w:val="00E23405"/>
    <w:rsid w:val="00E2699E"/>
    <w:rsid w:val="00E27431"/>
    <w:rsid w:val="00E27B58"/>
    <w:rsid w:val="00E307EB"/>
    <w:rsid w:val="00E30EAB"/>
    <w:rsid w:val="00E3271F"/>
    <w:rsid w:val="00E337BD"/>
    <w:rsid w:val="00E34ABB"/>
    <w:rsid w:val="00E34B7D"/>
    <w:rsid w:val="00E34FF5"/>
    <w:rsid w:val="00E3578D"/>
    <w:rsid w:val="00E35A6C"/>
    <w:rsid w:val="00E36D08"/>
    <w:rsid w:val="00E37B80"/>
    <w:rsid w:val="00E4012E"/>
    <w:rsid w:val="00E402C4"/>
    <w:rsid w:val="00E40332"/>
    <w:rsid w:val="00E40D47"/>
    <w:rsid w:val="00E41196"/>
    <w:rsid w:val="00E41DEB"/>
    <w:rsid w:val="00E4294F"/>
    <w:rsid w:val="00E429EC"/>
    <w:rsid w:val="00E43D2B"/>
    <w:rsid w:val="00E45BD2"/>
    <w:rsid w:val="00E47159"/>
    <w:rsid w:val="00E50DFC"/>
    <w:rsid w:val="00E512AB"/>
    <w:rsid w:val="00E515B2"/>
    <w:rsid w:val="00E53112"/>
    <w:rsid w:val="00E54288"/>
    <w:rsid w:val="00E54686"/>
    <w:rsid w:val="00E546F8"/>
    <w:rsid w:val="00E54B08"/>
    <w:rsid w:val="00E55A32"/>
    <w:rsid w:val="00E6070E"/>
    <w:rsid w:val="00E6071D"/>
    <w:rsid w:val="00E610F0"/>
    <w:rsid w:val="00E61B68"/>
    <w:rsid w:val="00E62414"/>
    <w:rsid w:val="00E6262C"/>
    <w:rsid w:val="00E63775"/>
    <w:rsid w:val="00E642C4"/>
    <w:rsid w:val="00E64391"/>
    <w:rsid w:val="00E64D7D"/>
    <w:rsid w:val="00E650C4"/>
    <w:rsid w:val="00E65236"/>
    <w:rsid w:val="00E656F9"/>
    <w:rsid w:val="00E65F52"/>
    <w:rsid w:val="00E66E24"/>
    <w:rsid w:val="00E6787F"/>
    <w:rsid w:val="00E67D68"/>
    <w:rsid w:val="00E701D4"/>
    <w:rsid w:val="00E717D2"/>
    <w:rsid w:val="00E7200E"/>
    <w:rsid w:val="00E72328"/>
    <w:rsid w:val="00E73157"/>
    <w:rsid w:val="00E732E8"/>
    <w:rsid w:val="00E73431"/>
    <w:rsid w:val="00E745A7"/>
    <w:rsid w:val="00E749E5"/>
    <w:rsid w:val="00E74C0D"/>
    <w:rsid w:val="00E74D03"/>
    <w:rsid w:val="00E75206"/>
    <w:rsid w:val="00E75BB6"/>
    <w:rsid w:val="00E75CAA"/>
    <w:rsid w:val="00E75D89"/>
    <w:rsid w:val="00E76929"/>
    <w:rsid w:val="00E80644"/>
    <w:rsid w:val="00E8110B"/>
    <w:rsid w:val="00E820B5"/>
    <w:rsid w:val="00E82A4E"/>
    <w:rsid w:val="00E835E6"/>
    <w:rsid w:val="00E83B47"/>
    <w:rsid w:val="00E84444"/>
    <w:rsid w:val="00E848E6"/>
    <w:rsid w:val="00E84F6C"/>
    <w:rsid w:val="00E85E8B"/>
    <w:rsid w:val="00E8600C"/>
    <w:rsid w:val="00E86088"/>
    <w:rsid w:val="00E863C0"/>
    <w:rsid w:val="00E864DC"/>
    <w:rsid w:val="00E86A9E"/>
    <w:rsid w:val="00E8752A"/>
    <w:rsid w:val="00E92E60"/>
    <w:rsid w:val="00E93944"/>
    <w:rsid w:val="00E93A0F"/>
    <w:rsid w:val="00E97BB1"/>
    <w:rsid w:val="00E97DA6"/>
    <w:rsid w:val="00EA0F6F"/>
    <w:rsid w:val="00EA10D4"/>
    <w:rsid w:val="00EA1C94"/>
    <w:rsid w:val="00EA3103"/>
    <w:rsid w:val="00EA5D47"/>
    <w:rsid w:val="00EA63C2"/>
    <w:rsid w:val="00EB02A3"/>
    <w:rsid w:val="00EB03BD"/>
    <w:rsid w:val="00EB122A"/>
    <w:rsid w:val="00EB1294"/>
    <w:rsid w:val="00EB14F3"/>
    <w:rsid w:val="00EB17DF"/>
    <w:rsid w:val="00EB197D"/>
    <w:rsid w:val="00EB37E2"/>
    <w:rsid w:val="00EB3ED9"/>
    <w:rsid w:val="00EB4461"/>
    <w:rsid w:val="00EB463E"/>
    <w:rsid w:val="00EB6592"/>
    <w:rsid w:val="00EB6A1C"/>
    <w:rsid w:val="00EB7530"/>
    <w:rsid w:val="00EB7E13"/>
    <w:rsid w:val="00EC0752"/>
    <w:rsid w:val="00EC167B"/>
    <w:rsid w:val="00EC3452"/>
    <w:rsid w:val="00EC45C6"/>
    <w:rsid w:val="00EC4CA2"/>
    <w:rsid w:val="00EC56A3"/>
    <w:rsid w:val="00EC587C"/>
    <w:rsid w:val="00EC72B6"/>
    <w:rsid w:val="00ED00DC"/>
    <w:rsid w:val="00ED0118"/>
    <w:rsid w:val="00ED01D5"/>
    <w:rsid w:val="00ED0233"/>
    <w:rsid w:val="00ED0611"/>
    <w:rsid w:val="00ED071D"/>
    <w:rsid w:val="00ED11DD"/>
    <w:rsid w:val="00ED1700"/>
    <w:rsid w:val="00ED232E"/>
    <w:rsid w:val="00ED2AC9"/>
    <w:rsid w:val="00ED35E8"/>
    <w:rsid w:val="00ED3B18"/>
    <w:rsid w:val="00ED457A"/>
    <w:rsid w:val="00ED53D9"/>
    <w:rsid w:val="00ED5C08"/>
    <w:rsid w:val="00ED64C4"/>
    <w:rsid w:val="00ED6A05"/>
    <w:rsid w:val="00ED7775"/>
    <w:rsid w:val="00EE09D3"/>
    <w:rsid w:val="00EE10A4"/>
    <w:rsid w:val="00EE1E99"/>
    <w:rsid w:val="00EE2B5F"/>
    <w:rsid w:val="00EE2C21"/>
    <w:rsid w:val="00EE3044"/>
    <w:rsid w:val="00EE3236"/>
    <w:rsid w:val="00EE325F"/>
    <w:rsid w:val="00EE4741"/>
    <w:rsid w:val="00EE5B97"/>
    <w:rsid w:val="00EE5DF4"/>
    <w:rsid w:val="00EE68EE"/>
    <w:rsid w:val="00EE6ECF"/>
    <w:rsid w:val="00EE76BB"/>
    <w:rsid w:val="00EE789B"/>
    <w:rsid w:val="00EF078A"/>
    <w:rsid w:val="00EF08F8"/>
    <w:rsid w:val="00EF0CA5"/>
    <w:rsid w:val="00EF1268"/>
    <w:rsid w:val="00EF2E1E"/>
    <w:rsid w:val="00EF31BB"/>
    <w:rsid w:val="00EF3269"/>
    <w:rsid w:val="00F00C25"/>
    <w:rsid w:val="00F00E6C"/>
    <w:rsid w:val="00F02561"/>
    <w:rsid w:val="00F02ED8"/>
    <w:rsid w:val="00F039BB"/>
    <w:rsid w:val="00F0477E"/>
    <w:rsid w:val="00F04865"/>
    <w:rsid w:val="00F0519A"/>
    <w:rsid w:val="00F06501"/>
    <w:rsid w:val="00F069A5"/>
    <w:rsid w:val="00F06A06"/>
    <w:rsid w:val="00F11261"/>
    <w:rsid w:val="00F11DAC"/>
    <w:rsid w:val="00F12634"/>
    <w:rsid w:val="00F13321"/>
    <w:rsid w:val="00F13948"/>
    <w:rsid w:val="00F144CF"/>
    <w:rsid w:val="00F146A2"/>
    <w:rsid w:val="00F146ED"/>
    <w:rsid w:val="00F14AD9"/>
    <w:rsid w:val="00F15673"/>
    <w:rsid w:val="00F15768"/>
    <w:rsid w:val="00F1721C"/>
    <w:rsid w:val="00F17C9B"/>
    <w:rsid w:val="00F20971"/>
    <w:rsid w:val="00F20F26"/>
    <w:rsid w:val="00F24252"/>
    <w:rsid w:val="00F25782"/>
    <w:rsid w:val="00F25AAF"/>
    <w:rsid w:val="00F25B35"/>
    <w:rsid w:val="00F260EE"/>
    <w:rsid w:val="00F2653E"/>
    <w:rsid w:val="00F26F62"/>
    <w:rsid w:val="00F278C6"/>
    <w:rsid w:val="00F301C0"/>
    <w:rsid w:val="00F313C0"/>
    <w:rsid w:val="00F31A89"/>
    <w:rsid w:val="00F332E3"/>
    <w:rsid w:val="00F33450"/>
    <w:rsid w:val="00F35290"/>
    <w:rsid w:val="00F362A5"/>
    <w:rsid w:val="00F3636E"/>
    <w:rsid w:val="00F364DD"/>
    <w:rsid w:val="00F37639"/>
    <w:rsid w:val="00F40119"/>
    <w:rsid w:val="00F404C6"/>
    <w:rsid w:val="00F41C46"/>
    <w:rsid w:val="00F4431A"/>
    <w:rsid w:val="00F4582D"/>
    <w:rsid w:val="00F46AE0"/>
    <w:rsid w:val="00F506F4"/>
    <w:rsid w:val="00F50B79"/>
    <w:rsid w:val="00F51634"/>
    <w:rsid w:val="00F5178B"/>
    <w:rsid w:val="00F51AF0"/>
    <w:rsid w:val="00F53760"/>
    <w:rsid w:val="00F54155"/>
    <w:rsid w:val="00F543AF"/>
    <w:rsid w:val="00F546DA"/>
    <w:rsid w:val="00F54F46"/>
    <w:rsid w:val="00F55F6D"/>
    <w:rsid w:val="00F57110"/>
    <w:rsid w:val="00F572D9"/>
    <w:rsid w:val="00F60DF2"/>
    <w:rsid w:val="00F61051"/>
    <w:rsid w:val="00F615D1"/>
    <w:rsid w:val="00F62432"/>
    <w:rsid w:val="00F62C7B"/>
    <w:rsid w:val="00F62C82"/>
    <w:rsid w:val="00F63E28"/>
    <w:rsid w:val="00F65A8F"/>
    <w:rsid w:val="00F66849"/>
    <w:rsid w:val="00F7135B"/>
    <w:rsid w:val="00F71990"/>
    <w:rsid w:val="00F72346"/>
    <w:rsid w:val="00F73151"/>
    <w:rsid w:val="00F73203"/>
    <w:rsid w:val="00F7415E"/>
    <w:rsid w:val="00F7474D"/>
    <w:rsid w:val="00F75A62"/>
    <w:rsid w:val="00F75D10"/>
    <w:rsid w:val="00F761B3"/>
    <w:rsid w:val="00F76EBC"/>
    <w:rsid w:val="00F7718F"/>
    <w:rsid w:val="00F7754D"/>
    <w:rsid w:val="00F77D72"/>
    <w:rsid w:val="00F80750"/>
    <w:rsid w:val="00F81133"/>
    <w:rsid w:val="00F813F0"/>
    <w:rsid w:val="00F81600"/>
    <w:rsid w:val="00F82272"/>
    <w:rsid w:val="00F822E2"/>
    <w:rsid w:val="00F82DDB"/>
    <w:rsid w:val="00F85CC1"/>
    <w:rsid w:val="00F8612F"/>
    <w:rsid w:val="00F866A8"/>
    <w:rsid w:val="00F86A5E"/>
    <w:rsid w:val="00F86B36"/>
    <w:rsid w:val="00F87868"/>
    <w:rsid w:val="00F91AD9"/>
    <w:rsid w:val="00F91D77"/>
    <w:rsid w:val="00F91E85"/>
    <w:rsid w:val="00F92EEB"/>
    <w:rsid w:val="00F9317D"/>
    <w:rsid w:val="00F93A3F"/>
    <w:rsid w:val="00F9500A"/>
    <w:rsid w:val="00F95019"/>
    <w:rsid w:val="00F95E90"/>
    <w:rsid w:val="00F9649A"/>
    <w:rsid w:val="00F97C73"/>
    <w:rsid w:val="00F97FC4"/>
    <w:rsid w:val="00FA040A"/>
    <w:rsid w:val="00FA0811"/>
    <w:rsid w:val="00FA0FEF"/>
    <w:rsid w:val="00FA34FE"/>
    <w:rsid w:val="00FA36D7"/>
    <w:rsid w:val="00FA3D96"/>
    <w:rsid w:val="00FA4619"/>
    <w:rsid w:val="00FA47F7"/>
    <w:rsid w:val="00FA4D56"/>
    <w:rsid w:val="00FA547E"/>
    <w:rsid w:val="00FA5710"/>
    <w:rsid w:val="00FA6E47"/>
    <w:rsid w:val="00FA7C3E"/>
    <w:rsid w:val="00FB0809"/>
    <w:rsid w:val="00FB40F3"/>
    <w:rsid w:val="00FB423F"/>
    <w:rsid w:val="00FB4736"/>
    <w:rsid w:val="00FB5019"/>
    <w:rsid w:val="00FB52A1"/>
    <w:rsid w:val="00FB5DC3"/>
    <w:rsid w:val="00FB5F0F"/>
    <w:rsid w:val="00FB6444"/>
    <w:rsid w:val="00FB64F0"/>
    <w:rsid w:val="00FB740F"/>
    <w:rsid w:val="00FB767F"/>
    <w:rsid w:val="00FB7760"/>
    <w:rsid w:val="00FB77F6"/>
    <w:rsid w:val="00FC07EE"/>
    <w:rsid w:val="00FC102E"/>
    <w:rsid w:val="00FC1C57"/>
    <w:rsid w:val="00FC25F6"/>
    <w:rsid w:val="00FC44A5"/>
    <w:rsid w:val="00FC4D0A"/>
    <w:rsid w:val="00FC5991"/>
    <w:rsid w:val="00FC5BB6"/>
    <w:rsid w:val="00FC5D7D"/>
    <w:rsid w:val="00FC6158"/>
    <w:rsid w:val="00FC6243"/>
    <w:rsid w:val="00FC63D4"/>
    <w:rsid w:val="00FC65F1"/>
    <w:rsid w:val="00FD0F3E"/>
    <w:rsid w:val="00FD1373"/>
    <w:rsid w:val="00FD1A82"/>
    <w:rsid w:val="00FD2373"/>
    <w:rsid w:val="00FD3C26"/>
    <w:rsid w:val="00FD3D54"/>
    <w:rsid w:val="00FD4045"/>
    <w:rsid w:val="00FD40D2"/>
    <w:rsid w:val="00FD56C9"/>
    <w:rsid w:val="00FD6C6B"/>
    <w:rsid w:val="00FD6DC7"/>
    <w:rsid w:val="00FD6FDB"/>
    <w:rsid w:val="00FD7052"/>
    <w:rsid w:val="00FD739D"/>
    <w:rsid w:val="00FD7643"/>
    <w:rsid w:val="00FE02B2"/>
    <w:rsid w:val="00FE0E30"/>
    <w:rsid w:val="00FE1095"/>
    <w:rsid w:val="00FE1A59"/>
    <w:rsid w:val="00FE1C26"/>
    <w:rsid w:val="00FE1D2C"/>
    <w:rsid w:val="00FE215F"/>
    <w:rsid w:val="00FE2164"/>
    <w:rsid w:val="00FE3E56"/>
    <w:rsid w:val="00FE4438"/>
    <w:rsid w:val="00FE4562"/>
    <w:rsid w:val="00FE4664"/>
    <w:rsid w:val="00FE493A"/>
    <w:rsid w:val="00FE4A31"/>
    <w:rsid w:val="00FE4FAF"/>
    <w:rsid w:val="00FE55E1"/>
    <w:rsid w:val="00FE595B"/>
    <w:rsid w:val="00FE6FA8"/>
    <w:rsid w:val="00FE78BC"/>
    <w:rsid w:val="00FE7DB7"/>
    <w:rsid w:val="00FE7E28"/>
    <w:rsid w:val="00FF0237"/>
    <w:rsid w:val="00FF0CE9"/>
    <w:rsid w:val="00FF1722"/>
    <w:rsid w:val="00FF1C12"/>
    <w:rsid w:val="00FF2012"/>
    <w:rsid w:val="00FF2D65"/>
    <w:rsid w:val="00FF2E1B"/>
    <w:rsid w:val="00FF333C"/>
    <w:rsid w:val="00FF3FA7"/>
    <w:rsid w:val="00FF46B8"/>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5633">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C7"/>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aliases w:val="Para -3"/>
    <w:basedOn w:val="Normal"/>
    <w:link w:val="ListParagraphChar"/>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table" w:customStyle="1" w:styleId="TableGrid1">
    <w:name w:val="Table Grid1"/>
    <w:basedOn w:val="TableNormal"/>
    <w:uiPriority w:val="39"/>
    <w:rsid w:val="008A5F50"/>
    <w:pPr>
      <w:spacing w:after="0" w:line="240" w:lineRule="auto"/>
    </w:pPr>
    <w:rPr>
      <w:rFonts w:asciiTheme="minorHAnsi" w:eastAsiaTheme="minorHAnsi" w:hAnsiTheme="minorHAnsi" w:cstheme="minorBidi"/>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 -3 Char"/>
    <w:link w:val="ListParagraph"/>
    <w:uiPriority w:val="34"/>
    <w:locked/>
    <w:rsid w:val="00B03B01"/>
    <w:rPr>
      <w:rFonts w:asciiTheme="minorHAnsi" w:eastAsiaTheme="minorHAnsi" w:hAnsiTheme="minorHAnsi" w:cstheme="minorBidi"/>
    </w:rPr>
  </w:style>
  <w:style w:type="paragraph" w:customStyle="1" w:styleId="AgendaItem">
    <w:name w:val="Agenda Item"/>
    <w:basedOn w:val="ListParagraph"/>
    <w:link w:val="AgendaItemChar"/>
    <w:autoRedefine/>
    <w:qFormat/>
    <w:rsid w:val="00AA6F87"/>
    <w:pPr>
      <w:numPr>
        <w:numId w:val="34"/>
      </w:numPr>
      <w:shd w:val="clear" w:color="auto" w:fill="FFFFFF"/>
      <w:autoSpaceDE w:val="0"/>
      <w:autoSpaceDN w:val="0"/>
      <w:adjustRightInd w:val="0"/>
      <w:spacing w:after="0" w:line="240" w:lineRule="auto"/>
      <w:ind w:hanging="720"/>
    </w:pPr>
    <w:rPr>
      <w:rFonts w:ascii="Times New Roman" w:eastAsia="Courier New" w:hAnsi="Times New Roman" w:cs="Times New Roman"/>
      <w:b/>
      <w:sz w:val="24"/>
      <w:szCs w:val="24"/>
    </w:rPr>
  </w:style>
  <w:style w:type="character" w:customStyle="1" w:styleId="AgendaItemChar">
    <w:name w:val="Agenda Item Char"/>
    <w:basedOn w:val="ListParagraphChar"/>
    <w:link w:val="AgendaItem"/>
    <w:rsid w:val="00AA6F87"/>
    <w:rPr>
      <w:rFonts w:ascii="Times New Roman" w:eastAsia="Courier New" w:hAnsi="Times New Roman" w:cs="Times New Roman"/>
      <w:b/>
      <w:sz w:val="24"/>
      <w:szCs w:val="24"/>
      <w:shd w:val="clear" w:color="auto" w:fill="FFFFFF"/>
    </w:rPr>
  </w:style>
  <w:style w:type="paragraph" w:customStyle="1" w:styleId="AgendaAnnotations">
    <w:name w:val="Agenda Annotations"/>
    <w:basedOn w:val="Normal"/>
    <w:link w:val="AgendaAnnotationsChar"/>
    <w:qFormat/>
    <w:rsid w:val="007E2589"/>
    <w:pPr>
      <w:widowControl w:val="0"/>
      <w:autoSpaceDE w:val="0"/>
      <w:autoSpaceDN w:val="0"/>
      <w:adjustRightInd w:val="0"/>
      <w:spacing w:after="0" w:line="240" w:lineRule="auto"/>
      <w:ind w:left="720"/>
    </w:pPr>
    <w:rPr>
      <w:rFonts w:ascii="Times New Roman" w:eastAsia="Courier New" w:hAnsi="Times New Roman" w:cs="Times New Roman"/>
      <w:b/>
      <w:iCs/>
    </w:rPr>
  </w:style>
  <w:style w:type="character" w:customStyle="1" w:styleId="AgendaAnnotationsChar">
    <w:name w:val="Agenda Annotations Char"/>
    <w:basedOn w:val="DefaultParagraphFont"/>
    <w:link w:val="AgendaAnnotations"/>
    <w:rsid w:val="007E2589"/>
    <w:rPr>
      <w:rFonts w:ascii="Times New Roman" w:eastAsia="Courier New" w:hAnsi="Times New Roman" w:cs="Times New Roman"/>
      <w:b/>
      <w:iCs/>
    </w:rPr>
  </w:style>
  <w:style w:type="paragraph" w:customStyle="1" w:styleId="AgendaBody">
    <w:name w:val="Agenda Body"/>
    <w:basedOn w:val="Normal"/>
    <w:link w:val="AgendaBodyChar"/>
    <w:qFormat/>
    <w:rsid w:val="00865736"/>
    <w:pPr>
      <w:widowControl w:val="0"/>
      <w:autoSpaceDE w:val="0"/>
      <w:autoSpaceDN w:val="0"/>
      <w:adjustRightInd w:val="0"/>
      <w:spacing w:after="0" w:line="240" w:lineRule="auto"/>
      <w:ind w:left="720"/>
    </w:pPr>
    <w:rPr>
      <w:rFonts w:ascii="Times New Roman" w:eastAsia="Courier New" w:hAnsi="Times New Roman" w:cs="Times New Roman"/>
      <w:bCs/>
      <w:iCs/>
      <w:sz w:val="24"/>
      <w:szCs w:val="24"/>
    </w:rPr>
  </w:style>
  <w:style w:type="character" w:customStyle="1" w:styleId="AgendaBodyChar">
    <w:name w:val="Agenda Body Char"/>
    <w:basedOn w:val="DefaultParagraphFont"/>
    <w:link w:val="AgendaBody"/>
    <w:rsid w:val="00865736"/>
    <w:rPr>
      <w:rFonts w:ascii="Times New Roman" w:eastAsia="Courier New" w:hAnsi="Times New Roman" w:cs="Times New Roman"/>
      <w:bCs/>
      <w:iCs/>
      <w:sz w:val="24"/>
      <w:szCs w:val="24"/>
    </w:rPr>
  </w:style>
  <w:style w:type="paragraph" w:styleId="NoSpacing">
    <w:name w:val="No Spacing"/>
    <w:uiPriority w:val="1"/>
    <w:qFormat/>
    <w:rsid w:val="000A3508"/>
    <w:pPr>
      <w:spacing w:after="0" w:line="240" w:lineRule="auto"/>
    </w:pPr>
    <w:rPr>
      <w:rFonts w:asciiTheme="minorHAnsi" w:eastAsiaTheme="minorHAnsi" w:hAnsiTheme="minorHAnsi" w:cstheme="minorBidi"/>
    </w:rPr>
  </w:style>
  <w:style w:type="numbering" w:customStyle="1" w:styleId="CurrentList1">
    <w:name w:val="Current List1"/>
    <w:uiPriority w:val="99"/>
    <w:rsid w:val="0079129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1888">
      <w:bodyDiv w:val="1"/>
      <w:marLeft w:val="0"/>
      <w:marRight w:val="0"/>
      <w:marTop w:val="0"/>
      <w:marBottom w:val="0"/>
      <w:divBdr>
        <w:top w:val="none" w:sz="0" w:space="0" w:color="auto"/>
        <w:left w:val="none" w:sz="0" w:space="0" w:color="auto"/>
        <w:bottom w:val="none" w:sz="0" w:space="0" w:color="auto"/>
        <w:right w:val="none" w:sz="0" w:space="0" w:color="auto"/>
      </w:divBdr>
    </w:div>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00683241">
      <w:bodyDiv w:val="1"/>
      <w:marLeft w:val="0"/>
      <w:marRight w:val="0"/>
      <w:marTop w:val="0"/>
      <w:marBottom w:val="0"/>
      <w:divBdr>
        <w:top w:val="none" w:sz="0" w:space="0" w:color="auto"/>
        <w:left w:val="none" w:sz="0" w:space="0" w:color="auto"/>
        <w:bottom w:val="none" w:sz="0" w:space="0" w:color="auto"/>
        <w:right w:val="none" w:sz="0" w:space="0" w:color="auto"/>
      </w:divBdr>
      <w:divsChild>
        <w:div w:id="1001010123">
          <w:marLeft w:val="0"/>
          <w:marRight w:val="0"/>
          <w:marTop w:val="0"/>
          <w:marBottom w:val="0"/>
          <w:divBdr>
            <w:top w:val="none" w:sz="0" w:space="0" w:color="auto"/>
            <w:left w:val="none" w:sz="0" w:space="0" w:color="auto"/>
            <w:bottom w:val="none" w:sz="0" w:space="0" w:color="auto"/>
            <w:right w:val="none" w:sz="0" w:space="0" w:color="auto"/>
          </w:divBdr>
          <w:divsChild>
            <w:div w:id="471287263">
              <w:marLeft w:val="0"/>
              <w:marRight w:val="0"/>
              <w:marTop w:val="0"/>
              <w:marBottom w:val="0"/>
              <w:divBdr>
                <w:top w:val="none" w:sz="0" w:space="0" w:color="auto"/>
                <w:left w:val="none" w:sz="0" w:space="0" w:color="auto"/>
                <w:bottom w:val="none" w:sz="0" w:space="0" w:color="auto"/>
                <w:right w:val="none" w:sz="0" w:space="0" w:color="auto"/>
              </w:divBdr>
            </w:div>
            <w:div w:id="489911823">
              <w:marLeft w:val="0"/>
              <w:marRight w:val="0"/>
              <w:marTop w:val="0"/>
              <w:marBottom w:val="0"/>
              <w:divBdr>
                <w:top w:val="none" w:sz="0" w:space="0" w:color="auto"/>
                <w:left w:val="none" w:sz="0" w:space="0" w:color="auto"/>
                <w:bottom w:val="none" w:sz="0" w:space="0" w:color="auto"/>
                <w:right w:val="none" w:sz="0" w:space="0" w:color="auto"/>
              </w:divBdr>
            </w:div>
            <w:div w:id="550043698">
              <w:marLeft w:val="0"/>
              <w:marRight w:val="0"/>
              <w:marTop w:val="0"/>
              <w:marBottom w:val="0"/>
              <w:divBdr>
                <w:top w:val="none" w:sz="0" w:space="0" w:color="auto"/>
                <w:left w:val="none" w:sz="0" w:space="0" w:color="auto"/>
                <w:bottom w:val="none" w:sz="0" w:space="0" w:color="auto"/>
                <w:right w:val="none" w:sz="0" w:space="0" w:color="auto"/>
              </w:divBdr>
            </w:div>
            <w:div w:id="1200241959">
              <w:marLeft w:val="0"/>
              <w:marRight w:val="0"/>
              <w:marTop w:val="0"/>
              <w:marBottom w:val="0"/>
              <w:divBdr>
                <w:top w:val="none" w:sz="0" w:space="0" w:color="auto"/>
                <w:left w:val="none" w:sz="0" w:space="0" w:color="auto"/>
                <w:bottom w:val="none" w:sz="0" w:space="0" w:color="auto"/>
                <w:right w:val="none" w:sz="0" w:space="0" w:color="auto"/>
              </w:divBdr>
            </w:div>
            <w:div w:id="1294752513">
              <w:marLeft w:val="0"/>
              <w:marRight w:val="0"/>
              <w:marTop w:val="0"/>
              <w:marBottom w:val="0"/>
              <w:divBdr>
                <w:top w:val="none" w:sz="0" w:space="0" w:color="auto"/>
                <w:left w:val="none" w:sz="0" w:space="0" w:color="auto"/>
                <w:bottom w:val="none" w:sz="0" w:space="0" w:color="auto"/>
                <w:right w:val="none" w:sz="0" w:space="0" w:color="auto"/>
              </w:divBdr>
            </w:div>
            <w:div w:id="1155490931">
              <w:marLeft w:val="0"/>
              <w:marRight w:val="0"/>
              <w:marTop w:val="0"/>
              <w:marBottom w:val="0"/>
              <w:divBdr>
                <w:top w:val="none" w:sz="0" w:space="0" w:color="auto"/>
                <w:left w:val="none" w:sz="0" w:space="0" w:color="auto"/>
                <w:bottom w:val="none" w:sz="0" w:space="0" w:color="auto"/>
                <w:right w:val="none" w:sz="0" w:space="0" w:color="auto"/>
              </w:divBdr>
            </w:div>
            <w:div w:id="1941571281">
              <w:marLeft w:val="0"/>
              <w:marRight w:val="0"/>
              <w:marTop w:val="0"/>
              <w:marBottom w:val="0"/>
              <w:divBdr>
                <w:top w:val="none" w:sz="0" w:space="0" w:color="auto"/>
                <w:left w:val="none" w:sz="0" w:space="0" w:color="auto"/>
                <w:bottom w:val="none" w:sz="0" w:space="0" w:color="auto"/>
                <w:right w:val="none" w:sz="0" w:space="0" w:color="auto"/>
              </w:divBdr>
            </w:div>
            <w:div w:id="1450322851">
              <w:marLeft w:val="0"/>
              <w:marRight w:val="0"/>
              <w:marTop w:val="0"/>
              <w:marBottom w:val="0"/>
              <w:divBdr>
                <w:top w:val="none" w:sz="0" w:space="0" w:color="auto"/>
                <w:left w:val="none" w:sz="0" w:space="0" w:color="auto"/>
                <w:bottom w:val="none" w:sz="0" w:space="0" w:color="auto"/>
                <w:right w:val="none" w:sz="0" w:space="0" w:color="auto"/>
              </w:divBdr>
            </w:div>
            <w:div w:id="558784206">
              <w:marLeft w:val="0"/>
              <w:marRight w:val="0"/>
              <w:marTop w:val="0"/>
              <w:marBottom w:val="0"/>
              <w:divBdr>
                <w:top w:val="none" w:sz="0" w:space="0" w:color="auto"/>
                <w:left w:val="none" w:sz="0" w:space="0" w:color="auto"/>
                <w:bottom w:val="none" w:sz="0" w:space="0" w:color="auto"/>
                <w:right w:val="none" w:sz="0" w:space="0" w:color="auto"/>
              </w:divBdr>
            </w:div>
          </w:divsChild>
        </w:div>
        <w:div w:id="328020505">
          <w:marLeft w:val="0"/>
          <w:marRight w:val="0"/>
          <w:marTop w:val="0"/>
          <w:marBottom w:val="0"/>
          <w:divBdr>
            <w:top w:val="none" w:sz="0" w:space="0" w:color="auto"/>
            <w:left w:val="none" w:sz="0" w:space="0" w:color="auto"/>
            <w:bottom w:val="none" w:sz="0" w:space="0" w:color="auto"/>
            <w:right w:val="none" w:sz="0" w:space="0" w:color="auto"/>
          </w:divBdr>
          <w:divsChild>
            <w:div w:id="1130050738">
              <w:marLeft w:val="0"/>
              <w:marRight w:val="0"/>
              <w:marTop w:val="0"/>
              <w:marBottom w:val="0"/>
              <w:divBdr>
                <w:top w:val="none" w:sz="0" w:space="0" w:color="auto"/>
                <w:left w:val="none" w:sz="0" w:space="0" w:color="auto"/>
                <w:bottom w:val="none" w:sz="0" w:space="0" w:color="auto"/>
                <w:right w:val="none" w:sz="0" w:space="0" w:color="auto"/>
              </w:divBdr>
            </w:div>
            <w:div w:id="701977091">
              <w:marLeft w:val="0"/>
              <w:marRight w:val="0"/>
              <w:marTop w:val="0"/>
              <w:marBottom w:val="0"/>
              <w:divBdr>
                <w:top w:val="none" w:sz="0" w:space="0" w:color="auto"/>
                <w:left w:val="none" w:sz="0" w:space="0" w:color="auto"/>
                <w:bottom w:val="none" w:sz="0" w:space="0" w:color="auto"/>
                <w:right w:val="none" w:sz="0" w:space="0" w:color="auto"/>
              </w:divBdr>
            </w:div>
            <w:div w:id="1753701608">
              <w:marLeft w:val="0"/>
              <w:marRight w:val="0"/>
              <w:marTop w:val="0"/>
              <w:marBottom w:val="0"/>
              <w:divBdr>
                <w:top w:val="none" w:sz="0" w:space="0" w:color="auto"/>
                <w:left w:val="none" w:sz="0" w:space="0" w:color="auto"/>
                <w:bottom w:val="none" w:sz="0" w:space="0" w:color="auto"/>
                <w:right w:val="none" w:sz="0" w:space="0" w:color="auto"/>
              </w:divBdr>
            </w:div>
            <w:div w:id="812526265">
              <w:marLeft w:val="0"/>
              <w:marRight w:val="0"/>
              <w:marTop w:val="0"/>
              <w:marBottom w:val="0"/>
              <w:divBdr>
                <w:top w:val="none" w:sz="0" w:space="0" w:color="auto"/>
                <w:left w:val="none" w:sz="0" w:space="0" w:color="auto"/>
                <w:bottom w:val="none" w:sz="0" w:space="0" w:color="auto"/>
                <w:right w:val="none" w:sz="0" w:space="0" w:color="auto"/>
              </w:divBdr>
            </w:div>
            <w:div w:id="510220269">
              <w:marLeft w:val="0"/>
              <w:marRight w:val="0"/>
              <w:marTop w:val="0"/>
              <w:marBottom w:val="0"/>
              <w:divBdr>
                <w:top w:val="none" w:sz="0" w:space="0" w:color="auto"/>
                <w:left w:val="none" w:sz="0" w:space="0" w:color="auto"/>
                <w:bottom w:val="none" w:sz="0" w:space="0" w:color="auto"/>
                <w:right w:val="none" w:sz="0" w:space="0" w:color="auto"/>
              </w:divBdr>
            </w:div>
            <w:div w:id="12219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8509">
      <w:bodyDiv w:val="1"/>
      <w:marLeft w:val="0"/>
      <w:marRight w:val="0"/>
      <w:marTop w:val="0"/>
      <w:marBottom w:val="0"/>
      <w:divBdr>
        <w:top w:val="none" w:sz="0" w:space="0" w:color="auto"/>
        <w:left w:val="none" w:sz="0" w:space="0" w:color="auto"/>
        <w:bottom w:val="none" w:sz="0" w:space="0" w:color="auto"/>
        <w:right w:val="none" w:sz="0" w:space="0" w:color="auto"/>
      </w:divBdr>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21800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14241593">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0016867">
      <w:bodyDiv w:val="1"/>
      <w:marLeft w:val="0"/>
      <w:marRight w:val="0"/>
      <w:marTop w:val="0"/>
      <w:marBottom w:val="0"/>
      <w:divBdr>
        <w:top w:val="none" w:sz="0" w:space="0" w:color="auto"/>
        <w:left w:val="none" w:sz="0" w:space="0" w:color="auto"/>
        <w:bottom w:val="none" w:sz="0" w:space="0" w:color="auto"/>
        <w:right w:val="none" w:sz="0" w:space="0" w:color="auto"/>
      </w:divBdr>
    </w:div>
    <w:div w:id="364871191">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56740287">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0279678">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8385457">
      <w:bodyDiv w:val="1"/>
      <w:marLeft w:val="0"/>
      <w:marRight w:val="0"/>
      <w:marTop w:val="0"/>
      <w:marBottom w:val="0"/>
      <w:divBdr>
        <w:top w:val="none" w:sz="0" w:space="0" w:color="auto"/>
        <w:left w:val="none" w:sz="0" w:space="0" w:color="auto"/>
        <w:bottom w:val="none" w:sz="0" w:space="0" w:color="auto"/>
        <w:right w:val="none" w:sz="0" w:space="0" w:color="auto"/>
      </w:divBdr>
    </w:div>
    <w:div w:id="671837228">
      <w:bodyDiv w:val="1"/>
      <w:marLeft w:val="0"/>
      <w:marRight w:val="0"/>
      <w:marTop w:val="0"/>
      <w:marBottom w:val="0"/>
      <w:divBdr>
        <w:top w:val="none" w:sz="0" w:space="0" w:color="auto"/>
        <w:left w:val="none" w:sz="0" w:space="0" w:color="auto"/>
        <w:bottom w:val="none" w:sz="0" w:space="0" w:color="auto"/>
        <w:right w:val="none" w:sz="0" w:space="0" w:color="auto"/>
      </w:divBdr>
    </w:div>
    <w:div w:id="672415387">
      <w:bodyDiv w:val="1"/>
      <w:marLeft w:val="0"/>
      <w:marRight w:val="0"/>
      <w:marTop w:val="0"/>
      <w:marBottom w:val="0"/>
      <w:divBdr>
        <w:top w:val="none" w:sz="0" w:space="0" w:color="auto"/>
        <w:left w:val="none" w:sz="0" w:space="0" w:color="auto"/>
        <w:bottom w:val="none" w:sz="0" w:space="0" w:color="auto"/>
        <w:right w:val="none" w:sz="0" w:space="0" w:color="auto"/>
      </w:divBdr>
    </w:div>
    <w:div w:id="676932550">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04405788">
      <w:bodyDiv w:val="1"/>
      <w:marLeft w:val="0"/>
      <w:marRight w:val="0"/>
      <w:marTop w:val="0"/>
      <w:marBottom w:val="0"/>
      <w:divBdr>
        <w:top w:val="none" w:sz="0" w:space="0" w:color="auto"/>
        <w:left w:val="none" w:sz="0" w:space="0" w:color="auto"/>
        <w:bottom w:val="none" w:sz="0" w:space="0" w:color="auto"/>
        <w:right w:val="none" w:sz="0" w:space="0" w:color="auto"/>
      </w:divBdr>
    </w:div>
    <w:div w:id="70695691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1345563">
      <w:bodyDiv w:val="1"/>
      <w:marLeft w:val="0"/>
      <w:marRight w:val="0"/>
      <w:marTop w:val="0"/>
      <w:marBottom w:val="0"/>
      <w:divBdr>
        <w:top w:val="none" w:sz="0" w:space="0" w:color="auto"/>
        <w:left w:val="none" w:sz="0" w:space="0" w:color="auto"/>
        <w:bottom w:val="none" w:sz="0" w:space="0" w:color="auto"/>
        <w:right w:val="none" w:sz="0" w:space="0" w:color="auto"/>
      </w:divBdr>
    </w:div>
    <w:div w:id="81679932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108986">
      <w:bodyDiv w:val="1"/>
      <w:marLeft w:val="0"/>
      <w:marRight w:val="0"/>
      <w:marTop w:val="0"/>
      <w:marBottom w:val="0"/>
      <w:divBdr>
        <w:top w:val="none" w:sz="0" w:space="0" w:color="auto"/>
        <w:left w:val="none" w:sz="0" w:space="0" w:color="auto"/>
        <w:bottom w:val="none" w:sz="0" w:space="0" w:color="auto"/>
        <w:right w:val="none" w:sz="0" w:space="0" w:color="auto"/>
      </w:divBdr>
    </w:div>
    <w:div w:id="891892289">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0114748">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97021195">
      <w:bodyDiv w:val="1"/>
      <w:marLeft w:val="0"/>
      <w:marRight w:val="0"/>
      <w:marTop w:val="0"/>
      <w:marBottom w:val="0"/>
      <w:divBdr>
        <w:top w:val="none" w:sz="0" w:space="0" w:color="auto"/>
        <w:left w:val="none" w:sz="0" w:space="0" w:color="auto"/>
        <w:bottom w:val="none" w:sz="0" w:space="0" w:color="auto"/>
        <w:right w:val="none" w:sz="0" w:space="0" w:color="auto"/>
      </w:divBdr>
      <w:divsChild>
        <w:div w:id="553351888">
          <w:marLeft w:val="0"/>
          <w:marRight w:val="0"/>
          <w:marTop w:val="0"/>
          <w:marBottom w:val="0"/>
          <w:divBdr>
            <w:top w:val="none" w:sz="0" w:space="0" w:color="auto"/>
            <w:left w:val="none" w:sz="0" w:space="0" w:color="auto"/>
            <w:bottom w:val="none" w:sz="0" w:space="0" w:color="auto"/>
            <w:right w:val="none" w:sz="0" w:space="0" w:color="auto"/>
          </w:divBdr>
          <w:divsChild>
            <w:div w:id="67847004">
              <w:marLeft w:val="0"/>
              <w:marRight w:val="0"/>
              <w:marTop w:val="0"/>
              <w:marBottom w:val="0"/>
              <w:divBdr>
                <w:top w:val="none" w:sz="0" w:space="0" w:color="auto"/>
                <w:left w:val="none" w:sz="0" w:space="0" w:color="auto"/>
                <w:bottom w:val="none" w:sz="0" w:space="0" w:color="auto"/>
                <w:right w:val="none" w:sz="0" w:space="0" w:color="auto"/>
              </w:divBdr>
            </w:div>
            <w:div w:id="1081755756">
              <w:marLeft w:val="0"/>
              <w:marRight w:val="0"/>
              <w:marTop w:val="0"/>
              <w:marBottom w:val="0"/>
              <w:divBdr>
                <w:top w:val="none" w:sz="0" w:space="0" w:color="auto"/>
                <w:left w:val="none" w:sz="0" w:space="0" w:color="auto"/>
                <w:bottom w:val="none" w:sz="0" w:space="0" w:color="auto"/>
                <w:right w:val="none" w:sz="0" w:space="0" w:color="auto"/>
              </w:divBdr>
            </w:div>
            <w:div w:id="1514800605">
              <w:marLeft w:val="0"/>
              <w:marRight w:val="0"/>
              <w:marTop w:val="0"/>
              <w:marBottom w:val="0"/>
              <w:divBdr>
                <w:top w:val="none" w:sz="0" w:space="0" w:color="auto"/>
                <w:left w:val="none" w:sz="0" w:space="0" w:color="auto"/>
                <w:bottom w:val="none" w:sz="0" w:space="0" w:color="auto"/>
                <w:right w:val="none" w:sz="0" w:space="0" w:color="auto"/>
              </w:divBdr>
            </w:div>
            <w:div w:id="1871412116">
              <w:marLeft w:val="0"/>
              <w:marRight w:val="0"/>
              <w:marTop w:val="0"/>
              <w:marBottom w:val="0"/>
              <w:divBdr>
                <w:top w:val="none" w:sz="0" w:space="0" w:color="auto"/>
                <w:left w:val="none" w:sz="0" w:space="0" w:color="auto"/>
                <w:bottom w:val="none" w:sz="0" w:space="0" w:color="auto"/>
                <w:right w:val="none" w:sz="0" w:space="0" w:color="auto"/>
              </w:divBdr>
            </w:div>
            <w:div w:id="1531457290">
              <w:marLeft w:val="0"/>
              <w:marRight w:val="0"/>
              <w:marTop w:val="0"/>
              <w:marBottom w:val="0"/>
              <w:divBdr>
                <w:top w:val="none" w:sz="0" w:space="0" w:color="auto"/>
                <w:left w:val="none" w:sz="0" w:space="0" w:color="auto"/>
                <w:bottom w:val="none" w:sz="0" w:space="0" w:color="auto"/>
                <w:right w:val="none" w:sz="0" w:space="0" w:color="auto"/>
              </w:divBdr>
            </w:div>
            <w:div w:id="1548712784">
              <w:marLeft w:val="0"/>
              <w:marRight w:val="0"/>
              <w:marTop w:val="0"/>
              <w:marBottom w:val="0"/>
              <w:divBdr>
                <w:top w:val="none" w:sz="0" w:space="0" w:color="auto"/>
                <w:left w:val="none" w:sz="0" w:space="0" w:color="auto"/>
                <w:bottom w:val="none" w:sz="0" w:space="0" w:color="auto"/>
                <w:right w:val="none" w:sz="0" w:space="0" w:color="auto"/>
              </w:divBdr>
            </w:div>
            <w:div w:id="2135754423">
              <w:marLeft w:val="0"/>
              <w:marRight w:val="0"/>
              <w:marTop w:val="0"/>
              <w:marBottom w:val="0"/>
              <w:divBdr>
                <w:top w:val="none" w:sz="0" w:space="0" w:color="auto"/>
                <w:left w:val="none" w:sz="0" w:space="0" w:color="auto"/>
                <w:bottom w:val="none" w:sz="0" w:space="0" w:color="auto"/>
                <w:right w:val="none" w:sz="0" w:space="0" w:color="auto"/>
              </w:divBdr>
            </w:div>
            <w:div w:id="833495921">
              <w:marLeft w:val="0"/>
              <w:marRight w:val="0"/>
              <w:marTop w:val="0"/>
              <w:marBottom w:val="0"/>
              <w:divBdr>
                <w:top w:val="none" w:sz="0" w:space="0" w:color="auto"/>
                <w:left w:val="none" w:sz="0" w:space="0" w:color="auto"/>
                <w:bottom w:val="none" w:sz="0" w:space="0" w:color="auto"/>
                <w:right w:val="none" w:sz="0" w:space="0" w:color="auto"/>
              </w:divBdr>
            </w:div>
            <w:div w:id="1372071659">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64906113">
              <w:marLeft w:val="0"/>
              <w:marRight w:val="0"/>
              <w:marTop w:val="0"/>
              <w:marBottom w:val="0"/>
              <w:divBdr>
                <w:top w:val="none" w:sz="0" w:space="0" w:color="auto"/>
                <w:left w:val="none" w:sz="0" w:space="0" w:color="auto"/>
                <w:bottom w:val="none" w:sz="0" w:space="0" w:color="auto"/>
                <w:right w:val="none" w:sz="0" w:space="0" w:color="auto"/>
              </w:divBdr>
            </w:div>
            <w:div w:id="866061484">
              <w:marLeft w:val="0"/>
              <w:marRight w:val="0"/>
              <w:marTop w:val="0"/>
              <w:marBottom w:val="0"/>
              <w:divBdr>
                <w:top w:val="none" w:sz="0" w:space="0" w:color="auto"/>
                <w:left w:val="none" w:sz="0" w:space="0" w:color="auto"/>
                <w:bottom w:val="none" w:sz="0" w:space="0" w:color="auto"/>
                <w:right w:val="none" w:sz="0" w:space="0" w:color="auto"/>
              </w:divBdr>
            </w:div>
            <w:div w:id="699168202">
              <w:marLeft w:val="0"/>
              <w:marRight w:val="0"/>
              <w:marTop w:val="0"/>
              <w:marBottom w:val="0"/>
              <w:divBdr>
                <w:top w:val="none" w:sz="0" w:space="0" w:color="auto"/>
                <w:left w:val="none" w:sz="0" w:space="0" w:color="auto"/>
                <w:bottom w:val="none" w:sz="0" w:space="0" w:color="auto"/>
                <w:right w:val="none" w:sz="0" w:space="0" w:color="auto"/>
              </w:divBdr>
            </w:div>
            <w:div w:id="2075858249">
              <w:marLeft w:val="0"/>
              <w:marRight w:val="0"/>
              <w:marTop w:val="0"/>
              <w:marBottom w:val="0"/>
              <w:divBdr>
                <w:top w:val="none" w:sz="0" w:space="0" w:color="auto"/>
                <w:left w:val="none" w:sz="0" w:space="0" w:color="auto"/>
                <w:bottom w:val="none" w:sz="0" w:space="0" w:color="auto"/>
                <w:right w:val="none" w:sz="0" w:space="0" w:color="auto"/>
              </w:divBdr>
            </w:div>
            <w:div w:id="375279610">
              <w:marLeft w:val="0"/>
              <w:marRight w:val="0"/>
              <w:marTop w:val="0"/>
              <w:marBottom w:val="0"/>
              <w:divBdr>
                <w:top w:val="none" w:sz="0" w:space="0" w:color="auto"/>
                <w:left w:val="none" w:sz="0" w:space="0" w:color="auto"/>
                <w:bottom w:val="none" w:sz="0" w:space="0" w:color="auto"/>
                <w:right w:val="none" w:sz="0" w:space="0" w:color="auto"/>
              </w:divBdr>
            </w:div>
            <w:div w:id="9595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13550714">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930732">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181080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50138520">
      <w:bodyDiv w:val="1"/>
      <w:marLeft w:val="0"/>
      <w:marRight w:val="0"/>
      <w:marTop w:val="0"/>
      <w:marBottom w:val="0"/>
      <w:divBdr>
        <w:top w:val="none" w:sz="0" w:space="0" w:color="auto"/>
        <w:left w:val="none" w:sz="0" w:space="0" w:color="auto"/>
        <w:bottom w:val="none" w:sz="0" w:space="0" w:color="auto"/>
        <w:right w:val="none" w:sz="0" w:space="0" w:color="auto"/>
      </w:divBdr>
    </w:div>
    <w:div w:id="135202755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65593768">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39920991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0694552">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32317113">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2601576">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155586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490248006">
      <w:bodyDiv w:val="1"/>
      <w:marLeft w:val="0"/>
      <w:marRight w:val="0"/>
      <w:marTop w:val="0"/>
      <w:marBottom w:val="0"/>
      <w:divBdr>
        <w:top w:val="none" w:sz="0" w:space="0" w:color="auto"/>
        <w:left w:val="none" w:sz="0" w:space="0" w:color="auto"/>
        <w:bottom w:val="none" w:sz="0" w:space="0" w:color="auto"/>
        <w:right w:val="none" w:sz="0" w:space="0" w:color="auto"/>
      </w:divBdr>
      <w:divsChild>
        <w:div w:id="536814444">
          <w:marLeft w:val="0"/>
          <w:marRight w:val="0"/>
          <w:marTop w:val="0"/>
          <w:marBottom w:val="0"/>
          <w:divBdr>
            <w:top w:val="none" w:sz="0" w:space="0" w:color="auto"/>
            <w:left w:val="none" w:sz="0" w:space="0" w:color="auto"/>
            <w:bottom w:val="none" w:sz="0" w:space="0" w:color="auto"/>
            <w:right w:val="none" w:sz="0" w:space="0" w:color="auto"/>
          </w:divBdr>
          <w:divsChild>
            <w:div w:id="2071725808">
              <w:marLeft w:val="0"/>
              <w:marRight w:val="0"/>
              <w:marTop w:val="0"/>
              <w:marBottom w:val="0"/>
              <w:divBdr>
                <w:top w:val="none" w:sz="0" w:space="0" w:color="auto"/>
                <w:left w:val="none" w:sz="0" w:space="0" w:color="auto"/>
                <w:bottom w:val="none" w:sz="0" w:space="0" w:color="auto"/>
                <w:right w:val="none" w:sz="0" w:space="0" w:color="auto"/>
              </w:divBdr>
            </w:div>
            <w:div w:id="1277564676">
              <w:marLeft w:val="0"/>
              <w:marRight w:val="0"/>
              <w:marTop w:val="0"/>
              <w:marBottom w:val="0"/>
              <w:divBdr>
                <w:top w:val="none" w:sz="0" w:space="0" w:color="auto"/>
                <w:left w:val="none" w:sz="0" w:space="0" w:color="auto"/>
                <w:bottom w:val="none" w:sz="0" w:space="0" w:color="auto"/>
                <w:right w:val="none" w:sz="0" w:space="0" w:color="auto"/>
              </w:divBdr>
            </w:div>
            <w:div w:id="1124621988">
              <w:marLeft w:val="0"/>
              <w:marRight w:val="0"/>
              <w:marTop w:val="0"/>
              <w:marBottom w:val="0"/>
              <w:divBdr>
                <w:top w:val="none" w:sz="0" w:space="0" w:color="auto"/>
                <w:left w:val="none" w:sz="0" w:space="0" w:color="auto"/>
                <w:bottom w:val="none" w:sz="0" w:space="0" w:color="auto"/>
                <w:right w:val="none" w:sz="0" w:space="0" w:color="auto"/>
              </w:divBdr>
            </w:div>
            <w:div w:id="676663397">
              <w:marLeft w:val="0"/>
              <w:marRight w:val="0"/>
              <w:marTop w:val="0"/>
              <w:marBottom w:val="0"/>
              <w:divBdr>
                <w:top w:val="none" w:sz="0" w:space="0" w:color="auto"/>
                <w:left w:val="none" w:sz="0" w:space="0" w:color="auto"/>
                <w:bottom w:val="none" w:sz="0" w:space="0" w:color="auto"/>
                <w:right w:val="none" w:sz="0" w:space="0" w:color="auto"/>
              </w:divBdr>
            </w:div>
            <w:div w:id="868568104">
              <w:marLeft w:val="0"/>
              <w:marRight w:val="0"/>
              <w:marTop w:val="0"/>
              <w:marBottom w:val="0"/>
              <w:divBdr>
                <w:top w:val="none" w:sz="0" w:space="0" w:color="auto"/>
                <w:left w:val="none" w:sz="0" w:space="0" w:color="auto"/>
                <w:bottom w:val="none" w:sz="0" w:space="0" w:color="auto"/>
                <w:right w:val="none" w:sz="0" w:space="0" w:color="auto"/>
              </w:divBdr>
            </w:div>
            <w:div w:id="1630429108">
              <w:marLeft w:val="0"/>
              <w:marRight w:val="0"/>
              <w:marTop w:val="0"/>
              <w:marBottom w:val="0"/>
              <w:divBdr>
                <w:top w:val="none" w:sz="0" w:space="0" w:color="auto"/>
                <w:left w:val="none" w:sz="0" w:space="0" w:color="auto"/>
                <w:bottom w:val="none" w:sz="0" w:space="0" w:color="auto"/>
                <w:right w:val="none" w:sz="0" w:space="0" w:color="auto"/>
              </w:divBdr>
            </w:div>
            <w:div w:id="1719477812">
              <w:marLeft w:val="0"/>
              <w:marRight w:val="0"/>
              <w:marTop w:val="0"/>
              <w:marBottom w:val="0"/>
              <w:divBdr>
                <w:top w:val="none" w:sz="0" w:space="0" w:color="auto"/>
                <w:left w:val="none" w:sz="0" w:space="0" w:color="auto"/>
                <w:bottom w:val="none" w:sz="0" w:space="0" w:color="auto"/>
                <w:right w:val="none" w:sz="0" w:space="0" w:color="auto"/>
              </w:divBdr>
            </w:div>
          </w:divsChild>
        </w:div>
        <w:div w:id="1482889440">
          <w:marLeft w:val="0"/>
          <w:marRight w:val="0"/>
          <w:marTop w:val="0"/>
          <w:marBottom w:val="0"/>
          <w:divBdr>
            <w:top w:val="none" w:sz="0" w:space="0" w:color="auto"/>
            <w:left w:val="none" w:sz="0" w:space="0" w:color="auto"/>
            <w:bottom w:val="none" w:sz="0" w:space="0" w:color="auto"/>
            <w:right w:val="none" w:sz="0" w:space="0" w:color="auto"/>
          </w:divBdr>
          <w:divsChild>
            <w:div w:id="1771315611">
              <w:marLeft w:val="0"/>
              <w:marRight w:val="0"/>
              <w:marTop w:val="0"/>
              <w:marBottom w:val="0"/>
              <w:divBdr>
                <w:top w:val="none" w:sz="0" w:space="0" w:color="auto"/>
                <w:left w:val="none" w:sz="0" w:space="0" w:color="auto"/>
                <w:bottom w:val="none" w:sz="0" w:space="0" w:color="auto"/>
                <w:right w:val="none" w:sz="0" w:space="0" w:color="auto"/>
              </w:divBdr>
            </w:div>
            <w:div w:id="322323133">
              <w:marLeft w:val="0"/>
              <w:marRight w:val="0"/>
              <w:marTop w:val="0"/>
              <w:marBottom w:val="0"/>
              <w:divBdr>
                <w:top w:val="none" w:sz="0" w:space="0" w:color="auto"/>
                <w:left w:val="none" w:sz="0" w:space="0" w:color="auto"/>
                <w:bottom w:val="none" w:sz="0" w:space="0" w:color="auto"/>
                <w:right w:val="none" w:sz="0" w:space="0" w:color="auto"/>
              </w:divBdr>
            </w:div>
            <w:div w:id="15693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9304">
      <w:bodyDiv w:val="1"/>
      <w:marLeft w:val="0"/>
      <w:marRight w:val="0"/>
      <w:marTop w:val="0"/>
      <w:marBottom w:val="0"/>
      <w:divBdr>
        <w:top w:val="none" w:sz="0" w:space="0" w:color="auto"/>
        <w:left w:val="none" w:sz="0" w:space="0" w:color="auto"/>
        <w:bottom w:val="none" w:sz="0" w:space="0" w:color="auto"/>
        <w:right w:val="none" w:sz="0" w:space="0" w:color="auto"/>
      </w:divBdr>
    </w:div>
    <w:div w:id="1540162423">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0843005">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45699888">
      <w:bodyDiv w:val="1"/>
      <w:marLeft w:val="0"/>
      <w:marRight w:val="0"/>
      <w:marTop w:val="0"/>
      <w:marBottom w:val="0"/>
      <w:divBdr>
        <w:top w:val="none" w:sz="0" w:space="0" w:color="auto"/>
        <w:left w:val="none" w:sz="0" w:space="0" w:color="auto"/>
        <w:bottom w:val="none" w:sz="0" w:space="0" w:color="auto"/>
        <w:right w:val="none" w:sz="0" w:space="0" w:color="auto"/>
      </w:divBdr>
    </w:div>
    <w:div w:id="1650788865">
      <w:bodyDiv w:val="1"/>
      <w:marLeft w:val="0"/>
      <w:marRight w:val="0"/>
      <w:marTop w:val="0"/>
      <w:marBottom w:val="0"/>
      <w:divBdr>
        <w:top w:val="none" w:sz="0" w:space="0" w:color="auto"/>
        <w:left w:val="none" w:sz="0" w:space="0" w:color="auto"/>
        <w:bottom w:val="none" w:sz="0" w:space="0" w:color="auto"/>
        <w:right w:val="none" w:sz="0" w:space="0" w:color="auto"/>
      </w:divBdr>
    </w:div>
    <w:div w:id="1672298179">
      <w:bodyDiv w:val="1"/>
      <w:marLeft w:val="0"/>
      <w:marRight w:val="0"/>
      <w:marTop w:val="0"/>
      <w:marBottom w:val="0"/>
      <w:divBdr>
        <w:top w:val="none" w:sz="0" w:space="0" w:color="auto"/>
        <w:left w:val="none" w:sz="0" w:space="0" w:color="auto"/>
        <w:bottom w:val="none" w:sz="0" w:space="0" w:color="auto"/>
        <w:right w:val="none" w:sz="0" w:space="0" w:color="auto"/>
      </w:divBdr>
      <w:divsChild>
        <w:div w:id="568658100">
          <w:marLeft w:val="0"/>
          <w:marRight w:val="0"/>
          <w:marTop w:val="0"/>
          <w:marBottom w:val="0"/>
          <w:divBdr>
            <w:top w:val="none" w:sz="0" w:space="0" w:color="auto"/>
            <w:left w:val="none" w:sz="0" w:space="0" w:color="auto"/>
            <w:bottom w:val="none" w:sz="0" w:space="0" w:color="auto"/>
            <w:right w:val="none" w:sz="0" w:space="0" w:color="auto"/>
          </w:divBdr>
          <w:divsChild>
            <w:div w:id="1271084058">
              <w:marLeft w:val="0"/>
              <w:marRight w:val="0"/>
              <w:marTop w:val="0"/>
              <w:marBottom w:val="0"/>
              <w:divBdr>
                <w:top w:val="none" w:sz="0" w:space="0" w:color="auto"/>
                <w:left w:val="none" w:sz="0" w:space="0" w:color="auto"/>
                <w:bottom w:val="none" w:sz="0" w:space="0" w:color="auto"/>
                <w:right w:val="none" w:sz="0" w:space="0" w:color="auto"/>
              </w:divBdr>
            </w:div>
            <w:div w:id="1845171268">
              <w:marLeft w:val="0"/>
              <w:marRight w:val="0"/>
              <w:marTop w:val="0"/>
              <w:marBottom w:val="0"/>
              <w:divBdr>
                <w:top w:val="none" w:sz="0" w:space="0" w:color="auto"/>
                <w:left w:val="none" w:sz="0" w:space="0" w:color="auto"/>
                <w:bottom w:val="none" w:sz="0" w:space="0" w:color="auto"/>
                <w:right w:val="none" w:sz="0" w:space="0" w:color="auto"/>
              </w:divBdr>
            </w:div>
            <w:div w:id="405151677">
              <w:marLeft w:val="0"/>
              <w:marRight w:val="0"/>
              <w:marTop w:val="0"/>
              <w:marBottom w:val="0"/>
              <w:divBdr>
                <w:top w:val="none" w:sz="0" w:space="0" w:color="auto"/>
                <w:left w:val="none" w:sz="0" w:space="0" w:color="auto"/>
                <w:bottom w:val="none" w:sz="0" w:space="0" w:color="auto"/>
                <w:right w:val="none" w:sz="0" w:space="0" w:color="auto"/>
              </w:divBdr>
            </w:div>
            <w:div w:id="294877314">
              <w:marLeft w:val="0"/>
              <w:marRight w:val="0"/>
              <w:marTop w:val="0"/>
              <w:marBottom w:val="0"/>
              <w:divBdr>
                <w:top w:val="none" w:sz="0" w:space="0" w:color="auto"/>
                <w:left w:val="none" w:sz="0" w:space="0" w:color="auto"/>
                <w:bottom w:val="none" w:sz="0" w:space="0" w:color="auto"/>
                <w:right w:val="none" w:sz="0" w:space="0" w:color="auto"/>
              </w:divBdr>
            </w:div>
            <w:div w:id="397824653">
              <w:marLeft w:val="0"/>
              <w:marRight w:val="0"/>
              <w:marTop w:val="0"/>
              <w:marBottom w:val="0"/>
              <w:divBdr>
                <w:top w:val="none" w:sz="0" w:space="0" w:color="auto"/>
                <w:left w:val="none" w:sz="0" w:space="0" w:color="auto"/>
                <w:bottom w:val="none" w:sz="0" w:space="0" w:color="auto"/>
                <w:right w:val="none" w:sz="0" w:space="0" w:color="auto"/>
              </w:divBdr>
            </w:div>
            <w:div w:id="1200893687">
              <w:marLeft w:val="0"/>
              <w:marRight w:val="0"/>
              <w:marTop w:val="0"/>
              <w:marBottom w:val="0"/>
              <w:divBdr>
                <w:top w:val="none" w:sz="0" w:space="0" w:color="auto"/>
                <w:left w:val="none" w:sz="0" w:space="0" w:color="auto"/>
                <w:bottom w:val="none" w:sz="0" w:space="0" w:color="auto"/>
                <w:right w:val="none" w:sz="0" w:space="0" w:color="auto"/>
              </w:divBdr>
            </w:div>
            <w:div w:id="1736660729">
              <w:marLeft w:val="0"/>
              <w:marRight w:val="0"/>
              <w:marTop w:val="0"/>
              <w:marBottom w:val="0"/>
              <w:divBdr>
                <w:top w:val="none" w:sz="0" w:space="0" w:color="auto"/>
                <w:left w:val="none" w:sz="0" w:space="0" w:color="auto"/>
                <w:bottom w:val="none" w:sz="0" w:space="0" w:color="auto"/>
                <w:right w:val="none" w:sz="0" w:space="0" w:color="auto"/>
              </w:divBdr>
            </w:div>
          </w:divsChild>
        </w:div>
        <w:div w:id="46342015">
          <w:marLeft w:val="0"/>
          <w:marRight w:val="0"/>
          <w:marTop w:val="0"/>
          <w:marBottom w:val="0"/>
          <w:divBdr>
            <w:top w:val="none" w:sz="0" w:space="0" w:color="auto"/>
            <w:left w:val="none" w:sz="0" w:space="0" w:color="auto"/>
            <w:bottom w:val="none" w:sz="0" w:space="0" w:color="auto"/>
            <w:right w:val="none" w:sz="0" w:space="0" w:color="auto"/>
          </w:divBdr>
          <w:divsChild>
            <w:div w:id="1789935599">
              <w:marLeft w:val="0"/>
              <w:marRight w:val="0"/>
              <w:marTop w:val="0"/>
              <w:marBottom w:val="0"/>
              <w:divBdr>
                <w:top w:val="none" w:sz="0" w:space="0" w:color="auto"/>
                <w:left w:val="none" w:sz="0" w:space="0" w:color="auto"/>
                <w:bottom w:val="none" w:sz="0" w:space="0" w:color="auto"/>
                <w:right w:val="none" w:sz="0" w:space="0" w:color="auto"/>
              </w:divBdr>
            </w:div>
            <w:div w:id="1480536192">
              <w:marLeft w:val="0"/>
              <w:marRight w:val="0"/>
              <w:marTop w:val="0"/>
              <w:marBottom w:val="0"/>
              <w:divBdr>
                <w:top w:val="none" w:sz="0" w:space="0" w:color="auto"/>
                <w:left w:val="none" w:sz="0" w:space="0" w:color="auto"/>
                <w:bottom w:val="none" w:sz="0" w:space="0" w:color="auto"/>
                <w:right w:val="none" w:sz="0" w:space="0" w:color="auto"/>
              </w:divBdr>
            </w:div>
            <w:div w:id="12075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0454">
      <w:bodyDiv w:val="1"/>
      <w:marLeft w:val="0"/>
      <w:marRight w:val="0"/>
      <w:marTop w:val="0"/>
      <w:marBottom w:val="0"/>
      <w:divBdr>
        <w:top w:val="none" w:sz="0" w:space="0" w:color="auto"/>
        <w:left w:val="none" w:sz="0" w:space="0" w:color="auto"/>
        <w:bottom w:val="none" w:sz="0" w:space="0" w:color="auto"/>
        <w:right w:val="none" w:sz="0" w:space="0" w:color="auto"/>
      </w:divBdr>
    </w:div>
    <w:div w:id="1682195322">
      <w:bodyDiv w:val="1"/>
      <w:marLeft w:val="0"/>
      <w:marRight w:val="0"/>
      <w:marTop w:val="0"/>
      <w:marBottom w:val="0"/>
      <w:divBdr>
        <w:top w:val="none" w:sz="0" w:space="0" w:color="auto"/>
        <w:left w:val="none" w:sz="0" w:space="0" w:color="auto"/>
        <w:bottom w:val="none" w:sz="0" w:space="0" w:color="auto"/>
        <w:right w:val="none" w:sz="0" w:space="0" w:color="auto"/>
      </w:divBdr>
    </w:div>
    <w:div w:id="1700349656">
      <w:bodyDiv w:val="1"/>
      <w:marLeft w:val="0"/>
      <w:marRight w:val="0"/>
      <w:marTop w:val="0"/>
      <w:marBottom w:val="0"/>
      <w:divBdr>
        <w:top w:val="none" w:sz="0" w:space="0" w:color="auto"/>
        <w:left w:val="none" w:sz="0" w:space="0" w:color="auto"/>
        <w:bottom w:val="none" w:sz="0" w:space="0" w:color="auto"/>
        <w:right w:val="none" w:sz="0" w:space="0" w:color="auto"/>
      </w:divBdr>
    </w:div>
    <w:div w:id="17404043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42638898">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3029424">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1985506218">
      <w:bodyDiv w:val="1"/>
      <w:marLeft w:val="0"/>
      <w:marRight w:val="0"/>
      <w:marTop w:val="0"/>
      <w:marBottom w:val="0"/>
      <w:divBdr>
        <w:top w:val="none" w:sz="0" w:space="0" w:color="auto"/>
        <w:left w:val="none" w:sz="0" w:space="0" w:color="auto"/>
        <w:bottom w:val="none" w:sz="0" w:space="0" w:color="auto"/>
        <w:right w:val="none" w:sz="0" w:space="0" w:color="auto"/>
      </w:divBdr>
    </w:div>
    <w:div w:id="2006276865">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90075088">
      <w:bodyDiv w:val="1"/>
      <w:marLeft w:val="0"/>
      <w:marRight w:val="0"/>
      <w:marTop w:val="0"/>
      <w:marBottom w:val="0"/>
      <w:divBdr>
        <w:top w:val="none" w:sz="0" w:space="0" w:color="auto"/>
        <w:left w:val="none" w:sz="0" w:space="0" w:color="auto"/>
        <w:bottom w:val="none" w:sz="0" w:space="0" w:color="auto"/>
        <w:right w:val="none" w:sz="0" w:space="0" w:color="auto"/>
      </w:divBdr>
    </w:div>
    <w:div w:id="2102022795">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11580</Words>
  <Characters>62417</Characters>
  <Application>Microsoft Office Word</Application>
  <DocSecurity>0</DocSecurity>
  <Lines>1200</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2025-02-12T01:47:00Z</cp:lastPrinted>
  <dcterms:created xsi:type="dcterms:W3CDTF">2025-02-12T02:06:00Z</dcterms:created>
  <dcterms:modified xsi:type="dcterms:W3CDTF">2025-02-12T02:06:00Z</dcterms:modified>
</cp:coreProperties>
</file>